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F1A" w:rsidRPr="00C86F7C" w:rsidRDefault="002A6F1A" w:rsidP="009F2F23">
      <w:pPr>
        <w:jc w:val="center"/>
        <w:rPr>
          <w:b/>
          <w:sz w:val="28"/>
          <w:szCs w:val="28"/>
        </w:rPr>
      </w:pPr>
      <w:r w:rsidRPr="0098570A">
        <w:rPr>
          <w:b/>
          <w:sz w:val="28"/>
          <w:szCs w:val="28"/>
        </w:rPr>
        <w:t>Міністерство освіти і науки України</w:t>
      </w:r>
    </w:p>
    <w:p w:rsidR="002A6F1A" w:rsidRPr="00C86F7C" w:rsidRDefault="002A6F1A" w:rsidP="009F2F23">
      <w:pPr>
        <w:jc w:val="center"/>
        <w:rPr>
          <w:b/>
          <w:sz w:val="28"/>
          <w:szCs w:val="28"/>
        </w:rPr>
      </w:pPr>
      <w:r w:rsidRPr="00C86F7C">
        <w:rPr>
          <w:b/>
          <w:sz w:val="28"/>
          <w:szCs w:val="28"/>
        </w:rPr>
        <w:t>Херсонський державний університет</w:t>
      </w:r>
    </w:p>
    <w:p w:rsidR="002A6F1A" w:rsidRPr="00F94E31" w:rsidRDefault="002A6F1A" w:rsidP="009F2F23">
      <w:pPr>
        <w:jc w:val="center"/>
        <w:rPr>
          <w:sz w:val="24"/>
          <w:szCs w:val="24"/>
        </w:rPr>
      </w:pPr>
      <w:proofErr w:type="spellStart"/>
      <w:r>
        <w:rPr>
          <w:sz w:val="24"/>
          <w:szCs w:val="24"/>
        </w:rPr>
        <w:t>Загальноуніверситетська</w:t>
      </w:r>
      <w:proofErr w:type="spellEnd"/>
      <w:r w:rsidRPr="00F94E31">
        <w:rPr>
          <w:sz w:val="24"/>
          <w:szCs w:val="24"/>
        </w:rPr>
        <w:t xml:space="preserve"> </w:t>
      </w:r>
      <w:r>
        <w:rPr>
          <w:sz w:val="24"/>
          <w:szCs w:val="24"/>
        </w:rPr>
        <w:t>к</w:t>
      </w:r>
      <w:r w:rsidRPr="00F94E31">
        <w:rPr>
          <w:sz w:val="24"/>
          <w:szCs w:val="24"/>
        </w:rPr>
        <w:t>афедра світової літератури та культури імені проф. О.</w:t>
      </w:r>
      <w:proofErr w:type="spellStart"/>
      <w:r w:rsidRPr="00F94E31">
        <w:rPr>
          <w:sz w:val="24"/>
          <w:szCs w:val="24"/>
        </w:rPr>
        <w:t>Мішукова</w:t>
      </w:r>
      <w:proofErr w:type="spellEnd"/>
    </w:p>
    <w:p w:rsidR="002A6F1A" w:rsidRPr="00F94E31" w:rsidRDefault="002A6F1A" w:rsidP="009F2F23">
      <w:pPr>
        <w:rPr>
          <w:sz w:val="24"/>
          <w:szCs w:val="24"/>
        </w:rPr>
      </w:pPr>
    </w:p>
    <w:p w:rsidR="00253A2D" w:rsidRDefault="00253A2D" w:rsidP="00253A2D">
      <w:pPr>
        <w:jc w:val="right"/>
        <w:rPr>
          <w:b/>
          <w:sz w:val="24"/>
          <w:szCs w:val="24"/>
        </w:rPr>
      </w:pPr>
      <w:r>
        <w:rPr>
          <w:b/>
          <w:sz w:val="24"/>
          <w:szCs w:val="24"/>
        </w:rPr>
        <w:t>ЗАТВЕРДЖУЮ”</w:t>
      </w:r>
    </w:p>
    <w:p w:rsidR="00253A2D" w:rsidRDefault="00253A2D" w:rsidP="00253A2D">
      <w:pPr>
        <w:jc w:val="right"/>
        <w:rPr>
          <w:sz w:val="24"/>
          <w:szCs w:val="24"/>
        </w:rPr>
      </w:pPr>
      <w:r>
        <w:rPr>
          <w:sz w:val="24"/>
          <w:szCs w:val="24"/>
        </w:rPr>
        <w:t xml:space="preserve">Завідувач кафедри </w:t>
      </w:r>
    </w:p>
    <w:p w:rsidR="00253A2D" w:rsidRDefault="00253A2D" w:rsidP="00253A2D">
      <w:pPr>
        <w:jc w:val="right"/>
        <w:rPr>
          <w:sz w:val="24"/>
          <w:szCs w:val="24"/>
        </w:rPr>
      </w:pPr>
      <w:r>
        <w:rPr>
          <w:sz w:val="24"/>
          <w:szCs w:val="24"/>
        </w:rPr>
        <w:t xml:space="preserve">Ніна </w:t>
      </w:r>
      <w:r>
        <w:rPr>
          <w:caps/>
          <w:sz w:val="24"/>
          <w:szCs w:val="24"/>
        </w:rPr>
        <w:t>Ільїнська</w:t>
      </w:r>
    </w:p>
    <w:p w:rsidR="00253A2D" w:rsidRDefault="00253A2D" w:rsidP="00253A2D">
      <w:pPr>
        <w:jc w:val="right"/>
        <w:rPr>
          <w:sz w:val="24"/>
          <w:szCs w:val="24"/>
        </w:rPr>
      </w:pPr>
      <w:r>
        <w:rPr>
          <w:sz w:val="24"/>
          <w:szCs w:val="24"/>
        </w:rPr>
        <w:t>“</w:t>
      </w:r>
      <w:r w:rsidR="0032187B">
        <w:rPr>
          <w:sz w:val="24"/>
          <w:szCs w:val="24"/>
        </w:rPr>
        <w:t>29</w:t>
      </w:r>
      <w:r>
        <w:rPr>
          <w:sz w:val="24"/>
          <w:szCs w:val="24"/>
        </w:rPr>
        <w:t xml:space="preserve">” </w:t>
      </w:r>
      <w:r w:rsidR="0032187B">
        <w:rPr>
          <w:sz w:val="24"/>
          <w:szCs w:val="24"/>
        </w:rPr>
        <w:t xml:space="preserve"> серпня </w:t>
      </w:r>
      <w:r>
        <w:rPr>
          <w:sz w:val="24"/>
          <w:szCs w:val="24"/>
        </w:rPr>
        <w:t>20</w:t>
      </w:r>
      <w:r w:rsidR="0032187B">
        <w:rPr>
          <w:sz w:val="24"/>
          <w:szCs w:val="24"/>
        </w:rPr>
        <w:t>19</w:t>
      </w:r>
      <w:r>
        <w:rPr>
          <w:sz w:val="24"/>
          <w:szCs w:val="24"/>
        </w:rPr>
        <w:t xml:space="preserve"> року</w:t>
      </w:r>
    </w:p>
    <w:p w:rsidR="002A6F1A" w:rsidRDefault="002A6F1A" w:rsidP="009F2F23"/>
    <w:p w:rsidR="002A6F1A" w:rsidRDefault="002A6F1A" w:rsidP="009F2F23"/>
    <w:p w:rsidR="002A6F1A" w:rsidRPr="00965CF6" w:rsidRDefault="002A6F1A" w:rsidP="009F2F23"/>
    <w:p w:rsidR="002A6F1A" w:rsidRPr="00CE7FD4" w:rsidRDefault="002A6F1A" w:rsidP="009F2F23">
      <w:pPr>
        <w:pStyle w:val="2"/>
        <w:shd w:val="clear" w:color="auto" w:fill="FFFFFF"/>
        <w:jc w:val="center"/>
        <w:rPr>
          <w:rFonts w:ascii="Times New Roman" w:hAnsi="Times New Roman"/>
          <w:i w:val="0"/>
          <w:iCs w:val="0"/>
          <w:lang w:val="uk-UA"/>
        </w:rPr>
      </w:pPr>
      <w:r w:rsidRPr="00CE7FD4">
        <w:rPr>
          <w:rFonts w:ascii="Times New Roman" w:hAnsi="Times New Roman"/>
          <w:i w:val="0"/>
          <w:iCs w:val="0"/>
          <w:lang w:val="uk-UA"/>
        </w:rPr>
        <w:t xml:space="preserve">РОБОЧА ПРОГРАМА НАВЧАЛЬНОЇ ДИСЦИПЛІНИ </w:t>
      </w:r>
    </w:p>
    <w:p w:rsidR="002A6F1A" w:rsidRPr="00CE7FD4" w:rsidRDefault="002A6F1A" w:rsidP="009F2F23">
      <w:pPr>
        <w:rPr>
          <w:b/>
        </w:rPr>
      </w:pPr>
    </w:p>
    <w:p w:rsidR="002A6F1A" w:rsidRDefault="0032187B" w:rsidP="009F2F23">
      <w:pPr>
        <w:jc w:val="center"/>
      </w:pPr>
      <w:r>
        <w:rPr>
          <w:sz w:val="32"/>
          <w:szCs w:val="32"/>
          <w:u w:val="single"/>
        </w:rPr>
        <w:t>ОК 17 ОК 18</w:t>
      </w:r>
      <w:r w:rsidR="002A6F1A" w:rsidRPr="00126BC3">
        <w:rPr>
          <w:sz w:val="32"/>
          <w:szCs w:val="32"/>
          <w:u w:val="single"/>
        </w:rPr>
        <w:t xml:space="preserve"> </w:t>
      </w:r>
      <w:r w:rsidR="002A6F1A" w:rsidRPr="00BC2B8D">
        <w:rPr>
          <w:sz w:val="28"/>
          <w:szCs w:val="28"/>
          <w:u w:val="single"/>
        </w:rPr>
        <w:t>Історія</w:t>
      </w:r>
      <w:r w:rsidR="002A6F1A">
        <w:rPr>
          <w:sz w:val="28"/>
          <w:szCs w:val="28"/>
          <w:u w:val="single"/>
        </w:rPr>
        <w:t xml:space="preserve"> світової </w:t>
      </w:r>
      <w:r w:rsidR="002A6F1A" w:rsidRPr="00EA0E35">
        <w:rPr>
          <w:sz w:val="28"/>
          <w:szCs w:val="28"/>
          <w:u w:val="single"/>
        </w:rPr>
        <w:t xml:space="preserve">літератури </w:t>
      </w:r>
      <w:r w:rsidR="002A6F1A">
        <w:rPr>
          <w:sz w:val="28"/>
          <w:szCs w:val="28"/>
          <w:u w:val="single"/>
        </w:rPr>
        <w:t>(</w:t>
      </w:r>
      <w:r w:rsidR="00874AF3" w:rsidRPr="00874AF3">
        <w:rPr>
          <w:sz w:val="28"/>
          <w:szCs w:val="28"/>
          <w:u w:val="single"/>
        </w:rPr>
        <w:t>с</w:t>
      </w:r>
      <w:r w:rsidR="002A6F1A">
        <w:rPr>
          <w:sz w:val="28"/>
          <w:szCs w:val="28"/>
          <w:u w:val="single"/>
        </w:rPr>
        <w:t>ередні</w:t>
      </w:r>
      <w:r w:rsidR="002A6F1A" w:rsidRPr="00EA0E35">
        <w:rPr>
          <w:sz w:val="28"/>
          <w:szCs w:val="28"/>
          <w:u w:val="single"/>
        </w:rPr>
        <w:t xml:space="preserve"> вік</w:t>
      </w:r>
      <w:r w:rsidR="002A6F1A">
        <w:rPr>
          <w:sz w:val="28"/>
          <w:szCs w:val="28"/>
          <w:u w:val="single"/>
        </w:rPr>
        <w:t>и</w:t>
      </w:r>
      <w:r w:rsidR="002A6F1A" w:rsidRPr="00EA0E35">
        <w:rPr>
          <w:sz w:val="28"/>
          <w:szCs w:val="28"/>
          <w:u w:val="single"/>
        </w:rPr>
        <w:t xml:space="preserve"> </w:t>
      </w:r>
      <w:r w:rsidR="002A6F1A">
        <w:rPr>
          <w:sz w:val="28"/>
          <w:szCs w:val="28"/>
          <w:u w:val="single"/>
        </w:rPr>
        <w:t>та Відродження)</w:t>
      </w:r>
      <w:r w:rsidR="002A6F1A" w:rsidRPr="00CE7FD4">
        <w:t xml:space="preserve"> </w:t>
      </w:r>
    </w:p>
    <w:p w:rsidR="002A6F1A" w:rsidRDefault="002A6F1A" w:rsidP="009F2F23">
      <w:pPr>
        <w:jc w:val="center"/>
      </w:pPr>
    </w:p>
    <w:p w:rsidR="002A6F1A" w:rsidRDefault="002A6F1A" w:rsidP="009F2F23">
      <w:pPr>
        <w:jc w:val="center"/>
      </w:pPr>
    </w:p>
    <w:p w:rsidR="002A6F1A" w:rsidRPr="00CE7FD4" w:rsidRDefault="002A6F1A" w:rsidP="009F2F23">
      <w:pPr>
        <w:jc w:val="center"/>
      </w:pPr>
    </w:p>
    <w:p w:rsidR="002A6F1A" w:rsidRDefault="002A6F1A" w:rsidP="009F2F23">
      <w:pPr>
        <w:ind w:firstLine="708"/>
        <w:rPr>
          <w:sz w:val="16"/>
        </w:rPr>
      </w:pPr>
    </w:p>
    <w:p w:rsidR="002A6F1A" w:rsidRDefault="002A6F1A" w:rsidP="00BC2B8D">
      <w:r w:rsidRPr="00D67611">
        <w:rPr>
          <w:bCs/>
          <w:sz w:val="28"/>
          <w:szCs w:val="28"/>
        </w:rPr>
        <w:t>035</w:t>
      </w:r>
      <w:r w:rsidR="007A2C65">
        <w:rPr>
          <w:bCs/>
          <w:sz w:val="28"/>
          <w:szCs w:val="28"/>
        </w:rPr>
        <w:t xml:space="preserve"> </w:t>
      </w:r>
      <w:r w:rsidRPr="00D67611">
        <w:rPr>
          <w:bCs/>
          <w:sz w:val="28"/>
          <w:szCs w:val="28"/>
        </w:rPr>
        <w:t>Філологія (германські мови та літератури (переклад включно) (англійська))</w:t>
      </w:r>
      <w:r>
        <w:rPr>
          <w:bCs/>
          <w:sz w:val="28"/>
          <w:szCs w:val="28"/>
        </w:rPr>
        <w:t xml:space="preserve"> </w:t>
      </w:r>
    </w:p>
    <w:p w:rsidR="002A6F1A" w:rsidRPr="00BC2B8D" w:rsidRDefault="002A6F1A" w:rsidP="00BC2B8D">
      <w:pPr>
        <w:rPr>
          <w:bCs/>
          <w:sz w:val="28"/>
          <w:szCs w:val="28"/>
          <w:lang w:val="ru-RU"/>
        </w:rPr>
      </w:pPr>
      <w:r w:rsidRPr="00D67611">
        <w:rPr>
          <w:bCs/>
          <w:sz w:val="28"/>
          <w:szCs w:val="28"/>
        </w:rPr>
        <w:t>014</w:t>
      </w:r>
      <w:r w:rsidR="007A2C65">
        <w:rPr>
          <w:bCs/>
          <w:sz w:val="28"/>
          <w:szCs w:val="28"/>
        </w:rPr>
        <w:t xml:space="preserve"> </w:t>
      </w:r>
      <w:r w:rsidRPr="00D67611">
        <w:rPr>
          <w:bCs/>
          <w:sz w:val="28"/>
          <w:szCs w:val="28"/>
        </w:rPr>
        <w:t>Середня освіта (мова і література російська, українська)</w:t>
      </w:r>
    </w:p>
    <w:p w:rsidR="002A6F1A" w:rsidRPr="00BC2B8D" w:rsidRDefault="002A6F1A" w:rsidP="00BC2B8D">
      <w:pPr>
        <w:rPr>
          <w:bCs/>
          <w:sz w:val="28"/>
          <w:szCs w:val="28"/>
          <w:lang w:val="ru-RU"/>
        </w:rPr>
      </w:pPr>
      <w:r w:rsidRPr="00D67611">
        <w:rPr>
          <w:bCs/>
          <w:sz w:val="28"/>
          <w:szCs w:val="28"/>
        </w:rPr>
        <w:t>014</w:t>
      </w:r>
      <w:r w:rsidR="007A2C65">
        <w:rPr>
          <w:bCs/>
          <w:sz w:val="28"/>
          <w:szCs w:val="28"/>
        </w:rPr>
        <w:t xml:space="preserve"> </w:t>
      </w:r>
      <w:r w:rsidRPr="00D67611">
        <w:rPr>
          <w:bCs/>
          <w:sz w:val="28"/>
          <w:szCs w:val="28"/>
        </w:rPr>
        <w:t xml:space="preserve"> Середня освіта (мова і література російська, англійська)</w:t>
      </w:r>
    </w:p>
    <w:p w:rsidR="002A6F1A" w:rsidRPr="00D67611" w:rsidRDefault="002A6F1A" w:rsidP="00BC2B8D">
      <w:pPr>
        <w:widowControl w:val="0"/>
        <w:autoSpaceDE w:val="0"/>
        <w:autoSpaceDN w:val="0"/>
        <w:adjustRightInd w:val="0"/>
        <w:spacing w:before="40"/>
        <w:ind w:right="-20"/>
        <w:rPr>
          <w:sz w:val="28"/>
          <w:szCs w:val="28"/>
        </w:rPr>
      </w:pPr>
      <w:r w:rsidRPr="00D67611">
        <w:rPr>
          <w:bCs/>
          <w:sz w:val="28"/>
          <w:szCs w:val="28"/>
        </w:rPr>
        <w:t>014</w:t>
      </w:r>
      <w:r w:rsidR="007A2C65">
        <w:rPr>
          <w:bCs/>
          <w:sz w:val="28"/>
          <w:szCs w:val="28"/>
        </w:rPr>
        <w:t xml:space="preserve"> </w:t>
      </w:r>
      <w:r w:rsidRPr="00D67611">
        <w:rPr>
          <w:bCs/>
          <w:sz w:val="28"/>
          <w:szCs w:val="28"/>
        </w:rPr>
        <w:t xml:space="preserve"> Середня освіта (мова і література англійська, російська)</w:t>
      </w:r>
    </w:p>
    <w:p w:rsidR="002A6F1A" w:rsidRPr="00BC2B8D" w:rsidRDefault="002A6F1A" w:rsidP="00BC2B8D">
      <w:pPr>
        <w:rPr>
          <w:bCs/>
          <w:sz w:val="28"/>
          <w:szCs w:val="28"/>
          <w:lang w:val="ru-RU"/>
        </w:rPr>
      </w:pPr>
      <w:r w:rsidRPr="00D67611">
        <w:rPr>
          <w:bCs/>
          <w:sz w:val="28"/>
          <w:szCs w:val="28"/>
        </w:rPr>
        <w:t>014</w:t>
      </w:r>
      <w:r w:rsidR="007A2C65">
        <w:rPr>
          <w:bCs/>
          <w:sz w:val="28"/>
          <w:szCs w:val="28"/>
        </w:rPr>
        <w:t xml:space="preserve"> </w:t>
      </w:r>
      <w:r w:rsidRPr="00D67611">
        <w:rPr>
          <w:bCs/>
          <w:sz w:val="28"/>
          <w:szCs w:val="28"/>
        </w:rPr>
        <w:t xml:space="preserve"> Середня освіта (мова і література англійська). Спеціалізація</w:t>
      </w:r>
      <w:r>
        <w:rPr>
          <w:bCs/>
          <w:sz w:val="28"/>
          <w:szCs w:val="28"/>
        </w:rPr>
        <w:t> </w:t>
      </w:r>
      <w:r w:rsidRPr="00D67611">
        <w:rPr>
          <w:bCs/>
          <w:sz w:val="28"/>
          <w:szCs w:val="28"/>
        </w:rPr>
        <w:t xml:space="preserve">: польська </w:t>
      </w:r>
      <w:r>
        <w:rPr>
          <w:bCs/>
          <w:sz w:val="28"/>
          <w:szCs w:val="28"/>
        </w:rPr>
        <w:t xml:space="preserve">/ турецька </w:t>
      </w:r>
      <w:r w:rsidRPr="00D67611">
        <w:rPr>
          <w:bCs/>
          <w:sz w:val="28"/>
          <w:szCs w:val="28"/>
        </w:rPr>
        <w:t>мова</w:t>
      </w:r>
    </w:p>
    <w:p w:rsidR="002A6F1A" w:rsidRPr="00BC2B8D" w:rsidRDefault="002A6F1A" w:rsidP="00BC2B8D">
      <w:pPr>
        <w:rPr>
          <w:bCs/>
          <w:sz w:val="28"/>
          <w:szCs w:val="28"/>
          <w:lang w:val="ru-RU"/>
        </w:rPr>
      </w:pPr>
      <w:r w:rsidRPr="00D67611">
        <w:rPr>
          <w:bCs/>
          <w:sz w:val="28"/>
          <w:szCs w:val="28"/>
        </w:rPr>
        <w:t>014</w:t>
      </w:r>
      <w:r w:rsidR="007A2C65">
        <w:rPr>
          <w:bCs/>
          <w:sz w:val="28"/>
          <w:szCs w:val="28"/>
        </w:rPr>
        <w:t xml:space="preserve"> </w:t>
      </w:r>
      <w:r w:rsidRPr="00D67611">
        <w:rPr>
          <w:bCs/>
          <w:sz w:val="28"/>
          <w:szCs w:val="28"/>
        </w:rPr>
        <w:t>Середня освіта (мова і література англійська, німецька)</w:t>
      </w:r>
    </w:p>
    <w:p w:rsidR="002A6F1A" w:rsidRPr="00BC2B8D" w:rsidRDefault="002A6F1A" w:rsidP="00BC2B8D">
      <w:pPr>
        <w:rPr>
          <w:bCs/>
          <w:sz w:val="28"/>
          <w:szCs w:val="28"/>
          <w:lang w:val="ru-RU"/>
        </w:rPr>
      </w:pPr>
      <w:r w:rsidRPr="00D67611">
        <w:rPr>
          <w:bCs/>
          <w:sz w:val="28"/>
          <w:szCs w:val="28"/>
        </w:rPr>
        <w:t>014</w:t>
      </w:r>
      <w:r w:rsidR="007A2C65">
        <w:rPr>
          <w:bCs/>
          <w:sz w:val="28"/>
          <w:szCs w:val="28"/>
        </w:rPr>
        <w:t xml:space="preserve"> </w:t>
      </w:r>
      <w:r w:rsidRPr="00D67611">
        <w:rPr>
          <w:bCs/>
          <w:sz w:val="28"/>
          <w:szCs w:val="28"/>
        </w:rPr>
        <w:t xml:space="preserve"> Середня освіта (мова і література французька, англійська)</w:t>
      </w:r>
    </w:p>
    <w:p w:rsidR="002A6F1A" w:rsidRPr="00824AB5" w:rsidRDefault="002A6F1A" w:rsidP="00BC2B8D">
      <w:pPr>
        <w:widowControl w:val="0"/>
        <w:autoSpaceDE w:val="0"/>
        <w:autoSpaceDN w:val="0"/>
        <w:adjustRightInd w:val="0"/>
        <w:spacing w:before="40"/>
        <w:ind w:right="-20"/>
        <w:rPr>
          <w:bCs/>
          <w:sz w:val="28"/>
          <w:szCs w:val="28"/>
          <w:lang w:val="ru-RU"/>
        </w:rPr>
      </w:pPr>
      <w:r w:rsidRPr="00D67611">
        <w:rPr>
          <w:bCs/>
          <w:sz w:val="28"/>
          <w:szCs w:val="28"/>
        </w:rPr>
        <w:t>014</w:t>
      </w:r>
      <w:r w:rsidR="007A2C65">
        <w:rPr>
          <w:bCs/>
          <w:sz w:val="28"/>
          <w:szCs w:val="28"/>
        </w:rPr>
        <w:t xml:space="preserve"> </w:t>
      </w:r>
      <w:r w:rsidRPr="00D67611">
        <w:rPr>
          <w:bCs/>
          <w:sz w:val="28"/>
          <w:szCs w:val="28"/>
        </w:rPr>
        <w:t xml:space="preserve"> Середня освіта (мова і література іспанська, англійська)</w:t>
      </w:r>
    </w:p>
    <w:p w:rsidR="002A6F1A" w:rsidRPr="00824AB5" w:rsidRDefault="007A2C65" w:rsidP="00BC2B8D">
      <w:pPr>
        <w:rPr>
          <w:lang w:val="ru-RU"/>
        </w:rPr>
      </w:pPr>
      <w:r>
        <w:rPr>
          <w:bCs/>
          <w:sz w:val="28"/>
          <w:szCs w:val="28"/>
        </w:rPr>
        <w:t xml:space="preserve">014 </w:t>
      </w:r>
      <w:r w:rsidR="002A6F1A" w:rsidRPr="00D67611">
        <w:rPr>
          <w:bCs/>
          <w:sz w:val="28"/>
          <w:szCs w:val="28"/>
        </w:rPr>
        <w:t xml:space="preserve"> Середня освіта (мова і література німецька, англійська)</w:t>
      </w:r>
    </w:p>
    <w:p w:rsidR="002A6F1A" w:rsidRPr="00BC2B8D" w:rsidRDefault="002A6F1A" w:rsidP="00BC2B8D">
      <w:pPr>
        <w:ind w:firstLine="709"/>
        <w:jc w:val="center"/>
        <w:rPr>
          <w:b/>
          <w:sz w:val="28"/>
          <w:szCs w:val="28"/>
        </w:rPr>
      </w:pPr>
      <w:r w:rsidRPr="00BC2B8D">
        <w:rPr>
          <w:b/>
          <w:sz w:val="28"/>
          <w:szCs w:val="28"/>
        </w:rPr>
        <w:t>факультет іноземної філології</w:t>
      </w:r>
    </w:p>
    <w:p w:rsidR="002A6F1A" w:rsidRPr="00BC2B8D" w:rsidRDefault="002A6F1A" w:rsidP="00BC2B8D">
      <w:pPr>
        <w:jc w:val="center"/>
        <w:rPr>
          <w:b/>
        </w:rPr>
      </w:pPr>
    </w:p>
    <w:p w:rsidR="002A6F1A" w:rsidRPr="00CE7FD4" w:rsidRDefault="002A6F1A" w:rsidP="009F2F23">
      <w:pPr>
        <w:jc w:val="both"/>
      </w:pPr>
    </w:p>
    <w:p w:rsidR="002A6F1A" w:rsidRPr="00CE7FD4" w:rsidRDefault="002A6F1A" w:rsidP="009F2F23">
      <w:pPr>
        <w:jc w:val="both"/>
      </w:pPr>
    </w:p>
    <w:p w:rsidR="002A6F1A" w:rsidRPr="00CE7FD4" w:rsidRDefault="002A6F1A" w:rsidP="009F2F23">
      <w:pPr>
        <w:jc w:val="both"/>
      </w:pPr>
    </w:p>
    <w:p w:rsidR="002A6F1A" w:rsidRPr="00CE7FD4" w:rsidRDefault="002A6F1A" w:rsidP="009F2F23">
      <w:pPr>
        <w:jc w:val="both"/>
      </w:pPr>
    </w:p>
    <w:p w:rsidR="002A6F1A" w:rsidRPr="00CE7FD4" w:rsidRDefault="002A6F1A" w:rsidP="009F2F23">
      <w:pPr>
        <w:jc w:val="both"/>
      </w:pPr>
    </w:p>
    <w:p w:rsidR="002A6F1A" w:rsidRPr="00CE7FD4" w:rsidRDefault="002A6F1A" w:rsidP="009F2F23">
      <w:pPr>
        <w:jc w:val="both"/>
      </w:pPr>
    </w:p>
    <w:p w:rsidR="002A6F1A" w:rsidRPr="00CE7FD4" w:rsidRDefault="002A6F1A" w:rsidP="009F2F23">
      <w:pPr>
        <w:jc w:val="both"/>
      </w:pPr>
    </w:p>
    <w:p w:rsidR="002A6F1A" w:rsidRPr="00901387" w:rsidRDefault="002A6F1A" w:rsidP="009F2F23">
      <w:pPr>
        <w:jc w:val="both"/>
        <w:rPr>
          <w:lang w:val="ru-RU"/>
        </w:rPr>
      </w:pPr>
    </w:p>
    <w:p w:rsidR="002A6F1A" w:rsidRDefault="002A6F1A" w:rsidP="009F2F23">
      <w:pPr>
        <w:jc w:val="both"/>
      </w:pPr>
    </w:p>
    <w:p w:rsidR="002A6F1A" w:rsidRDefault="002A6F1A" w:rsidP="009F2F23">
      <w:pPr>
        <w:jc w:val="both"/>
      </w:pPr>
    </w:p>
    <w:p w:rsidR="002A6F1A" w:rsidRDefault="002A6F1A" w:rsidP="009F2F23">
      <w:pPr>
        <w:jc w:val="both"/>
      </w:pPr>
    </w:p>
    <w:p w:rsidR="002A6F1A" w:rsidRPr="00CE7FD4" w:rsidRDefault="002A6F1A" w:rsidP="009F2F23">
      <w:pPr>
        <w:jc w:val="both"/>
      </w:pPr>
    </w:p>
    <w:p w:rsidR="002A6F1A" w:rsidRPr="00BC2B8D" w:rsidRDefault="002A6F1A" w:rsidP="00BC2B8D">
      <w:pPr>
        <w:spacing w:after="200" w:line="276" w:lineRule="auto"/>
        <w:jc w:val="center"/>
        <w:rPr>
          <w:sz w:val="24"/>
          <w:szCs w:val="24"/>
        </w:rPr>
      </w:pPr>
      <w:r w:rsidRPr="00F94E31">
        <w:rPr>
          <w:sz w:val="24"/>
          <w:szCs w:val="24"/>
        </w:rPr>
        <w:t>201</w:t>
      </w:r>
      <w:r w:rsidR="007A2C65">
        <w:rPr>
          <w:sz w:val="24"/>
          <w:szCs w:val="24"/>
          <w:lang w:val="ru-RU"/>
        </w:rPr>
        <w:t>9</w:t>
      </w:r>
      <w:r w:rsidRPr="00F94E31">
        <w:rPr>
          <w:sz w:val="24"/>
          <w:szCs w:val="24"/>
        </w:rPr>
        <w:t xml:space="preserve"> – 20</w:t>
      </w:r>
      <w:r w:rsidR="007A2C65">
        <w:rPr>
          <w:sz w:val="24"/>
          <w:szCs w:val="24"/>
        </w:rPr>
        <w:t>20</w:t>
      </w:r>
      <w:r>
        <w:rPr>
          <w:sz w:val="24"/>
          <w:szCs w:val="24"/>
        </w:rPr>
        <w:t xml:space="preserve"> навчальний рік</w:t>
      </w:r>
    </w:p>
    <w:p w:rsidR="007A2C65" w:rsidRDefault="007A2C65">
      <w:pPr>
        <w:rPr>
          <w:sz w:val="24"/>
          <w:szCs w:val="24"/>
        </w:rPr>
      </w:pPr>
      <w:r>
        <w:rPr>
          <w:sz w:val="24"/>
          <w:szCs w:val="24"/>
        </w:rPr>
        <w:br w:type="page"/>
      </w:r>
    </w:p>
    <w:p w:rsidR="002A6F1A" w:rsidRDefault="002A6F1A" w:rsidP="001F4CC5">
      <w:pPr>
        <w:spacing w:line="276" w:lineRule="auto"/>
        <w:jc w:val="center"/>
        <w:rPr>
          <w:sz w:val="24"/>
          <w:szCs w:val="24"/>
        </w:rPr>
      </w:pPr>
    </w:p>
    <w:p w:rsidR="002A6F1A" w:rsidRPr="00F94E31" w:rsidRDefault="002A6F1A" w:rsidP="001F4CC5">
      <w:pPr>
        <w:spacing w:line="276" w:lineRule="auto"/>
        <w:jc w:val="center"/>
        <w:rPr>
          <w:sz w:val="24"/>
          <w:szCs w:val="24"/>
        </w:rPr>
      </w:pPr>
      <w:r w:rsidRPr="00F94E31">
        <w:rPr>
          <w:sz w:val="24"/>
          <w:szCs w:val="24"/>
        </w:rPr>
        <w:t xml:space="preserve">Робоча програма </w:t>
      </w:r>
      <w:r w:rsidRPr="00F94E31">
        <w:rPr>
          <w:sz w:val="24"/>
          <w:szCs w:val="24"/>
          <w:u w:val="single"/>
        </w:rPr>
        <w:t xml:space="preserve">Історія </w:t>
      </w:r>
      <w:r>
        <w:rPr>
          <w:sz w:val="24"/>
          <w:szCs w:val="24"/>
          <w:u w:val="single"/>
        </w:rPr>
        <w:t>світової</w:t>
      </w:r>
      <w:r w:rsidRPr="00F94E31">
        <w:rPr>
          <w:sz w:val="24"/>
          <w:szCs w:val="24"/>
          <w:u w:val="single"/>
        </w:rPr>
        <w:t xml:space="preserve"> літератури </w:t>
      </w:r>
      <w:r>
        <w:rPr>
          <w:sz w:val="24"/>
          <w:szCs w:val="24"/>
          <w:u w:val="single"/>
        </w:rPr>
        <w:t>(</w:t>
      </w:r>
      <w:r w:rsidR="00874AF3">
        <w:rPr>
          <w:sz w:val="24"/>
          <w:szCs w:val="24"/>
          <w:u w:val="single"/>
          <w:lang w:val="ru-RU"/>
        </w:rPr>
        <w:t>с</w:t>
      </w:r>
      <w:proofErr w:type="spellStart"/>
      <w:r w:rsidRPr="00F94E31">
        <w:rPr>
          <w:sz w:val="24"/>
          <w:szCs w:val="24"/>
          <w:u w:val="single"/>
        </w:rPr>
        <w:t>ередн</w:t>
      </w:r>
      <w:r>
        <w:rPr>
          <w:sz w:val="24"/>
          <w:szCs w:val="24"/>
          <w:u w:val="single"/>
        </w:rPr>
        <w:t>і</w:t>
      </w:r>
      <w:proofErr w:type="spellEnd"/>
      <w:r w:rsidRPr="00F94E31">
        <w:rPr>
          <w:sz w:val="24"/>
          <w:szCs w:val="24"/>
          <w:u w:val="single"/>
        </w:rPr>
        <w:t xml:space="preserve"> вік</w:t>
      </w:r>
      <w:r>
        <w:rPr>
          <w:sz w:val="24"/>
          <w:szCs w:val="24"/>
          <w:u w:val="single"/>
        </w:rPr>
        <w:t>и</w:t>
      </w:r>
      <w:r w:rsidRPr="00F94E31">
        <w:rPr>
          <w:sz w:val="24"/>
          <w:szCs w:val="24"/>
          <w:u w:val="single"/>
        </w:rPr>
        <w:t xml:space="preserve"> та Відродження</w:t>
      </w:r>
      <w:r>
        <w:rPr>
          <w:sz w:val="24"/>
          <w:szCs w:val="24"/>
          <w:u w:val="single"/>
        </w:rPr>
        <w:t>)</w:t>
      </w:r>
      <w:r w:rsidRPr="00F94E31">
        <w:rPr>
          <w:sz w:val="24"/>
          <w:szCs w:val="24"/>
        </w:rPr>
        <w:t xml:space="preserve"> для студентів</w:t>
      </w:r>
    </w:p>
    <w:p w:rsidR="002A6F1A" w:rsidRPr="00BC2B8D" w:rsidRDefault="002A6F1A" w:rsidP="00BC2B8D">
      <w:pPr>
        <w:rPr>
          <w:sz w:val="24"/>
          <w:szCs w:val="24"/>
        </w:rPr>
      </w:pPr>
      <w:r w:rsidRPr="00F94E31">
        <w:rPr>
          <w:sz w:val="24"/>
          <w:szCs w:val="24"/>
        </w:rPr>
        <w:t xml:space="preserve">за </w:t>
      </w:r>
      <w:r w:rsidRPr="00BC2B8D">
        <w:rPr>
          <w:sz w:val="24"/>
          <w:szCs w:val="24"/>
        </w:rPr>
        <w:t xml:space="preserve">спеціальністю </w:t>
      </w:r>
      <w:r w:rsidRPr="00BC2B8D">
        <w:rPr>
          <w:bCs/>
          <w:sz w:val="24"/>
          <w:szCs w:val="24"/>
        </w:rPr>
        <w:t>035</w:t>
      </w:r>
      <w:r w:rsidR="007A2C65">
        <w:rPr>
          <w:bCs/>
          <w:sz w:val="24"/>
          <w:szCs w:val="24"/>
        </w:rPr>
        <w:t xml:space="preserve"> </w:t>
      </w:r>
      <w:r w:rsidRPr="00BC2B8D">
        <w:rPr>
          <w:bCs/>
          <w:sz w:val="24"/>
          <w:szCs w:val="24"/>
        </w:rPr>
        <w:t xml:space="preserve"> Філологія (германські мови та літератури (переклад включно) (англійська)) </w:t>
      </w:r>
    </w:p>
    <w:p w:rsidR="002A6F1A" w:rsidRPr="00BC2B8D" w:rsidRDefault="002A6F1A" w:rsidP="00BC2B8D">
      <w:pPr>
        <w:rPr>
          <w:bCs/>
          <w:sz w:val="24"/>
          <w:szCs w:val="24"/>
          <w:lang w:val="ru-RU"/>
        </w:rPr>
      </w:pPr>
      <w:r w:rsidRPr="00BC2B8D">
        <w:rPr>
          <w:bCs/>
          <w:sz w:val="24"/>
          <w:szCs w:val="24"/>
        </w:rPr>
        <w:t>014</w:t>
      </w:r>
      <w:r w:rsidR="007A2C65">
        <w:rPr>
          <w:bCs/>
          <w:sz w:val="24"/>
          <w:szCs w:val="24"/>
        </w:rPr>
        <w:t xml:space="preserve"> </w:t>
      </w:r>
      <w:r w:rsidRPr="00BC2B8D">
        <w:rPr>
          <w:bCs/>
          <w:sz w:val="24"/>
          <w:szCs w:val="24"/>
        </w:rPr>
        <w:t xml:space="preserve"> Середня освіта (мова і література російська, українська)</w:t>
      </w:r>
    </w:p>
    <w:p w:rsidR="002A6F1A" w:rsidRPr="00BC2B8D" w:rsidRDefault="002A6F1A" w:rsidP="00BC2B8D">
      <w:pPr>
        <w:rPr>
          <w:bCs/>
          <w:sz w:val="24"/>
          <w:szCs w:val="24"/>
          <w:lang w:val="ru-RU"/>
        </w:rPr>
      </w:pPr>
      <w:r w:rsidRPr="00BC2B8D">
        <w:rPr>
          <w:bCs/>
          <w:sz w:val="24"/>
          <w:szCs w:val="24"/>
        </w:rPr>
        <w:t>014</w:t>
      </w:r>
      <w:r w:rsidR="007A2C65">
        <w:rPr>
          <w:bCs/>
          <w:sz w:val="24"/>
          <w:szCs w:val="24"/>
        </w:rPr>
        <w:t xml:space="preserve"> </w:t>
      </w:r>
      <w:r w:rsidRPr="00BC2B8D">
        <w:rPr>
          <w:bCs/>
          <w:sz w:val="24"/>
          <w:szCs w:val="24"/>
        </w:rPr>
        <w:t xml:space="preserve"> Середня освіта (мова і література російська, англійська)</w:t>
      </w:r>
    </w:p>
    <w:p w:rsidR="002A6F1A" w:rsidRPr="00BC2B8D" w:rsidRDefault="002A6F1A" w:rsidP="00BC2B8D">
      <w:pPr>
        <w:widowControl w:val="0"/>
        <w:autoSpaceDE w:val="0"/>
        <w:autoSpaceDN w:val="0"/>
        <w:adjustRightInd w:val="0"/>
        <w:spacing w:before="40"/>
        <w:ind w:right="-20"/>
        <w:rPr>
          <w:sz w:val="24"/>
          <w:szCs w:val="24"/>
        </w:rPr>
      </w:pPr>
      <w:r w:rsidRPr="00BC2B8D">
        <w:rPr>
          <w:bCs/>
          <w:sz w:val="24"/>
          <w:szCs w:val="24"/>
        </w:rPr>
        <w:t>014</w:t>
      </w:r>
      <w:r w:rsidR="007A2C65">
        <w:rPr>
          <w:bCs/>
          <w:sz w:val="24"/>
          <w:szCs w:val="24"/>
        </w:rPr>
        <w:t xml:space="preserve"> </w:t>
      </w:r>
      <w:r w:rsidRPr="00BC2B8D">
        <w:rPr>
          <w:bCs/>
          <w:sz w:val="24"/>
          <w:szCs w:val="24"/>
        </w:rPr>
        <w:t xml:space="preserve"> Середня освіта (мова і література англійська, російська)</w:t>
      </w:r>
    </w:p>
    <w:p w:rsidR="002A6F1A" w:rsidRPr="00BC2B8D" w:rsidRDefault="002A6F1A" w:rsidP="00BC2B8D">
      <w:pPr>
        <w:rPr>
          <w:bCs/>
          <w:sz w:val="24"/>
          <w:szCs w:val="24"/>
          <w:lang w:val="ru-RU"/>
        </w:rPr>
      </w:pPr>
      <w:r w:rsidRPr="00BC2B8D">
        <w:rPr>
          <w:bCs/>
          <w:sz w:val="24"/>
          <w:szCs w:val="24"/>
        </w:rPr>
        <w:t>014</w:t>
      </w:r>
      <w:r w:rsidR="007A2C65">
        <w:rPr>
          <w:bCs/>
          <w:sz w:val="24"/>
          <w:szCs w:val="24"/>
        </w:rPr>
        <w:t xml:space="preserve"> </w:t>
      </w:r>
      <w:r w:rsidRPr="00BC2B8D">
        <w:rPr>
          <w:bCs/>
          <w:sz w:val="24"/>
          <w:szCs w:val="24"/>
        </w:rPr>
        <w:t xml:space="preserve"> Середня освіта (мова і література англійська). Спеціалізація : польська / турецька мова</w:t>
      </w:r>
    </w:p>
    <w:p w:rsidR="002A6F1A" w:rsidRPr="00BC2B8D" w:rsidRDefault="002A6F1A" w:rsidP="00BC2B8D">
      <w:pPr>
        <w:rPr>
          <w:bCs/>
          <w:sz w:val="24"/>
          <w:szCs w:val="24"/>
          <w:lang w:val="ru-RU"/>
        </w:rPr>
      </w:pPr>
      <w:r w:rsidRPr="00BC2B8D">
        <w:rPr>
          <w:bCs/>
          <w:sz w:val="24"/>
          <w:szCs w:val="24"/>
        </w:rPr>
        <w:t>014</w:t>
      </w:r>
      <w:r w:rsidR="007A2C65">
        <w:rPr>
          <w:bCs/>
          <w:sz w:val="24"/>
          <w:szCs w:val="24"/>
        </w:rPr>
        <w:t xml:space="preserve"> </w:t>
      </w:r>
      <w:r w:rsidRPr="00BC2B8D">
        <w:rPr>
          <w:bCs/>
          <w:sz w:val="24"/>
          <w:szCs w:val="24"/>
        </w:rPr>
        <w:t xml:space="preserve"> Середня освіта (мова і література англійська, німецька)</w:t>
      </w:r>
    </w:p>
    <w:p w:rsidR="002A6F1A" w:rsidRPr="00BC2B8D" w:rsidRDefault="002A6F1A" w:rsidP="00BC2B8D">
      <w:pPr>
        <w:rPr>
          <w:bCs/>
          <w:sz w:val="24"/>
          <w:szCs w:val="24"/>
          <w:lang w:val="ru-RU"/>
        </w:rPr>
      </w:pPr>
      <w:r w:rsidRPr="00BC2B8D">
        <w:rPr>
          <w:bCs/>
          <w:sz w:val="24"/>
          <w:szCs w:val="24"/>
        </w:rPr>
        <w:t>014</w:t>
      </w:r>
      <w:r w:rsidR="007A2C65">
        <w:rPr>
          <w:bCs/>
          <w:sz w:val="24"/>
          <w:szCs w:val="24"/>
        </w:rPr>
        <w:t xml:space="preserve"> </w:t>
      </w:r>
      <w:r w:rsidRPr="00BC2B8D">
        <w:rPr>
          <w:bCs/>
          <w:sz w:val="24"/>
          <w:szCs w:val="24"/>
        </w:rPr>
        <w:t xml:space="preserve"> Середня освіта (мова і література французька, англійська)</w:t>
      </w:r>
    </w:p>
    <w:p w:rsidR="002A6F1A" w:rsidRPr="00BC2B8D" w:rsidRDefault="002A6F1A" w:rsidP="00BC2B8D">
      <w:pPr>
        <w:widowControl w:val="0"/>
        <w:autoSpaceDE w:val="0"/>
        <w:autoSpaceDN w:val="0"/>
        <w:adjustRightInd w:val="0"/>
        <w:spacing w:before="40"/>
        <w:ind w:right="-20"/>
        <w:rPr>
          <w:bCs/>
          <w:sz w:val="24"/>
          <w:szCs w:val="24"/>
          <w:lang w:val="ru-RU"/>
        </w:rPr>
      </w:pPr>
      <w:r w:rsidRPr="00BC2B8D">
        <w:rPr>
          <w:bCs/>
          <w:sz w:val="24"/>
          <w:szCs w:val="24"/>
        </w:rPr>
        <w:t>014</w:t>
      </w:r>
      <w:r w:rsidR="007A2C65">
        <w:rPr>
          <w:bCs/>
          <w:sz w:val="24"/>
          <w:szCs w:val="24"/>
        </w:rPr>
        <w:t xml:space="preserve"> </w:t>
      </w:r>
      <w:r w:rsidRPr="00BC2B8D">
        <w:rPr>
          <w:bCs/>
          <w:sz w:val="24"/>
          <w:szCs w:val="24"/>
        </w:rPr>
        <w:t xml:space="preserve"> Середня освіта (мова і література іспанська, англійська)</w:t>
      </w:r>
    </w:p>
    <w:p w:rsidR="002A6F1A" w:rsidRPr="00BC2B8D" w:rsidRDefault="002A6F1A" w:rsidP="00BC2B8D">
      <w:pPr>
        <w:rPr>
          <w:sz w:val="24"/>
          <w:szCs w:val="24"/>
          <w:lang w:val="ru-RU"/>
        </w:rPr>
      </w:pPr>
      <w:r w:rsidRPr="00BC2B8D">
        <w:rPr>
          <w:bCs/>
          <w:sz w:val="24"/>
          <w:szCs w:val="24"/>
        </w:rPr>
        <w:t>014.</w:t>
      </w:r>
      <w:r w:rsidR="007A2C65">
        <w:rPr>
          <w:bCs/>
          <w:sz w:val="24"/>
          <w:szCs w:val="24"/>
        </w:rPr>
        <w:t xml:space="preserve"> </w:t>
      </w:r>
      <w:r w:rsidRPr="00BC2B8D">
        <w:rPr>
          <w:bCs/>
          <w:sz w:val="24"/>
          <w:szCs w:val="24"/>
        </w:rPr>
        <w:t>Середня освіта (мова і література німецька, англійська)</w:t>
      </w:r>
    </w:p>
    <w:p w:rsidR="002A6F1A" w:rsidRPr="00BC2B8D" w:rsidRDefault="002A6F1A" w:rsidP="00BC2B8D">
      <w:pPr>
        <w:spacing w:line="276" w:lineRule="auto"/>
        <w:jc w:val="both"/>
        <w:rPr>
          <w:sz w:val="24"/>
          <w:szCs w:val="24"/>
          <w:lang w:val="ru-RU"/>
        </w:rPr>
      </w:pPr>
    </w:p>
    <w:p w:rsidR="002A6F1A" w:rsidRPr="00F94E31" w:rsidRDefault="002A6F1A" w:rsidP="00965CF6">
      <w:pPr>
        <w:jc w:val="both"/>
        <w:rPr>
          <w:sz w:val="24"/>
          <w:szCs w:val="24"/>
        </w:rPr>
      </w:pPr>
    </w:p>
    <w:p w:rsidR="002A6F1A" w:rsidRPr="00F94E31" w:rsidRDefault="002A6F1A" w:rsidP="00965CF6">
      <w:pPr>
        <w:spacing w:line="276" w:lineRule="auto"/>
        <w:jc w:val="both"/>
        <w:rPr>
          <w:bCs/>
          <w:sz w:val="24"/>
          <w:szCs w:val="24"/>
        </w:rPr>
      </w:pPr>
      <w:r w:rsidRPr="00F94E31">
        <w:rPr>
          <w:bCs/>
          <w:sz w:val="24"/>
          <w:szCs w:val="24"/>
        </w:rPr>
        <w:t xml:space="preserve">Розробник: </w:t>
      </w:r>
    </w:p>
    <w:p w:rsidR="002A6F1A" w:rsidRPr="00F94E31" w:rsidRDefault="002A6F1A" w:rsidP="003B7ECA">
      <w:pPr>
        <w:pStyle w:val="ac"/>
        <w:numPr>
          <w:ilvl w:val="0"/>
          <w:numId w:val="1"/>
        </w:numPr>
        <w:spacing w:line="276" w:lineRule="auto"/>
        <w:jc w:val="both"/>
        <w:rPr>
          <w:bCs/>
          <w:sz w:val="24"/>
          <w:szCs w:val="24"/>
        </w:rPr>
      </w:pPr>
      <w:proofErr w:type="spellStart"/>
      <w:r w:rsidRPr="00F94E31">
        <w:rPr>
          <w:bCs/>
          <w:sz w:val="24"/>
          <w:szCs w:val="24"/>
        </w:rPr>
        <w:t>Клімчук</w:t>
      </w:r>
      <w:proofErr w:type="spellEnd"/>
      <w:r w:rsidRPr="00F94E31">
        <w:rPr>
          <w:bCs/>
          <w:sz w:val="24"/>
          <w:szCs w:val="24"/>
        </w:rPr>
        <w:t xml:space="preserve"> Оксана Вікторівна, доцент, кандидат філологічних наук</w:t>
      </w:r>
    </w:p>
    <w:p w:rsidR="002A6F1A" w:rsidRPr="00F94E31"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C00BB">
      <w:pPr>
        <w:rPr>
          <w:b/>
          <w:i/>
          <w:sz w:val="24"/>
          <w:szCs w:val="24"/>
        </w:rPr>
      </w:pPr>
      <w:r w:rsidRPr="00F94E31">
        <w:rPr>
          <w:sz w:val="24"/>
          <w:szCs w:val="24"/>
        </w:rPr>
        <w:t xml:space="preserve">Робочу програму схвалено на засіданні </w:t>
      </w:r>
      <w:r w:rsidRPr="00F94E31">
        <w:rPr>
          <w:bCs/>
          <w:iCs/>
          <w:sz w:val="24"/>
          <w:szCs w:val="24"/>
        </w:rPr>
        <w:t>кафедри світової літератури та культури імені проф. О.</w:t>
      </w:r>
      <w:proofErr w:type="spellStart"/>
      <w:r w:rsidRPr="00F94E31">
        <w:rPr>
          <w:bCs/>
          <w:iCs/>
          <w:sz w:val="24"/>
          <w:szCs w:val="24"/>
        </w:rPr>
        <w:t>Мішукова</w:t>
      </w:r>
      <w:proofErr w:type="spellEnd"/>
    </w:p>
    <w:p w:rsidR="002A6F1A" w:rsidRPr="00F94E31" w:rsidRDefault="002A6F1A" w:rsidP="00965CF6">
      <w:pPr>
        <w:rPr>
          <w:b/>
          <w:i/>
          <w:sz w:val="24"/>
          <w:szCs w:val="24"/>
        </w:rPr>
      </w:pPr>
    </w:p>
    <w:p w:rsidR="002A6F1A" w:rsidRPr="00F94E31" w:rsidRDefault="002A6F1A" w:rsidP="00965CF6">
      <w:pPr>
        <w:rPr>
          <w:sz w:val="24"/>
          <w:szCs w:val="24"/>
        </w:rPr>
      </w:pPr>
      <w:r w:rsidRPr="008425F9">
        <w:rPr>
          <w:sz w:val="24"/>
          <w:szCs w:val="24"/>
        </w:rPr>
        <w:t>Протокол від «</w:t>
      </w:r>
      <w:r w:rsidR="0032187B">
        <w:rPr>
          <w:sz w:val="24"/>
          <w:szCs w:val="24"/>
        </w:rPr>
        <w:t>2</w:t>
      </w:r>
      <w:r w:rsidR="007A2C65">
        <w:rPr>
          <w:sz w:val="24"/>
          <w:szCs w:val="24"/>
        </w:rPr>
        <w:t>9</w:t>
      </w:r>
      <w:r w:rsidRPr="008425F9">
        <w:rPr>
          <w:sz w:val="24"/>
          <w:szCs w:val="24"/>
        </w:rPr>
        <w:t xml:space="preserve">» </w:t>
      </w:r>
      <w:r w:rsidR="0032187B">
        <w:rPr>
          <w:sz w:val="24"/>
          <w:szCs w:val="24"/>
          <w:u w:val="single"/>
        </w:rPr>
        <w:t>серпня</w:t>
      </w:r>
      <w:r w:rsidRPr="008425F9">
        <w:rPr>
          <w:sz w:val="24"/>
          <w:szCs w:val="24"/>
          <w:u w:val="single"/>
        </w:rPr>
        <w:t xml:space="preserve"> </w:t>
      </w:r>
      <w:r w:rsidRPr="008425F9">
        <w:rPr>
          <w:sz w:val="24"/>
          <w:szCs w:val="24"/>
        </w:rPr>
        <w:t xml:space="preserve">    </w:t>
      </w:r>
      <w:r w:rsidRPr="008425F9">
        <w:rPr>
          <w:sz w:val="24"/>
          <w:szCs w:val="24"/>
          <w:u w:val="single"/>
        </w:rPr>
        <w:t>201</w:t>
      </w:r>
      <w:r w:rsidR="007A2C65">
        <w:rPr>
          <w:sz w:val="24"/>
          <w:szCs w:val="24"/>
          <w:u w:val="single"/>
        </w:rPr>
        <w:t>9</w:t>
      </w:r>
      <w:r w:rsidRPr="008425F9">
        <w:rPr>
          <w:sz w:val="24"/>
          <w:szCs w:val="24"/>
        </w:rPr>
        <w:t xml:space="preserve"> року № </w:t>
      </w:r>
      <w:r w:rsidRPr="008425F9">
        <w:rPr>
          <w:sz w:val="24"/>
          <w:szCs w:val="24"/>
          <w:u w:val="single"/>
        </w:rPr>
        <w:t xml:space="preserve"> 1</w:t>
      </w:r>
      <w:r w:rsidRPr="00F94E31">
        <w:rPr>
          <w:sz w:val="24"/>
          <w:szCs w:val="24"/>
        </w:rPr>
        <w:t xml:space="preserve">  </w:t>
      </w:r>
    </w:p>
    <w:p w:rsidR="002A6F1A" w:rsidRPr="00F94E31" w:rsidRDefault="002A6F1A" w:rsidP="00965CF6">
      <w:pPr>
        <w:rPr>
          <w:sz w:val="24"/>
          <w:szCs w:val="24"/>
        </w:rPr>
      </w:pPr>
    </w:p>
    <w:p w:rsidR="002A6F1A" w:rsidRPr="00F94E31" w:rsidRDefault="002A6F1A" w:rsidP="00965CF6">
      <w:pPr>
        <w:rPr>
          <w:sz w:val="24"/>
          <w:szCs w:val="24"/>
        </w:rPr>
      </w:pPr>
      <w:r w:rsidRPr="00F94E31">
        <w:rPr>
          <w:sz w:val="24"/>
          <w:szCs w:val="24"/>
        </w:rPr>
        <w:t xml:space="preserve">                         Завідувач кафедри світової літератури та культури імені проф. О.</w:t>
      </w:r>
      <w:proofErr w:type="spellStart"/>
      <w:r w:rsidRPr="00F94E31">
        <w:rPr>
          <w:sz w:val="24"/>
          <w:szCs w:val="24"/>
        </w:rPr>
        <w:t>Мішукова</w:t>
      </w:r>
      <w:proofErr w:type="spellEnd"/>
    </w:p>
    <w:p w:rsidR="002A6F1A" w:rsidRPr="00F94E31" w:rsidRDefault="002A6F1A" w:rsidP="00965CF6">
      <w:pPr>
        <w:rPr>
          <w:sz w:val="24"/>
          <w:szCs w:val="24"/>
        </w:rPr>
      </w:pPr>
    </w:p>
    <w:p w:rsidR="002A6F1A" w:rsidRPr="00F94E31" w:rsidRDefault="002A6F1A" w:rsidP="00965CF6">
      <w:pPr>
        <w:rPr>
          <w:sz w:val="24"/>
          <w:szCs w:val="24"/>
        </w:rPr>
      </w:pPr>
      <w:r w:rsidRPr="00F94E31">
        <w:rPr>
          <w:sz w:val="24"/>
          <w:szCs w:val="24"/>
        </w:rPr>
        <w:t xml:space="preserve">                        </w:t>
      </w:r>
      <w:r w:rsidR="00253A2D">
        <w:rPr>
          <w:sz w:val="24"/>
          <w:szCs w:val="24"/>
        </w:rPr>
        <w:t xml:space="preserve">                 </w:t>
      </w:r>
      <w:r w:rsidRPr="00F94E31">
        <w:rPr>
          <w:sz w:val="24"/>
          <w:szCs w:val="24"/>
        </w:rPr>
        <w:t xml:space="preserve">   _______________________________                (</w:t>
      </w:r>
      <w:r w:rsidR="00253A2D">
        <w:rPr>
          <w:sz w:val="24"/>
          <w:szCs w:val="24"/>
        </w:rPr>
        <w:t xml:space="preserve">Ніна </w:t>
      </w:r>
      <w:r w:rsidR="00253A2D">
        <w:rPr>
          <w:caps/>
          <w:sz w:val="24"/>
          <w:szCs w:val="24"/>
        </w:rPr>
        <w:t>Ільїнська</w:t>
      </w:r>
      <w:r w:rsidRPr="00F94E31">
        <w:rPr>
          <w:sz w:val="24"/>
          <w:szCs w:val="24"/>
        </w:rPr>
        <w:t>)</w:t>
      </w:r>
    </w:p>
    <w:p w:rsidR="002A6F1A" w:rsidRPr="00F94E31" w:rsidRDefault="002A6F1A" w:rsidP="00965CF6">
      <w:pPr>
        <w:rPr>
          <w:sz w:val="24"/>
          <w:szCs w:val="24"/>
        </w:rPr>
      </w:pPr>
    </w:p>
    <w:p w:rsidR="002A6F1A" w:rsidRPr="00F94E31" w:rsidRDefault="002A6F1A" w:rsidP="00965CF6">
      <w:pPr>
        <w:jc w:val="both"/>
        <w:rPr>
          <w:sz w:val="24"/>
          <w:szCs w:val="24"/>
        </w:rPr>
      </w:pPr>
    </w:p>
    <w:p w:rsidR="002A6F1A" w:rsidRDefault="002A6F1A" w:rsidP="00965CF6">
      <w:pPr>
        <w:jc w:val="both"/>
        <w:rPr>
          <w:sz w:val="24"/>
          <w:szCs w:val="24"/>
        </w:rPr>
      </w:pPr>
    </w:p>
    <w:p w:rsidR="002A6F1A" w:rsidRDefault="002A6F1A" w:rsidP="00965CF6">
      <w:pPr>
        <w:jc w:val="both"/>
        <w:rPr>
          <w:sz w:val="24"/>
          <w:szCs w:val="24"/>
        </w:rPr>
      </w:pPr>
    </w:p>
    <w:p w:rsidR="002A6F1A"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65CF6">
      <w:pPr>
        <w:jc w:val="both"/>
        <w:rPr>
          <w:sz w:val="24"/>
          <w:szCs w:val="24"/>
        </w:rPr>
      </w:pPr>
    </w:p>
    <w:p w:rsidR="002A6F1A" w:rsidRPr="00F94E31" w:rsidRDefault="002A6F1A" w:rsidP="00965CF6">
      <w:pPr>
        <w:ind w:left="6720"/>
        <w:rPr>
          <w:sz w:val="24"/>
          <w:szCs w:val="24"/>
        </w:rPr>
      </w:pPr>
    </w:p>
    <w:p w:rsidR="002A6F1A" w:rsidRPr="00F94E31" w:rsidRDefault="002A6F1A" w:rsidP="00965CF6">
      <w:pPr>
        <w:ind w:left="6720"/>
        <w:rPr>
          <w:sz w:val="24"/>
          <w:szCs w:val="24"/>
        </w:rPr>
      </w:pPr>
      <w:r w:rsidRPr="00F94E31">
        <w:rPr>
          <w:sz w:val="24"/>
          <w:szCs w:val="24"/>
        </w:rPr>
        <w:sym w:font="Symbol" w:char="F0D3"/>
      </w:r>
      <w:r w:rsidRPr="00F94E31">
        <w:rPr>
          <w:sz w:val="24"/>
          <w:szCs w:val="24"/>
        </w:rPr>
        <w:t>__________, 20__ рік</w:t>
      </w:r>
    </w:p>
    <w:p w:rsidR="002A6F1A" w:rsidRPr="00F94E31" w:rsidRDefault="002A6F1A" w:rsidP="00965CF6">
      <w:pPr>
        <w:ind w:left="6720"/>
        <w:rPr>
          <w:sz w:val="24"/>
          <w:szCs w:val="24"/>
        </w:rPr>
      </w:pPr>
      <w:r w:rsidRPr="00F94E31">
        <w:rPr>
          <w:sz w:val="24"/>
          <w:szCs w:val="24"/>
        </w:rPr>
        <w:sym w:font="Symbol" w:char="F0D3"/>
      </w:r>
      <w:r w:rsidRPr="00F94E31">
        <w:rPr>
          <w:sz w:val="24"/>
          <w:szCs w:val="24"/>
        </w:rPr>
        <w:t xml:space="preserve"> __________, 20__  рік</w:t>
      </w:r>
    </w:p>
    <w:p w:rsidR="002A6F1A" w:rsidRPr="00F94E31" w:rsidRDefault="002A6F1A" w:rsidP="00ED3C58">
      <w:pPr>
        <w:spacing w:line="360" w:lineRule="auto"/>
        <w:jc w:val="both"/>
        <w:rPr>
          <w:sz w:val="24"/>
          <w:szCs w:val="24"/>
        </w:rPr>
      </w:pPr>
      <w:r w:rsidRPr="00F94E31">
        <w:rPr>
          <w:sz w:val="24"/>
          <w:szCs w:val="24"/>
        </w:rPr>
        <w:br w:type="page"/>
      </w:r>
    </w:p>
    <w:p w:rsidR="002A6F1A" w:rsidRDefault="002A6F1A" w:rsidP="00AE2725">
      <w:pPr>
        <w:pStyle w:val="1"/>
        <w:spacing w:before="0" w:after="0"/>
        <w:jc w:val="center"/>
        <w:rPr>
          <w:rFonts w:ascii="Times New Roman" w:hAnsi="Times New Roman" w:cs="Times New Roman"/>
          <w:bCs w:val="0"/>
          <w:sz w:val="24"/>
          <w:szCs w:val="28"/>
        </w:rPr>
      </w:pPr>
      <w:r w:rsidRPr="0098570A">
        <w:rPr>
          <w:rFonts w:ascii="Times New Roman" w:hAnsi="Times New Roman" w:cs="Times New Roman"/>
          <w:bCs w:val="0"/>
          <w:sz w:val="24"/>
          <w:szCs w:val="28"/>
        </w:rPr>
        <w:lastRenderedPageBreak/>
        <w:t>ОПИС НАВЧАЛЬНОЇ ДИСЦІПЛІНИ</w:t>
      </w:r>
    </w:p>
    <w:p w:rsidR="002A6F1A" w:rsidRPr="008A4F49" w:rsidRDefault="002A6F1A" w:rsidP="00ED3C58">
      <w:pPr>
        <w:rPr>
          <w:sz w:val="28"/>
          <w:szCs w:val="28"/>
        </w:rPr>
      </w:pPr>
    </w:p>
    <w:tbl>
      <w:tblPr>
        <w:tblW w:w="102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3262"/>
        <w:gridCol w:w="1620"/>
        <w:gridCol w:w="90"/>
        <w:gridCol w:w="1710"/>
      </w:tblGrid>
      <w:tr w:rsidR="002A6F1A" w:rsidRPr="00CC4B55" w:rsidTr="00913D23">
        <w:trPr>
          <w:trHeight w:val="803"/>
        </w:trPr>
        <w:tc>
          <w:tcPr>
            <w:tcW w:w="3544" w:type="dxa"/>
            <w:vMerge w:val="restart"/>
            <w:vAlign w:val="center"/>
          </w:tcPr>
          <w:p w:rsidR="002A6F1A" w:rsidRPr="00CC4B55" w:rsidRDefault="002A6F1A" w:rsidP="00322E7D">
            <w:pPr>
              <w:jc w:val="center"/>
              <w:rPr>
                <w:sz w:val="24"/>
                <w:szCs w:val="24"/>
              </w:rPr>
            </w:pPr>
            <w:r w:rsidRPr="00CC4B55">
              <w:rPr>
                <w:sz w:val="24"/>
                <w:szCs w:val="24"/>
              </w:rPr>
              <w:t xml:space="preserve">Найменування показників </w:t>
            </w:r>
          </w:p>
        </w:tc>
        <w:tc>
          <w:tcPr>
            <w:tcW w:w="3262" w:type="dxa"/>
            <w:vMerge w:val="restart"/>
            <w:vAlign w:val="center"/>
          </w:tcPr>
          <w:p w:rsidR="002A6F1A" w:rsidRPr="00CC4B55" w:rsidRDefault="001155E1" w:rsidP="008D3A6B">
            <w:pPr>
              <w:jc w:val="center"/>
              <w:rPr>
                <w:sz w:val="24"/>
                <w:szCs w:val="24"/>
              </w:rPr>
            </w:pPr>
            <w:r w:rsidRPr="001155E1">
              <w:rPr>
                <w:sz w:val="24"/>
                <w:szCs w:val="24"/>
              </w:rPr>
              <w:t>Галузь знань, спеціальність, ступінь вищої освіти</w:t>
            </w:r>
          </w:p>
        </w:tc>
        <w:tc>
          <w:tcPr>
            <w:tcW w:w="3420" w:type="dxa"/>
            <w:gridSpan w:val="3"/>
            <w:vAlign w:val="center"/>
          </w:tcPr>
          <w:p w:rsidR="002A6F1A" w:rsidRPr="00CC4B55" w:rsidRDefault="002A6F1A" w:rsidP="00322E7D">
            <w:pPr>
              <w:jc w:val="center"/>
              <w:rPr>
                <w:sz w:val="24"/>
                <w:szCs w:val="24"/>
              </w:rPr>
            </w:pPr>
            <w:r w:rsidRPr="00CC4B55">
              <w:rPr>
                <w:sz w:val="24"/>
                <w:szCs w:val="24"/>
              </w:rPr>
              <w:t>Характеристика навчальної дисципліни</w:t>
            </w:r>
          </w:p>
        </w:tc>
      </w:tr>
      <w:tr w:rsidR="002A6F1A" w:rsidRPr="00CC4B55" w:rsidTr="00913D23">
        <w:trPr>
          <w:trHeight w:val="549"/>
        </w:trPr>
        <w:tc>
          <w:tcPr>
            <w:tcW w:w="3544" w:type="dxa"/>
            <w:vMerge/>
            <w:vAlign w:val="center"/>
          </w:tcPr>
          <w:p w:rsidR="002A6F1A" w:rsidRPr="00CC4B55" w:rsidRDefault="002A6F1A" w:rsidP="00322E7D">
            <w:pPr>
              <w:jc w:val="center"/>
              <w:rPr>
                <w:sz w:val="24"/>
                <w:szCs w:val="24"/>
              </w:rPr>
            </w:pPr>
          </w:p>
        </w:tc>
        <w:tc>
          <w:tcPr>
            <w:tcW w:w="3262" w:type="dxa"/>
            <w:vMerge/>
            <w:vAlign w:val="center"/>
          </w:tcPr>
          <w:p w:rsidR="002A6F1A" w:rsidRPr="00CC4B55" w:rsidRDefault="002A6F1A" w:rsidP="00322E7D">
            <w:pPr>
              <w:jc w:val="center"/>
              <w:rPr>
                <w:sz w:val="24"/>
                <w:szCs w:val="24"/>
              </w:rPr>
            </w:pPr>
          </w:p>
        </w:tc>
        <w:tc>
          <w:tcPr>
            <w:tcW w:w="1620" w:type="dxa"/>
          </w:tcPr>
          <w:p w:rsidR="002A6F1A" w:rsidRPr="00CC4B55" w:rsidRDefault="002A6F1A" w:rsidP="00322E7D">
            <w:pPr>
              <w:jc w:val="center"/>
              <w:rPr>
                <w:sz w:val="24"/>
                <w:szCs w:val="24"/>
              </w:rPr>
            </w:pPr>
            <w:r w:rsidRPr="00CC4B55">
              <w:rPr>
                <w:sz w:val="24"/>
                <w:szCs w:val="24"/>
              </w:rPr>
              <w:t>денна форма навчання</w:t>
            </w:r>
          </w:p>
        </w:tc>
        <w:tc>
          <w:tcPr>
            <w:tcW w:w="1800" w:type="dxa"/>
            <w:gridSpan w:val="2"/>
          </w:tcPr>
          <w:p w:rsidR="002A6F1A" w:rsidRPr="00CC4B55" w:rsidRDefault="002A6F1A" w:rsidP="00322E7D">
            <w:pPr>
              <w:jc w:val="center"/>
              <w:rPr>
                <w:sz w:val="24"/>
                <w:szCs w:val="24"/>
              </w:rPr>
            </w:pPr>
            <w:r w:rsidRPr="00CC4B55">
              <w:rPr>
                <w:sz w:val="24"/>
                <w:szCs w:val="24"/>
              </w:rPr>
              <w:t>заочна форма навчання</w:t>
            </w:r>
          </w:p>
        </w:tc>
      </w:tr>
      <w:tr w:rsidR="002A6F1A" w:rsidRPr="00541F10" w:rsidTr="00913D23">
        <w:trPr>
          <w:trHeight w:val="675"/>
        </w:trPr>
        <w:tc>
          <w:tcPr>
            <w:tcW w:w="3544" w:type="dxa"/>
            <w:vMerge w:val="restart"/>
            <w:vAlign w:val="center"/>
          </w:tcPr>
          <w:p w:rsidR="002A6F1A" w:rsidRPr="00541F10" w:rsidRDefault="002A6F1A" w:rsidP="003B332C">
            <w:pPr>
              <w:rPr>
                <w:sz w:val="24"/>
                <w:szCs w:val="24"/>
              </w:rPr>
            </w:pPr>
            <w:r w:rsidRPr="00541F10">
              <w:rPr>
                <w:sz w:val="24"/>
                <w:szCs w:val="24"/>
              </w:rPr>
              <w:t xml:space="preserve">Кількість кредитів: </w:t>
            </w:r>
          </w:p>
          <w:p w:rsidR="002A6F1A" w:rsidRPr="00541F10" w:rsidRDefault="002A6F1A" w:rsidP="003B332C">
            <w:pPr>
              <w:rPr>
                <w:sz w:val="24"/>
                <w:szCs w:val="24"/>
                <w:lang w:val="ru-RU"/>
              </w:rPr>
            </w:pPr>
            <w:r w:rsidRPr="00541F10">
              <w:rPr>
                <w:sz w:val="24"/>
                <w:szCs w:val="24"/>
              </w:rPr>
              <w:t xml:space="preserve">денна форма навчання – </w:t>
            </w:r>
            <w:r w:rsidR="00541F10" w:rsidRPr="00541F10">
              <w:rPr>
                <w:sz w:val="24"/>
                <w:szCs w:val="24"/>
                <w:lang w:val="ru-RU"/>
              </w:rPr>
              <w:t>3</w:t>
            </w:r>
          </w:p>
          <w:p w:rsidR="002A6F1A" w:rsidRPr="00541F10" w:rsidRDefault="002A6F1A" w:rsidP="00541F10">
            <w:pPr>
              <w:rPr>
                <w:sz w:val="24"/>
                <w:szCs w:val="24"/>
                <w:lang w:val="ru-RU"/>
              </w:rPr>
            </w:pPr>
            <w:r w:rsidRPr="00541F10">
              <w:rPr>
                <w:sz w:val="24"/>
                <w:szCs w:val="24"/>
              </w:rPr>
              <w:t xml:space="preserve">заочна форма навчання – </w:t>
            </w:r>
            <w:r w:rsidR="00541F10" w:rsidRPr="00541F10">
              <w:rPr>
                <w:sz w:val="24"/>
                <w:szCs w:val="24"/>
                <w:lang w:val="ru-RU"/>
              </w:rPr>
              <w:t>7</w:t>
            </w:r>
          </w:p>
        </w:tc>
        <w:tc>
          <w:tcPr>
            <w:tcW w:w="3262" w:type="dxa"/>
          </w:tcPr>
          <w:p w:rsidR="001155E1" w:rsidRPr="001155E1" w:rsidRDefault="001155E1" w:rsidP="001155E1">
            <w:pPr>
              <w:jc w:val="center"/>
              <w:rPr>
                <w:sz w:val="24"/>
                <w:szCs w:val="24"/>
              </w:rPr>
            </w:pPr>
            <w:r w:rsidRPr="001155E1">
              <w:rPr>
                <w:sz w:val="24"/>
                <w:szCs w:val="24"/>
              </w:rPr>
              <w:t>Галузь знань:</w:t>
            </w:r>
          </w:p>
          <w:p w:rsidR="002A6F1A" w:rsidRPr="0032187B" w:rsidRDefault="001155E1" w:rsidP="003B7ECA">
            <w:pPr>
              <w:pStyle w:val="ac"/>
              <w:numPr>
                <w:ilvl w:val="0"/>
                <w:numId w:val="13"/>
              </w:numPr>
              <w:jc w:val="center"/>
              <w:rPr>
                <w:sz w:val="24"/>
                <w:szCs w:val="24"/>
              </w:rPr>
            </w:pPr>
            <w:r w:rsidRPr="0032187B">
              <w:rPr>
                <w:sz w:val="24"/>
                <w:szCs w:val="24"/>
              </w:rPr>
              <w:t>Освіта / Педагогіка</w:t>
            </w:r>
          </w:p>
          <w:p w:rsidR="0032187B" w:rsidRPr="0032187B" w:rsidRDefault="0032187B" w:rsidP="0032187B">
            <w:pPr>
              <w:pStyle w:val="ac"/>
              <w:rPr>
                <w:sz w:val="24"/>
                <w:szCs w:val="24"/>
              </w:rPr>
            </w:pPr>
            <w:r>
              <w:rPr>
                <w:sz w:val="24"/>
                <w:szCs w:val="24"/>
              </w:rPr>
              <w:t>03 Гуманітарні науки</w:t>
            </w:r>
          </w:p>
        </w:tc>
        <w:tc>
          <w:tcPr>
            <w:tcW w:w="3420" w:type="dxa"/>
            <w:gridSpan w:val="3"/>
            <w:vAlign w:val="center"/>
          </w:tcPr>
          <w:p w:rsidR="002A6F1A" w:rsidRPr="00541F10" w:rsidRDefault="002A6F1A" w:rsidP="007D5673">
            <w:pPr>
              <w:jc w:val="center"/>
              <w:rPr>
                <w:sz w:val="24"/>
                <w:szCs w:val="24"/>
              </w:rPr>
            </w:pPr>
            <w:r w:rsidRPr="00541F10">
              <w:rPr>
                <w:sz w:val="24"/>
                <w:szCs w:val="24"/>
              </w:rPr>
              <w:t>Нормативна</w:t>
            </w:r>
          </w:p>
        </w:tc>
      </w:tr>
      <w:tr w:rsidR="002A6F1A" w:rsidRPr="00541F10" w:rsidTr="00913D23">
        <w:trPr>
          <w:trHeight w:val="170"/>
        </w:trPr>
        <w:tc>
          <w:tcPr>
            <w:tcW w:w="3544" w:type="dxa"/>
            <w:vMerge/>
            <w:vAlign w:val="center"/>
          </w:tcPr>
          <w:p w:rsidR="002A6F1A" w:rsidRPr="00541F10" w:rsidRDefault="002A6F1A" w:rsidP="00322E7D">
            <w:pPr>
              <w:rPr>
                <w:sz w:val="24"/>
                <w:szCs w:val="24"/>
              </w:rPr>
            </w:pPr>
          </w:p>
        </w:tc>
        <w:tc>
          <w:tcPr>
            <w:tcW w:w="3262" w:type="dxa"/>
            <w:vMerge w:val="restart"/>
            <w:vAlign w:val="center"/>
          </w:tcPr>
          <w:p w:rsidR="002A6F1A" w:rsidRPr="00541F10" w:rsidRDefault="002A6F1A" w:rsidP="0062665A">
            <w:pPr>
              <w:rPr>
                <w:sz w:val="24"/>
                <w:szCs w:val="24"/>
              </w:rPr>
            </w:pPr>
            <w:r w:rsidRPr="00541F10">
              <w:rPr>
                <w:sz w:val="24"/>
                <w:szCs w:val="24"/>
              </w:rPr>
              <w:t>Спеціальність:</w:t>
            </w:r>
          </w:p>
          <w:p w:rsidR="002A6F1A" w:rsidRPr="00541F10" w:rsidRDefault="002A6F1A" w:rsidP="00CC4B55">
            <w:r w:rsidRPr="00541F10">
              <w:rPr>
                <w:bCs/>
              </w:rPr>
              <w:t>035</w:t>
            </w:r>
            <w:r w:rsidR="007A2C65" w:rsidRPr="00541F10">
              <w:rPr>
                <w:bCs/>
              </w:rPr>
              <w:t xml:space="preserve"> </w:t>
            </w:r>
            <w:r w:rsidRPr="00541F10">
              <w:rPr>
                <w:bCs/>
              </w:rPr>
              <w:t xml:space="preserve">Філологія (германські мови та літератури (переклад включно) (англійська)) </w:t>
            </w:r>
          </w:p>
          <w:p w:rsidR="002A6F1A" w:rsidRPr="00541F10" w:rsidRDefault="002A6F1A" w:rsidP="00CC4B55">
            <w:pPr>
              <w:rPr>
                <w:bCs/>
                <w:lang w:val="ru-RU"/>
              </w:rPr>
            </w:pPr>
            <w:r w:rsidRPr="00541F10">
              <w:rPr>
                <w:bCs/>
              </w:rPr>
              <w:t>014</w:t>
            </w:r>
            <w:r w:rsidR="007A2C65" w:rsidRPr="00541F10">
              <w:rPr>
                <w:bCs/>
              </w:rPr>
              <w:t xml:space="preserve"> </w:t>
            </w:r>
            <w:r w:rsidRPr="00541F10">
              <w:rPr>
                <w:bCs/>
              </w:rPr>
              <w:t xml:space="preserve"> Середня освіта (мова і література російська, українська)</w:t>
            </w:r>
          </w:p>
          <w:p w:rsidR="002A6F1A" w:rsidRPr="00541F10" w:rsidRDefault="007A2C65" w:rsidP="00CC4B55">
            <w:pPr>
              <w:rPr>
                <w:bCs/>
                <w:lang w:val="ru-RU"/>
              </w:rPr>
            </w:pPr>
            <w:r w:rsidRPr="00541F10">
              <w:rPr>
                <w:bCs/>
              </w:rPr>
              <w:t xml:space="preserve">014 </w:t>
            </w:r>
            <w:r w:rsidR="002A6F1A" w:rsidRPr="00541F10">
              <w:rPr>
                <w:bCs/>
              </w:rPr>
              <w:t xml:space="preserve"> Середня освіта (мова і література російська, англійська)</w:t>
            </w:r>
          </w:p>
          <w:p w:rsidR="002A6F1A" w:rsidRPr="00541F10" w:rsidRDefault="002A6F1A" w:rsidP="00CC4B55">
            <w:pPr>
              <w:widowControl w:val="0"/>
              <w:autoSpaceDE w:val="0"/>
              <w:autoSpaceDN w:val="0"/>
              <w:adjustRightInd w:val="0"/>
              <w:spacing w:before="40"/>
              <w:ind w:right="-20"/>
            </w:pPr>
            <w:r w:rsidRPr="00541F10">
              <w:rPr>
                <w:bCs/>
              </w:rPr>
              <w:t>014</w:t>
            </w:r>
            <w:r w:rsidR="007A2C65" w:rsidRPr="00541F10">
              <w:rPr>
                <w:bCs/>
              </w:rPr>
              <w:t xml:space="preserve"> </w:t>
            </w:r>
            <w:r w:rsidRPr="00541F10">
              <w:rPr>
                <w:bCs/>
              </w:rPr>
              <w:t xml:space="preserve"> Середня освіта (мова і література англійська, російська)</w:t>
            </w:r>
          </w:p>
          <w:p w:rsidR="002A6F1A" w:rsidRPr="00541F10" w:rsidRDefault="007A2C65" w:rsidP="00CC4B55">
            <w:pPr>
              <w:rPr>
                <w:bCs/>
                <w:lang w:val="ru-RU"/>
              </w:rPr>
            </w:pPr>
            <w:r w:rsidRPr="00541F10">
              <w:rPr>
                <w:bCs/>
              </w:rPr>
              <w:t>014</w:t>
            </w:r>
            <w:r w:rsidR="002A6F1A" w:rsidRPr="00541F10">
              <w:rPr>
                <w:bCs/>
              </w:rPr>
              <w:t xml:space="preserve"> Середня освіта (мова і література англійська). Спеціалізація : польська / турецька мова</w:t>
            </w:r>
          </w:p>
          <w:p w:rsidR="002A6F1A" w:rsidRPr="00541F10" w:rsidRDefault="002A6F1A" w:rsidP="00CC4B55">
            <w:pPr>
              <w:rPr>
                <w:bCs/>
                <w:lang w:val="ru-RU"/>
              </w:rPr>
            </w:pPr>
            <w:r w:rsidRPr="00541F10">
              <w:rPr>
                <w:bCs/>
              </w:rPr>
              <w:t>014</w:t>
            </w:r>
            <w:r w:rsidR="007A2C65" w:rsidRPr="00541F10">
              <w:rPr>
                <w:bCs/>
              </w:rPr>
              <w:t xml:space="preserve"> </w:t>
            </w:r>
            <w:r w:rsidRPr="00541F10">
              <w:rPr>
                <w:bCs/>
              </w:rPr>
              <w:t xml:space="preserve"> Середня освіта (мова і література англійська, німецька)</w:t>
            </w:r>
          </w:p>
          <w:p w:rsidR="002A6F1A" w:rsidRPr="00541F10" w:rsidRDefault="007A2C65" w:rsidP="00CC4B55">
            <w:pPr>
              <w:rPr>
                <w:bCs/>
                <w:lang w:val="ru-RU"/>
              </w:rPr>
            </w:pPr>
            <w:r w:rsidRPr="00541F10">
              <w:rPr>
                <w:bCs/>
              </w:rPr>
              <w:t xml:space="preserve">014 </w:t>
            </w:r>
            <w:r w:rsidR="002A6F1A" w:rsidRPr="00541F10">
              <w:rPr>
                <w:bCs/>
              </w:rPr>
              <w:t>Середня освіта (мова і література французька, англійська)</w:t>
            </w:r>
          </w:p>
          <w:p w:rsidR="002A6F1A" w:rsidRPr="00541F10" w:rsidRDefault="007A2C65" w:rsidP="00CC4B55">
            <w:pPr>
              <w:widowControl w:val="0"/>
              <w:autoSpaceDE w:val="0"/>
              <w:autoSpaceDN w:val="0"/>
              <w:adjustRightInd w:val="0"/>
              <w:spacing w:before="40"/>
              <w:ind w:right="-20"/>
              <w:rPr>
                <w:bCs/>
                <w:lang w:val="ru-RU"/>
              </w:rPr>
            </w:pPr>
            <w:r w:rsidRPr="00541F10">
              <w:rPr>
                <w:bCs/>
              </w:rPr>
              <w:t xml:space="preserve">014 </w:t>
            </w:r>
            <w:r w:rsidR="002A6F1A" w:rsidRPr="00541F10">
              <w:rPr>
                <w:bCs/>
              </w:rPr>
              <w:t xml:space="preserve"> Середня освіта (мова і література іспанська, англійська)</w:t>
            </w:r>
          </w:p>
          <w:p w:rsidR="002A6F1A" w:rsidRPr="00541F10" w:rsidRDefault="002A6F1A" w:rsidP="00CC4B55">
            <w:pPr>
              <w:rPr>
                <w:lang w:val="ru-RU"/>
              </w:rPr>
            </w:pPr>
            <w:r w:rsidRPr="00541F10">
              <w:rPr>
                <w:bCs/>
              </w:rPr>
              <w:t>014</w:t>
            </w:r>
            <w:r w:rsidR="007A2C65" w:rsidRPr="00541F10">
              <w:rPr>
                <w:bCs/>
              </w:rPr>
              <w:t xml:space="preserve">  </w:t>
            </w:r>
            <w:r w:rsidRPr="00541F10">
              <w:rPr>
                <w:bCs/>
              </w:rPr>
              <w:t>Середня освіта (мова і література німецька, англійська)</w:t>
            </w:r>
          </w:p>
          <w:p w:rsidR="002A6F1A" w:rsidRPr="00541F10" w:rsidRDefault="002A6F1A" w:rsidP="0062665A">
            <w:pPr>
              <w:rPr>
                <w:sz w:val="24"/>
                <w:szCs w:val="24"/>
                <w:lang w:val="ru-RU"/>
              </w:rPr>
            </w:pPr>
          </w:p>
        </w:tc>
        <w:tc>
          <w:tcPr>
            <w:tcW w:w="3420" w:type="dxa"/>
            <w:gridSpan w:val="3"/>
            <w:vAlign w:val="center"/>
          </w:tcPr>
          <w:p w:rsidR="002A6F1A" w:rsidRPr="00541F10" w:rsidRDefault="002A6F1A" w:rsidP="00322E7D">
            <w:pPr>
              <w:jc w:val="center"/>
              <w:rPr>
                <w:sz w:val="24"/>
                <w:szCs w:val="24"/>
              </w:rPr>
            </w:pPr>
            <w:r w:rsidRPr="00541F10">
              <w:rPr>
                <w:sz w:val="24"/>
                <w:szCs w:val="24"/>
              </w:rPr>
              <w:t>Рік підготовки</w:t>
            </w:r>
          </w:p>
        </w:tc>
      </w:tr>
      <w:tr w:rsidR="002A6F1A" w:rsidRPr="00541F10" w:rsidTr="00913D23">
        <w:trPr>
          <w:trHeight w:val="207"/>
        </w:trPr>
        <w:tc>
          <w:tcPr>
            <w:tcW w:w="3544" w:type="dxa"/>
            <w:vMerge w:val="restart"/>
            <w:vAlign w:val="center"/>
          </w:tcPr>
          <w:p w:rsidR="002A6F1A" w:rsidRPr="00541F10" w:rsidRDefault="002A6F1A" w:rsidP="00322E7D">
            <w:pPr>
              <w:rPr>
                <w:sz w:val="24"/>
                <w:szCs w:val="24"/>
              </w:rPr>
            </w:pPr>
            <w:r w:rsidRPr="00541F10">
              <w:rPr>
                <w:sz w:val="24"/>
                <w:szCs w:val="24"/>
              </w:rPr>
              <w:t>Змістових модулів – 2</w:t>
            </w:r>
          </w:p>
        </w:tc>
        <w:tc>
          <w:tcPr>
            <w:tcW w:w="3262" w:type="dxa"/>
            <w:vMerge/>
            <w:vAlign w:val="center"/>
          </w:tcPr>
          <w:p w:rsidR="002A6F1A" w:rsidRPr="00541F10" w:rsidRDefault="002A6F1A" w:rsidP="00322E7D">
            <w:pPr>
              <w:jc w:val="center"/>
              <w:rPr>
                <w:sz w:val="24"/>
                <w:szCs w:val="24"/>
              </w:rPr>
            </w:pPr>
          </w:p>
        </w:tc>
        <w:tc>
          <w:tcPr>
            <w:tcW w:w="1620" w:type="dxa"/>
            <w:vAlign w:val="center"/>
          </w:tcPr>
          <w:p w:rsidR="002A6F1A" w:rsidRPr="00541F10" w:rsidRDefault="002A6F1A" w:rsidP="00322E7D">
            <w:pPr>
              <w:jc w:val="center"/>
              <w:rPr>
                <w:sz w:val="24"/>
                <w:szCs w:val="24"/>
              </w:rPr>
            </w:pPr>
            <w:r w:rsidRPr="00541F10">
              <w:rPr>
                <w:sz w:val="24"/>
                <w:szCs w:val="24"/>
              </w:rPr>
              <w:t>2-й</w:t>
            </w:r>
          </w:p>
        </w:tc>
        <w:tc>
          <w:tcPr>
            <w:tcW w:w="1800" w:type="dxa"/>
            <w:gridSpan w:val="2"/>
            <w:vAlign w:val="center"/>
          </w:tcPr>
          <w:p w:rsidR="002A6F1A" w:rsidRPr="00541F10" w:rsidRDefault="002A6F1A" w:rsidP="00322E7D">
            <w:pPr>
              <w:jc w:val="center"/>
              <w:rPr>
                <w:sz w:val="24"/>
                <w:szCs w:val="24"/>
              </w:rPr>
            </w:pPr>
            <w:r w:rsidRPr="00541F10">
              <w:rPr>
                <w:sz w:val="24"/>
                <w:szCs w:val="24"/>
              </w:rPr>
              <w:t>2-й</w:t>
            </w:r>
          </w:p>
        </w:tc>
      </w:tr>
      <w:tr w:rsidR="002A6F1A" w:rsidRPr="00541F10" w:rsidTr="00913D23">
        <w:trPr>
          <w:trHeight w:val="232"/>
        </w:trPr>
        <w:tc>
          <w:tcPr>
            <w:tcW w:w="3544" w:type="dxa"/>
            <w:vMerge/>
            <w:vAlign w:val="center"/>
          </w:tcPr>
          <w:p w:rsidR="002A6F1A" w:rsidRPr="00541F10" w:rsidRDefault="002A6F1A" w:rsidP="00322E7D">
            <w:pPr>
              <w:rPr>
                <w:sz w:val="24"/>
                <w:szCs w:val="24"/>
              </w:rPr>
            </w:pPr>
          </w:p>
        </w:tc>
        <w:tc>
          <w:tcPr>
            <w:tcW w:w="3262" w:type="dxa"/>
            <w:vMerge/>
            <w:vAlign w:val="center"/>
          </w:tcPr>
          <w:p w:rsidR="002A6F1A" w:rsidRPr="00541F10" w:rsidRDefault="002A6F1A" w:rsidP="00322E7D">
            <w:pPr>
              <w:jc w:val="center"/>
              <w:rPr>
                <w:sz w:val="24"/>
                <w:szCs w:val="24"/>
              </w:rPr>
            </w:pPr>
          </w:p>
        </w:tc>
        <w:tc>
          <w:tcPr>
            <w:tcW w:w="3420" w:type="dxa"/>
            <w:gridSpan w:val="3"/>
            <w:vAlign w:val="center"/>
          </w:tcPr>
          <w:p w:rsidR="002A6F1A" w:rsidRPr="00541F10" w:rsidRDefault="002A6F1A" w:rsidP="00322E7D">
            <w:pPr>
              <w:jc w:val="center"/>
              <w:rPr>
                <w:sz w:val="24"/>
                <w:szCs w:val="24"/>
              </w:rPr>
            </w:pPr>
            <w:r w:rsidRPr="00541F10">
              <w:rPr>
                <w:sz w:val="24"/>
                <w:szCs w:val="24"/>
              </w:rPr>
              <w:t>Семестр</w:t>
            </w:r>
          </w:p>
        </w:tc>
      </w:tr>
      <w:tr w:rsidR="002A6F1A" w:rsidRPr="00541F10" w:rsidTr="00913D23">
        <w:trPr>
          <w:trHeight w:val="323"/>
        </w:trPr>
        <w:tc>
          <w:tcPr>
            <w:tcW w:w="3544" w:type="dxa"/>
            <w:vMerge w:val="restart"/>
            <w:vAlign w:val="center"/>
          </w:tcPr>
          <w:p w:rsidR="002A6F1A" w:rsidRPr="00541F10" w:rsidRDefault="002A6F1A" w:rsidP="005278B6">
            <w:pPr>
              <w:rPr>
                <w:sz w:val="24"/>
                <w:szCs w:val="24"/>
              </w:rPr>
            </w:pPr>
            <w:r w:rsidRPr="00541F10">
              <w:rPr>
                <w:sz w:val="24"/>
                <w:szCs w:val="24"/>
              </w:rPr>
              <w:t>Загальна кількість годин:</w:t>
            </w:r>
          </w:p>
          <w:p w:rsidR="002A6F1A" w:rsidRPr="00541F10" w:rsidRDefault="002A6F1A" w:rsidP="00913D23">
            <w:pPr>
              <w:rPr>
                <w:sz w:val="24"/>
                <w:szCs w:val="24"/>
                <w:lang w:val="ru-RU"/>
              </w:rPr>
            </w:pPr>
            <w:r w:rsidRPr="00541F10">
              <w:rPr>
                <w:sz w:val="24"/>
                <w:szCs w:val="24"/>
              </w:rPr>
              <w:t xml:space="preserve">денна форма навчання – </w:t>
            </w:r>
            <w:r w:rsidR="00541F10" w:rsidRPr="00541F10">
              <w:rPr>
                <w:sz w:val="24"/>
                <w:szCs w:val="24"/>
                <w:lang w:val="ru-RU"/>
              </w:rPr>
              <w:t>90</w:t>
            </w:r>
          </w:p>
          <w:p w:rsidR="002A6F1A" w:rsidRPr="00541F10" w:rsidRDefault="002A6F1A" w:rsidP="00541F10">
            <w:pPr>
              <w:rPr>
                <w:sz w:val="24"/>
                <w:szCs w:val="24"/>
                <w:lang w:val="ru-RU"/>
              </w:rPr>
            </w:pPr>
            <w:r w:rsidRPr="00541F10">
              <w:rPr>
                <w:sz w:val="24"/>
                <w:szCs w:val="24"/>
              </w:rPr>
              <w:t xml:space="preserve">заочна форма навчання – </w:t>
            </w:r>
            <w:r w:rsidR="00541F10" w:rsidRPr="00541F10">
              <w:rPr>
                <w:sz w:val="24"/>
                <w:szCs w:val="24"/>
                <w:lang w:val="ru-RU"/>
              </w:rPr>
              <w:t>210</w:t>
            </w:r>
          </w:p>
        </w:tc>
        <w:tc>
          <w:tcPr>
            <w:tcW w:w="3262" w:type="dxa"/>
            <w:vMerge/>
            <w:vAlign w:val="center"/>
          </w:tcPr>
          <w:p w:rsidR="002A6F1A" w:rsidRPr="00541F10" w:rsidRDefault="002A6F1A" w:rsidP="00322E7D">
            <w:pPr>
              <w:jc w:val="center"/>
              <w:rPr>
                <w:sz w:val="24"/>
                <w:szCs w:val="24"/>
              </w:rPr>
            </w:pPr>
          </w:p>
        </w:tc>
        <w:tc>
          <w:tcPr>
            <w:tcW w:w="1620" w:type="dxa"/>
            <w:vAlign w:val="center"/>
          </w:tcPr>
          <w:p w:rsidR="002A6F1A" w:rsidRPr="00541F10" w:rsidRDefault="002A6F1A" w:rsidP="00322E7D">
            <w:pPr>
              <w:jc w:val="center"/>
              <w:rPr>
                <w:sz w:val="24"/>
                <w:szCs w:val="24"/>
              </w:rPr>
            </w:pPr>
            <w:r w:rsidRPr="00541F10">
              <w:rPr>
                <w:sz w:val="24"/>
                <w:szCs w:val="24"/>
              </w:rPr>
              <w:t>1-й</w:t>
            </w:r>
          </w:p>
        </w:tc>
        <w:tc>
          <w:tcPr>
            <w:tcW w:w="1800" w:type="dxa"/>
            <w:gridSpan w:val="2"/>
            <w:vAlign w:val="center"/>
          </w:tcPr>
          <w:p w:rsidR="002A6F1A" w:rsidRPr="00541F10" w:rsidRDefault="002A6F1A" w:rsidP="00322E7D">
            <w:pPr>
              <w:jc w:val="center"/>
              <w:rPr>
                <w:sz w:val="24"/>
                <w:szCs w:val="24"/>
              </w:rPr>
            </w:pPr>
            <w:r w:rsidRPr="00541F10">
              <w:rPr>
                <w:sz w:val="24"/>
                <w:szCs w:val="24"/>
              </w:rPr>
              <w:t>1-й</w:t>
            </w:r>
          </w:p>
        </w:tc>
      </w:tr>
      <w:tr w:rsidR="002A6F1A" w:rsidRPr="00541F10" w:rsidTr="00913D23">
        <w:trPr>
          <w:trHeight w:val="322"/>
        </w:trPr>
        <w:tc>
          <w:tcPr>
            <w:tcW w:w="3544" w:type="dxa"/>
            <w:vMerge/>
            <w:vAlign w:val="center"/>
          </w:tcPr>
          <w:p w:rsidR="002A6F1A" w:rsidRPr="00541F10" w:rsidRDefault="002A6F1A" w:rsidP="00322E7D">
            <w:pPr>
              <w:rPr>
                <w:sz w:val="24"/>
                <w:szCs w:val="24"/>
              </w:rPr>
            </w:pPr>
          </w:p>
        </w:tc>
        <w:tc>
          <w:tcPr>
            <w:tcW w:w="3262" w:type="dxa"/>
            <w:vMerge/>
            <w:vAlign w:val="center"/>
          </w:tcPr>
          <w:p w:rsidR="002A6F1A" w:rsidRPr="00541F10" w:rsidRDefault="002A6F1A" w:rsidP="00322E7D">
            <w:pPr>
              <w:jc w:val="center"/>
              <w:rPr>
                <w:sz w:val="24"/>
                <w:szCs w:val="24"/>
              </w:rPr>
            </w:pPr>
          </w:p>
        </w:tc>
        <w:tc>
          <w:tcPr>
            <w:tcW w:w="3420" w:type="dxa"/>
            <w:gridSpan w:val="3"/>
            <w:vAlign w:val="center"/>
          </w:tcPr>
          <w:p w:rsidR="002A6F1A" w:rsidRPr="00541F10" w:rsidRDefault="002A6F1A" w:rsidP="00322E7D">
            <w:pPr>
              <w:jc w:val="center"/>
              <w:rPr>
                <w:sz w:val="24"/>
                <w:szCs w:val="24"/>
              </w:rPr>
            </w:pPr>
          </w:p>
        </w:tc>
      </w:tr>
      <w:tr w:rsidR="002A6F1A" w:rsidRPr="00541F10" w:rsidTr="00913D23">
        <w:trPr>
          <w:trHeight w:val="658"/>
        </w:trPr>
        <w:tc>
          <w:tcPr>
            <w:tcW w:w="3544" w:type="dxa"/>
            <w:vMerge w:val="restart"/>
            <w:vAlign w:val="center"/>
          </w:tcPr>
          <w:p w:rsidR="002A6F1A" w:rsidRPr="00541F10" w:rsidRDefault="002A6F1A" w:rsidP="00322E7D">
            <w:pPr>
              <w:rPr>
                <w:sz w:val="24"/>
                <w:szCs w:val="24"/>
              </w:rPr>
            </w:pPr>
            <w:r w:rsidRPr="00541F10">
              <w:rPr>
                <w:sz w:val="24"/>
                <w:szCs w:val="24"/>
              </w:rPr>
              <w:t xml:space="preserve">Тижневих годин </w:t>
            </w:r>
          </w:p>
          <w:p w:rsidR="002A6F1A" w:rsidRPr="00541F10" w:rsidRDefault="002A6F1A" w:rsidP="00322E7D">
            <w:pPr>
              <w:rPr>
                <w:sz w:val="24"/>
                <w:szCs w:val="24"/>
              </w:rPr>
            </w:pPr>
            <w:r w:rsidRPr="00541F10">
              <w:rPr>
                <w:sz w:val="24"/>
                <w:szCs w:val="24"/>
              </w:rPr>
              <w:t>для денної форми навчання:</w:t>
            </w:r>
          </w:p>
          <w:p w:rsidR="002A6F1A" w:rsidRPr="00541F10" w:rsidRDefault="009A45ED" w:rsidP="00322E7D">
            <w:pPr>
              <w:rPr>
                <w:sz w:val="24"/>
                <w:szCs w:val="24"/>
                <w:lang w:val="ru-RU"/>
              </w:rPr>
            </w:pPr>
            <w:r w:rsidRPr="00541F10">
              <w:rPr>
                <w:sz w:val="24"/>
                <w:szCs w:val="24"/>
              </w:rPr>
              <w:t xml:space="preserve">аудиторних – </w:t>
            </w:r>
            <w:r w:rsidR="00874AF3" w:rsidRPr="00541F10">
              <w:rPr>
                <w:sz w:val="24"/>
                <w:szCs w:val="24"/>
                <w:lang w:val="ru-RU"/>
              </w:rPr>
              <w:t>3</w:t>
            </w:r>
          </w:p>
          <w:p w:rsidR="002A6F1A" w:rsidRPr="00541F10" w:rsidRDefault="002A6F1A" w:rsidP="00541F10">
            <w:pPr>
              <w:rPr>
                <w:sz w:val="24"/>
                <w:szCs w:val="24"/>
                <w:lang w:val="ru-RU"/>
              </w:rPr>
            </w:pPr>
            <w:r w:rsidRPr="00541F10">
              <w:rPr>
                <w:sz w:val="24"/>
                <w:szCs w:val="24"/>
              </w:rPr>
              <w:t>с</w:t>
            </w:r>
            <w:r w:rsidR="009A45ED" w:rsidRPr="00541F10">
              <w:rPr>
                <w:sz w:val="24"/>
                <w:szCs w:val="24"/>
              </w:rPr>
              <w:t xml:space="preserve">амостійної роботи студента – </w:t>
            </w:r>
            <w:r w:rsidR="00541F10">
              <w:rPr>
                <w:sz w:val="24"/>
                <w:szCs w:val="24"/>
                <w:lang w:val="ru-RU"/>
              </w:rPr>
              <w:t>3</w:t>
            </w:r>
          </w:p>
        </w:tc>
        <w:tc>
          <w:tcPr>
            <w:tcW w:w="3262" w:type="dxa"/>
            <w:vMerge w:val="restart"/>
            <w:vAlign w:val="center"/>
          </w:tcPr>
          <w:p w:rsidR="002A6F1A" w:rsidRPr="00541F10" w:rsidRDefault="002A6F1A" w:rsidP="00322E7D">
            <w:pPr>
              <w:jc w:val="center"/>
              <w:rPr>
                <w:sz w:val="24"/>
                <w:szCs w:val="24"/>
              </w:rPr>
            </w:pPr>
            <w:r w:rsidRPr="00541F10">
              <w:rPr>
                <w:sz w:val="24"/>
                <w:szCs w:val="24"/>
                <w:lang w:val="ru-RU"/>
              </w:rPr>
              <w:t>Ступ</w:t>
            </w:r>
            <w:proofErr w:type="spellStart"/>
            <w:r w:rsidRPr="00541F10">
              <w:rPr>
                <w:sz w:val="24"/>
                <w:szCs w:val="24"/>
              </w:rPr>
              <w:t>інь</w:t>
            </w:r>
            <w:proofErr w:type="spellEnd"/>
            <w:r w:rsidRPr="00541F10">
              <w:rPr>
                <w:sz w:val="24"/>
                <w:szCs w:val="24"/>
              </w:rPr>
              <w:t xml:space="preserve"> вищої освіти:</w:t>
            </w:r>
          </w:p>
          <w:p w:rsidR="002A6F1A" w:rsidRPr="00541F10" w:rsidRDefault="002A6F1A" w:rsidP="00322E7D">
            <w:pPr>
              <w:jc w:val="center"/>
              <w:rPr>
                <w:sz w:val="24"/>
                <w:szCs w:val="24"/>
                <w:u w:val="single"/>
              </w:rPr>
            </w:pPr>
            <w:r w:rsidRPr="00541F10">
              <w:rPr>
                <w:sz w:val="24"/>
                <w:szCs w:val="24"/>
                <w:u w:val="single"/>
              </w:rPr>
              <w:t>бакалавр</w:t>
            </w:r>
          </w:p>
          <w:p w:rsidR="002A6F1A" w:rsidRPr="00541F10" w:rsidRDefault="002A6F1A" w:rsidP="00322E7D">
            <w:pPr>
              <w:jc w:val="center"/>
              <w:rPr>
                <w:sz w:val="24"/>
                <w:szCs w:val="24"/>
              </w:rPr>
            </w:pPr>
          </w:p>
        </w:tc>
        <w:tc>
          <w:tcPr>
            <w:tcW w:w="3420" w:type="dxa"/>
            <w:gridSpan w:val="3"/>
            <w:vAlign w:val="center"/>
          </w:tcPr>
          <w:p w:rsidR="002A6F1A" w:rsidRPr="00541F10" w:rsidRDefault="002A6F1A" w:rsidP="00322E7D">
            <w:pPr>
              <w:jc w:val="center"/>
              <w:rPr>
                <w:sz w:val="24"/>
                <w:szCs w:val="24"/>
              </w:rPr>
            </w:pPr>
            <w:r w:rsidRPr="00541F10">
              <w:rPr>
                <w:sz w:val="24"/>
                <w:szCs w:val="24"/>
              </w:rPr>
              <w:t>Лекції</w:t>
            </w:r>
          </w:p>
        </w:tc>
      </w:tr>
      <w:tr w:rsidR="002A6F1A" w:rsidRPr="00541F10" w:rsidTr="00913D23">
        <w:trPr>
          <w:trHeight w:val="320"/>
        </w:trPr>
        <w:tc>
          <w:tcPr>
            <w:tcW w:w="3544" w:type="dxa"/>
            <w:vMerge/>
            <w:vAlign w:val="center"/>
          </w:tcPr>
          <w:p w:rsidR="002A6F1A" w:rsidRPr="00541F10" w:rsidRDefault="002A6F1A" w:rsidP="00322E7D">
            <w:pPr>
              <w:rPr>
                <w:sz w:val="24"/>
                <w:szCs w:val="24"/>
              </w:rPr>
            </w:pPr>
          </w:p>
        </w:tc>
        <w:tc>
          <w:tcPr>
            <w:tcW w:w="3262" w:type="dxa"/>
            <w:vMerge/>
            <w:vAlign w:val="center"/>
          </w:tcPr>
          <w:p w:rsidR="002A6F1A" w:rsidRPr="00541F10" w:rsidRDefault="002A6F1A" w:rsidP="00322E7D">
            <w:pPr>
              <w:jc w:val="center"/>
              <w:rPr>
                <w:sz w:val="24"/>
                <w:szCs w:val="24"/>
              </w:rPr>
            </w:pPr>
          </w:p>
        </w:tc>
        <w:tc>
          <w:tcPr>
            <w:tcW w:w="1620" w:type="dxa"/>
            <w:vAlign w:val="center"/>
          </w:tcPr>
          <w:p w:rsidR="002A6F1A" w:rsidRPr="00541F10" w:rsidRDefault="002A6F1A" w:rsidP="009A45ED">
            <w:pPr>
              <w:jc w:val="center"/>
              <w:rPr>
                <w:i/>
                <w:sz w:val="24"/>
                <w:szCs w:val="24"/>
              </w:rPr>
            </w:pPr>
            <w:r w:rsidRPr="00541F10">
              <w:rPr>
                <w:sz w:val="24"/>
                <w:szCs w:val="24"/>
              </w:rPr>
              <w:t>2</w:t>
            </w:r>
            <w:r w:rsidR="009A45ED" w:rsidRPr="00541F10">
              <w:rPr>
                <w:sz w:val="24"/>
                <w:szCs w:val="24"/>
                <w:lang w:val="ru-RU"/>
              </w:rPr>
              <w:t xml:space="preserve">8 </w:t>
            </w:r>
            <w:r w:rsidRPr="00541F10">
              <w:rPr>
                <w:sz w:val="24"/>
                <w:szCs w:val="24"/>
              </w:rPr>
              <w:t>год.</w:t>
            </w:r>
          </w:p>
        </w:tc>
        <w:tc>
          <w:tcPr>
            <w:tcW w:w="1800" w:type="dxa"/>
            <w:gridSpan w:val="2"/>
            <w:vAlign w:val="center"/>
          </w:tcPr>
          <w:p w:rsidR="002A6F1A" w:rsidRPr="00541F10" w:rsidRDefault="007A2C65" w:rsidP="00322E7D">
            <w:pPr>
              <w:jc w:val="center"/>
              <w:rPr>
                <w:sz w:val="24"/>
                <w:szCs w:val="24"/>
              </w:rPr>
            </w:pPr>
            <w:r w:rsidRPr="00541F10">
              <w:rPr>
                <w:sz w:val="24"/>
                <w:szCs w:val="24"/>
              </w:rPr>
              <w:t>8</w:t>
            </w:r>
            <w:r w:rsidR="002A6F1A" w:rsidRPr="00541F10">
              <w:rPr>
                <w:sz w:val="24"/>
                <w:szCs w:val="24"/>
              </w:rPr>
              <w:t xml:space="preserve"> год.</w:t>
            </w:r>
          </w:p>
        </w:tc>
      </w:tr>
      <w:tr w:rsidR="002A6F1A" w:rsidRPr="00541F10" w:rsidTr="00913D23">
        <w:trPr>
          <w:trHeight w:val="631"/>
        </w:trPr>
        <w:tc>
          <w:tcPr>
            <w:tcW w:w="3544" w:type="dxa"/>
            <w:vMerge/>
            <w:vAlign w:val="center"/>
          </w:tcPr>
          <w:p w:rsidR="002A6F1A" w:rsidRPr="00541F10" w:rsidRDefault="002A6F1A" w:rsidP="00322E7D">
            <w:pPr>
              <w:jc w:val="center"/>
              <w:rPr>
                <w:sz w:val="24"/>
                <w:szCs w:val="24"/>
              </w:rPr>
            </w:pPr>
          </w:p>
        </w:tc>
        <w:tc>
          <w:tcPr>
            <w:tcW w:w="3262" w:type="dxa"/>
            <w:vMerge/>
            <w:vAlign w:val="center"/>
          </w:tcPr>
          <w:p w:rsidR="002A6F1A" w:rsidRPr="00541F10" w:rsidRDefault="002A6F1A" w:rsidP="00322E7D">
            <w:pPr>
              <w:jc w:val="center"/>
              <w:rPr>
                <w:sz w:val="24"/>
                <w:szCs w:val="24"/>
              </w:rPr>
            </w:pPr>
          </w:p>
        </w:tc>
        <w:tc>
          <w:tcPr>
            <w:tcW w:w="3420" w:type="dxa"/>
            <w:gridSpan w:val="3"/>
            <w:vAlign w:val="center"/>
          </w:tcPr>
          <w:p w:rsidR="002A6F1A" w:rsidRPr="00541F10" w:rsidRDefault="002A6F1A" w:rsidP="00322E7D">
            <w:pPr>
              <w:jc w:val="center"/>
              <w:rPr>
                <w:sz w:val="24"/>
                <w:szCs w:val="24"/>
              </w:rPr>
            </w:pPr>
            <w:r w:rsidRPr="00541F10">
              <w:rPr>
                <w:sz w:val="24"/>
                <w:szCs w:val="24"/>
              </w:rPr>
              <w:t>Семінарські</w:t>
            </w:r>
          </w:p>
        </w:tc>
      </w:tr>
      <w:tr w:rsidR="002A6F1A" w:rsidRPr="00541F10" w:rsidTr="00913D23">
        <w:trPr>
          <w:trHeight w:val="138"/>
        </w:trPr>
        <w:tc>
          <w:tcPr>
            <w:tcW w:w="3544" w:type="dxa"/>
            <w:vMerge/>
            <w:vAlign w:val="center"/>
          </w:tcPr>
          <w:p w:rsidR="002A6F1A" w:rsidRPr="00541F10" w:rsidRDefault="002A6F1A" w:rsidP="00322E7D">
            <w:pPr>
              <w:jc w:val="center"/>
              <w:rPr>
                <w:sz w:val="24"/>
                <w:szCs w:val="24"/>
              </w:rPr>
            </w:pPr>
          </w:p>
        </w:tc>
        <w:tc>
          <w:tcPr>
            <w:tcW w:w="3262" w:type="dxa"/>
            <w:vMerge/>
            <w:vAlign w:val="center"/>
          </w:tcPr>
          <w:p w:rsidR="002A6F1A" w:rsidRPr="00541F10" w:rsidRDefault="002A6F1A" w:rsidP="00322E7D">
            <w:pPr>
              <w:jc w:val="center"/>
              <w:rPr>
                <w:sz w:val="24"/>
                <w:szCs w:val="24"/>
              </w:rPr>
            </w:pPr>
          </w:p>
        </w:tc>
        <w:tc>
          <w:tcPr>
            <w:tcW w:w="1620" w:type="dxa"/>
            <w:vAlign w:val="center"/>
          </w:tcPr>
          <w:p w:rsidR="002A6F1A" w:rsidRPr="00541F10" w:rsidRDefault="002A6F1A" w:rsidP="009A45ED">
            <w:pPr>
              <w:jc w:val="center"/>
              <w:rPr>
                <w:i/>
                <w:sz w:val="24"/>
                <w:szCs w:val="24"/>
              </w:rPr>
            </w:pPr>
            <w:r w:rsidRPr="00541F10">
              <w:rPr>
                <w:sz w:val="24"/>
                <w:szCs w:val="24"/>
              </w:rPr>
              <w:t>2</w:t>
            </w:r>
            <w:proofErr w:type="spellStart"/>
            <w:r w:rsidR="009A45ED" w:rsidRPr="00541F10">
              <w:rPr>
                <w:sz w:val="24"/>
                <w:szCs w:val="24"/>
                <w:lang w:val="ru-RU"/>
              </w:rPr>
              <w:t>2</w:t>
            </w:r>
            <w:proofErr w:type="spellEnd"/>
            <w:r w:rsidRPr="00541F10">
              <w:rPr>
                <w:sz w:val="24"/>
                <w:szCs w:val="24"/>
              </w:rPr>
              <w:t xml:space="preserve"> год.</w:t>
            </w:r>
          </w:p>
        </w:tc>
        <w:tc>
          <w:tcPr>
            <w:tcW w:w="1800" w:type="dxa"/>
            <w:gridSpan w:val="2"/>
            <w:vAlign w:val="center"/>
          </w:tcPr>
          <w:p w:rsidR="002A6F1A" w:rsidRPr="00541F10" w:rsidRDefault="002A6F1A" w:rsidP="00322E7D">
            <w:pPr>
              <w:jc w:val="center"/>
              <w:rPr>
                <w:i/>
                <w:sz w:val="24"/>
                <w:szCs w:val="24"/>
              </w:rPr>
            </w:pPr>
            <w:r w:rsidRPr="00541F10">
              <w:rPr>
                <w:sz w:val="24"/>
                <w:szCs w:val="24"/>
              </w:rPr>
              <w:t>6 год.</w:t>
            </w:r>
          </w:p>
        </w:tc>
      </w:tr>
      <w:tr w:rsidR="002A6F1A" w:rsidRPr="00541F10" w:rsidTr="00913D23">
        <w:trPr>
          <w:trHeight w:val="659"/>
        </w:trPr>
        <w:tc>
          <w:tcPr>
            <w:tcW w:w="3544" w:type="dxa"/>
            <w:vMerge/>
            <w:vAlign w:val="center"/>
          </w:tcPr>
          <w:p w:rsidR="002A6F1A" w:rsidRPr="00541F10" w:rsidRDefault="002A6F1A" w:rsidP="00322E7D">
            <w:pPr>
              <w:jc w:val="center"/>
              <w:rPr>
                <w:sz w:val="24"/>
                <w:szCs w:val="24"/>
              </w:rPr>
            </w:pPr>
          </w:p>
        </w:tc>
        <w:tc>
          <w:tcPr>
            <w:tcW w:w="3262" w:type="dxa"/>
            <w:vMerge/>
            <w:vAlign w:val="center"/>
          </w:tcPr>
          <w:p w:rsidR="002A6F1A" w:rsidRPr="00541F10" w:rsidRDefault="002A6F1A" w:rsidP="00322E7D">
            <w:pPr>
              <w:jc w:val="center"/>
              <w:rPr>
                <w:sz w:val="24"/>
                <w:szCs w:val="24"/>
              </w:rPr>
            </w:pPr>
          </w:p>
        </w:tc>
        <w:tc>
          <w:tcPr>
            <w:tcW w:w="3420" w:type="dxa"/>
            <w:gridSpan w:val="3"/>
            <w:vAlign w:val="center"/>
          </w:tcPr>
          <w:p w:rsidR="002A6F1A" w:rsidRPr="00541F10" w:rsidRDefault="002A6F1A" w:rsidP="00322E7D">
            <w:pPr>
              <w:jc w:val="center"/>
              <w:rPr>
                <w:sz w:val="24"/>
                <w:szCs w:val="24"/>
              </w:rPr>
            </w:pPr>
            <w:r w:rsidRPr="00541F10">
              <w:rPr>
                <w:sz w:val="24"/>
                <w:szCs w:val="24"/>
              </w:rPr>
              <w:t>Самостійна робота</w:t>
            </w:r>
          </w:p>
        </w:tc>
      </w:tr>
      <w:tr w:rsidR="002A6F1A" w:rsidRPr="00541F10" w:rsidTr="00913D23">
        <w:trPr>
          <w:trHeight w:val="138"/>
        </w:trPr>
        <w:tc>
          <w:tcPr>
            <w:tcW w:w="3544" w:type="dxa"/>
            <w:vMerge/>
            <w:vAlign w:val="center"/>
          </w:tcPr>
          <w:p w:rsidR="002A6F1A" w:rsidRPr="00541F10" w:rsidRDefault="002A6F1A" w:rsidP="00322E7D">
            <w:pPr>
              <w:jc w:val="center"/>
              <w:rPr>
                <w:sz w:val="24"/>
                <w:szCs w:val="24"/>
              </w:rPr>
            </w:pPr>
          </w:p>
        </w:tc>
        <w:tc>
          <w:tcPr>
            <w:tcW w:w="3262" w:type="dxa"/>
            <w:vMerge/>
            <w:vAlign w:val="center"/>
          </w:tcPr>
          <w:p w:rsidR="002A6F1A" w:rsidRPr="00541F10" w:rsidRDefault="002A6F1A" w:rsidP="00322E7D">
            <w:pPr>
              <w:jc w:val="center"/>
              <w:rPr>
                <w:sz w:val="24"/>
                <w:szCs w:val="24"/>
              </w:rPr>
            </w:pPr>
          </w:p>
        </w:tc>
        <w:tc>
          <w:tcPr>
            <w:tcW w:w="1620" w:type="dxa"/>
            <w:vAlign w:val="center"/>
          </w:tcPr>
          <w:p w:rsidR="002A6F1A" w:rsidRPr="00541F10" w:rsidRDefault="00874AF3" w:rsidP="00541F10">
            <w:pPr>
              <w:jc w:val="center"/>
              <w:rPr>
                <w:sz w:val="24"/>
                <w:szCs w:val="24"/>
              </w:rPr>
            </w:pPr>
            <w:r w:rsidRPr="00541F10">
              <w:rPr>
                <w:sz w:val="24"/>
                <w:szCs w:val="24"/>
                <w:lang w:val="ru-RU"/>
              </w:rPr>
              <w:t xml:space="preserve"> </w:t>
            </w:r>
            <w:r w:rsidR="00541F10" w:rsidRPr="00541F10">
              <w:rPr>
                <w:sz w:val="24"/>
                <w:szCs w:val="24"/>
                <w:lang w:val="ru-RU"/>
              </w:rPr>
              <w:t>40</w:t>
            </w:r>
            <w:r w:rsidRPr="00541F10">
              <w:rPr>
                <w:sz w:val="24"/>
                <w:szCs w:val="24"/>
                <w:lang w:val="ru-RU"/>
              </w:rPr>
              <w:t xml:space="preserve"> </w:t>
            </w:r>
            <w:r w:rsidR="002A6F1A" w:rsidRPr="00541F10">
              <w:rPr>
                <w:sz w:val="24"/>
                <w:szCs w:val="24"/>
              </w:rPr>
              <w:t xml:space="preserve">год. </w:t>
            </w:r>
          </w:p>
        </w:tc>
        <w:tc>
          <w:tcPr>
            <w:tcW w:w="1800" w:type="dxa"/>
            <w:gridSpan w:val="2"/>
            <w:vAlign w:val="center"/>
          </w:tcPr>
          <w:p w:rsidR="002A6F1A" w:rsidRPr="00541F10" w:rsidRDefault="00874AF3" w:rsidP="00541F10">
            <w:pPr>
              <w:jc w:val="center"/>
              <w:rPr>
                <w:sz w:val="24"/>
                <w:szCs w:val="24"/>
              </w:rPr>
            </w:pPr>
            <w:r w:rsidRPr="00541F10">
              <w:rPr>
                <w:sz w:val="24"/>
                <w:szCs w:val="24"/>
                <w:lang w:val="ru-RU"/>
              </w:rPr>
              <w:t>1</w:t>
            </w:r>
            <w:r w:rsidR="00541F10" w:rsidRPr="00541F10">
              <w:rPr>
                <w:sz w:val="24"/>
                <w:szCs w:val="24"/>
                <w:lang w:val="ru-RU"/>
              </w:rPr>
              <w:t>96</w:t>
            </w:r>
            <w:r w:rsidR="00541F10">
              <w:rPr>
                <w:sz w:val="24"/>
                <w:szCs w:val="24"/>
                <w:lang w:val="ru-RU"/>
              </w:rPr>
              <w:t xml:space="preserve"> </w:t>
            </w:r>
            <w:r w:rsidR="002A6F1A" w:rsidRPr="00541F10">
              <w:rPr>
                <w:sz w:val="24"/>
                <w:szCs w:val="24"/>
              </w:rPr>
              <w:t>год.</w:t>
            </w:r>
          </w:p>
        </w:tc>
      </w:tr>
      <w:tr w:rsidR="002A6F1A" w:rsidRPr="00541F10" w:rsidTr="00913D23">
        <w:trPr>
          <w:trHeight w:val="644"/>
        </w:trPr>
        <w:tc>
          <w:tcPr>
            <w:tcW w:w="3544" w:type="dxa"/>
            <w:vMerge/>
            <w:vAlign w:val="center"/>
          </w:tcPr>
          <w:p w:rsidR="002A6F1A" w:rsidRPr="00541F10" w:rsidRDefault="002A6F1A" w:rsidP="00322E7D">
            <w:pPr>
              <w:jc w:val="center"/>
              <w:rPr>
                <w:sz w:val="24"/>
                <w:szCs w:val="24"/>
              </w:rPr>
            </w:pPr>
          </w:p>
        </w:tc>
        <w:tc>
          <w:tcPr>
            <w:tcW w:w="3262" w:type="dxa"/>
            <w:vMerge/>
            <w:vAlign w:val="center"/>
          </w:tcPr>
          <w:p w:rsidR="002A6F1A" w:rsidRPr="00541F10" w:rsidRDefault="002A6F1A" w:rsidP="00322E7D">
            <w:pPr>
              <w:jc w:val="center"/>
              <w:rPr>
                <w:sz w:val="24"/>
                <w:szCs w:val="24"/>
              </w:rPr>
            </w:pPr>
          </w:p>
        </w:tc>
        <w:tc>
          <w:tcPr>
            <w:tcW w:w="3420" w:type="dxa"/>
            <w:gridSpan w:val="3"/>
            <w:vAlign w:val="center"/>
          </w:tcPr>
          <w:p w:rsidR="002A6F1A" w:rsidRPr="00541F10" w:rsidRDefault="002A6F1A" w:rsidP="00322E7D">
            <w:pPr>
              <w:jc w:val="center"/>
              <w:rPr>
                <w:i/>
                <w:sz w:val="24"/>
                <w:szCs w:val="24"/>
              </w:rPr>
            </w:pPr>
            <w:r w:rsidRPr="00541F10">
              <w:rPr>
                <w:sz w:val="24"/>
                <w:szCs w:val="24"/>
              </w:rPr>
              <w:t xml:space="preserve">Вид контролю: </w:t>
            </w:r>
          </w:p>
        </w:tc>
      </w:tr>
      <w:tr w:rsidR="002A6F1A" w:rsidRPr="00CC4B55" w:rsidTr="00913D23">
        <w:trPr>
          <w:trHeight w:val="284"/>
        </w:trPr>
        <w:tc>
          <w:tcPr>
            <w:tcW w:w="3544" w:type="dxa"/>
            <w:vMerge/>
            <w:vAlign w:val="center"/>
          </w:tcPr>
          <w:p w:rsidR="002A6F1A" w:rsidRPr="00541F10" w:rsidRDefault="002A6F1A" w:rsidP="00322E7D">
            <w:pPr>
              <w:jc w:val="center"/>
              <w:rPr>
                <w:sz w:val="24"/>
                <w:szCs w:val="24"/>
              </w:rPr>
            </w:pPr>
          </w:p>
        </w:tc>
        <w:tc>
          <w:tcPr>
            <w:tcW w:w="3262" w:type="dxa"/>
            <w:vMerge/>
            <w:vAlign w:val="center"/>
          </w:tcPr>
          <w:p w:rsidR="002A6F1A" w:rsidRPr="00541F10" w:rsidRDefault="002A6F1A" w:rsidP="00322E7D">
            <w:pPr>
              <w:jc w:val="center"/>
              <w:rPr>
                <w:sz w:val="24"/>
                <w:szCs w:val="24"/>
              </w:rPr>
            </w:pPr>
          </w:p>
        </w:tc>
        <w:tc>
          <w:tcPr>
            <w:tcW w:w="1710" w:type="dxa"/>
            <w:gridSpan w:val="2"/>
            <w:vAlign w:val="center"/>
          </w:tcPr>
          <w:p w:rsidR="002A6F1A" w:rsidRPr="00541F10" w:rsidRDefault="002A6F1A" w:rsidP="00322E7D">
            <w:pPr>
              <w:jc w:val="center"/>
              <w:rPr>
                <w:sz w:val="24"/>
                <w:szCs w:val="24"/>
              </w:rPr>
            </w:pPr>
            <w:r w:rsidRPr="00541F10">
              <w:rPr>
                <w:sz w:val="24"/>
                <w:szCs w:val="24"/>
              </w:rPr>
              <w:t>е</w:t>
            </w:r>
            <w:proofErr w:type="spellStart"/>
            <w:r w:rsidRPr="00541F10">
              <w:rPr>
                <w:sz w:val="24"/>
                <w:szCs w:val="24"/>
                <w:lang w:val="ru-RU"/>
              </w:rPr>
              <w:t>кзамен</w:t>
            </w:r>
            <w:proofErr w:type="spellEnd"/>
          </w:p>
        </w:tc>
        <w:tc>
          <w:tcPr>
            <w:tcW w:w="1710" w:type="dxa"/>
            <w:vAlign w:val="center"/>
          </w:tcPr>
          <w:p w:rsidR="002A6F1A" w:rsidRPr="00CC4B55" w:rsidRDefault="002A6F1A" w:rsidP="00322E7D">
            <w:pPr>
              <w:jc w:val="center"/>
              <w:rPr>
                <w:sz w:val="24"/>
                <w:szCs w:val="24"/>
              </w:rPr>
            </w:pPr>
            <w:r w:rsidRPr="00541F10">
              <w:rPr>
                <w:sz w:val="24"/>
                <w:szCs w:val="24"/>
              </w:rPr>
              <w:t>екзамен</w:t>
            </w:r>
          </w:p>
        </w:tc>
      </w:tr>
    </w:tbl>
    <w:p w:rsidR="002A6F1A" w:rsidRPr="00CC4B55" w:rsidRDefault="002A6F1A" w:rsidP="00ED3C58">
      <w:pPr>
        <w:rPr>
          <w:sz w:val="28"/>
          <w:szCs w:val="28"/>
          <w:lang w:val="ru-RU"/>
        </w:rPr>
      </w:pPr>
    </w:p>
    <w:p w:rsidR="002A6F1A" w:rsidRPr="00DE1D39" w:rsidRDefault="002A6F1A" w:rsidP="00ED3C58">
      <w:pPr>
        <w:ind w:left="1440" w:hanging="1440"/>
        <w:jc w:val="both"/>
        <w:rPr>
          <w:i/>
          <w:sz w:val="28"/>
          <w:szCs w:val="28"/>
        </w:rPr>
      </w:pPr>
      <w:r w:rsidRPr="00DE1D39">
        <w:rPr>
          <w:bCs/>
          <w:i/>
          <w:sz w:val="28"/>
          <w:szCs w:val="28"/>
        </w:rPr>
        <w:t>Примітка</w:t>
      </w:r>
      <w:r w:rsidRPr="00DE1D39">
        <w:rPr>
          <w:i/>
          <w:sz w:val="28"/>
          <w:szCs w:val="28"/>
        </w:rPr>
        <w:t>.</w:t>
      </w:r>
    </w:p>
    <w:p w:rsidR="002A6F1A" w:rsidRPr="008A4F49" w:rsidRDefault="002A6F1A" w:rsidP="00ED3C58">
      <w:pPr>
        <w:jc w:val="both"/>
        <w:rPr>
          <w:sz w:val="28"/>
          <w:szCs w:val="28"/>
        </w:rPr>
      </w:pPr>
      <w:r w:rsidRPr="008A4F49">
        <w:rPr>
          <w:sz w:val="28"/>
          <w:szCs w:val="28"/>
        </w:rPr>
        <w:t>Співвідношення кількості годин аудиторних занять до самостійної і індивідуальної роботи становить:</w:t>
      </w:r>
    </w:p>
    <w:p w:rsidR="002A6F1A" w:rsidRPr="00541F10" w:rsidRDefault="002A6F1A" w:rsidP="00ED3C58">
      <w:pPr>
        <w:ind w:firstLine="600"/>
        <w:jc w:val="both"/>
        <w:rPr>
          <w:sz w:val="28"/>
          <w:szCs w:val="28"/>
          <w:lang w:val="ru-RU"/>
        </w:rPr>
      </w:pPr>
      <w:r w:rsidRPr="00541F10">
        <w:rPr>
          <w:sz w:val="28"/>
          <w:szCs w:val="28"/>
        </w:rPr>
        <w:t xml:space="preserve">для денної форми навчання – </w:t>
      </w:r>
      <w:r w:rsidR="00541F10" w:rsidRPr="00541F10">
        <w:rPr>
          <w:sz w:val="28"/>
          <w:szCs w:val="28"/>
          <w:lang w:val="ru-RU"/>
        </w:rPr>
        <w:t>56</w:t>
      </w:r>
      <w:r w:rsidR="00874AF3" w:rsidRPr="00541F10">
        <w:rPr>
          <w:sz w:val="28"/>
          <w:szCs w:val="28"/>
          <w:lang w:val="ru-RU"/>
        </w:rPr>
        <w:t xml:space="preserve">% / </w:t>
      </w:r>
      <w:r w:rsidR="00541F10" w:rsidRPr="00541F10">
        <w:rPr>
          <w:sz w:val="28"/>
          <w:szCs w:val="28"/>
          <w:lang w:val="ru-RU"/>
        </w:rPr>
        <w:t>44</w:t>
      </w:r>
      <w:r w:rsidR="00874AF3" w:rsidRPr="00541F10">
        <w:rPr>
          <w:sz w:val="28"/>
          <w:szCs w:val="28"/>
          <w:lang w:val="ru-RU"/>
        </w:rPr>
        <w:t>%</w:t>
      </w:r>
    </w:p>
    <w:p w:rsidR="002A6F1A" w:rsidRPr="00A25430" w:rsidRDefault="002A6F1A" w:rsidP="00CC4B55">
      <w:pPr>
        <w:ind w:firstLine="600"/>
        <w:jc w:val="both"/>
        <w:rPr>
          <w:sz w:val="28"/>
          <w:szCs w:val="28"/>
          <w:lang w:val="ru-RU"/>
        </w:rPr>
      </w:pPr>
      <w:r w:rsidRPr="00541F10">
        <w:rPr>
          <w:sz w:val="28"/>
          <w:szCs w:val="28"/>
        </w:rPr>
        <w:t xml:space="preserve">для заочної форми навчання – </w:t>
      </w:r>
      <w:r w:rsidR="00541F10" w:rsidRPr="00541F10">
        <w:rPr>
          <w:sz w:val="28"/>
          <w:szCs w:val="28"/>
          <w:lang w:val="ru-RU"/>
        </w:rPr>
        <w:t>7</w:t>
      </w:r>
      <w:r w:rsidR="00A25430" w:rsidRPr="00541F10">
        <w:rPr>
          <w:sz w:val="28"/>
          <w:szCs w:val="28"/>
          <w:lang w:val="ru-RU"/>
        </w:rPr>
        <w:t>% / 9</w:t>
      </w:r>
      <w:r w:rsidR="00541F10" w:rsidRPr="00541F10">
        <w:rPr>
          <w:sz w:val="28"/>
          <w:szCs w:val="28"/>
          <w:lang w:val="ru-RU"/>
        </w:rPr>
        <w:t>3</w:t>
      </w:r>
      <w:r w:rsidR="00A25430" w:rsidRPr="00541F10">
        <w:rPr>
          <w:sz w:val="28"/>
          <w:szCs w:val="28"/>
          <w:lang w:val="ru-RU"/>
        </w:rPr>
        <w:t>%</w:t>
      </w:r>
    </w:p>
    <w:p w:rsidR="0087149E" w:rsidRDefault="0087149E">
      <w:pPr>
        <w:rPr>
          <w:b/>
          <w:sz w:val="24"/>
          <w:szCs w:val="24"/>
        </w:rPr>
      </w:pPr>
      <w:r>
        <w:rPr>
          <w:b/>
          <w:sz w:val="24"/>
          <w:szCs w:val="24"/>
        </w:rPr>
        <w:br w:type="page"/>
      </w:r>
    </w:p>
    <w:p w:rsidR="002A6F1A" w:rsidRDefault="002A6F1A" w:rsidP="00F94E31">
      <w:pPr>
        <w:jc w:val="center"/>
        <w:rPr>
          <w:b/>
          <w:sz w:val="24"/>
          <w:szCs w:val="24"/>
        </w:rPr>
      </w:pPr>
      <w:r w:rsidRPr="0098570A">
        <w:rPr>
          <w:b/>
          <w:sz w:val="24"/>
          <w:szCs w:val="24"/>
        </w:rPr>
        <w:lastRenderedPageBreak/>
        <w:t>МЕТА ТА ЗАВДАННЯ НАВЧАЛЬНОЇ ДИСЦІПЛІНИ</w:t>
      </w:r>
    </w:p>
    <w:p w:rsidR="002A6F1A" w:rsidRDefault="002A6F1A" w:rsidP="00F94E31">
      <w:pPr>
        <w:jc w:val="center"/>
        <w:rPr>
          <w:b/>
          <w:sz w:val="24"/>
          <w:szCs w:val="24"/>
        </w:rPr>
      </w:pPr>
    </w:p>
    <w:p w:rsidR="002A6F1A" w:rsidRPr="00F94E31" w:rsidRDefault="002A6F1A" w:rsidP="00F94E31">
      <w:pPr>
        <w:jc w:val="center"/>
        <w:rPr>
          <w:b/>
          <w:sz w:val="24"/>
          <w:szCs w:val="24"/>
        </w:rPr>
      </w:pPr>
    </w:p>
    <w:p w:rsidR="002A6F1A" w:rsidRPr="00F94E31" w:rsidRDefault="002A6F1A" w:rsidP="00F94E31">
      <w:pPr>
        <w:pStyle w:val="a5"/>
        <w:tabs>
          <w:tab w:val="left" w:pos="851"/>
        </w:tabs>
        <w:spacing w:line="240" w:lineRule="auto"/>
        <w:ind w:right="141" w:firstLine="426"/>
        <w:jc w:val="both"/>
        <w:rPr>
          <w:b/>
          <w:bCs/>
          <w:sz w:val="24"/>
          <w:szCs w:val="24"/>
        </w:rPr>
      </w:pPr>
      <w:r w:rsidRPr="00F94E31">
        <w:rPr>
          <w:b/>
          <w:sz w:val="24"/>
          <w:szCs w:val="24"/>
        </w:rPr>
        <w:t>Метою</w:t>
      </w:r>
      <w:r w:rsidRPr="00F94E31">
        <w:rPr>
          <w:sz w:val="24"/>
          <w:szCs w:val="24"/>
        </w:rPr>
        <w:t xml:space="preserve"> вик</w:t>
      </w:r>
      <w:r>
        <w:rPr>
          <w:sz w:val="24"/>
          <w:szCs w:val="24"/>
        </w:rPr>
        <w:t xml:space="preserve">ладання навчальної дисципліни </w:t>
      </w:r>
      <w:r w:rsidR="001155E1">
        <w:rPr>
          <w:sz w:val="24"/>
          <w:szCs w:val="24"/>
        </w:rPr>
        <w:t>«</w:t>
      </w:r>
      <w:r w:rsidRPr="00F94E31">
        <w:rPr>
          <w:sz w:val="24"/>
          <w:szCs w:val="24"/>
        </w:rPr>
        <w:t xml:space="preserve">Історія </w:t>
      </w:r>
      <w:r w:rsidR="00A25430" w:rsidRPr="00A25430">
        <w:rPr>
          <w:sz w:val="24"/>
          <w:szCs w:val="24"/>
        </w:rPr>
        <w:t>св</w:t>
      </w:r>
      <w:r w:rsidR="00A25430">
        <w:rPr>
          <w:sz w:val="24"/>
          <w:szCs w:val="24"/>
        </w:rPr>
        <w:t>ітової</w:t>
      </w:r>
      <w:r w:rsidRPr="00F94E31">
        <w:rPr>
          <w:sz w:val="24"/>
          <w:szCs w:val="24"/>
        </w:rPr>
        <w:t xml:space="preserve"> літератури </w:t>
      </w:r>
      <w:r w:rsidRPr="003B332C">
        <w:rPr>
          <w:sz w:val="24"/>
          <w:szCs w:val="24"/>
        </w:rPr>
        <w:t>(</w:t>
      </w:r>
      <w:r w:rsidR="00A25430">
        <w:rPr>
          <w:sz w:val="24"/>
          <w:szCs w:val="24"/>
        </w:rPr>
        <w:t>с</w:t>
      </w:r>
      <w:r w:rsidRPr="00F94E31">
        <w:rPr>
          <w:sz w:val="24"/>
          <w:szCs w:val="24"/>
        </w:rPr>
        <w:t>ередні вік</w:t>
      </w:r>
      <w:r>
        <w:rPr>
          <w:sz w:val="24"/>
          <w:szCs w:val="24"/>
        </w:rPr>
        <w:t>и</w:t>
      </w:r>
      <w:r w:rsidRPr="00F94E31">
        <w:rPr>
          <w:sz w:val="24"/>
          <w:szCs w:val="24"/>
        </w:rPr>
        <w:t xml:space="preserve"> та Відродження</w:t>
      </w:r>
      <w:r>
        <w:rPr>
          <w:sz w:val="24"/>
          <w:szCs w:val="24"/>
        </w:rPr>
        <w:t>)</w:t>
      </w:r>
      <w:r w:rsidR="001155E1">
        <w:rPr>
          <w:sz w:val="24"/>
          <w:szCs w:val="24"/>
        </w:rPr>
        <w:t>»</w:t>
      </w:r>
      <w:r w:rsidRPr="00F94E31">
        <w:rPr>
          <w:sz w:val="24"/>
          <w:szCs w:val="24"/>
        </w:rPr>
        <w:t xml:space="preserve"> є сформувати у студентів систему знань про літературу Західної Європи </w:t>
      </w:r>
      <w:r w:rsidRPr="00F94E31">
        <w:rPr>
          <w:sz w:val="24"/>
          <w:szCs w:val="24"/>
          <w:lang w:val="en-US"/>
        </w:rPr>
        <w:t>V</w:t>
      </w:r>
      <w:r w:rsidRPr="00F94E31">
        <w:rPr>
          <w:sz w:val="24"/>
          <w:szCs w:val="24"/>
        </w:rPr>
        <w:t> ст. до початку Х</w:t>
      </w:r>
      <w:r w:rsidRPr="00F94E31">
        <w:rPr>
          <w:sz w:val="24"/>
          <w:szCs w:val="24"/>
          <w:lang w:val="en-US"/>
        </w:rPr>
        <w:t>V</w:t>
      </w:r>
      <w:r w:rsidRPr="00F94E31">
        <w:rPr>
          <w:sz w:val="24"/>
          <w:szCs w:val="24"/>
        </w:rPr>
        <w:t xml:space="preserve">ІІ ст., про її своєрідність, умови формування та розвитку; забезпечити розуміння місця цієї літератури в світовому культурному процесі, значення для історії світової літератури та культури. </w:t>
      </w:r>
    </w:p>
    <w:p w:rsidR="001155E1" w:rsidRDefault="001155E1" w:rsidP="001155E1">
      <w:pPr>
        <w:ind w:firstLine="426"/>
        <w:jc w:val="both"/>
        <w:rPr>
          <w:sz w:val="24"/>
          <w:szCs w:val="24"/>
        </w:rPr>
      </w:pPr>
      <w:r w:rsidRPr="001155E1">
        <w:rPr>
          <w:sz w:val="24"/>
          <w:szCs w:val="24"/>
        </w:rPr>
        <w:t>Основними завданнями вивчення дисципліни «Історія світової літератури (</w:t>
      </w:r>
      <w:r>
        <w:rPr>
          <w:sz w:val="24"/>
          <w:szCs w:val="24"/>
        </w:rPr>
        <w:t>середні віки та Відродження</w:t>
      </w:r>
      <w:r w:rsidRPr="001155E1">
        <w:rPr>
          <w:sz w:val="24"/>
          <w:szCs w:val="24"/>
        </w:rPr>
        <w:t>)» є:</w:t>
      </w:r>
    </w:p>
    <w:p w:rsidR="002A6F1A" w:rsidRPr="001155E1" w:rsidRDefault="001155E1" w:rsidP="003B7ECA">
      <w:pPr>
        <w:pStyle w:val="ac"/>
        <w:numPr>
          <w:ilvl w:val="0"/>
          <w:numId w:val="11"/>
        </w:numPr>
        <w:ind w:left="0" w:firstLine="360"/>
        <w:jc w:val="both"/>
        <w:rPr>
          <w:sz w:val="24"/>
          <w:szCs w:val="24"/>
        </w:rPr>
      </w:pPr>
      <w:r>
        <w:rPr>
          <w:sz w:val="24"/>
          <w:szCs w:val="24"/>
        </w:rPr>
        <w:t xml:space="preserve">формування </w:t>
      </w:r>
      <w:r w:rsidR="002A6F1A" w:rsidRPr="001155E1">
        <w:rPr>
          <w:sz w:val="24"/>
          <w:szCs w:val="24"/>
        </w:rPr>
        <w:t xml:space="preserve">розуміння зарубіжної літератури як невід’ємної частини світової художньої культури; </w:t>
      </w:r>
    </w:p>
    <w:p w:rsidR="002A6F1A" w:rsidRPr="002A2305" w:rsidRDefault="001155E1" w:rsidP="003B7ECA">
      <w:pPr>
        <w:numPr>
          <w:ilvl w:val="0"/>
          <w:numId w:val="11"/>
        </w:numPr>
        <w:ind w:left="0" w:firstLine="360"/>
        <w:jc w:val="both"/>
        <w:rPr>
          <w:sz w:val="24"/>
          <w:szCs w:val="24"/>
        </w:rPr>
      </w:pPr>
      <w:r>
        <w:rPr>
          <w:sz w:val="24"/>
          <w:szCs w:val="24"/>
        </w:rPr>
        <w:t>залучення до читання</w:t>
      </w:r>
      <w:r w:rsidR="002A6F1A" w:rsidRPr="002A2305">
        <w:rPr>
          <w:sz w:val="24"/>
          <w:szCs w:val="24"/>
        </w:rPr>
        <w:t xml:space="preserve"> текстів літературних творів, обов’язкових для текстуального аналізу;  </w:t>
      </w:r>
    </w:p>
    <w:p w:rsidR="002A6F1A" w:rsidRPr="002A2305" w:rsidRDefault="002A6F1A" w:rsidP="003B7ECA">
      <w:pPr>
        <w:numPr>
          <w:ilvl w:val="0"/>
          <w:numId w:val="11"/>
        </w:numPr>
        <w:ind w:left="0" w:firstLine="360"/>
        <w:jc w:val="both"/>
        <w:rPr>
          <w:sz w:val="24"/>
          <w:szCs w:val="24"/>
        </w:rPr>
      </w:pPr>
      <w:r w:rsidRPr="002A2305">
        <w:rPr>
          <w:sz w:val="24"/>
          <w:szCs w:val="24"/>
        </w:rPr>
        <w:t>формування якостей творчого читача та розвиток читацького досвіду;</w:t>
      </w:r>
    </w:p>
    <w:p w:rsidR="002A6F1A" w:rsidRPr="002A2305" w:rsidRDefault="002A6F1A" w:rsidP="003B7ECA">
      <w:pPr>
        <w:numPr>
          <w:ilvl w:val="0"/>
          <w:numId w:val="11"/>
        </w:numPr>
        <w:ind w:left="0" w:firstLine="360"/>
        <w:jc w:val="both"/>
        <w:rPr>
          <w:sz w:val="24"/>
          <w:szCs w:val="24"/>
        </w:rPr>
      </w:pPr>
      <w:r w:rsidRPr="002A2305">
        <w:rPr>
          <w:sz w:val="24"/>
          <w:szCs w:val="24"/>
        </w:rPr>
        <w:t xml:space="preserve">уміння і навички створення творчих наукових  письмових робіт різних жанрів; </w:t>
      </w:r>
    </w:p>
    <w:p w:rsidR="002A6F1A" w:rsidRDefault="002A6F1A" w:rsidP="003B7ECA">
      <w:pPr>
        <w:numPr>
          <w:ilvl w:val="0"/>
          <w:numId w:val="11"/>
        </w:numPr>
        <w:ind w:left="0" w:firstLine="360"/>
        <w:jc w:val="both"/>
        <w:rPr>
          <w:sz w:val="24"/>
          <w:szCs w:val="24"/>
        </w:rPr>
      </w:pPr>
      <w:r w:rsidRPr="002A2305">
        <w:rPr>
          <w:sz w:val="24"/>
          <w:szCs w:val="24"/>
        </w:rPr>
        <w:t xml:space="preserve">уміння орієнтуватися у світі художньої літератури і культури (класичної і  сучасної), оцінювати художню вартість творів, порівнювати їх (у різних перекладах; в оригіналах і перекладах, переспівах; втілення  в інших видах мистецтва тощо).  </w:t>
      </w:r>
    </w:p>
    <w:p w:rsidR="00B6456C" w:rsidRPr="002A2305" w:rsidRDefault="00B6456C" w:rsidP="00B6456C">
      <w:pPr>
        <w:ind w:left="360"/>
        <w:jc w:val="both"/>
        <w:rPr>
          <w:sz w:val="24"/>
          <w:szCs w:val="24"/>
        </w:rPr>
      </w:pPr>
    </w:p>
    <w:p w:rsidR="00B6456C" w:rsidRPr="00B6456C" w:rsidRDefault="00B6456C" w:rsidP="00B6456C">
      <w:pPr>
        <w:ind w:firstLine="567"/>
        <w:jc w:val="center"/>
        <w:rPr>
          <w:b/>
          <w:sz w:val="24"/>
          <w:szCs w:val="24"/>
        </w:rPr>
      </w:pPr>
      <w:r w:rsidRPr="00B6456C">
        <w:rPr>
          <w:b/>
          <w:sz w:val="24"/>
          <w:szCs w:val="24"/>
        </w:rPr>
        <w:t>Загальні компетентності</w:t>
      </w:r>
    </w:p>
    <w:p w:rsidR="00B6456C" w:rsidRPr="00B6456C" w:rsidRDefault="00B6456C" w:rsidP="003B7ECA">
      <w:pPr>
        <w:pStyle w:val="ac"/>
        <w:numPr>
          <w:ilvl w:val="0"/>
          <w:numId w:val="12"/>
        </w:numPr>
        <w:ind w:left="0" w:firstLine="426"/>
        <w:jc w:val="both"/>
        <w:rPr>
          <w:sz w:val="24"/>
          <w:szCs w:val="24"/>
        </w:rPr>
      </w:pPr>
      <w:r w:rsidRPr="00B6456C">
        <w:rPr>
          <w:sz w:val="24"/>
          <w:szCs w:val="24"/>
        </w:rPr>
        <w:t>Знання та розуміння предметної області та розуміння професійної діяльності.</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діяти на основі етичних міркувань (мотивів), діяти соціально відповідально та свідомо.</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свідомо визначати цілі власного професійного й особистісного розвитку, організовувати власну діяльність, працювати автономно та в команді.</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до пошуку, оброблення, аналізу та критичного оцінювання інформації з різних джерел.</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застосовувати набуті знання та вміння в практичних ситуаціях.</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вчитися і оволодівати сучасними знаннями.</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Здатність до письмової й усної комунікації, </w:t>
      </w:r>
      <w:proofErr w:type="spellStart"/>
      <w:r w:rsidRPr="00B6456C">
        <w:rPr>
          <w:sz w:val="24"/>
          <w:szCs w:val="24"/>
        </w:rPr>
        <w:t>щo</w:t>
      </w:r>
      <w:proofErr w:type="spellEnd"/>
      <w:r w:rsidRPr="00B6456C">
        <w:rPr>
          <w:sz w:val="24"/>
          <w:szCs w:val="24"/>
        </w:rPr>
        <w:t xml:space="preserve"> якнайкраще </w:t>
      </w:r>
      <w:proofErr w:type="spellStart"/>
      <w:r w:rsidRPr="00B6456C">
        <w:rPr>
          <w:sz w:val="24"/>
          <w:szCs w:val="24"/>
        </w:rPr>
        <w:t>відпoвідають</w:t>
      </w:r>
      <w:proofErr w:type="spellEnd"/>
      <w:r w:rsidRPr="00B6456C">
        <w:rPr>
          <w:sz w:val="24"/>
          <w:szCs w:val="24"/>
        </w:rPr>
        <w:t xml:space="preserve"> ситуації професійного і особистісного спілкування засобами іноземної та державної мов.</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проводити дослідницьку роботу, визначати цілі та завдання, обирати методи дослідження, аналізувати  результати.</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виявляти, ставити та вирішувати проблеми  з відповідною аргументацією, генерувати нові ідеї.</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критично оцінювати й аналізувати власну освітню та професійну діяльність.</w:t>
      </w:r>
    </w:p>
    <w:p w:rsidR="00B6456C" w:rsidRPr="00B6456C" w:rsidRDefault="00B6456C" w:rsidP="003B7ECA">
      <w:pPr>
        <w:pStyle w:val="ac"/>
        <w:numPr>
          <w:ilvl w:val="0"/>
          <w:numId w:val="12"/>
        </w:numPr>
        <w:ind w:left="0" w:firstLine="426"/>
        <w:jc w:val="both"/>
        <w:rPr>
          <w:sz w:val="24"/>
          <w:szCs w:val="24"/>
        </w:rPr>
      </w:pPr>
      <w:r w:rsidRPr="00B6456C">
        <w:rPr>
          <w:sz w:val="24"/>
          <w:szCs w:val="24"/>
        </w:rPr>
        <w:t>Здатність використовувати інформаційно-комунікаційні технології в освітній і професійній діяльності.</w:t>
      </w:r>
    </w:p>
    <w:p w:rsidR="00B6456C" w:rsidRDefault="00B6456C" w:rsidP="003B7ECA">
      <w:pPr>
        <w:pStyle w:val="ac"/>
        <w:numPr>
          <w:ilvl w:val="0"/>
          <w:numId w:val="12"/>
        </w:numPr>
        <w:shd w:val="clear" w:color="auto" w:fill="FBFBFB"/>
        <w:spacing w:after="200"/>
        <w:ind w:left="0" w:firstLine="426"/>
        <w:jc w:val="both"/>
        <w:rPr>
          <w:sz w:val="24"/>
          <w:szCs w:val="24"/>
        </w:rPr>
      </w:pPr>
      <w:r>
        <w:rPr>
          <w:sz w:val="24"/>
          <w:szCs w:val="24"/>
        </w:rPr>
        <w:t>Здатність до абстрактного мислення, аналізу та синтезу, виявлення й формулювання відповідної аргументації для розв'язання проблем.</w:t>
      </w:r>
    </w:p>
    <w:p w:rsidR="00B6456C" w:rsidRDefault="00B6456C" w:rsidP="003B7ECA">
      <w:pPr>
        <w:pStyle w:val="ac"/>
        <w:numPr>
          <w:ilvl w:val="0"/>
          <w:numId w:val="12"/>
        </w:numPr>
        <w:shd w:val="clear" w:color="auto" w:fill="FBFBFB"/>
        <w:spacing w:after="200"/>
        <w:ind w:left="0" w:firstLine="426"/>
        <w:jc w:val="both"/>
        <w:rPr>
          <w:sz w:val="24"/>
          <w:szCs w:val="24"/>
        </w:rPr>
      </w:pPr>
      <w:r>
        <w:rPr>
          <w:sz w:val="24"/>
          <w:szCs w:val="24"/>
        </w:rPr>
        <w:t>Здатність регулювати власний емоційний стан і вибирати ефективний варіант поведінки у тій чи тій ситуації.</w:t>
      </w:r>
    </w:p>
    <w:p w:rsidR="00B6456C" w:rsidRDefault="00B6456C" w:rsidP="003B7ECA">
      <w:pPr>
        <w:pStyle w:val="ac"/>
        <w:numPr>
          <w:ilvl w:val="0"/>
          <w:numId w:val="12"/>
        </w:numPr>
        <w:shd w:val="clear" w:color="auto" w:fill="FBFBFB"/>
        <w:spacing w:after="200"/>
        <w:ind w:left="0" w:firstLine="426"/>
        <w:jc w:val="both"/>
        <w:rPr>
          <w:sz w:val="24"/>
          <w:szCs w:val="24"/>
        </w:rPr>
      </w:pPr>
      <w:r>
        <w:rPr>
          <w:sz w:val="24"/>
          <w:szCs w:val="24"/>
        </w:rPr>
        <w:t>Здатність до соціальної активності; формування системи «Я-суспільство».</w:t>
      </w:r>
    </w:p>
    <w:p w:rsidR="00B6456C" w:rsidRDefault="00B6456C" w:rsidP="003B7ECA">
      <w:pPr>
        <w:pStyle w:val="ac"/>
        <w:numPr>
          <w:ilvl w:val="0"/>
          <w:numId w:val="12"/>
        </w:numPr>
        <w:shd w:val="clear" w:color="auto" w:fill="FBFBFB"/>
        <w:spacing w:after="200"/>
        <w:ind w:left="0" w:firstLine="426"/>
        <w:jc w:val="both"/>
        <w:rPr>
          <w:sz w:val="24"/>
          <w:szCs w:val="24"/>
        </w:rPr>
      </w:pPr>
      <w:r>
        <w:rPr>
          <w:sz w:val="24"/>
          <w:szCs w:val="24"/>
        </w:rPr>
        <w:t>Здатність учитися протягом життя, оволодіваючи сучасними знаннями; розвивати свій інтелектуальний рівень, розширювати загальнокультурний світогляд на різних етапах професійного зростання.</w:t>
      </w:r>
    </w:p>
    <w:p w:rsidR="00B6456C" w:rsidRDefault="00B6456C" w:rsidP="003B7ECA">
      <w:pPr>
        <w:pStyle w:val="ac"/>
        <w:numPr>
          <w:ilvl w:val="0"/>
          <w:numId w:val="12"/>
        </w:numPr>
        <w:shd w:val="clear" w:color="auto" w:fill="FBFBFB"/>
        <w:spacing w:after="200"/>
        <w:ind w:left="0" w:firstLine="426"/>
        <w:jc w:val="both"/>
        <w:rPr>
          <w:sz w:val="24"/>
          <w:szCs w:val="24"/>
        </w:rPr>
      </w:pPr>
      <w:r>
        <w:rPr>
          <w:sz w:val="24"/>
          <w:szCs w:val="24"/>
        </w:rPr>
        <w:t>Розуміння необхідності здорового способу життя,  дотримання  й пропагування його норм.</w:t>
      </w:r>
    </w:p>
    <w:p w:rsidR="00B6456C" w:rsidRDefault="00B6456C" w:rsidP="003B7ECA">
      <w:pPr>
        <w:pStyle w:val="ac"/>
        <w:numPr>
          <w:ilvl w:val="0"/>
          <w:numId w:val="12"/>
        </w:numPr>
        <w:shd w:val="clear" w:color="auto" w:fill="FBFBFB"/>
        <w:spacing w:after="200"/>
        <w:ind w:left="0" w:firstLine="426"/>
        <w:jc w:val="both"/>
        <w:rPr>
          <w:sz w:val="24"/>
          <w:szCs w:val="24"/>
        </w:rPr>
      </w:pPr>
      <w:r>
        <w:rPr>
          <w:sz w:val="24"/>
          <w:szCs w:val="24"/>
        </w:rPr>
        <w:lastRenderedPageBreak/>
        <w:t>Шанобливе ставлення до Батьківщини, держави, її символів, традицій, мови і народу.</w:t>
      </w:r>
    </w:p>
    <w:p w:rsidR="00B6456C" w:rsidRDefault="00B6456C" w:rsidP="003B7ECA">
      <w:pPr>
        <w:pStyle w:val="ac"/>
        <w:numPr>
          <w:ilvl w:val="0"/>
          <w:numId w:val="12"/>
        </w:numPr>
        <w:shd w:val="clear" w:color="auto" w:fill="FBFBFB"/>
        <w:spacing w:after="200"/>
        <w:ind w:left="0" w:firstLine="426"/>
        <w:jc w:val="both"/>
        <w:rPr>
          <w:sz w:val="24"/>
          <w:szCs w:val="24"/>
        </w:rPr>
      </w:pPr>
      <w:r>
        <w:rPr>
          <w:sz w:val="24"/>
          <w:szCs w:val="24"/>
        </w:rPr>
        <w:t>Здатність до співпраці в колективі; здатність уникати конфліктів, розуміння шляхів подолання їх та уміння брати на себе відповідальність; здатність діяти конструктивно, раціонально, активно, зокрема, у непередбачуваних  ситуаціях.</w:t>
      </w:r>
    </w:p>
    <w:p w:rsidR="00B6456C" w:rsidRDefault="00B6456C" w:rsidP="003B7ECA">
      <w:pPr>
        <w:pStyle w:val="ac"/>
        <w:numPr>
          <w:ilvl w:val="0"/>
          <w:numId w:val="12"/>
        </w:numPr>
        <w:shd w:val="clear" w:color="auto" w:fill="FBFBFB"/>
        <w:spacing w:after="200"/>
        <w:ind w:left="0" w:firstLine="426"/>
        <w:jc w:val="both"/>
        <w:rPr>
          <w:b/>
          <w:sz w:val="24"/>
          <w:szCs w:val="24"/>
        </w:rPr>
      </w:pPr>
      <w:r>
        <w:rPr>
          <w:sz w:val="24"/>
          <w:szCs w:val="24"/>
        </w:rPr>
        <w:t>Здатність до письмової й усної комунікації засобами державної, російської, іноземної мов; володіння різними видами мовленнєвої діяльності; спроможність розв’язувати комунікативні завдання  рідною / іноземною мовами як усно, так і письмово, удосконалювати мовленнєві навички.</w:t>
      </w:r>
    </w:p>
    <w:p w:rsidR="00B6456C" w:rsidRDefault="00B6456C" w:rsidP="003B7ECA">
      <w:pPr>
        <w:pStyle w:val="ac"/>
        <w:numPr>
          <w:ilvl w:val="0"/>
          <w:numId w:val="12"/>
        </w:numPr>
        <w:ind w:left="0" w:firstLine="426"/>
        <w:rPr>
          <w:sz w:val="24"/>
          <w:szCs w:val="24"/>
        </w:rPr>
      </w:pPr>
      <w:r>
        <w:rPr>
          <w:sz w:val="24"/>
          <w:szCs w:val="24"/>
        </w:rPr>
        <w:t xml:space="preserve">Прагнення до життєтворчості як </w:t>
      </w:r>
      <w:proofErr w:type="spellStart"/>
      <w:r>
        <w:rPr>
          <w:sz w:val="24"/>
          <w:szCs w:val="24"/>
        </w:rPr>
        <w:t>усеохоплюваного</w:t>
      </w:r>
      <w:proofErr w:type="spellEnd"/>
      <w:r>
        <w:rPr>
          <w:sz w:val="24"/>
          <w:szCs w:val="24"/>
        </w:rPr>
        <w:t xml:space="preserve"> процесу розгортання життя у фізичному, соціальному, духовному просторі з метою реалізації особистісного потенціалу  і  користі суспільству.</w:t>
      </w:r>
    </w:p>
    <w:p w:rsidR="00B6456C" w:rsidRPr="00B6456C" w:rsidRDefault="00B6456C" w:rsidP="00B6456C">
      <w:pPr>
        <w:ind w:firstLine="567"/>
        <w:jc w:val="both"/>
        <w:rPr>
          <w:sz w:val="24"/>
          <w:szCs w:val="24"/>
        </w:rPr>
      </w:pPr>
    </w:p>
    <w:p w:rsidR="00B6456C" w:rsidRPr="00B6456C" w:rsidRDefault="00B6456C" w:rsidP="00B6456C">
      <w:pPr>
        <w:ind w:firstLine="567"/>
        <w:jc w:val="center"/>
        <w:rPr>
          <w:b/>
          <w:sz w:val="24"/>
          <w:szCs w:val="24"/>
        </w:rPr>
      </w:pPr>
      <w:r w:rsidRPr="00B6456C">
        <w:rPr>
          <w:b/>
          <w:sz w:val="24"/>
          <w:szCs w:val="24"/>
        </w:rPr>
        <w:t>Фахові компетентності спеціальності</w:t>
      </w:r>
    </w:p>
    <w:p w:rsidR="00B6456C" w:rsidRPr="00B6456C" w:rsidRDefault="00B6456C" w:rsidP="003B7ECA">
      <w:pPr>
        <w:pStyle w:val="ac"/>
        <w:numPr>
          <w:ilvl w:val="0"/>
          <w:numId w:val="12"/>
        </w:numPr>
        <w:ind w:left="0" w:firstLine="425"/>
        <w:jc w:val="both"/>
        <w:rPr>
          <w:sz w:val="24"/>
          <w:szCs w:val="24"/>
        </w:rPr>
      </w:pPr>
      <w:r w:rsidRPr="00B6456C">
        <w:rPr>
          <w:sz w:val="24"/>
          <w:szCs w:val="24"/>
        </w:rPr>
        <w:t>Володіння спеціальними знаннями загальних теорій літературознавства, наукових шкіл і напрямів філологічних досліджень.</w:t>
      </w:r>
    </w:p>
    <w:p w:rsidR="00B6456C" w:rsidRPr="00B6456C" w:rsidRDefault="00B6456C" w:rsidP="003B7ECA">
      <w:pPr>
        <w:pStyle w:val="ac"/>
        <w:numPr>
          <w:ilvl w:val="0"/>
          <w:numId w:val="12"/>
        </w:numPr>
        <w:ind w:left="0" w:firstLine="425"/>
        <w:jc w:val="both"/>
        <w:rPr>
          <w:sz w:val="24"/>
          <w:szCs w:val="24"/>
        </w:rPr>
      </w:pPr>
      <w:r w:rsidRPr="00B6456C">
        <w:rPr>
          <w:sz w:val="24"/>
          <w:szCs w:val="24"/>
        </w:rPr>
        <w:t>Здатність формувати в учнів предметні компетентності, застосовуючи сучасні підходи, методи й технології навчання світової літератури.</w:t>
      </w:r>
    </w:p>
    <w:p w:rsidR="00B6456C" w:rsidRPr="00B6456C" w:rsidRDefault="00B6456C" w:rsidP="003B7ECA">
      <w:pPr>
        <w:pStyle w:val="ac"/>
        <w:numPr>
          <w:ilvl w:val="0"/>
          <w:numId w:val="12"/>
        </w:numPr>
        <w:ind w:left="0" w:firstLine="425"/>
        <w:jc w:val="both"/>
        <w:rPr>
          <w:sz w:val="24"/>
          <w:szCs w:val="24"/>
        </w:rPr>
      </w:pPr>
      <w:r w:rsidRPr="00B6456C">
        <w:rPr>
          <w:sz w:val="24"/>
          <w:szCs w:val="24"/>
        </w:rPr>
        <w:t xml:space="preserve">Здатність здійснювати об’єктивний контроль і оцінювання рівня навчальних досягнень учнів зі світової літератури, другої іноземної мови.  </w:t>
      </w:r>
    </w:p>
    <w:p w:rsidR="00B6456C" w:rsidRPr="00B6456C" w:rsidRDefault="00B6456C" w:rsidP="003B7ECA">
      <w:pPr>
        <w:pStyle w:val="ac"/>
        <w:numPr>
          <w:ilvl w:val="0"/>
          <w:numId w:val="12"/>
        </w:numPr>
        <w:ind w:left="0" w:firstLine="425"/>
        <w:jc w:val="both"/>
        <w:rPr>
          <w:sz w:val="24"/>
          <w:szCs w:val="24"/>
        </w:rPr>
      </w:pPr>
      <w:r w:rsidRPr="00B6456C">
        <w:rPr>
          <w:sz w:val="24"/>
          <w:szCs w:val="24"/>
        </w:rPr>
        <w:t xml:space="preserve">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B6456C" w:rsidRPr="00B6456C" w:rsidRDefault="00B6456C" w:rsidP="003B7ECA">
      <w:pPr>
        <w:pStyle w:val="ac"/>
        <w:numPr>
          <w:ilvl w:val="0"/>
          <w:numId w:val="12"/>
        </w:numPr>
        <w:ind w:left="0" w:firstLine="425"/>
        <w:jc w:val="both"/>
        <w:rPr>
          <w:sz w:val="24"/>
          <w:szCs w:val="24"/>
        </w:rPr>
      </w:pPr>
      <w:r w:rsidRPr="00B6456C">
        <w:rPr>
          <w:sz w:val="24"/>
          <w:szCs w:val="24"/>
        </w:rPr>
        <w:t>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B6456C" w:rsidRPr="00B6456C" w:rsidRDefault="00B6456C" w:rsidP="003B7ECA">
      <w:pPr>
        <w:pStyle w:val="ac"/>
        <w:numPr>
          <w:ilvl w:val="0"/>
          <w:numId w:val="12"/>
        </w:numPr>
        <w:ind w:left="0" w:firstLine="425"/>
        <w:jc w:val="both"/>
        <w:rPr>
          <w:sz w:val="24"/>
          <w:szCs w:val="24"/>
        </w:rPr>
      </w:pPr>
      <w:r w:rsidRPr="00B6456C">
        <w:rPr>
          <w:sz w:val="24"/>
          <w:szCs w:val="24"/>
        </w:rPr>
        <w:t xml:space="preserve">Здатність використовувати досягнення сучасної науки в галузі теорії та історії світової літератури та культури у процесі навчання. </w:t>
      </w:r>
    </w:p>
    <w:p w:rsidR="00B6456C" w:rsidRPr="00B6456C" w:rsidRDefault="00B6456C" w:rsidP="003B7ECA">
      <w:pPr>
        <w:pStyle w:val="ac"/>
        <w:numPr>
          <w:ilvl w:val="0"/>
          <w:numId w:val="12"/>
        </w:numPr>
        <w:ind w:left="0" w:firstLine="425"/>
        <w:jc w:val="both"/>
        <w:rPr>
          <w:sz w:val="24"/>
          <w:szCs w:val="24"/>
        </w:rPr>
      </w:pPr>
      <w:r w:rsidRPr="00B6456C">
        <w:rPr>
          <w:sz w:val="24"/>
          <w:szCs w:val="24"/>
        </w:rPr>
        <w:t xml:space="preserve">Здатність орієнтуватися у літературному процесі в історико-культурному контексті та використовувати знання іноземних мов і світової літератури для формування національної свідомості, культури, ціннісних орієнтацій учнів. </w:t>
      </w:r>
    </w:p>
    <w:p w:rsidR="00B6456C" w:rsidRPr="00B6456C" w:rsidRDefault="00B6456C" w:rsidP="003B7ECA">
      <w:pPr>
        <w:pStyle w:val="ac"/>
        <w:numPr>
          <w:ilvl w:val="0"/>
          <w:numId w:val="12"/>
        </w:numPr>
        <w:ind w:left="0" w:firstLine="425"/>
        <w:jc w:val="both"/>
        <w:rPr>
          <w:sz w:val="24"/>
          <w:szCs w:val="24"/>
        </w:rPr>
      </w:pPr>
      <w:r w:rsidRPr="00B6456C">
        <w:rPr>
          <w:sz w:val="24"/>
          <w:szCs w:val="24"/>
        </w:rPr>
        <w:t>Здатність інтерпретувати й зіставляти мовні та літературні явища, використовувати різні методи й методики аналізу тексту.</w:t>
      </w:r>
    </w:p>
    <w:p w:rsidR="00B6456C" w:rsidRPr="00B6456C" w:rsidRDefault="00B6456C" w:rsidP="003B7ECA">
      <w:pPr>
        <w:pStyle w:val="ac"/>
        <w:numPr>
          <w:ilvl w:val="0"/>
          <w:numId w:val="12"/>
        </w:numPr>
        <w:ind w:left="0" w:firstLine="425"/>
        <w:jc w:val="both"/>
        <w:rPr>
          <w:sz w:val="24"/>
          <w:szCs w:val="24"/>
        </w:rPr>
      </w:pPr>
      <w:r w:rsidRPr="00B6456C">
        <w:rPr>
          <w:sz w:val="24"/>
          <w:szCs w:val="24"/>
        </w:rPr>
        <w:t xml:space="preserve">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w:t>
      </w:r>
      <w:proofErr w:type="spellStart"/>
      <w:r w:rsidRPr="00B6456C">
        <w:rPr>
          <w:sz w:val="24"/>
          <w:szCs w:val="24"/>
        </w:rPr>
        <w:t>компетентностей</w:t>
      </w:r>
      <w:proofErr w:type="spellEnd"/>
      <w:r w:rsidRPr="00B6456C">
        <w:rPr>
          <w:sz w:val="24"/>
          <w:szCs w:val="24"/>
        </w:rPr>
        <w:t>, використання перспективного практичного досвіду й мовно-літературного контексту для реалізації освітніх цілей.</w:t>
      </w:r>
    </w:p>
    <w:p w:rsidR="00B6456C" w:rsidRPr="00B6456C" w:rsidRDefault="00B6456C" w:rsidP="003B7ECA">
      <w:pPr>
        <w:pStyle w:val="ac"/>
        <w:numPr>
          <w:ilvl w:val="0"/>
          <w:numId w:val="12"/>
        </w:numPr>
        <w:ind w:left="0" w:firstLine="425"/>
        <w:jc w:val="both"/>
        <w:rPr>
          <w:sz w:val="24"/>
          <w:szCs w:val="24"/>
        </w:rPr>
      </w:pPr>
      <w:r w:rsidRPr="00B6456C">
        <w:rPr>
          <w:sz w:val="24"/>
          <w:szCs w:val="24"/>
        </w:rPr>
        <w:t>Володіти сучасними світоглядно методологічними підходами до розуміння організації освітнього процесу.</w:t>
      </w:r>
    </w:p>
    <w:p w:rsidR="00B6456C" w:rsidRPr="00B6456C" w:rsidRDefault="00B6456C" w:rsidP="003B7ECA">
      <w:pPr>
        <w:pStyle w:val="ac"/>
        <w:numPr>
          <w:ilvl w:val="0"/>
          <w:numId w:val="12"/>
        </w:numPr>
        <w:ind w:left="0" w:firstLine="425"/>
        <w:jc w:val="both"/>
        <w:rPr>
          <w:sz w:val="24"/>
          <w:szCs w:val="24"/>
        </w:rPr>
      </w:pPr>
      <w:r w:rsidRPr="00B6456C">
        <w:rPr>
          <w:sz w:val="24"/>
          <w:szCs w:val="24"/>
        </w:rPr>
        <w:t>Володіти фаховими знаннями (методики викладання філологічних дисциплін; основи психології; історія педагогіки, концепції виховання; сучасна літературна російська мова, друга іноземна мова; історія світової літератури).</w:t>
      </w:r>
    </w:p>
    <w:p w:rsidR="00B6456C" w:rsidRPr="00B6456C" w:rsidRDefault="00B6456C" w:rsidP="003B7ECA">
      <w:pPr>
        <w:pStyle w:val="ac"/>
        <w:numPr>
          <w:ilvl w:val="0"/>
          <w:numId w:val="12"/>
        </w:numPr>
        <w:ind w:left="0" w:firstLine="425"/>
        <w:jc w:val="both"/>
        <w:rPr>
          <w:sz w:val="24"/>
          <w:szCs w:val="24"/>
        </w:rPr>
      </w:pPr>
      <w:r w:rsidRPr="00B6456C">
        <w:rPr>
          <w:sz w:val="24"/>
          <w:szCs w:val="24"/>
        </w:rPr>
        <w:t>Орієнтуватися в літературному процесі країн і народів світу (від давнини до сучасності), спадщині письменників у контексті літератури, історії, культури, використовувати знання мов і здобутків світового письменства для формування національної свідомості, культури учнів, їхньої моралі, ціннісних орієнтацій у сучасному суспільстві.</w:t>
      </w:r>
    </w:p>
    <w:p w:rsidR="00B6456C" w:rsidRPr="00B6456C" w:rsidRDefault="00B6456C" w:rsidP="003B7ECA">
      <w:pPr>
        <w:pStyle w:val="ac"/>
        <w:numPr>
          <w:ilvl w:val="0"/>
          <w:numId w:val="12"/>
        </w:numPr>
        <w:ind w:left="0" w:firstLine="425"/>
        <w:jc w:val="both"/>
        <w:rPr>
          <w:sz w:val="24"/>
          <w:szCs w:val="24"/>
        </w:rPr>
      </w:pPr>
      <w:r w:rsidRPr="00B6456C">
        <w:rPr>
          <w:sz w:val="24"/>
          <w:szCs w:val="24"/>
        </w:rPr>
        <w:t xml:space="preserve">Ефективно використовувати набуті знання з методики викладання мов і літератури, з філології, педагогіки, психології в професійній діяльності. </w:t>
      </w:r>
    </w:p>
    <w:p w:rsidR="00B6456C" w:rsidRPr="00B6456C" w:rsidRDefault="00B6456C" w:rsidP="003B7ECA">
      <w:pPr>
        <w:pStyle w:val="ac"/>
        <w:numPr>
          <w:ilvl w:val="0"/>
          <w:numId w:val="12"/>
        </w:numPr>
        <w:ind w:left="0" w:firstLine="425"/>
        <w:jc w:val="both"/>
        <w:rPr>
          <w:sz w:val="24"/>
          <w:szCs w:val="24"/>
        </w:rPr>
      </w:pPr>
      <w:r w:rsidRPr="00B6456C">
        <w:rPr>
          <w:sz w:val="24"/>
          <w:szCs w:val="24"/>
        </w:rPr>
        <w:t>Аналізувати наукові фахові джерела, узагальнювати інформацію та робити власні висновки.</w:t>
      </w:r>
    </w:p>
    <w:p w:rsidR="00B6456C" w:rsidRPr="00B6456C" w:rsidRDefault="00B6456C" w:rsidP="003B7ECA">
      <w:pPr>
        <w:pStyle w:val="ac"/>
        <w:numPr>
          <w:ilvl w:val="0"/>
          <w:numId w:val="12"/>
        </w:numPr>
        <w:ind w:left="0" w:firstLine="425"/>
        <w:jc w:val="both"/>
        <w:rPr>
          <w:sz w:val="24"/>
          <w:szCs w:val="24"/>
        </w:rPr>
      </w:pPr>
      <w:r w:rsidRPr="00B6456C">
        <w:rPr>
          <w:sz w:val="24"/>
          <w:szCs w:val="24"/>
        </w:rPr>
        <w:lastRenderedPageBreak/>
        <w:t>Уміти організувати самостійну роботу, спрямовану  на опановування новими знаннями в галузі професійної діяльності.</w:t>
      </w:r>
    </w:p>
    <w:p w:rsidR="00B6456C" w:rsidRPr="00B6456C" w:rsidRDefault="00B6456C" w:rsidP="003B7ECA">
      <w:pPr>
        <w:pStyle w:val="ac"/>
        <w:numPr>
          <w:ilvl w:val="0"/>
          <w:numId w:val="12"/>
        </w:numPr>
        <w:ind w:left="0" w:firstLine="425"/>
        <w:jc w:val="both"/>
        <w:rPr>
          <w:sz w:val="24"/>
          <w:szCs w:val="24"/>
        </w:rPr>
      </w:pPr>
      <w:r w:rsidRPr="00B6456C">
        <w:rPr>
          <w:sz w:val="24"/>
          <w:szCs w:val="24"/>
        </w:rPr>
        <w:t>Здійснювати різні типи аналізу  лінгвістичних, літературознавчих текстів,  художніх творів. Інтерпретувати й зіставляти мовні / літературні явища, використовувати різні методи дослідження.</w:t>
      </w:r>
    </w:p>
    <w:p w:rsidR="00B6456C" w:rsidRPr="00B6456C" w:rsidRDefault="00B6456C" w:rsidP="003B7ECA">
      <w:pPr>
        <w:pStyle w:val="ac"/>
        <w:numPr>
          <w:ilvl w:val="0"/>
          <w:numId w:val="12"/>
        </w:numPr>
        <w:ind w:left="0" w:firstLine="425"/>
        <w:jc w:val="both"/>
        <w:rPr>
          <w:sz w:val="24"/>
          <w:szCs w:val="24"/>
        </w:rPr>
      </w:pPr>
      <w:r w:rsidRPr="00B6456C">
        <w:rPr>
          <w:sz w:val="24"/>
          <w:szCs w:val="24"/>
        </w:rPr>
        <w:t>Послуговуватися в професійній діяльності довідковою літературою, словниками, базами даних тощо.</w:t>
      </w:r>
    </w:p>
    <w:p w:rsidR="00B6456C" w:rsidRPr="00B6456C" w:rsidRDefault="00B6456C" w:rsidP="00B6456C">
      <w:pPr>
        <w:ind w:firstLine="567"/>
        <w:jc w:val="both"/>
        <w:rPr>
          <w:sz w:val="24"/>
          <w:szCs w:val="24"/>
        </w:rPr>
      </w:pPr>
    </w:p>
    <w:p w:rsidR="00B6456C" w:rsidRPr="00B6456C" w:rsidRDefault="00B6456C" w:rsidP="00B6456C">
      <w:pPr>
        <w:ind w:firstLine="567"/>
        <w:jc w:val="center"/>
        <w:rPr>
          <w:b/>
          <w:sz w:val="24"/>
          <w:szCs w:val="24"/>
        </w:rPr>
      </w:pPr>
      <w:r w:rsidRPr="00B6456C">
        <w:rPr>
          <w:b/>
          <w:sz w:val="24"/>
          <w:szCs w:val="24"/>
        </w:rPr>
        <w:t>Програмні результати навчання</w:t>
      </w:r>
    </w:p>
    <w:p w:rsidR="00B6456C" w:rsidRPr="00B6456C" w:rsidRDefault="00B6456C" w:rsidP="003B7ECA">
      <w:pPr>
        <w:pStyle w:val="ac"/>
        <w:numPr>
          <w:ilvl w:val="0"/>
          <w:numId w:val="12"/>
        </w:numPr>
        <w:ind w:left="0" w:firstLine="426"/>
        <w:jc w:val="both"/>
        <w:rPr>
          <w:sz w:val="24"/>
          <w:szCs w:val="24"/>
        </w:rPr>
      </w:pPr>
      <w:r w:rsidRPr="00B6456C">
        <w:rPr>
          <w:sz w:val="24"/>
          <w:szCs w:val="24"/>
        </w:rPr>
        <w:t>Знання сучасних філологічних й дидактичних засад навчання іноземних мов і світової літератури та вміння творчо використовувати різні теорії й досвід у процесі вирішення професійних завдань.</w:t>
      </w:r>
    </w:p>
    <w:p w:rsidR="00B6456C" w:rsidRPr="00B6456C" w:rsidRDefault="00B6456C" w:rsidP="003B7ECA">
      <w:pPr>
        <w:pStyle w:val="ac"/>
        <w:numPr>
          <w:ilvl w:val="0"/>
          <w:numId w:val="12"/>
        </w:numPr>
        <w:ind w:left="0" w:firstLine="426"/>
        <w:jc w:val="both"/>
        <w:rPr>
          <w:sz w:val="24"/>
          <w:szCs w:val="24"/>
        </w:rPr>
      </w:pPr>
      <w:r w:rsidRPr="00B6456C">
        <w:rPr>
          <w:sz w:val="24"/>
          <w:szCs w:val="24"/>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Знання та вміння використовувати сучасні форми, методи й способи контролю й оцінювання рівня навчальних досягнень учнів з французької мови та світової літератури, другої іноземної мови. </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Уміння аналізувати, діагностувати та корегувати власну педагогічну діяльність з метою підвищення ефективності освітнього процесу. </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w:t>
      </w:r>
      <w:proofErr w:type="spellStart"/>
      <w:r w:rsidRPr="00B6456C">
        <w:rPr>
          <w:sz w:val="24"/>
          <w:szCs w:val="24"/>
        </w:rPr>
        <w:t>компетентнісний</w:t>
      </w:r>
      <w:proofErr w:type="spellEnd"/>
      <w:r w:rsidRPr="00B6456C">
        <w:rPr>
          <w:sz w:val="24"/>
          <w:szCs w:val="24"/>
        </w:rPr>
        <w:t xml:space="preserve"> рівень у вітчизняному та міжнародному контексті.  </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Знання специфіки перебігу літературного процесу різних країн в історико-культурному контексті; володіння різними видами аналізу художнього твору, вміння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  </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Використання гуманістичного потенціалу рідної й французької мов і світової літератури, другої іноземної мови для формування духовного світу юного покоління громадян України.  </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Здатність учитися впродовж життя і вдосконалювати з високим рівнем автономності набуту під час навчання  кваліфікацію. </w:t>
      </w:r>
    </w:p>
    <w:p w:rsidR="00B6456C" w:rsidRPr="00B6456C" w:rsidRDefault="00B6456C" w:rsidP="003B7ECA">
      <w:pPr>
        <w:pStyle w:val="ac"/>
        <w:numPr>
          <w:ilvl w:val="0"/>
          <w:numId w:val="12"/>
        </w:numPr>
        <w:ind w:left="0" w:firstLine="426"/>
        <w:jc w:val="both"/>
        <w:rPr>
          <w:sz w:val="24"/>
          <w:szCs w:val="24"/>
        </w:rPr>
      </w:pPr>
      <w:r w:rsidRPr="00B6456C">
        <w:rPr>
          <w:sz w:val="24"/>
          <w:szCs w:val="24"/>
        </w:rPr>
        <w:t xml:space="preserve">Здатність аналізувати й вирішувати соціально та </w:t>
      </w:r>
      <w:proofErr w:type="spellStart"/>
      <w:r w:rsidRPr="00B6456C">
        <w:rPr>
          <w:sz w:val="24"/>
          <w:szCs w:val="24"/>
        </w:rPr>
        <w:t>особистісно</w:t>
      </w:r>
      <w:proofErr w:type="spellEnd"/>
      <w:r w:rsidRPr="00B6456C">
        <w:rPr>
          <w:sz w:val="24"/>
          <w:szCs w:val="24"/>
        </w:rPr>
        <w:t xml:space="preserve"> значущі світоглядні проблеми, приймати рішення на  підставі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253A2D" w:rsidRPr="00B6456C" w:rsidRDefault="00B6456C" w:rsidP="003B7ECA">
      <w:pPr>
        <w:pStyle w:val="ac"/>
        <w:numPr>
          <w:ilvl w:val="0"/>
          <w:numId w:val="12"/>
        </w:numPr>
        <w:ind w:left="0" w:firstLine="426"/>
        <w:jc w:val="both"/>
        <w:rPr>
          <w:sz w:val="24"/>
          <w:szCs w:val="24"/>
        </w:rPr>
      </w:pPr>
      <w:r w:rsidRPr="00B6456C">
        <w:rPr>
          <w:sz w:val="24"/>
          <w:szCs w:val="24"/>
        </w:rPr>
        <w:t>Знання вимог до безпеки життєдіяльності й готовність  до охорони життя й здоров’я учнів в освітньому процесі та позаурочній діяльності.</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z w:val="24"/>
          <w:szCs w:val="24"/>
        </w:rPr>
      </w:pPr>
      <w:r>
        <w:rPr>
          <w:sz w:val="24"/>
          <w:szCs w:val="24"/>
        </w:rPr>
        <w:t>Знання правових та етичних норм, що регулюють відносини між людьми в професійних колективах.</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z w:val="24"/>
          <w:szCs w:val="24"/>
        </w:rPr>
      </w:pPr>
      <w:r>
        <w:rPr>
          <w:sz w:val="24"/>
          <w:szCs w:val="24"/>
        </w:rPr>
        <w:t>Сформовані уявлення про спеціальність і кваліфікацію вчителя/філолога, особливості організації освітнього процесу в контексті модернізації української школи та входження в загальноєвропейський освітній простір.</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z w:val="24"/>
          <w:szCs w:val="24"/>
        </w:rPr>
      </w:pPr>
      <w:r>
        <w:rPr>
          <w:sz w:val="24"/>
          <w:szCs w:val="24"/>
        </w:rPr>
        <w:t xml:space="preserve">Знання </w:t>
      </w:r>
      <w:proofErr w:type="spellStart"/>
      <w:r>
        <w:rPr>
          <w:sz w:val="24"/>
          <w:szCs w:val="24"/>
        </w:rPr>
        <w:t>oснoв</w:t>
      </w:r>
      <w:proofErr w:type="spellEnd"/>
      <w:r>
        <w:rPr>
          <w:sz w:val="24"/>
          <w:szCs w:val="24"/>
        </w:rPr>
        <w:t xml:space="preserve"> фундаментальних дисциплін (вступу до мовознавства, сучасної російської літературної мови, іноземної мови, історії світової літератури, педагогіки) як теоретичної бази освітньої та дослідницької діяльності.</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z w:val="24"/>
          <w:szCs w:val="24"/>
        </w:rPr>
      </w:pPr>
      <w:r>
        <w:rPr>
          <w:sz w:val="24"/>
          <w:szCs w:val="24"/>
        </w:rPr>
        <w:lastRenderedPageBreak/>
        <w:t>Уміння реферувати наукові джерела (у т.ч. іншомовні) й оформлювати результати фахового наукового дослідження.</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z w:val="24"/>
          <w:szCs w:val="24"/>
        </w:rPr>
      </w:pPr>
      <w:r>
        <w:rPr>
          <w:spacing w:val="-8"/>
          <w:sz w:val="24"/>
          <w:szCs w:val="24"/>
        </w:rPr>
        <w:t>Знання методики психолого-педагогічної діагностики для підвищення ефективності освітнього процесу.</w:t>
      </w:r>
    </w:p>
    <w:p w:rsidR="00B6456C" w:rsidRDefault="00B6456C" w:rsidP="003B7ECA">
      <w:pPr>
        <w:pStyle w:val="ac"/>
        <w:numPr>
          <w:ilvl w:val="0"/>
          <w:numId w:val="12"/>
        </w:numPr>
        <w:ind w:left="0" w:firstLine="426"/>
        <w:jc w:val="both"/>
        <w:textAlignment w:val="baseline"/>
        <w:rPr>
          <w:sz w:val="24"/>
          <w:szCs w:val="24"/>
          <w:bdr w:val="none" w:sz="0" w:space="0" w:color="auto" w:frame="1"/>
        </w:rPr>
      </w:pPr>
      <w:r>
        <w:rPr>
          <w:sz w:val="24"/>
          <w:szCs w:val="24"/>
          <w:bdr w:val="none" w:sz="0" w:space="0" w:color="auto" w:frame="1"/>
        </w:rPr>
        <w:t>Здатність використовувати професійні  знання, уміння й навички для розв’язання практичних завдань.</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z w:val="24"/>
          <w:szCs w:val="24"/>
        </w:rPr>
      </w:pPr>
      <w:r>
        <w:rPr>
          <w:sz w:val="24"/>
          <w:szCs w:val="24"/>
          <w:bdr w:val="none" w:sz="0" w:space="0" w:color="auto" w:frame="1"/>
        </w:rPr>
        <w:t>Здатність планувати, прогнозувати результат і коригувати   навчально-виховну роботу.</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pacing w:val="-8"/>
          <w:sz w:val="24"/>
          <w:szCs w:val="24"/>
        </w:rPr>
      </w:pPr>
      <w:r>
        <w:rPr>
          <w:spacing w:val="-8"/>
          <w:sz w:val="24"/>
          <w:szCs w:val="24"/>
        </w:rPr>
        <w:t>Здійснювати діагностику навчальних досягнень учнів, використовуючи різні види завдань.</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z w:val="24"/>
          <w:szCs w:val="24"/>
        </w:rPr>
      </w:pPr>
      <w:r>
        <w:rPr>
          <w:sz w:val="24"/>
          <w:szCs w:val="24"/>
        </w:rPr>
        <w:t xml:space="preserve">Використання сучасних інформаційних технологій у навчанні мов і літератури; </w:t>
      </w:r>
      <w:proofErr w:type="spellStart"/>
      <w:r>
        <w:rPr>
          <w:sz w:val="24"/>
          <w:szCs w:val="24"/>
        </w:rPr>
        <w:t>послуговування</w:t>
      </w:r>
      <w:proofErr w:type="spellEnd"/>
      <w:r>
        <w:rPr>
          <w:sz w:val="24"/>
          <w:szCs w:val="24"/>
        </w:rPr>
        <w:t xml:space="preserve"> </w:t>
      </w:r>
      <w:proofErr w:type="spellStart"/>
      <w:r>
        <w:rPr>
          <w:sz w:val="24"/>
          <w:szCs w:val="24"/>
        </w:rPr>
        <w:t>інтернет-ресурсами</w:t>
      </w:r>
      <w:proofErr w:type="spellEnd"/>
      <w:r>
        <w:rPr>
          <w:sz w:val="24"/>
          <w:szCs w:val="24"/>
        </w:rPr>
        <w:t xml:space="preserve"> для самоосвіти й у професійній діяльності.</w:t>
      </w:r>
    </w:p>
    <w:p w:rsidR="00B6456C" w:rsidRDefault="00B6456C" w:rsidP="003B7ECA">
      <w:pPr>
        <w:pStyle w:val="ac"/>
        <w:widowControl w:val="0"/>
        <w:numPr>
          <w:ilvl w:val="0"/>
          <w:numId w:val="12"/>
        </w:numPr>
        <w:shd w:val="clear" w:color="auto" w:fill="FFFFFF"/>
        <w:autoSpaceDE w:val="0"/>
        <w:autoSpaceDN w:val="0"/>
        <w:adjustRightInd w:val="0"/>
        <w:ind w:left="0" w:firstLine="426"/>
        <w:jc w:val="both"/>
        <w:rPr>
          <w:sz w:val="24"/>
          <w:szCs w:val="24"/>
        </w:rPr>
      </w:pPr>
      <w:r>
        <w:rPr>
          <w:spacing w:val="-3"/>
          <w:sz w:val="24"/>
          <w:szCs w:val="24"/>
        </w:rPr>
        <w:t xml:space="preserve">Володіння навичками аналізу навчально-виховних ситуацій, уміння </w:t>
      </w:r>
      <w:r>
        <w:rPr>
          <w:sz w:val="24"/>
          <w:szCs w:val="24"/>
        </w:rPr>
        <w:t>визначати й розв’язувати педагогічні завдання, запобігати конфліктам.</w:t>
      </w:r>
    </w:p>
    <w:p w:rsidR="00B6456C" w:rsidRPr="002A2305" w:rsidRDefault="00B6456C" w:rsidP="00B6456C">
      <w:pPr>
        <w:ind w:firstLine="567"/>
        <w:jc w:val="both"/>
        <w:rPr>
          <w:sz w:val="24"/>
          <w:szCs w:val="24"/>
        </w:rPr>
      </w:pPr>
    </w:p>
    <w:p w:rsidR="002A6F1A" w:rsidRDefault="002A6F1A">
      <w:pPr>
        <w:spacing w:after="200" w:line="276" w:lineRule="auto"/>
        <w:rPr>
          <w:sz w:val="24"/>
          <w:szCs w:val="24"/>
        </w:rPr>
      </w:pPr>
      <w:r>
        <w:rPr>
          <w:sz w:val="24"/>
          <w:szCs w:val="24"/>
        </w:rPr>
        <w:br w:type="page"/>
      </w:r>
    </w:p>
    <w:p w:rsidR="002A6F1A" w:rsidRPr="00F94E31" w:rsidRDefault="00976D14" w:rsidP="00F94E31">
      <w:pPr>
        <w:ind w:firstLine="567"/>
        <w:jc w:val="center"/>
        <w:rPr>
          <w:b/>
          <w:bCs/>
          <w:sz w:val="24"/>
          <w:szCs w:val="28"/>
        </w:rPr>
      </w:pPr>
      <w:r>
        <w:rPr>
          <w:b/>
          <w:bCs/>
          <w:sz w:val="24"/>
          <w:szCs w:val="28"/>
        </w:rPr>
        <w:lastRenderedPageBreak/>
        <w:t>ПРОГРА</w:t>
      </w:r>
      <w:r w:rsidR="002A6F1A" w:rsidRPr="00F94E31">
        <w:rPr>
          <w:b/>
          <w:bCs/>
          <w:sz w:val="24"/>
          <w:szCs w:val="28"/>
        </w:rPr>
        <w:t>МА НАВЧАЛЬНОЇ ДИСЦИПЛІНИ</w:t>
      </w:r>
    </w:p>
    <w:p w:rsidR="002A6F1A" w:rsidRPr="00F94E31" w:rsidRDefault="002A6F1A" w:rsidP="00F94E31">
      <w:pPr>
        <w:ind w:firstLine="567"/>
        <w:jc w:val="both"/>
        <w:rPr>
          <w:b/>
          <w:bCs/>
          <w:sz w:val="24"/>
          <w:szCs w:val="28"/>
        </w:rPr>
      </w:pPr>
    </w:p>
    <w:p w:rsidR="002A6F1A" w:rsidRPr="00F94E31" w:rsidRDefault="004F5101" w:rsidP="00F94E31">
      <w:pPr>
        <w:ind w:firstLine="567"/>
        <w:jc w:val="both"/>
        <w:rPr>
          <w:b/>
          <w:sz w:val="24"/>
          <w:szCs w:val="28"/>
        </w:rPr>
      </w:pPr>
      <w:r>
        <w:rPr>
          <w:b/>
          <w:sz w:val="24"/>
          <w:szCs w:val="28"/>
        </w:rPr>
        <w:t xml:space="preserve">Тема 1. </w:t>
      </w:r>
      <w:r w:rsidR="002A6F1A" w:rsidRPr="00F94E31">
        <w:rPr>
          <w:b/>
          <w:sz w:val="24"/>
          <w:szCs w:val="28"/>
        </w:rPr>
        <w:t>Середньовіччя як своєрідна епоха в історико-літературному контексті.</w:t>
      </w:r>
    </w:p>
    <w:p w:rsidR="002A6F1A" w:rsidRPr="00F94E31" w:rsidRDefault="002A6F1A" w:rsidP="00F94E31">
      <w:pPr>
        <w:ind w:firstLine="567"/>
        <w:jc w:val="both"/>
        <w:rPr>
          <w:sz w:val="24"/>
          <w:szCs w:val="28"/>
        </w:rPr>
      </w:pPr>
      <w:r w:rsidRPr="00F94E31">
        <w:rPr>
          <w:bCs/>
          <w:sz w:val="24"/>
          <w:szCs w:val="28"/>
        </w:rPr>
        <w:t xml:space="preserve">Поняття «Середні віки», «середньовічна культура» і «середньовічна література». Хронологія та географія Середньовіччя. Періодизація історії середньовічної літератури. </w:t>
      </w:r>
      <w:r w:rsidRPr="00F94E31">
        <w:rPr>
          <w:sz w:val="24"/>
          <w:szCs w:val="28"/>
        </w:rPr>
        <w:t>Основні фактори розвитку середньовічної літератури: християнство, античність і народна творчість. Специфічні риси середньовічної літератури. Роль церкви в культурі Середньовіччя. Клерикальна література: основні форми і жанри.</w:t>
      </w:r>
    </w:p>
    <w:p w:rsidR="002A6F1A" w:rsidRPr="00F94E31" w:rsidRDefault="004F5101" w:rsidP="00F94E31">
      <w:pPr>
        <w:ind w:firstLine="567"/>
        <w:jc w:val="both"/>
        <w:rPr>
          <w:b/>
          <w:sz w:val="24"/>
          <w:szCs w:val="28"/>
        </w:rPr>
      </w:pPr>
      <w:r>
        <w:rPr>
          <w:b/>
          <w:sz w:val="24"/>
          <w:szCs w:val="28"/>
        </w:rPr>
        <w:t xml:space="preserve">Тема 2. </w:t>
      </w:r>
      <w:r w:rsidR="002A6F1A" w:rsidRPr="00F94E31">
        <w:rPr>
          <w:b/>
          <w:sz w:val="24"/>
          <w:szCs w:val="28"/>
        </w:rPr>
        <w:t>Архаїчний епос – народна поетична творчість раннього Середньовіччя.</w:t>
      </w:r>
    </w:p>
    <w:p w:rsidR="002A6F1A" w:rsidRPr="00F94E31" w:rsidRDefault="002A6F1A" w:rsidP="00F94E31">
      <w:pPr>
        <w:pStyle w:val="HTML"/>
        <w:ind w:firstLine="567"/>
        <w:jc w:val="both"/>
        <w:textAlignment w:val="top"/>
        <w:rPr>
          <w:rFonts w:ascii="Times New Roman" w:hAnsi="Times New Roman" w:cs="Times New Roman"/>
          <w:b/>
          <w:sz w:val="24"/>
          <w:szCs w:val="28"/>
          <w:lang w:val="uk-UA"/>
        </w:rPr>
      </w:pPr>
      <w:r w:rsidRPr="00F94E31">
        <w:rPr>
          <w:rFonts w:ascii="Times New Roman" w:hAnsi="Times New Roman" w:cs="Times New Roman"/>
          <w:sz w:val="24"/>
          <w:szCs w:val="28"/>
          <w:lang w:val="uk-UA"/>
        </w:rPr>
        <w:t xml:space="preserve">Героїчний епос раннього Середньовіччя: походження, характерні риси. </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Кельтський (ірландський) епос, його основні цикли, проблематика та художня своєрідність ірландських саг.</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 xml:space="preserve">Скандинавський епос та лірична поезія скальдів. «Старша» та «Молодша </w:t>
      </w:r>
      <w:proofErr w:type="spellStart"/>
      <w:r w:rsidRPr="00F94E31">
        <w:rPr>
          <w:rFonts w:ascii="Times New Roman" w:hAnsi="Times New Roman" w:cs="Times New Roman"/>
          <w:sz w:val="24"/>
          <w:szCs w:val="28"/>
          <w:lang w:val="uk-UA"/>
        </w:rPr>
        <w:t>Едда</w:t>
      </w:r>
      <w:proofErr w:type="spellEnd"/>
      <w:r w:rsidRPr="00F94E31">
        <w:rPr>
          <w:rFonts w:ascii="Times New Roman" w:hAnsi="Times New Roman" w:cs="Times New Roman"/>
          <w:sz w:val="24"/>
          <w:szCs w:val="28"/>
          <w:lang w:val="uk-UA"/>
        </w:rPr>
        <w:t xml:space="preserve">». Пісні про богів та героїв, картина світу в скандинавській міфології. Поетика скандинавського епосу. </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w:t>
      </w:r>
      <w:proofErr w:type="spellStart"/>
      <w:r w:rsidRPr="00F94E31">
        <w:rPr>
          <w:rFonts w:ascii="Times New Roman" w:hAnsi="Times New Roman" w:cs="Times New Roman"/>
          <w:sz w:val="24"/>
          <w:szCs w:val="28"/>
          <w:lang w:val="uk-UA"/>
        </w:rPr>
        <w:t>Беовульф</w:t>
      </w:r>
      <w:proofErr w:type="spellEnd"/>
      <w:r w:rsidRPr="00F94E31">
        <w:rPr>
          <w:rFonts w:ascii="Times New Roman" w:hAnsi="Times New Roman" w:cs="Times New Roman"/>
          <w:sz w:val="24"/>
          <w:szCs w:val="28"/>
          <w:lang w:val="uk-UA"/>
        </w:rPr>
        <w:t xml:space="preserve">» – пізній приклад архаїчного епосу. </w:t>
      </w:r>
      <w:r w:rsidRPr="00F94E31">
        <w:rPr>
          <w:rStyle w:val="hps"/>
          <w:rFonts w:ascii="Times New Roman" w:hAnsi="Times New Roman"/>
          <w:sz w:val="24"/>
          <w:szCs w:val="28"/>
          <w:lang w:val="uk-UA"/>
        </w:rPr>
        <w:t>«</w:t>
      </w:r>
      <w:proofErr w:type="spellStart"/>
      <w:r w:rsidRPr="00F94E31">
        <w:rPr>
          <w:rStyle w:val="hps"/>
          <w:rFonts w:ascii="Times New Roman" w:hAnsi="Times New Roman"/>
          <w:sz w:val="24"/>
          <w:szCs w:val="28"/>
          <w:lang w:val="uk-UA"/>
        </w:rPr>
        <w:t>Беовульф</w:t>
      </w:r>
      <w:proofErr w:type="spellEnd"/>
      <w:r w:rsidRPr="00F94E31">
        <w:rPr>
          <w:rStyle w:val="hps"/>
          <w:rFonts w:ascii="Times New Roman" w:hAnsi="Times New Roman"/>
          <w:sz w:val="24"/>
          <w:szCs w:val="28"/>
          <w:lang w:val="uk-UA"/>
        </w:rPr>
        <w:t>»</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як пам'ятник</w:t>
      </w:r>
      <w:r w:rsidRPr="00F94E31">
        <w:rPr>
          <w:rFonts w:ascii="Times New Roman" w:hAnsi="Times New Roman" w:cs="Times New Roman"/>
          <w:sz w:val="24"/>
          <w:szCs w:val="28"/>
          <w:lang w:val="uk-UA"/>
        </w:rPr>
        <w:t xml:space="preserve">, який об'єднує </w:t>
      </w:r>
      <w:r w:rsidRPr="00F94E31">
        <w:rPr>
          <w:rStyle w:val="hps"/>
          <w:rFonts w:ascii="Times New Roman" w:hAnsi="Times New Roman"/>
          <w:sz w:val="24"/>
          <w:szCs w:val="28"/>
          <w:lang w:val="uk-UA"/>
        </w:rPr>
        <w:t>різні прояви</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англо</w:t>
      </w:r>
      <w:r w:rsidRPr="00F94E31">
        <w:rPr>
          <w:rFonts w:ascii="Times New Roman" w:hAnsi="Times New Roman" w:cs="Times New Roman"/>
          <w:sz w:val="24"/>
          <w:szCs w:val="28"/>
          <w:lang w:val="uk-UA"/>
        </w:rPr>
        <w:t xml:space="preserve">саксонської </w:t>
      </w:r>
      <w:r w:rsidRPr="00F94E31">
        <w:rPr>
          <w:rStyle w:val="hps"/>
          <w:rFonts w:ascii="Times New Roman" w:hAnsi="Times New Roman"/>
          <w:sz w:val="24"/>
          <w:szCs w:val="28"/>
          <w:lang w:val="uk-UA"/>
        </w:rPr>
        <w:t>епічної</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традиції.</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Сюжет і</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композиція «</w:t>
      </w:r>
      <w:proofErr w:type="spellStart"/>
      <w:r w:rsidRPr="00F94E31">
        <w:rPr>
          <w:rFonts w:ascii="Times New Roman" w:hAnsi="Times New Roman" w:cs="Times New Roman"/>
          <w:sz w:val="24"/>
          <w:szCs w:val="28"/>
          <w:lang w:val="uk-UA"/>
        </w:rPr>
        <w:t>Беовульфа</w:t>
      </w:r>
      <w:proofErr w:type="spellEnd"/>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Роль</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казкового</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та міфологічного</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елементів</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в поемі.</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Поняття про</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алітераційний</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вірші</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давньоанглійської</w:t>
      </w:r>
      <w:r w:rsidRPr="00F94E31">
        <w:rPr>
          <w:rFonts w:ascii="Times New Roman" w:hAnsi="Times New Roman" w:cs="Times New Roman"/>
          <w:sz w:val="24"/>
          <w:szCs w:val="28"/>
          <w:lang w:val="uk-UA"/>
        </w:rPr>
        <w:t xml:space="preserve"> </w:t>
      </w:r>
      <w:r w:rsidRPr="00F94E31">
        <w:rPr>
          <w:rStyle w:val="hps"/>
          <w:rFonts w:ascii="Times New Roman" w:hAnsi="Times New Roman"/>
          <w:sz w:val="24"/>
          <w:szCs w:val="28"/>
          <w:lang w:val="uk-UA"/>
        </w:rPr>
        <w:t>поезії.</w:t>
      </w:r>
    </w:p>
    <w:p w:rsidR="002A6F1A" w:rsidRPr="00F94E31" w:rsidRDefault="004F5101" w:rsidP="00F94E31">
      <w:pPr>
        <w:pStyle w:val="HTML"/>
        <w:ind w:firstLine="567"/>
        <w:jc w:val="both"/>
        <w:textAlignment w:val="top"/>
        <w:rPr>
          <w:rFonts w:ascii="Times New Roman" w:hAnsi="Times New Roman" w:cs="Times New Roman"/>
          <w:b/>
          <w:sz w:val="24"/>
          <w:szCs w:val="28"/>
          <w:lang w:val="uk-UA"/>
        </w:rPr>
      </w:pPr>
      <w:r w:rsidRPr="004F5101">
        <w:rPr>
          <w:rFonts w:ascii="Times New Roman" w:hAnsi="Times New Roman" w:cs="Times New Roman"/>
          <w:b/>
          <w:sz w:val="24"/>
          <w:szCs w:val="28"/>
          <w:lang w:val="uk-UA"/>
        </w:rPr>
        <w:t>Тема</w:t>
      </w:r>
      <w:r>
        <w:rPr>
          <w:rFonts w:ascii="Times New Roman" w:hAnsi="Times New Roman" w:cs="Times New Roman"/>
          <w:b/>
          <w:sz w:val="24"/>
          <w:szCs w:val="28"/>
          <w:lang w:val="uk-UA"/>
        </w:rPr>
        <w:t xml:space="preserve"> 3.</w:t>
      </w:r>
      <w:r w:rsidRPr="004F5101">
        <w:rPr>
          <w:rFonts w:ascii="Times New Roman" w:hAnsi="Times New Roman" w:cs="Times New Roman"/>
          <w:b/>
          <w:sz w:val="24"/>
          <w:szCs w:val="28"/>
          <w:lang w:val="uk-UA"/>
        </w:rPr>
        <w:t xml:space="preserve"> </w:t>
      </w:r>
      <w:r w:rsidR="002A6F1A" w:rsidRPr="00F94E31">
        <w:rPr>
          <w:rFonts w:ascii="Times New Roman" w:hAnsi="Times New Roman" w:cs="Times New Roman"/>
          <w:b/>
          <w:sz w:val="24"/>
          <w:szCs w:val="28"/>
          <w:lang w:val="uk-UA"/>
        </w:rPr>
        <w:t>Західноєвропейський героїчний епос Зрілого Середньовіччя: французький героїчний епос «Пісня про Роланда».</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Героїчний епос Франції «Пісня про Роланда»: типологічні жанрові риси та національна своєрідність.</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Іспанський героїчний епос «Пісня про</w:t>
      </w:r>
      <w:r w:rsidR="002F1829">
        <w:rPr>
          <w:rFonts w:ascii="Times New Roman" w:hAnsi="Times New Roman" w:cs="Times New Roman"/>
          <w:sz w:val="24"/>
          <w:szCs w:val="28"/>
          <w:lang w:val="uk-UA"/>
        </w:rPr>
        <w:t xml:space="preserve"> мого</w:t>
      </w:r>
      <w:r w:rsidRPr="00F94E31">
        <w:rPr>
          <w:rFonts w:ascii="Times New Roman" w:hAnsi="Times New Roman" w:cs="Times New Roman"/>
          <w:sz w:val="24"/>
          <w:szCs w:val="28"/>
          <w:lang w:val="uk-UA"/>
        </w:rPr>
        <w:t xml:space="preserve"> </w:t>
      </w:r>
      <w:proofErr w:type="spellStart"/>
      <w:r w:rsidRPr="00F94E31">
        <w:rPr>
          <w:rFonts w:ascii="Times New Roman" w:hAnsi="Times New Roman" w:cs="Times New Roman"/>
          <w:sz w:val="24"/>
          <w:szCs w:val="28"/>
          <w:lang w:val="uk-UA"/>
        </w:rPr>
        <w:t>Сіда</w:t>
      </w:r>
      <w:proofErr w:type="spellEnd"/>
      <w:r w:rsidRPr="00F94E31">
        <w:rPr>
          <w:rFonts w:ascii="Times New Roman" w:hAnsi="Times New Roman" w:cs="Times New Roman"/>
          <w:sz w:val="24"/>
          <w:szCs w:val="28"/>
          <w:lang w:val="uk-UA"/>
        </w:rPr>
        <w:t xml:space="preserve">», його національні особливості. Історична дійсність та епічна правда у поемі. </w:t>
      </w:r>
    </w:p>
    <w:p w:rsidR="002A6F1A" w:rsidRPr="00F94E31" w:rsidRDefault="004F5101" w:rsidP="00F94E31">
      <w:pPr>
        <w:pStyle w:val="HTML"/>
        <w:ind w:firstLine="567"/>
        <w:jc w:val="both"/>
        <w:textAlignment w:val="top"/>
        <w:rPr>
          <w:rFonts w:ascii="Times New Roman" w:hAnsi="Times New Roman" w:cs="Times New Roman"/>
          <w:b/>
          <w:sz w:val="24"/>
          <w:szCs w:val="28"/>
          <w:lang w:val="uk-UA"/>
        </w:rPr>
      </w:pPr>
      <w:r w:rsidRPr="004F5101">
        <w:rPr>
          <w:rFonts w:ascii="Times New Roman" w:hAnsi="Times New Roman" w:cs="Times New Roman"/>
          <w:b/>
          <w:sz w:val="24"/>
          <w:szCs w:val="28"/>
          <w:lang w:val="uk-UA"/>
        </w:rPr>
        <w:t>Тема</w:t>
      </w:r>
      <w:r>
        <w:rPr>
          <w:rFonts w:ascii="Times New Roman" w:hAnsi="Times New Roman" w:cs="Times New Roman"/>
          <w:b/>
          <w:sz w:val="24"/>
          <w:szCs w:val="28"/>
          <w:lang w:val="uk-UA"/>
        </w:rPr>
        <w:t xml:space="preserve"> 4.</w:t>
      </w:r>
      <w:r w:rsidRPr="004F5101">
        <w:rPr>
          <w:rFonts w:ascii="Times New Roman" w:hAnsi="Times New Roman" w:cs="Times New Roman"/>
          <w:b/>
          <w:sz w:val="24"/>
          <w:szCs w:val="28"/>
          <w:lang w:val="uk-UA"/>
        </w:rPr>
        <w:t xml:space="preserve"> </w:t>
      </w:r>
      <w:r w:rsidR="002A6F1A" w:rsidRPr="004F5101">
        <w:rPr>
          <w:rFonts w:ascii="Times New Roman" w:hAnsi="Times New Roman" w:cs="Times New Roman"/>
          <w:b/>
          <w:sz w:val="24"/>
          <w:szCs w:val="28"/>
          <w:lang w:val="uk-UA"/>
        </w:rPr>
        <w:t xml:space="preserve">Характерні риси німецького героїчного епосу «Пісня про </w:t>
      </w:r>
      <w:proofErr w:type="spellStart"/>
      <w:r w:rsidR="002A6F1A" w:rsidRPr="004F5101">
        <w:rPr>
          <w:rFonts w:ascii="Times New Roman" w:hAnsi="Times New Roman" w:cs="Times New Roman"/>
          <w:b/>
          <w:sz w:val="24"/>
          <w:szCs w:val="28"/>
          <w:lang w:val="uk-UA"/>
        </w:rPr>
        <w:t>Нібелунгів</w:t>
      </w:r>
      <w:proofErr w:type="spellEnd"/>
      <w:r w:rsidR="002A6F1A" w:rsidRPr="004F5101">
        <w:rPr>
          <w:rFonts w:ascii="Times New Roman" w:hAnsi="Times New Roman" w:cs="Times New Roman"/>
          <w:b/>
          <w:sz w:val="24"/>
          <w:szCs w:val="28"/>
          <w:lang w:val="uk-UA"/>
        </w:rPr>
        <w:t xml:space="preserve">» </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 xml:space="preserve">Німецький героїчний епос «Пісня про </w:t>
      </w:r>
      <w:proofErr w:type="spellStart"/>
      <w:r w:rsidRPr="00F94E31">
        <w:rPr>
          <w:rFonts w:ascii="Times New Roman" w:hAnsi="Times New Roman" w:cs="Times New Roman"/>
          <w:sz w:val="24"/>
          <w:szCs w:val="28"/>
          <w:lang w:val="uk-UA"/>
        </w:rPr>
        <w:t>Нібелунгів</w:t>
      </w:r>
      <w:proofErr w:type="spellEnd"/>
      <w:r w:rsidRPr="00F94E31">
        <w:rPr>
          <w:rFonts w:ascii="Times New Roman" w:hAnsi="Times New Roman" w:cs="Times New Roman"/>
          <w:sz w:val="24"/>
          <w:szCs w:val="28"/>
          <w:lang w:val="uk-UA"/>
        </w:rPr>
        <w:t>»: епічна архаїка та риси феодально-рицарської ідеології. Моральні проблеми і характер їх вирішення.</w:t>
      </w:r>
    </w:p>
    <w:p w:rsidR="002A6F1A" w:rsidRPr="00F94E31" w:rsidRDefault="004F5101" w:rsidP="00F94E31">
      <w:pPr>
        <w:pStyle w:val="HTML"/>
        <w:ind w:firstLine="567"/>
        <w:jc w:val="both"/>
        <w:textAlignment w:val="top"/>
        <w:rPr>
          <w:rFonts w:ascii="Times New Roman" w:hAnsi="Times New Roman" w:cs="Times New Roman"/>
          <w:b/>
          <w:sz w:val="24"/>
          <w:szCs w:val="28"/>
          <w:lang w:val="uk-UA"/>
        </w:rPr>
      </w:pPr>
      <w:r w:rsidRPr="004F5101">
        <w:rPr>
          <w:rFonts w:ascii="Times New Roman" w:hAnsi="Times New Roman" w:cs="Times New Roman"/>
          <w:b/>
          <w:sz w:val="24"/>
          <w:szCs w:val="28"/>
          <w:lang w:val="uk-UA"/>
        </w:rPr>
        <w:t>Тема</w:t>
      </w:r>
      <w:r>
        <w:rPr>
          <w:rFonts w:ascii="Times New Roman" w:hAnsi="Times New Roman" w:cs="Times New Roman"/>
          <w:b/>
          <w:sz w:val="24"/>
          <w:szCs w:val="28"/>
          <w:lang w:val="uk-UA"/>
        </w:rPr>
        <w:t xml:space="preserve"> 5.</w:t>
      </w:r>
      <w:r w:rsidRPr="004F5101">
        <w:rPr>
          <w:rFonts w:ascii="Times New Roman" w:hAnsi="Times New Roman" w:cs="Times New Roman"/>
          <w:b/>
          <w:sz w:val="24"/>
          <w:szCs w:val="28"/>
          <w:lang w:val="uk-UA"/>
        </w:rPr>
        <w:t xml:space="preserve"> </w:t>
      </w:r>
      <w:r w:rsidR="002A6F1A" w:rsidRPr="004F5101">
        <w:rPr>
          <w:rFonts w:ascii="Times New Roman" w:hAnsi="Times New Roman" w:cs="Times New Roman"/>
          <w:b/>
          <w:sz w:val="24"/>
          <w:szCs w:val="28"/>
          <w:lang w:val="uk-UA"/>
        </w:rPr>
        <w:t xml:space="preserve">Лицарська (куртуазна) поезія Середньовіччя: основні напрямки, сюжети, жанри </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Розвиток лицарської культури в ХІІ – ХІІІ ст. Ідейно-художні особливості лицарської поезії. Прованс та його роль у розвитку рицарської лірики. Поезія  трубадурів, її основні форми, жанри й тематика (</w:t>
      </w:r>
      <w:proofErr w:type="spellStart"/>
      <w:r w:rsidRPr="00F94E31">
        <w:rPr>
          <w:rFonts w:ascii="Times New Roman" w:hAnsi="Times New Roman" w:cs="Times New Roman"/>
          <w:sz w:val="24"/>
          <w:szCs w:val="28"/>
          <w:lang w:val="uk-UA"/>
        </w:rPr>
        <w:t>Бернарт</w:t>
      </w:r>
      <w:proofErr w:type="spellEnd"/>
      <w:r w:rsidRPr="00F94E31">
        <w:rPr>
          <w:rFonts w:ascii="Times New Roman" w:hAnsi="Times New Roman" w:cs="Times New Roman"/>
          <w:sz w:val="24"/>
          <w:szCs w:val="28"/>
          <w:lang w:val="uk-UA"/>
        </w:rPr>
        <w:t xml:space="preserve"> де </w:t>
      </w:r>
      <w:proofErr w:type="spellStart"/>
      <w:r w:rsidRPr="00F94E31">
        <w:rPr>
          <w:rFonts w:ascii="Times New Roman" w:hAnsi="Times New Roman" w:cs="Times New Roman"/>
          <w:sz w:val="24"/>
          <w:szCs w:val="28"/>
          <w:lang w:val="uk-UA"/>
        </w:rPr>
        <w:t>Вентадорн</w:t>
      </w:r>
      <w:proofErr w:type="spellEnd"/>
      <w:r w:rsidRPr="00F94E31">
        <w:rPr>
          <w:rFonts w:ascii="Times New Roman" w:hAnsi="Times New Roman" w:cs="Times New Roman"/>
          <w:sz w:val="24"/>
          <w:szCs w:val="28"/>
          <w:lang w:val="uk-UA"/>
        </w:rPr>
        <w:t xml:space="preserve">, Бертран де Борн). Поширення в Європі куртуазної поезії. Німецькі </w:t>
      </w:r>
      <w:proofErr w:type="spellStart"/>
      <w:r w:rsidRPr="00F94E31">
        <w:rPr>
          <w:rFonts w:ascii="Times New Roman" w:hAnsi="Times New Roman" w:cs="Times New Roman"/>
          <w:sz w:val="24"/>
          <w:szCs w:val="28"/>
          <w:lang w:val="uk-UA"/>
        </w:rPr>
        <w:t>міннезінгери</w:t>
      </w:r>
      <w:proofErr w:type="spellEnd"/>
      <w:r w:rsidRPr="00F94E31">
        <w:rPr>
          <w:rFonts w:ascii="Times New Roman" w:hAnsi="Times New Roman" w:cs="Times New Roman"/>
          <w:sz w:val="24"/>
          <w:szCs w:val="28"/>
          <w:lang w:val="uk-UA"/>
        </w:rPr>
        <w:t xml:space="preserve"> (Вальтер фон дер </w:t>
      </w:r>
      <w:proofErr w:type="spellStart"/>
      <w:r w:rsidRPr="00F94E31">
        <w:rPr>
          <w:rFonts w:ascii="Times New Roman" w:hAnsi="Times New Roman" w:cs="Times New Roman"/>
          <w:sz w:val="24"/>
          <w:szCs w:val="28"/>
          <w:lang w:val="uk-UA"/>
        </w:rPr>
        <w:t>Фогельвейде</w:t>
      </w:r>
      <w:proofErr w:type="spellEnd"/>
      <w:r w:rsidRPr="00F94E31">
        <w:rPr>
          <w:rFonts w:ascii="Times New Roman" w:hAnsi="Times New Roman" w:cs="Times New Roman"/>
          <w:sz w:val="24"/>
          <w:szCs w:val="28"/>
          <w:lang w:val="uk-UA"/>
        </w:rPr>
        <w:t>).</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Виникнення лицарського роману, його відмінність від епосу. Основні цикли куртуазних романів (античний, бретонський (</w:t>
      </w:r>
      <w:proofErr w:type="spellStart"/>
      <w:r w:rsidRPr="00F94E31">
        <w:rPr>
          <w:rFonts w:ascii="Times New Roman" w:hAnsi="Times New Roman" w:cs="Times New Roman"/>
          <w:sz w:val="24"/>
          <w:szCs w:val="28"/>
          <w:lang w:val="uk-UA"/>
        </w:rPr>
        <w:t>артурівський</w:t>
      </w:r>
      <w:proofErr w:type="spellEnd"/>
      <w:r w:rsidRPr="00F94E31">
        <w:rPr>
          <w:rFonts w:ascii="Times New Roman" w:hAnsi="Times New Roman" w:cs="Times New Roman"/>
          <w:sz w:val="24"/>
          <w:szCs w:val="28"/>
          <w:lang w:val="uk-UA"/>
        </w:rPr>
        <w:t xml:space="preserve">), східний (візантійський)). Творчість Кретьєна де </w:t>
      </w:r>
      <w:proofErr w:type="spellStart"/>
      <w:r w:rsidRPr="00F94E31">
        <w:rPr>
          <w:rFonts w:ascii="Times New Roman" w:hAnsi="Times New Roman" w:cs="Times New Roman"/>
          <w:sz w:val="24"/>
          <w:szCs w:val="28"/>
          <w:lang w:val="uk-UA"/>
        </w:rPr>
        <w:t>Труа</w:t>
      </w:r>
      <w:proofErr w:type="spellEnd"/>
      <w:r w:rsidRPr="00F94E31">
        <w:rPr>
          <w:rFonts w:ascii="Times New Roman" w:hAnsi="Times New Roman" w:cs="Times New Roman"/>
          <w:sz w:val="24"/>
          <w:szCs w:val="28"/>
          <w:lang w:val="uk-UA"/>
        </w:rPr>
        <w:t xml:space="preserve">. Роман про </w:t>
      </w:r>
      <w:proofErr w:type="spellStart"/>
      <w:r w:rsidRPr="00F94E31">
        <w:rPr>
          <w:rFonts w:ascii="Times New Roman" w:hAnsi="Times New Roman" w:cs="Times New Roman"/>
          <w:sz w:val="24"/>
          <w:szCs w:val="28"/>
          <w:lang w:val="uk-UA"/>
        </w:rPr>
        <w:t>Трістана</w:t>
      </w:r>
      <w:proofErr w:type="spellEnd"/>
      <w:r w:rsidRPr="00F94E31">
        <w:rPr>
          <w:rFonts w:ascii="Times New Roman" w:hAnsi="Times New Roman" w:cs="Times New Roman"/>
          <w:sz w:val="24"/>
          <w:szCs w:val="28"/>
          <w:lang w:val="uk-UA"/>
        </w:rPr>
        <w:t xml:space="preserve"> та Ізольду.</w:t>
      </w:r>
    </w:p>
    <w:p w:rsidR="002A6F1A" w:rsidRPr="00F94E31" w:rsidRDefault="004F5101" w:rsidP="00F94E31">
      <w:pPr>
        <w:pStyle w:val="HTML"/>
        <w:ind w:firstLine="567"/>
        <w:jc w:val="both"/>
        <w:textAlignment w:val="top"/>
        <w:rPr>
          <w:rFonts w:ascii="Times New Roman" w:hAnsi="Times New Roman" w:cs="Times New Roman"/>
          <w:b/>
          <w:bCs/>
          <w:sz w:val="24"/>
          <w:szCs w:val="28"/>
          <w:lang w:val="uk-UA"/>
        </w:rPr>
      </w:pPr>
      <w:r w:rsidRPr="004F5101">
        <w:rPr>
          <w:rFonts w:ascii="Times New Roman" w:hAnsi="Times New Roman" w:cs="Times New Roman"/>
          <w:b/>
          <w:sz w:val="24"/>
          <w:szCs w:val="28"/>
          <w:lang w:val="uk-UA"/>
        </w:rPr>
        <w:t xml:space="preserve">Тема </w:t>
      </w:r>
      <w:r>
        <w:rPr>
          <w:rFonts w:ascii="Times New Roman" w:hAnsi="Times New Roman" w:cs="Times New Roman"/>
          <w:b/>
          <w:sz w:val="24"/>
          <w:szCs w:val="28"/>
          <w:lang w:val="uk-UA"/>
        </w:rPr>
        <w:t xml:space="preserve">6. </w:t>
      </w:r>
      <w:proofErr w:type="spellStart"/>
      <w:r w:rsidR="002A6F1A" w:rsidRPr="00F94E31">
        <w:rPr>
          <w:rFonts w:ascii="Times New Roman" w:hAnsi="Times New Roman" w:cs="Times New Roman"/>
          <w:b/>
          <w:sz w:val="24"/>
          <w:szCs w:val="28"/>
        </w:rPr>
        <w:t>Жанрова</w:t>
      </w:r>
      <w:proofErr w:type="spellEnd"/>
      <w:r w:rsidR="002A6F1A" w:rsidRPr="00F94E31">
        <w:rPr>
          <w:rFonts w:ascii="Times New Roman" w:hAnsi="Times New Roman" w:cs="Times New Roman"/>
          <w:b/>
          <w:sz w:val="24"/>
          <w:szCs w:val="28"/>
        </w:rPr>
        <w:t xml:space="preserve"> та </w:t>
      </w:r>
      <w:proofErr w:type="spellStart"/>
      <w:r w:rsidR="002A6F1A" w:rsidRPr="00F94E31">
        <w:rPr>
          <w:rFonts w:ascii="Times New Roman" w:hAnsi="Times New Roman" w:cs="Times New Roman"/>
          <w:b/>
          <w:sz w:val="24"/>
          <w:szCs w:val="28"/>
        </w:rPr>
        <w:t>тематична</w:t>
      </w:r>
      <w:proofErr w:type="spellEnd"/>
      <w:r w:rsidR="002A6F1A" w:rsidRPr="00F94E31">
        <w:rPr>
          <w:rFonts w:ascii="Times New Roman" w:hAnsi="Times New Roman" w:cs="Times New Roman"/>
          <w:b/>
          <w:sz w:val="24"/>
          <w:szCs w:val="28"/>
        </w:rPr>
        <w:t xml:space="preserve"> </w:t>
      </w:r>
      <w:proofErr w:type="spellStart"/>
      <w:proofErr w:type="gramStart"/>
      <w:r w:rsidR="002A6F1A" w:rsidRPr="00F94E31">
        <w:rPr>
          <w:rFonts w:ascii="Times New Roman" w:hAnsi="Times New Roman" w:cs="Times New Roman"/>
          <w:b/>
          <w:sz w:val="24"/>
          <w:szCs w:val="28"/>
        </w:rPr>
        <w:t>р</w:t>
      </w:r>
      <w:proofErr w:type="gramEnd"/>
      <w:r w:rsidR="002A6F1A" w:rsidRPr="00F94E31">
        <w:rPr>
          <w:rFonts w:ascii="Times New Roman" w:hAnsi="Times New Roman" w:cs="Times New Roman"/>
          <w:b/>
          <w:sz w:val="24"/>
          <w:szCs w:val="28"/>
        </w:rPr>
        <w:t>ізноманітність</w:t>
      </w:r>
      <w:proofErr w:type="spellEnd"/>
      <w:r w:rsidR="002A6F1A" w:rsidRPr="00F94E31">
        <w:rPr>
          <w:rFonts w:ascii="Times New Roman" w:hAnsi="Times New Roman" w:cs="Times New Roman"/>
          <w:b/>
          <w:sz w:val="24"/>
          <w:szCs w:val="28"/>
        </w:rPr>
        <w:t xml:space="preserve"> </w:t>
      </w:r>
      <w:proofErr w:type="spellStart"/>
      <w:r w:rsidR="002A6F1A" w:rsidRPr="00F94E31">
        <w:rPr>
          <w:rFonts w:ascii="Times New Roman" w:hAnsi="Times New Roman" w:cs="Times New Roman"/>
          <w:b/>
          <w:sz w:val="24"/>
          <w:szCs w:val="28"/>
        </w:rPr>
        <w:t>міської</w:t>
      </w:r>
      <w:proofErr w:type="spellEnd"/>
      <w:r w:rsidR="002A6F1A" w:rsidRPr="00F94E31">
        <w:rPr>
          <w:rFonts w:ascii="Times New Roman" w:hAnsi="Times New Roman" w:cs="Times New Roman"/>
          <w:b/>
          <w:sz w:val="24"/>
          <w:szCs w:val="28"/>
        </w:rPr>
        <w:t xml:space="preserve"> літератури </w:t>
      </w:r>
      <w:proofErr w:type="spellStart"/>
      <w:r w:rsidR="002A6F1A" w:rsidRPr="00F94E31">
        <w:rPr>
          <w:rFonts w:ascii="Times New Roman" w:hAnsi="Times New Roman" w:cs="Times New Roman"/>
          <w:b/>
          <w:sz w:val="24"/>
          <w:szCs w:val="28"/>
        </w:rPr>
        <w:t>Середньовіччя</w:t>
      </w:r>
      <w:proofErr w:type="spellEnd"/>
      <w:r w:rsidR="002A6F1A" w:rsidRPr="00F94E31">
        <w:rPr>
          <w:rFonts w:ascii="Times New Roman" w:hAnsi="Times New Roman" w:cs="Times New Roman"/>
          <w:b/>
          <w:sz w:val="24"/>
          <w:szCs w:val="28"/>
        </w:rPr>
        <w:t>.</w:t>
      </w:r>
      <w:r w:rsidR="002A6F1A" w:rsidRPr="00F94E31">
        <w:rPr>
          <w:rFonts w:ascii="Times New Roman" w:hAnsi="Times New Roman" w:cs="Times New Roman"/>
          <w:b/>
          <w:bCs/>
          <w:sz w:val="24"/>
          <w:szCs w:val="28"/>
        </w:rPr>
        <w:t xml:space="preserve"> </w:t>
      </w:r>
    </w:p>
    <w:p w:rsidR="002A6F1A" w:rsidRPr="00F94E31" w:rsidRDefault="002A6F1A" w:rsidP="00F94E31">
      <w:pPr>
        <w:pStyle w:val="HTML"/>
        <w:ind w:firstLine="567"/>
        <w:jc w:val="both"/>
        <w:textAlignment w:val="top"/>
        <w:rPr>
          <w:rFonts w:ascii="Times New Roman" w:hAnsi="Times New Roman" w:cs="Times New Roman"/>
          <w:b/>
          <w:sz w:val="24"/>
          <w:szCs w:val="28"/>
          <w:lang w:val="uk-UA"/>
        </w:rPr>
      </w:pPr>
      <w:r w:rsidRPr="00F94E31">
        <w:rPr>
          <w:rFonts w:ascii="Times New Roman" w:hAnsi="Times New Roman" w:cs="Times New Roman"/>
          <w:sz w:val="24"/>
          <w:szCs w:val="28"/>
          <w:lang w:val="uk-UA"/>
        </w:rPr>
        <w:t>Загальна характеристика міської літератури, джерела її виникнення та зв’язок з фольклором. Основні жанри міської літератури (фабльо, шванки). М. </w:t>
      </w:r>
      <w:proofErr w:type="spellStart"/>
      <w:r w:rsidRPr="00F94E31">
        <w:rPr>
          <w:rFonts w:ascii="Times New Roman" w:hAnsi="Times New Roman" w:cs="Times New Roman"/>
          <w:sz w:val="24"/>
          <w:szCs w:val="28"/>
          <w:lang w:val="uk-UA"/>
        </w:rPr>
        <w:t>Бахтін</w:t>
      </w:r>
      <w:proofErr w:type="spellEnd"/>
      <w:r w:rsidRPr="00F94E31">
        <w:rPr>
          <w:rFonts w:ascii="Times New Roman" w:hAnsi="Times New Roman" w:cs="Times New Roman"/>
          <w:sz w:val="24"/>
          <w:szCs w:val="28"/>
          <w:lang w:val="uk-UA"/>
        </w:rPr>
        <w:t xml:space="preserve"> про народну сміхову культуру.</w:t>
      </w:r>
      <w:r w:rsidR="004F5101" w:rsidRPr="004F5101">
        <w:rPr>
          <w:rFonts w:ascii="Times New Roman" w:hAnsi="Times New Roman" w:cs="Times New Roman"/>
          <w:sz w:val="24"/>
          <w:szCs w:val="28"/>
          <w:lang w:val="uk-UA"/>
        </w:rPr>
        <w:t xml:space="preserve"> </w:t>
      </w:r>
      <w:r w:rsidR="004F5101" w:rsidRPr="00F94E31">
        <w:rPr>
          <w:rFonts w:ascii="Times New Roman" w:hAnsi="Times New Roman" w:cs="Times New Roman"/>
          <w:sz w:val="24"/>
          <w:szCs w:val="28"/>
          <w:lang w:val="uk-UA"/>
        </w:rPr>
        <w:t xml:space="preserve">Середньовічний театр, його виникнення,розвиток, провідні жанри. Поезія </w:t>
      </w:r>
      <w:proofErr w:type="spellStart"/>
      <w:r w:rsidR="004F5101" w:rsidRPr="00F94E31">
        <w:rPr>
          <w:rFonts w:ascii="Times New Roman" w:hAnsi="Times New Roman" w:cs="Times New Roman"/>
          <w:sz w:val="24"/>
          <w:szCs w:val="28"/>
          <w:lang w:val="uk-UA"/>
        </w:rPr>
        <w:t>вагантів</w:t>
      </w:r>
      <w:proofErr w:type="spellEnd"/>
      <w:r w:rsidR="004F5101" w:rsidRPr="00F94E31">
        <w:rPr>
          <w:rFonts w:ascii="Times New Roman" w:hAnsi="Times New Roman" w:cs="Times New Roman"/>
          <w:sz w:val="24"/>
          <w:szCs w:val="28"/>
          <w:lang w:val="uk-UA"/>
        </w:rPr>
        <w:t xml:space="preserve"> та її місце в літературі Середньовіччя. Основні теми та представники.</w:t>
      </w:r>
    </w:p>
    <w:p w:rsidR="002A6F1A" w:rsidRPr="00F94E31" w:rsidRDefault="002A6F1A" w:rsidP="004F510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bCs/>
          <w:sz w:val="24"/>
          <w:szCs w:val="28"/>
          <w:lang w:val="uk-UA"/>
        </w:rPr>
        <w:t>Творчість Ф. Війона. Основні теми, стійкі образи, улюблені жанри. Зв'язок поезії Війона з попередньою ліричної традицією, з народно-сміхової культурою Середньовіччя. Тема «Смерті і Життя», їх поетична інтерпретація. Своєрідність та новаторство балад Ф. Війона.</w:t>
      </w:r>
      <w:r w:rsidRPr="00F94E31">
        <w:rPr>
          <w:rFonts w:ascii="Times New Roman" w:hAnsi="Times New Roman" w:cs="Times New Roman"/>
          <w:sz w:val="24"/>
          <w:szCs w:val="28"/>
          <w:lang w:val="uk-UA"/>
        </w:rPr>
        <w:t xml:space="preserve"> </w:t>
      </w:r>
    </w:p>
    <w:p w:rsidR="002A6F1A" w:rsidRPr="00F94E31" w:rsidRDefault="004F5101" w:rsidP="00F94E31">
      <w:pPr>
        <w:pStyle w:val="HTML"/>
        <w:ind w:firstLine="567"/>
        <w:jc w:val="both"/>
        <w:textAlignment w:val="top"/>
        <w:rPr>
          <w:rFonts w:ascii="Times New Roman" w:hAnsi="Times New Roman" w:cs="Times New Roman"/>
          <w:b/>
          <w:sz w:val="24"/>
          <w:szCs w:val="28"/>
          <w:lang w:val="uk-UA"/>
        </w:rPr>
      </w:pPr>
      <w:r w:rsidRPr="004F5101">
        <w:rPr>
          <w:rFonts w:ascii="Times New Roman" w:hAnsi="Times New Roman" w:cs="Times New Roman"/>
          <w:b/>
          <w:bCs/>
          <w:sz w:val="24"/>
          <w:szCs w:val="28"/>
          <w:lang w:val="uk-UA"/>
        </w:rPr>
        <w:t xml:space="preserve">Тема </w:t>
      </w:r>
      <w:r>
        <w:rPr>
          <w:rFonts w:ascii="Times New Roman" w:hAnsi="Times New Roman" w:cs="Times New Roman"/>
          <w:b/>
          <w:bCs/>
          <w:sz w:val="24"/>
          <w:szCs w:val="28"/>
          <w:lang w:val="uk-UA"/>
        </w:rPr>
        <w:t xml:space="preserve">7. </w:t>
      </w:r>
      <w:r w:rsidR="002A6F1A" w:rsidRPr="00F94E31">
        <w:rPr>
          <w:rFonts w:ascii="Times New Roman" w:hAnsi="Times New Roman" w:cs="Times New Roman"/>
          <w:b/>
          <w:bCs/>
          <w:sz w:val="24"/>
          <w:szCs w:val="28"/>
          <w:lang w:val="uk-UA"/>
        </w:rPr>
        <w:t>Перехід до доби Відродження. Творчість Данте. «Божественна комедія» Данте як духовний синтез культур</w:t>
      </w:r>
      <w:r w:rsidR="002A6F1A" w:rsidRPr="00F94E31">
        <w:rPr>
          <w:rFonts w:ascii="Times New Roman" w:hAnsi="Times New Roman" w:cs="Times New Roman"/>
          <w:b/>
          <w:sz w:val="24"/>
          <w:szCs w:val="28"/>
          <w:lang w:val="uk-UA"/>
        </w:rPr>
        <w:t xml:space="preserve"> </w:t>
      </w:r>
    </w:p>
    <w:p w:rsidR="004F5101" w:rsidRPr="00F94E31" w:rsidRDefault="004F5101" w:rsidP="004F5101">
      <w:pPr>
        <w:ind w:firstLine="567"/>
        <w:jc w:val="both"/>
        <w:rPr>
          <w:b/>
          <w:bCs/>
          <w:sz w:val="24"/>
          <w:szCs w:val="28"/>
        </w:rPr>
      </w:pPr>
      <w:r w:rsidRPr="00F94E31">
        <w:rPr>
          <w:sz w:val="24"/>
          <w:szCs w:val="28"/>
        </w:rPr>
        <w:t>Хронологічні границі та місце доби Відродження в європейському літературному процесі. Загальна характеристика літератури Ренесансу, її періодизація.</w:t>
      </w:r>
    </w:p>
    <w:p w:rsidR="002A6F1A" w:rsidRPr="00F94E31" w:rsidRDefault="004F5101" w:rsidP="004F5101">
      <w:pPr>
        <w:pStyle w:val="HTML"/>
        <w:ind w:firstLine="567"/>
        <w:jc w:val="both"/>
        <w:textAlignment w:val="top"/>
        <w:rPr>
          <w:rFonts w:ascii="Times New Roman" w:hAnsi="Times New Roman" w:cs="Times New Roman"/>
          <w:b/>
          <w:sz w:val="24"/>
          <w:szCs w:val="28"/>
          <w:lang w:val="uk-UA"/>
        </w:rPr>
      </w:pPr>
      <w:r w:rsidRPr="00F94E31">
        <w:rPr>
          <w:rFonts w:ascii="Times New Roman" w:hAnsi="Times New Roman" w:cs="Times New Roman"/>
          <w:sz w:val="24"/>
          <w:szCs w:val="28"/>
          <w:lang w:val="uk-UA"/>
        </w:rPr>
        <w:lastRenderedPageBreak/>
        <w:t xml:space="preserve">Відкриття світу і людини. Роль античної спадщини в здійсненні повороту від релігійної культури до світської, від </w:t>
      </w:r>
      <w:proofErr w:type="spellStart"/>
      <w:r w:rsidRPr="00F94E31">
        <w:rPr>
          <w:rFonts w:ascii="Times New Roman" w:hAnsi="Times New Roman" w:cs="Times New Roman"/>
          <w:sz w:val="24"/>
          <w:szCs w:val="28"/>
          <w:lang w:val="uk-UA"/>
        </w:rPr>
        <w:t>теоцентризму</w:t>
      </w:r>
      <w:proofErr w:type="spellEnd"/>
      <w:r w:rsidRPr="00F94E31">
        <w:rPr>
          <w:rFonts w:ascii="Times New Roman" w:hAnsi="Times New Roman" w:cs="Times New Roman"/>
          <w:sz w:val="24"/>
          <w:szCs w:val="28"/>
          <w:lang w:val="uk-UA"/>
        </w:rPr>
        <w:t xml:space="preserve"> до антропоцентризму. </w:t>
      </w:r>
      <w:r w:rsidR="002A6F1A" w:rsidRPr="00F94E31">
        <w:rPr>
          <w:rFonts w:ascii="Times New Roman" w:hAnsi="Times New Roman" w:cs="Times New Roman"/>
          <w:sz w:val="24"/>
          <w:szCs w:val="28"/>
          <w:lang w:val="uk-UA"/>
        </w:rPr>
        <w:t>Данте – «останній поет Середніх віків і перший поет Нового часу». Відтворення «солодкого нового стилю» в «Новому житті» Данте, поєднання поезії та прози, особливості поетики.</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Історія створення «Божественної комедії», традиції епосу в творі. Жанрова і композиційна своєрідність поеми. Данте як діюча особа «Комедії».</w:t>
      </w:r>
    </w:p>
    <w:p w:rsidR="002A6F1A" w:rsidRPr="00F94E31" w:rsidRDefault="002A6F1A" w:rsidP="00F94E31">
      <w:pPr>
        <w:pStyle w:val="HTML"/>
        <w:ind w:firstLine="567"/>
        <w:jc w:val="both"/>
        <w:textAlignment w:val="top"/>
        <w:rPr>
          <w:rFonts w:ascii="Times New Roman" w:hAnsi="Times New Roman" w:cs="Times New Roman"/>
          <w:sz w:val="24"/>
          <w:szCs w:val="28"/>
          <w:lang w:val="uk-UA"/>
        </w:rPr>
      </w:pPr>
      <w:r w:rsidRPr="00F94E31">
        <w:rPr>
          <w:rFonts w:ascii="Times New Roman" w:hAnsi="Times New Roman" w:cs="Times New Roman"/>
          <w:sz w:val="24"/>
          <w:szCs w:val="28"/>
          <w:lang w:val="uk-UA"/>
        </w:rPr>
        <w:t>Всесвітня значущість поеми як філософсько-художнього синтезу літератури Середньовіччя та першого твору гуманістичної культури Відродження.</w:t>
      </w:r>
    </w:p>
    <w:p w:rsidR="002A6F1A" w:rsidRPr="00F94E31" w:rsidRDefault="004F5101" w:rsidP="00F94E31">
      <w:pPr>
        <w:ind w:firstLine="567"/>
        <w:jc w:val="both"/>
        <w:rPr>
          <w:b/>
          <w:sz w:val="24"/>
          <w:szCs w:val="28"/>
        </w:rPr>
      </w:pPr>
      <w:r>
        <w:rPr>
          <w:b/>
          <w:sz w:val="24"/>
          <w:szCs w:val="28"/>
        </w:rPr>
        <w:t xml:space="preserve">Тема 8. </w:t>
      </w:r>
      <w:r w:rsidR="002A6F1A" w:rsidRPr="00F94E31">
        <w:rPr>
          <w:b/>
          <w:bCs/>
          <w:sz w:val="24"/>
          <w:szCs w:val="28"/>
        </w:rPr>
        <w:t xml:space="preserve">Італійська література доби Відродження. </w:t>
      </w:r>
      <w:proofErr w:type="spellStart"/>
      <w:r w:rsidR="002A6F1A" w:rsidRPr="00F94E31">
        <w:rPr>
          <w:b/>
          <w:bCs/>
          <w:sz w:val="24"/>
          <w:szCs w:val="28"/>
        </w:rPr>
        <w:t>Франческо</w:t>
      </w:r>
      <w:proofErr w:type="spellEnd"/>
      <w:r w:rsidR="002A6F1A" w:rsidRPr="00F94E31">
        <w:rPr>
          <w:b/>
          <w:bCs/>
          <w:sz w:val="24"/>
          <w:szCs w:val="28"/>
        </w:rPr>
        <w:t xml:space="preserve"> Петрарка – перший європейський гуманіст</w:t>
      </w:r>
      <w:r w:rsidR="002A6F1A" w:rsidRPr="00F94E31">
        <w:rPr>
          <w:b/>
          <w:sz w:val="24"/>
          <w:szCs w:val="28"/>
        </w:rPr>
        <w:t xml:space="preserve"> </w:t>
      </w:r>
    </w:p>
    <w:p w:rsidR="002A6F1A" w:rsidRPr="00F94E31" w:rsidRDefault="002A6F1A" w:rsidP="00F94E31">
      <w:pPr>
        <w:ind w:firstLine="567"/>
        <w:jc w:val="both"/>
        <w:rPr>
          <w:b/>
          <w:bCs/>
          <w:sz w:val="24"/>
          <w:szCs w:val="28"/>
        </w:rPr>
      </w:pPr>
      <w:r w:rsidRPr="00F94E31">
        <w:rPr>
          <w:sz w:val="24"/>
          <w:szCs w:val="28"/>
        </w:rPr>
        <w:t xml:space="preserve">Умови і причини виникнення ренесансного руху в Італії. Етапи розвитку італійської літератури епохи Відродження та їхня своєрідність.  </w:t>
      </w:r>
    </w:p>
    <w:p w:rsidR="002A6F1A" w:rsidRPr="00F94E31" w:rsidRDefault="002A6F1A" w:rsidP="00F94E31">
      <w:pPr>
        <w:ind w:firstLine="567"/>
        <w:jc w:val="both"/>
        <w:rPr>
          <w:sz w:val="24"/>
          <w:szCs w:val="28"/>
        </w:rPr>
      </w:pPr>
      <w:r w:rsidRPr="00F94E31">
        <w:rPr>
          <w:sz w:val="24"/>
          <w:szCs w:val="28"/>
        </w:rPr>
        <w:t>Італійська лірика Ф. Петрарки, її середньовічні та римські витоки. Поетичне новаторство у «Книзі пісень». Сонет Ф. Петрарки: форма, зміст. «</w:t>
      </w:r>
      <w:proofErr w:type="spellStart"/>
      <w:r w:rsidRPr="00F94E31">
        <w:rPr>
          <w:sz w:val="24"/>
          <w:szCs w:val="28"/>
        </w:rPr>
        <w:t>Петраркістський</w:t>
      </w:r>
      <w:proofErr w:type="spellEnd"/>
      <w:r w:rsidRPr="00F94E31">
        <w:rPr>
          <w:sz w:val="24"/>
          <w:szCs w:val="28"/>
        </w:rPr>
        <w:t xml:space="preserve"> стиль» та його вплив на розвиток європейської ренесансної поезії.</w:t>
      </w:r>
    </w:p>
    <w:p w:rsidR="002A6F1A" w:rsidRPr="00F94E31" w:rsidRDefault="004F5101" w:rsidP="00F94E31">
      <w:pPr>
        <w:ind w:firstLine="567"/>
        <w:jc w:val="both"/>
        <w:rPr>
          <w:b/>
          <w:sz w:val="24"/>
          <w:szCs w:val="28"/>
        </w:rPr>
      </w:pPr>
      <w:r>
        <w:rPr>
          <w:b/>
          <w:sz w:val="24"/>
          <w:szCs w:val="28"/>
        </w:rPr>
        <w:t xml:space="preserve">Тема 9. </w:t>
      </w:r>
      <w:r w:rsidR="002A6F1A" w:rsidRPr="00F94E31">
        <w:rPr>
          <w:b/>
          <w:bCs/>
          <w:sz w:val="24"/>
          <w:szCs w:val="28"/>
        </w:rPr>
        <w:t xml:space="preserve">Своєрідність італійської новели епохи Ренесансу. </w:t>
      </w:r>
      <w:r w:rsidR="002A6F1A" w:rsidRPr="00F94E31">
        <w:rPr>
          <w:b/>
          <w:sz w:val="24"/>
          <w:szCs w:val="28"/>
        </w:rPr>
        <w:t>Дж. Боккаччо – фундатор жанру новели</w:t>
      </w:r>
      <w:r w:rsidR="002A6F1A" w:rsidRPr="00F94E31">
        <w:rPr>
          <w:b/>
          <w:bCs/>
          <w:sz w:val="24"/>
          <w:szCs w:val="28"/>
        </w:rPr>
        <w:t>.</w:t>
      </w:r>
      <w:r w:rsidR="002A6F1A" w:rsidRPr="00F94E31">
        <w:rPr>
          <w:b/>
          <w:sz w:val="24"/>
          <w:szCs w:val="28"/>
        </w:rPr>
        <w:t xml:space="preserve"> </w:t>
      </w:r>
    </w:p>
    <w:p w:rsidR="002A6F1A" w:rsidRPr="00F94E31" w:rsidRDefault="002A6F1A" w:rsidP="00F94E31">
      <w:pPr>
        <w:ind w:firstLine="567"/>
        <w:jc w:val="both"/>
        <w:rPr>
          <w:sz w:val="24"/>
          <w:szCs w:val="28"/>
        </w:rPr>
      </w:pPr>
      <w:r w:rsidRPr="00F94E31">
        <w:rPr>
          <w:sz w:val="24"/>
          <w:szCs w:val="28"/>
        </w:rPr>
        <w:t>«Декамерон» Дж. Боккаччо і становлення європейської новели. Структура, тематика і образна система збірки. Синтез літературних традицій у новелах Дж. Боккаччо. Інтерпретація традицій куртуазної літератури. «Декамерон» як вершина ренесансного реалізму. Значення твору в історії ренесансної літератури та подальшому розвитку жанру  новели.</w:t>
      </w:r>
    </w:p>
    <w:p w:rsidR="002A6F1A" w:rsidRPr="00FF3623" w:rsidRDefault="004F5101" w:rsidP="00F94E31">
      <w:pPr>
        <w:ind w:firstLine="567"/>
        <w:jc w:val="both"/>
        <w:rPr>
          <w:b/>
          <w:bCs/>
          <w:sz w:val="24"/>
          <w:szCs w:val="28"/>
        </w:rPr>
      </w:pPr>
      <w:r>
        <w:rPr>
          <w:b/>
          <w:sz w:val="24"/>
          <w:szCs w:val="28"/>
        </w:rPr>
        <w:t xml:space="preserve">Тема 10. </w:t>
      </w:r>
      <w:r w:rsidR="002A6F1A" w:rsidRPr="00F94E31">
        <w:rPr>
          <w:b/>
          <w:bCs/>
          <w:sz w:val="24"/>
          <w:szCs w:val="28"/>
        </w:rPr>
        <w:t xml:space="preserve">Відродження у Франції. </w:t>
      </w:r>
      <w:r w:rsidRPr="00F94E31">
        <w:rPr>
          <w:b/>
          <w:bCs/>
          <w:sz w:val="24"/>
          <w:szCs w:val="28"/>
        </w:rPr>
        <w:t xml:space="preserve">Художній світ Ф. </w:t>
      </w:r>
      <w:proofErr w:type="spellStart"/>
      <w:r w:rsidRPr="00F94E31">
        <w:rPr>
          <w:b/>
          <w:bCs/>
          <w:sz w:val="24"/>
          <w:szCs w:val="28"/>
        </w:rPr>
        <w:t>Рабле</w:t>
      </w:r>
      <w:proofErr w:type="spellEnd"/>
      <w:r w:rsidRPr="00F94E31">
        <w:rPr>
          <w:b/>
          <w:bCs/>
          <w:sz w:val="24"/>
          <w:szCs w:val="28"/>
        </w:rPr>
        <w:t>. Роман «</w:t>
      </w:r>
      <w:proofErr w:type="spellStart"/>
      <w:r w:rsidR="00FF3623" w:rsidRPr="00FF3623">
        <w:rPr>
          <w:b/>
          <w:bCs/>
          <w:sz w:val="24"/>
          <w:szCs w:val="28"/>
        </w:rPr>
        <w:t>Ґарґантюа</w:t>
      </w:r>
      <w:proofErr w:type="spellEnd"/>
      <w:r w:rsidR="00FF3623" w:rsidRPr="00FF3623">
        <w:rPr>
          <w:b/>
          <w:bCs/>
          <w:sz w:val="24"/>
          <w:szCs w:val="28"/>
        </w:rPr>
        <w:t xml:space="preserve"> і </w:t>
      </w:r>
      <w:proofErr w:type="spellStart"/>
      <w:r w:rsidR="00FF3623" w:rsidRPr="00FF3623">
        <w:rPr>
          <w:b/>
          <w:bCs/>
          <w:sz w:val="24"/>
          <w:szCs w:val="28"/>
        </w:rPr>
        <w:t>Пантаґрюель</w:t>
      </w:r>
      <w:proofErr w:type="spellEnd"/>
      <w:r w:rsidRPr="00FF3623">
        <w:rPr>
          <w:b/>
          <w:bCs/>
          <w:sz w:val="24"/>
          <w:szCs w:val="28"/>
        </w:rPr>
        <w:t>» як найвище досягнення французького Ренесансу</w:t>
      </w:r>
    </w:p>
    <w:p w:rsidR="002A6F1A" w:rsidRPr="00F94E31" w:rsidRDefault="002A6F1A" w:rsidP="00F94E31">
      <w:pPr>
        <w:ind w:firstLine="567"/>
        <w:jc w:val="both"/>
        <w:rPr>
          <w:b/>
          <w:bCs/>
          <w:sz w:val="24"/>
          <w:szCs w:val="28"/>
        </w:rPr>
      </w:pPr>
      <w:r w:rsidRPr="00FF3623">
        <w:rPr>
          <w:bCs/>
          <w:sz w:val="24"/>
          <w:szCs w:val="28"/>
        </w:rPr>
        <w:t>Передумови виникнення ренесансно-гуманістичного руху у Франції, його</w:t>
      </w:r>
      <w:r w:rsidRPr="00F94E31">
        <w:rPr>
          <w:bCs/>
          <w:sz w:val="24"/>
          <w:szCs w:val="28"/>
        </w:rPr>
        <w:t xml:space="preserve"> періодизація та національна специфіка. </w:t>
      </w:r>
    </w:p>
    <w:p w:rsidR="002A6F1A" w:rsidRPr="00F94E31" w:rsidRDefault="002A6F1A" w:rsidP="00F94E31">
      <w:pPr>
        <w:ind w:firstLine="567"/>
        <w:jc w:val="both"/>
        <w:rPr>
          <w:bCs/>
          <w:sz w:val="24"/>
          <w:szCs w:val="28"/>
        </w:rPr>
      </w:pPr>
      <w:r w:rsidRPr="00F94E31">
        <w:rPr>
          <w:bCs/>
          <w:sz w:val="24"/>
          <w:szCs w:val="28"/>
        </w:rPr>
        <w:t xml:space="preserve">Життя і особистість Ф. </w:t>
      </w:r>
      <w:proofErr w:type="spellStart"/>
      <w:r w:rsidRPr="00F94E31">
        <w:rPr>
          <w:bCs/>
          <w:sz w:val="24"/>
          <w:szCs w:val="28"/>
        </w:rPr>
        <w:t>Рабле</w:t>
      </w:r>
      <w:proofErr w:type="spellEnd"/>
      <w:r w:rsidRPr="00F94E31">
        <w:rPr>
          <w:bCs/>
          <w:sz w:val="24"/>
          <w:szCs w:val="28"/>
        </w:rPr>
        <w:t xml:space="preserve">. Історія замислу і створення роману </w:t>
      </w:r>
      <w:r w:rsidR="00FF3623" w:rsidRPr="00F94E31">
        <w:rPr>
          <w:bCs/>
          <w:sz w:val="24"/>
          <w:szCs w:val="28"/>
        </w:rPr>
        <w:t>«</w:t>
      </w:r>
      <w:proofErr w:type="spellStart"/>
      <w:r w:rsidR="004172E6" w:rsidRPr="004172E6">
        <w:rPr>
          <w:bCs/>
          <w:sz w:val="24"/>
          <w:szCs w:val="28"/>
        </w:rPr>
        <w:t>Ґарґантюа</w:t>
      </w:r>
      <w:proofErr w:type="spellEnd"/>
      <w:r w:rsidR="004172E6" w:rsidRPr="004172E6">
        <w:rPr>
          <w:bCs/>
          <w:sz w:val="24"/>
          <w:szCs w:val="28"/>
        </w:rPr>
        <w:t xml:space="preserve"> і </w:t>
      </w:r>
      <w:proofErr w:type="spellStart"/>
      <w:r w:rsidR="004172E6" w:rsidRPr="004172E6">
        <w:rPr>
          <w:bCs/>
          <w:sz w:val="24"/>
          <w:szCs w:val="28"/>
        </w:rPr>
        <w:t>Пантаґрюель</w:t>
      </w:r>
      <w:proofErr w:type="spellEnd"/>
      <w:r w:rsidRPr="00F94E31">
        <w:rPr>
          <w:bCs/>
          <w:sz w:val="24"/>
          <w:szCs w:val="28"/>
        </w:rPr>
        <w:t xml:space="preserve">». </w:t>
      </w:r>
      <w:proofErr w:type="spellStart"/>
      <w:r w:rsidRPr="00F94E31">
        <w:rPr>
          <w:bCs/>
          <w:sz w:val="24"/>
          <w:szCs w:val="28"/>
        </w:rPr>
        <w:t>Народно-поетичні</w:t>
      </w:r>
      <w:proofErr w:type="spellEnd"/>
      <w:r w:rsidRPr="00F94E31">
        <w:rPr>
          <w:bCs/>
          <w:sz w:val="24"/>
          <w:szCs w:val="28"/>
        </w:rPr>
        <w:t xml:space="preserve"> джерела роману. Проблеми виховання, освіти та знань, загарбницьких воєн, побудови ідеального суспільства в романі. Художня своєрідність твору. Прийоми комічного. </w:t>
      </w:r>
      <w:r w:rsidRPr="00F94E31">
        <w:rPr>
          <w:sz w:val="24"/>
          <w:szCs w:val="28"/>
        </w:rPr>
        <w:t xml:space="preserve">Народна сміхова культура та роман. М. </w:t>
      </w:r>
      <w:proofErr w:type="spellStart"/>
      <w:r w:rsidRPr="00F94E31">
        <w:rPr>
          <w:sz w:val="24"/>
          <w:szCs w:val="28"/>
        </w:rPr>
        <w:t>Бахтін</w:t>
      </w:r>
      <w:proofErr w:type="spellEnd"/>
      <w:r w:rsidRPr="00F94E31">
        <w:rPr>
          <w:sz w:val="24"/>
          <w:szCs w:val="28"/>
        </w:rPr>
        <w:t xml:space="preserve"> про роман.</w:t>
      </w:r>
    </w:p>
    <w:p w:rsidR="002A6F1A" w:rsidRPr="00F94E31" w:rsidRDefault="004F5101" w:rsidP="00F94E31">
      <w:pPr>
        <w:ind w:firstLine="567"/>
        <w:jc w:val="both"/>
        <w:rPr>
          <w:b/>
          <w:sz w:val="24"/>
          <w:szCs w:val="28"/>
        </w:rPr>
      </w:pPr>
      <w:r>
        <w:rPr>
          <w:b/>
          <w:sz w:val="24"/>
          <w:szCs w:val="28"/>
        </w:rPr>
        <w:t xml:space="preserve">Тема 11. </w:t>
      </w:r>
      <w:r w:rsidR="002A6F1A" w:rsidRPr="00F94E31">
        <w:rPr>
          <w:b/>
          <w:sz w:val="24"/>
          <w:szCs w:val="28"/>
        </w:rPr>
        <w:t xml:space="preserve">Розвиток англійської ренесансної літератури у </w:t>
      </w:r>
      <w:r w:rsidR="002A6F1A" w:rsidRPr="00F94E31">
        <w:rPr>
          <w:b/>
          <w:sz w:val="24"/>
          <w:szCs w:val="28"/>
          <w:lang w:val="en-US"/>
        </w:rPr>
        <w:t>XVI</w:t>
      </w:r>
      <w:r w:rsidR="002A6F1A" w:rsidRPr="00F94E31">
        <w:rPr>
          <w:b/>
          <w:sz w:val="24"/>
          <w:szCs w:val="28"/>
        </w:rPr>
        <w:t xml:space="preserve"> ст</w:t>
      </w:r>
      <w:r>
        <w:rPr>
          <w:b/>
          <w:sz w:val="24"/>
          <w:szCs w:val="28"/>
        </w:rPr>
        <w:t>.</w:t>
      </w:r>
      <w:r w:rsidR="002A6F1A" w:rsidRPr="00F94E31">
        <w:rPr>
          <w:b/>
          <w:sz w:val="24"/>
          <w:szCs w:val="28"/>
        </w:rPr>
        <w:t xml:space="preserve"> </w:t>
      </w:r>
      <w:r w:rsidRPr="00F94E31">
        <w:rPr>
          <w:b/>
          <w:sz w:val="24"/>
          <w:szCs w:val="28"/>
        </w:rPr>
        <w:t>В. Шекспір: біографічні данні, «шекспірівське питання», періодизація творчості. Ствердження гуманістичного ідеалу в комедіях та сонетах.</w:t>
      </w:r>
    </w:p>
    <w:p w:rsidR="002A6F1A" w:rsidRPr="00F94E31" w:rsidRDefault="002A6F1A" w:rsidP="00F94E31">
      <w:pPr>
        <w:ind w:firstLine="567"/>
        <w:jc w:val="both"/>
        <w:rPr>
          <w:b/>
          <w:bCs/>
          <w:sz w:val="24"/>
          <w:szCs w:val="28"/>
        </w:rPr>
      </w:pPr>
      <w:r w:rsidRPr="00F94E31">
        <w:rPr>
          <w:bCs/>
          <w:sz w:val="24"/>
          <w:szCs w:val="28"/>
        </w:rPr>
        <w:t xml:space="preserve">Культурно-історична ситуація в </w:t>
      </w:r>
      <w:r w:rsidRPr="00F94E31">
        <w:rPr>
          <w:sz w:val="24"/>
          <w:szCs w:val="28"/>
        </w:rPr>
        <w:t xml:space="preserve">Англії XV-XVI ст. Періодизація англійського Відродження. </w:t>
      </w:r>
    </w:p>
    <w:p w:rsidR="002A6F1A" w:rsidRPr="00F94E31" w:rsidRDefault="002A6F1A" w:rsidP="00F94E31">
      <w:pPr>
        <w:ind w:firstLine="567"/>
        <w:jc w:val="both"/>
        <w:rPr>
          <w:bCs/>
          <w:sz w:val="24"/>
          <w:szCs w:val="28"/>
        </w:rPr>
      </w:pPr>
      <w:r w:rsidRPr="00F94E31">
        <w:rPr>
          <w:bCs/>
          <w:sz w:val="24"/>
          <w:szCs w:val="28"/>
        </w:rPr>
        <w:t xml:space="preserve">В. Шекспір. Життя та етапи творчості. Шекспірівське питання. Сонети В. Шекспіра: </w:t>
      </w:r>
      <w:r w:rsidRPr="00F94E31">
        <w:rPr>
          <w:sz w:val="24"/>
          <w:szCs w:val="28"/>
        </w:rPr>
        <w:t>головні образи та мотиви, циклізація, особливості зображення світу інтимних почуттів ліричного героя</w:t>
      </w:r>
      <w:r w:rsidRPr="00F94E31">
        <w:rPr>
          <w:bCs/>
          <w:sz w:val="24"/>
          <w:szCs w:val="28"/>
        </w:rPr>
        <w:t xml:space="preserve">. Історичні </w:t>
      </w:r>
      <w:proofErr w:type="spellStart"/>
      <w:r w:rsidRPr="00F94E31">
        <w:rPr>
          <w:bCs/>
          <w:sz w:val="24"/>
          <w:szCs w:val="28"/>
        </w:rPr>
        <w:t>хроніки</w:t>
      </w:r>
      <w:proofErr w:type="spellEnd"/>
      <w:r w:rsidRPr="00F94E31">
        <w:rPr>
          <w:bCs/>
          <w:sz w:val="24"/>
          <w:szCs w:val="28"/>
        </w:rPr>
        <w:t xml:space="preserve"> як спроба створення національної епопеї. </w:t>
      </w:r>
      <w:r w:rsidRPr="00F94E31">
        <w:rPr>
          <w:sz w:val="24"/>
          <w:szCs w:val="28"/>
        </w:rPr>
        <w:t>Оптимістичне світосприйняття В. Шекспіра у комедіях першого періоду творчості. Жанрова та композиційна своєрідність комедій, засоби комічного.</w:t>
      </w:r>
    </w:p>
    <w:p w:rsidR="002A6F1A" w:rsidRPr="00F94E31" w:rsidRDefault="004F5101" w:rsidP="00F94E31">
      <w:pPr>
        <w:ind w:firstLine="567"/>
        <w:jc w:val="both"/>
        <w:rPr>
          <w:b/>
          <w:bCs/>
          <w:sz w:val="24"/>
          <w:szCs w:val="28"/>
        </w:rPr>
      </w:pPr>
      <w:r>
        <w:rPr>
          <w:b/>
          <w:sz w:val="24"/>
          <w:szCs w:val="28"/>
        </w:rPr>
        <w:t xml:space="preserve">Тема 12. </w:t>
      </w:r>
      <w:r w:rsidR="002A6F1A" w:rsidRPr="00F94E31">
        <w:rPr>
          <w:b/>
          <w:bCs/>
          <w:sz w:val="24"/>
          <w:szCs w:val="28"/>
        </w:rPr>
        <w:t xml:space="preserve">Майстерність В. </w:t>
      </w:r>
      <w:proofErr w:type="spellStart"/>
      <w:r w:rsidR="002A6F1A" w:rsidRPr="00F94E31">
        <w:rPr>
          <w:b/>
          <w:bCs/>
          <w:sz w:val="24"/>
          <w:szCs w:val="28"/>
        </w:rPr>
        <w:t>Шекспіра-драматурга</w:t>
      </w:r>
      <w:proofErr w:type="spellEnd"/>
      <w:r w:rsidR="002A6F1A" w:rsidRPr="00F94E31">
        <w:rPr>
          <w:b/>
          <w:sz w:val="24"/>
          <w:szCs w:val="28"/>
        </w:rPr>
        <w:t>. Криза гуманізму в трагедіях та пізніх драмах</w:t>
      </w:r>
      <w:r w:rsidR="002A6F1A" w:rsidRPr="00F94E31">
        <w:rPr>
          <w:b/>
          <w:bCs/>
          <w:sz w:val="24"/>
          <w:szCs w:val="28"/>
        </w:rPr>
        <w:t xml:space="preserve"> </w:t>
      </w:r>
    </w:p>
    <w:p w:rsidR="002A6F1A" w:rsidRPr="00F94E31" w:rsidRDefault="002A6F1A" w:rsidP="00F94E31">
      <w:pPr>
        <w:ind w:firstLine="567"/>
        <w:jc w:val="both"/>
        <w:rPr>
          <w:sz w:val="24"/>
          <w:szCs w:val="28"/>
        </w:rPr>
      </w:pPr>
      <w:r w:rsidRPr="00F94E31">
        <w:rPr>
          <w:sz w:val="24"/>
          <w:szCs w:val="28"/>
        </w:rPr>
        <w:t xml:space="preserve">Драматургія другого періоду: «Гамлет», «Отелло», «Король Лір», «Макбет». Особливості трагічного у В. Шекспіра. </w:t>
      </w:r>
    </w:p>
    <w:p w:rsidR="002A6F1A" w:rsidRPr="00F94E31" w:rsidRDefault="002A6F1A" w:rsidP="00F94E31">
      <w:pPr>
        <w:ind w:firstLine="567"/>
        <w:jc w:val="both"/>
        <w:rPr>
          <w:sz w:val="24"/>
          <w:szCs w:val="28"/>
        </w:rPr>
      </w:pPr>
      <w:r w:rsidRPr="00F94E31">
        <w:rPr>
          <w:sz w:val="24"/>
          <w:szCs w:val="28"/>
        </w:rPr>
        <w:t>Драматургія третього періоду («Буря», «Зимова казка»), її специфіка.</w:t>
      </w:r>
    </w:p>
    <w:p w:rsidR="002A6F1A" w:rsidRPr="00F94E31" w:rsidRDefault="002A6F1A" w:rsidP="00F94E31">
      <w:pPr>
        <w:ind w:firstLine="567"/>
        <w:jc w:val="both"/>
        <w:rPr>
          <w:b/>
          <w:bCs/>
          <w:sz w:val="24"/>
          <w:szCs w:val="28"/>
        </w:rPr>
      </w:pPr>
      <w:r w:rsidRPr="00F94E31">
        <w:rPr>
          <w:sz w:val="24"/>
          <w:szCs w:val="28"/>
        </w:rPr>
        <w:t xml:space="preserve">Художній метод В. Шекспіра. Особливості шекспірівського реалізму. В. Шекспір і традиції народного театру. Мова В. Шекспіра. </w:t>
      </w:r>
    </w:p>
    <w:p w:rsidR="002A6F1A" w:rsidRPr="00F94E31" w:rsidRDefault="002A6F1A" w:rsidP="00F94E31">
      <w:pPr>
        <w:ind w:firstLine="567"/>
        <w:jc w:val="both"/>
        <w:rPr>
          <w:bCs/>
          <w:sz w:val="24"/>
          <w:szCs w:val="28"/>
        </w:rPr>
      </w:pPr>
      <w:r w:rsidRPr="00F94E31">
        <w:rPr>
          <w:bCs/>
          <w:sz w:val="24"/>
          <w:szCs w:val="28"/>
        </w:rPr>
        <w:t>Світове значення творчості В. Шекспіра.</w:t>
      </w:r>
    </w:p>
    <w:p w:rsidR="004F5101" w:rsidRPr="00F94E31" w:rsidRDefault="004F5101" w:rsidP="004F5101">
      <w:pPr>
        <w:ind w:firstLine="567"/>
        <w:jc w:val="both"/>
        <w:rPr>
          <w:b/>
          <w:bCs/>
          <w:sz w:val="24"/>
          <w:szCs w:val="28"/>
        </w:rPr>
      </w:pPr>
      <w:r>
        <w:rPr>
          <w:b/>
          <w:sz w:val="24"/>
          <w:szCs w:val="28"/>
        </w:rPr>
        <w:t xml:space="preserve">Тема 13. </w:t>
      </w:r>
      <w:r w:rsidRPr="00F94E31">
        <w:rPr>
          <w:b/>
          <w:sz w:val="24"/>
          <w:szCs w:val="28"/>
        </w:rPr>
        <w:t xml:space="preserve">Особливості розвитку гуманізму </w:t>
      </w:r>
      <w:r w:rsidRPr="00F94E31">
        <w:rPr>
          <w:b/>
          <w:bCs/>
          <w:sz w:val="24"/>
          <w:szCs w:val="28"/>
        </w:rPr>
        <w:t xml:space="preserve">в Німеччині та Нідерландах. Характерні риси літератури </w:t>
      </w:r>
      <w:r w:rsidRPr="00F94E31">
        <w:rPr>
          <w:b/>
          <w:sz w:val="24"/>
          <w:szCs w:val="28"/>
        </w:rPr>
        <w:t>«Північного Відродження»</w:t>
      </w:r>
      <w:r w:rsidRPr="00F94E31">
        <w:rPr>
          <w:b/>
          <w:bCs/>
          <w:sz w:val="24"/>
          <w:szCs w:val="28"/>
        </w:rPr>
        <w:t xml:space="preserve"> </w:t>
      </w:r>
    </w:p>
    <w:p w:rsidR="004F5101" w:rsidRPr="002F1829" w:rsidRDefault="004F5101" w:rsidP="004F5101">
      <w:pPr>
        <w:ind w:firstLine="567"/>
        <w:jc w:val="both"/>
        <w:rPr>
          <w:b/>
          <w:bCs/>
          <w:sz w:val="24"/>
          <w:szCs w:val="28"/>
        </w:rPr>
      </w:pPr>
      <w:r w:rsidRPr="00F94E31">
        <w:rPr>
          <w:bCs/>
          <w:sz w:val="24"/>
          <w:szCs w:val="28"/>
        </w:rPr>
        <w:t xml:space="preserve">Специфіка північного Відродження. Народна масова література в першій половині </w:t>
      </w:r>
      <w:r w:rsidRPr="002F1829">
        <w:rPr>
          <w:bCs/>
          <w:sz w:val="24"/>
          <w:szCs w:val="28"/>
        </w:rPr>
        <w:t>XVI ст. «</w:t>
      </w:r>
      <w:proofErr w:type="spellStart"/>
      <w:r w:rsidRPr="002F1829">
        <w:rPr>
          <w:bCs/>
          <w:sz w:val="24"/>
          <w:szCs w:val="28"/>
        </w:rPr>
        <w:t>Тіль</w:t>
      </w:r>
      <w:proofErr w:type="spellEnd"/>
      <w:r w:rsidRPr="002F1829">
        <w:rPr>
          <w:bCs/>
          <w:sz w:val="24"/>
          <w:szCs w:val="28"/>
        </w:rPr>
        <w:t xml:space="preserve"> </w:t>
      </w:r>
      <w:proofErr w:type="spellStart"/>
      <w:r w:rsidRPr="002F1829">
        <w:rPr>
          <w:bCs/>
          <w:sz w:val="24"/>
          <w:szCs w:val="28"/>
        </w:rPr>
        <w:t>Ейленшпігель</w:t>
      </w:r>
      <w:proofErr w:type="spellEnd"/>
      <w:r w:rsidRPr="002F1829">
        <w:rPr>
          <w:bCs/>
          <w:sz w:val="24"/>
          <w:szCs w:val="28"/>
        </w:rPr>
        <w:t xml:space="preserve">» як авантюрний народний роман. </w:t>
      </w:r>
    </w:p>
    <w:p w:rsidR="004F5101" w:rsidRPr="002F1829" w:rsidRDefault="004F5101" w:rsidP="004F5101">
      <w:pPr>
        <w:ind w:firstLine="567"/>
        <w:jc w:val="both"/>
        <w:rPr>
          <w:bCs/>
          <w:sz w:val="24"/>
          <w:szCs w:val="28"/>
        </w:rPr>
      </w:pPr>
      <w:r w:rsidRPr="002F1829">
        <w:rPr>
          <w:bCs/>
          <w:sz w:val="24"/>
          <w:szCs w:val="28"/>
        </w:rPr>
        <w:lastRenderedPageBreak/>
        <w:t xml:space="preserve">Сатира і моралізм у «Кораблі дурнів» С. </w:t>
      </w:r>
      <w:proofErr w:type="spellStart"/>
      <w:r w:rsidRPr="002F1829">
        <w:rPr>
          <w:bCs/>
          <w:sz w:val="24"/>
          <w:szCs w:val="28"/>
        </w:rPr>
        <w:t>Бранта</w:t>
      </w:r>
      <w:proofErr w:type="spellEnd"/>
      <w:r w:rsidRPr="002F1829">
        <w:rPr>
          <w:bCs/>
          <w:sz w:val="24"/>
          <w:szCs w:val="28"/>
        </w:rPr>
        <w:t>.</w:t>
      </w:r>
    </w:p>
    <w:p w:rsidR="004F5101" w:rsidRPr="002F1829" w:rsidRDefault="004F5101" w:rsidP="004F5101">
      <w:pPr>
        <w:ind w:firstLine="567"/>
        <w:jc w:val="both"/>
        <w:rPr>
          <w:bCs/>
          <w:sz w:val="24"/>
          <w:szCs w:val="28"/>
        </w:rPr>
      </w:pPr>
      <w:r w:rsidRPr="002F1829">
        <w:rPr>
          <w:bCs/>
          <w:sz w:val="24"/>
          <w:szCs w:val="28"/>
        </w:rPr>
        <w:t xml:space="preserve">Діяльність Еразма </w:t>
      </w:r>
      <w:proofErr w:type="spellStart"/>
      <w:r w:rsidRPr="002F1829">
        <w:rPr>
          <w:bCs/>
          <w:sz w:val="24"/>
          <w:szCs w:val="28"/>
        </w:rPr>
        <w:t>Роттердамського</w:t>
      </w:r>
      <w:proofErr w:type="spellEnd"/>
      <w:r w:rsidRPr="002F1829">
        <w:rPr>
          <w:bCs/>
          <w:sz w:val="24"/>
          <w:szCs w:val="28"/>
        </w:rPr>
        <w:t xml:space="preserve">. «Похвала </w:t>
      </w:r>
      <w:proofErr w:type="spellStart"/>
      <w:r w:rsidRPr="002F1829">
        <w:rPr>
          <w:bCs/>
          <w:sz w:val="24"/>
          <w:szCs w:val="28"/>
        </w:rPr>
        <w:t>Глупоті</w:t>
      </w:r>
      <w:proofErr w:type="spellEnd"/>
      <w:r w:rsidRPr="002F1829">
        <w:rPr>
          <w:bCs/>
          <w:sz w:val="24"/>
          <w:szCs w:val="28"/>
        </w:rPr>
        <w:t>» як філософська сатира. Трагізм та гуманізм письменника.</w:t>
      </w:r>
    </w:p>
    <w:p w:rsidR="002A6F1A" w:rsidRPr="00F94E31" w:rsidRDefault="004F5101" w:rsidP="00F94E31">
      <w:pPr>
        <w:ind w:firstLine="567"/>
        <w:jc w:val="both"/>
        <w:rPr>
          <w:b/>
          <w:sz w:val="24"/>
          <w:szCs w:val="28"/>
        </w:rPr>
      </w:pPr>
      <w:r w:rsidRPr="002F1829">
        <w:rPr>
          <w:b/>
          <w:sz w:val="24"/>
          <w:szCs w:val="28"/>
        </w:rPr>
        <w:t xml:space="preserve">Тема 14. </w:t>
      </w:r>
      <w:r w:rsidR="002A6F1A" w:rsidRPr="002F1829">
        <w:rPr>
          <w:b/>
          <w:bCs/>
          <w:sz w:val="24"/>
          <w:szCs w:val="28"/>
        </w:rPr>
        <w:t>Своєрідність розвитку іспанської література доби Відродження</w:t>
      </w:r>
      <w:r w:rsidR="002A6F1A" w:rsidRPr="002F1829">
        <w:rPr>
          <w:b/>
          <w:sz w:val="24"/>
          <w:szCs w:val="28"/>
        </w:rPr>
        <w:t xml:space="preserve">. </w:t>
      </w:r>
      <w:r w:rsidR="002A6F1A" w:rsidRPr="002F1829">
        <w:rPr>
          <w:b/>
          <w:bCs/>
          <w:sz w:val="24"/>
          <w:szCs w:val="28"/>
        </w:rPr>
        <w:t>Мігель</w:t>
      </w:r>
      <w:r w:rsidR="002A6F1A" w:rsidRPr="00F94E31">
        <w:rPr>
          <w:b/>
          <w:bCs/>
          <w:sz w:val="24"/>
          <w:szCs w:val="28"/>
        </w:rPr>
        <w:t xml:space="preserve"> де Сервантес </w:t>
      </w:r>
      <w:proofErr w:type="spellStart"/>
      <w:r w:rsidR="002A6F1A" w:rsidRPr="00F94E31">
        <w:rPr>
          <w:b/>
          <w:bCs/>
          <w:sz w:val="24"/>
          <w:szCs w:val="28"/>
        </w:rPr>
        <w:t>Сааведра</w:t>
      </w:r>
      <w:proofErr w:type="spellEnd"/>
      <w:r w:rsidR="002A6F1A" w:rsidRPr="00F94E31">
        <w:rPr>
          <w:b/>
          <w:sz w:val="24"/>
          <w:szCs w:val="28"/>
        </w:rPr>
        <w:t xml:space="preserve"> – </w:t>
      </w:r>
      <w:r w:rsidR="002A6F1A" w:rsidRPr="00F94E31">
        <w:rPr>
          <w:b/>
          <w:bCs/>
          <w:sz w:val="24"/>
          <w:szCs w:val="28"/>
        </w:rPr>
        <w:t>прозаїк європейського Ренесансу.</w:t>
      </w:r>
      <w:r w:rsidR="002A6F1A" w:rsidRPr="00F94E31">
        <w:rPr>
          <w:b/>
          <w:sz w:val="24"/>
          <w:szCs w:val="28"/>
        </w:rPr>
        <w:t xml:space="preserve"> </w:t>
      </w:r>
    </w:p>
    <w:p w:rsidR="002A6F1A" w:rsidRPr="00F94E31" w:rsidRDefault="002A6F1A" w:rsidP="00F94E31">
      <w:pPr>
        <w:ind w:firstLine="567"/>
        <w:jc w:val="both"/>
        <w:rPr>
          <w:b/>
          <w:bCs/>
          <w:sz w:val="24"/>
          <w:szCs w:val="28"/>
        </w:rPr>
      </w:pPr>
      <w:r w:rsidRPr="00F94E31">
        <w:rPr>
          <w:bCs/>
          <w:sz w:val="24"/>
          <w:szCs w:val="28"/>
        </w:rPr>
        <w:t xml:space="preserve">Особливості культурно-історичної ситуації в Іспанії наприкінці XV та в XVI ст. Виникнення </w:t>
      </w:r>
    </w:p>
    <w:p w:rsidR="002A6F1A" w:rsidRPr="00F94E31" w:rsidRDefault="002A6F1A" w:rsidP="00F94E31">
      <w:pPr>
        <w:ind w:firstLine="567"/>
        <w:jc w:val="both"/>
        <w:rPr>
          <w:sz w:val="24"/>
          <w:szCs w:val="28"/>
        </w:rPr>
      </w:pPr>
      <w:r w:rsidRPr="00F94E31">
        <w:rPr>
          <w:sz w:val="24"/>
          <w:szCs w:val="28"/>
        </w:rPr>
        <w:t>Жанрові різновиди іспанського роману: лицарський («</w:t>
      </w:r>
      <w:proofErr w:type="spellStart"/>
      <w:r w:rsidRPr="00F94E31">
        <w:rPr>
          <w:sz w:val="24"/>
          <w:szCs w:val="28"/>
        </w:rPr>
        <w:t>Амадіс</w:t>
      </w:r>
      <w:proofErr w:type="spellEnd"/>
      <w:r w:rsidRPr="00F94E31">
        <w:rPr>
          <w:sz w:val="24"/>
          <w:szCs w:val="28"/>
        </w:rPr>
        <w:t xml:space="preserve"> Галльський»), шахрайський («Життя </w:t>
      </w:r>
      <w:proofErr w:type="spellStart"/>
      <w:r w:rsidRPr="00F94E31">
        <w:rPr>
          <w:sz w:val="24"/>
          <w:szCs w:val="28"/>
        </w:rPr>
        <w:t>Ласарільо</w:t>
      </w:r>
      <w:proofErr w:type="spellEnd"/>
      <w:r w:rsidRPr="00F94E31">
        <w:rPr>
          <w:sz w:val="24"/>
          <w:szCs w:val="28"/>
        </w:rPr>
        <w:t xml:space="preserve"> з </w:t>
      </w:r>
      <w:proofErr w:type="spellStart"/>
      <w:r w:rsidRPr="00F94E31">
        <w:rPr>
          <w:sz w:val="24"/>
          <w:szCs w:val="28"/>
        </w:rPr>
        <w:t>Тормеса</w:t>
      </w:r>
      <w:proofErr w:type="spellEnd"/>
      <w:r w:rsidRPr="00F94E31">
        <w:rPr>
          <w:sz w:val="24"/>
          <w:szCs w:val="28"/>
        </w:rPr>
        <w:t>»).</w:t>
      </w:r>
    </w:p>
    <w:p w:rsidR="002A6F1A" w:rsidRPr="00F94E31" w:rsidRDefault="002A6F1A" w:rsidP="00F94E31">
      <w:pPr>
        <w:ind w:firstLine="567"/>
        <w:jc w:val="both"/>
        <w:rPr>
          <w:bCs/>
          <w:sz w:val="24"/>
          <w:szCs w:val="28"/>
        </w:rPr>
      </w:pPr>
      <w:r w:rsidRPr="00F94E31">
        <w:rPr>
          <w:bCs/>
          <w:sz w:val="24"/>
          <w:szCs w:val="28"/>
        </w:rPr>
        <w:t xml:space="preserve">Жанрове та ідейно-художнє новаторство роману «Дон Кіхот». Історія написання твору. Еволюція образу головного героя у ході роботи над романом. Образи Дон Кіхота и </w:t>
      </w:r>
      <w:proofErr w:type="spellStart"/>
      <w:r w:rsidRPr="00F94E31">
        <w:rPr>
          <w:bCs/>
          <w:sz w:val="24"/>
          <w:szCs w:val="28"/>
        </w:rPr>
        <w:t>Санчо</w:t>
      </w:r>
      <w:proofErr w:type="spellEnd"/>
      <w:r w:rsidRPr="00F94E31">
        <w:rPr>
          <w:bCs/>
          <w:sz w:val="24"/>
          <w:szCs w:val="28"/>
        </w:rPr>
        <w:t xml:space="preserve"> </w:t>
      </w:r>
      <w:proofErr w:type="spellStart"/>
      <w:r w:rsidRPr="00F94E31">
        <w:rPr>
          <w:bCs/>
          <w:sz w:val="24"/>
          <w:szCs w:val="28"/>
        </w:rPr>
        <w:t>Панси</w:t>
      </w:r>
      <w:proofErr w:type="spellEnd"/>
      <w:r w:rsidRPr="00F94E31">
        <w:rPr>
          <w:bCs/>
          <w:sz w:val="24"/>
          <w:szCs w:val="28"/>
        </w:rPr>
        <w:t>. Роль вставних новел. Поетика роману.</w:t>
      </w:r>
    </w:p>
    <w:p w:rsidR="002A6F1A" w:rsidRPr="00F94E31" w:rsidRDefault="002A6F1A" w:rsidP="00F94E31">
      <w:pPr>
        <w:ind w:firstLine="567"/>
        <w:jc w:val="both"/>
        <w:rPr>
          <w:sz w:val="24"/>
          <w:szCs w:val="28"/>
        </w:rPr>
      </w:pPr>
      <w:r w:rsidRPr="00F94E31">
        <w:rPr>
          <w:sz w:val="24"/>
          <w:szCs w:val="28"/>
        </w:rPr>
        <w:t>Дон Кіхот як «вічний образ». Значення твору для європейської літератури Нового часу.</w:t>
      </w:r>
    </w:p>
    <w:p w:rsidR="002A6F1A" w:rsidRPr="00F94E31" w:rsidRDefault="002A6F1A" w:rsidP="00F94E31">
      <w:pPr>
        <w:ind w:left="426"/>
        <w:jc w:val="both"/>
        <w:rPr>
          <w:sz w:val="24"/>
          <w:szCs w:val="24"/>
        </w:rPr>
      </w:pPr>
    </w:p>
    <w:p w:rsidR="002A6F1A" w:rsidRDefault="002A6F1A">
      <w:pPr>
        <w:spacing w:after="200" w:line="276" w:lineRule="auto"/>
        <w:rPr>
          <w:b/>
          <w:bCs/>
          <w:szCs w:val="28"/>
        </w:rPr>
      </w:pPr>
      <w:r>
        <w:rPr>
          <w:b/>
          <w:bCs/>
          <w:szCs w:val="28"/>
        </w:rPr>
        <w:br w:type="page"/>
      </w:r>
    </w:p>
    <w:p w:rsidR="002A6F1A" w:rsidRPr="005E0E24" w:rsidRDefault="002A6F1A" w:rsidP="00A60412">
      <w:pPr>
        <w:ind w:firstLine="708"/>
        <w:jc w:val="center"/>
        <w:rPr>
          <w:b/>
          <w:bCs/>
          <w:sz w:val="24"/>
          <w:szCs w:val="28"/>
        </w:rPr>
      </w:pPr>
      <w:r w:rsidRPr="005E0E24">
        <w:rPr>
          <w:b/>
          <w:bCs/>
          <w:sz w:val="24"/>
          <w:szCs w:val="28"/>
        </w:rPr>
        <w:lastRenderedPageBreak/>
        <w:t>СТРУКТУРА НАВЧАЛЬНОЇ ДИСЦИПЛІНИ</w:t>
      </w:r>
    </w:p>
    <w:p w:rsidR="002A6F1A" w:rsidRPr="005E0E24" w:rsidRDefault="002A6F1A" w:rsidP="00A60412">
      <w:pPr>
        <w:ind w:firstLine="708"/>
        <w:jc w:val="center"/>
        <w:rPr>
          <w:b/>
          <w:bCs/>
          <w:sz w:val="24"/>
          <w:szCs w:val="28"/>
        </w:rPr>
      </w:pPr>
    </w:p>
    <w:p w:rsidR="002A6F1A" w:rsidRPr="005E0E24" w:rsidRDefault="002A6F1A" w:rsidP="00322E7D"/>
    <w:tbl>
      <w:tblPr>
        <w:tblW w:w="47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5"/>
        <w:gridCol w:w="921"/>
        <w:gridCol w:w="662"/>
        <w:gridCol w:w="785"/>
        <w:gridCol w:w="691"/>
        <w:gridCol w:w="47"/>
        <w:gridCol w:w="905"/>
        <w:gridCol w:w="43"/>
        <w:gridCol w:w="709"/>
        <w:gridCol w:w="47"/>
        <w:gridCol w:w="821"/>
        <w:gridCol w:w="821"/>
      </w:tblGrid>
      <w:tr w:rsidR="002A6F1A" w:rsidRPr="005E0E24" w:rsidTr="005E0E24">
        <w:trPr>
          <w:cantSplit/>
        </w:trPr>
        <w:tc>
          <w:tcPr>
            <w:tcW w:w="1415" w:type="pct"/>
            <w:vMerge w:val="restart"/>
          </w:tcPr>
          <w:p w:rsidR="002A6F1A" w:rsidRPr="005E0E24" w:rsidRDefault="002A6F1A" w:rsidP="000D4D0C">
            <w:pPr>
              <w:spacing w:line="276" w:lineRule="auto"/>
              <w:jc w:val="center"/>
            </w:pPr>
            <w:r w:rsidRPr="005E0E24">
              <w:t>Назви змістових модулів і тем</w:t>
            </w:r>
          </w:p>
        </w:tc>
        <w:tc>
          <w:tcPr>
            <w:tcW w:w="3585" w:type="pct"/>
            <w:gridSpan w:val="11"/>
          </w:tcPr>
          <w:p w:rsidR="002A6F1A" w:rsidRPr="005E0E24" w:rsidRDefault="002A6F1A" w:rsidP="000D4D0C">
            <w:pPr>
              <w:spacing w:line="276" w:lineRule="auto"/>
              <w:jc w:val="center"/>
            </w:pPr>
            <w:r w:rsidRPr="005E0E24">
              <w:t>Кількість годин</w:t>
            </w:r>
          </w:p>
        </w:tc>
      </w:tr>
      <w:tr w:rsidR="002A6F1A" w:rsidRPr="005E0E24" w:rsidTr="005E0E24">
        <w:trPr>
          <w:cantSplit/>
        </w:trPr>
        <w:tc>
          <w:tcPr>
            <w:tcW w:w="0" w:type="auto"/>
            <w:vMerge/>
            <w:vAlign w:val="center"/>
          </w:tcPr>
          <w:p w:rsidR="002A6F1A" w:rsidRPr="005E0E24" w:rsidRDefault="002A6F1A" w:rsidP="000D4D0C"/>
        </w:tc>
        <w:tc>
          <w:tcPr>
            <w:tcW w:w="1700" w:type="pct"/>
            <w:gridSpan w:val="4"/>
          </w:tcPr>
          <w:p w:rsidR="002A6F1A" w:rsidRPr="005E0E24" w:rsidRDefault="002A6F1A" w:rsidP="000D4D0C">
            <w:pPr>
              <w:spacing w:line="276" w:lineRule="auto"/>
              <w:jc w:val="center"/>
            </w:pPr>
            <w:r w:rsidRPr="005E0E24">
              <w:t>денна форма</w:t>
            </w:r>
          </w:p>
        </w:tc>
        <w:tc>
          <w:tcPr>
            <w:tcW w:w="1885" w:type="pct"/>
            <w:gridSpan w:val="7"/>
          </w:tcPr>
          <w:p w:rsidR="002A6F1A" w:rsidRPr="005E0E24" w:rsidRDefault="002A6F1A" w:rsidP="000D4D0C">
            <w:pPr>
              <w:spacing w:line="276" w:lineRule="auto"/>
              <w:jc w:val="center"/>
            </w:pPr>
            <w:r w:rsidRPr="005E0E24">
              <w:t>заочна форма</w:t>
            </w:r>
          </w:p>
        </w:tc>
      </w:tr>
      <w:tr w:rsidR="002A6F1A" w:rsidRPr="005E0E24" w:rsidTr="005303BD">
        <w:trPr>
          <w:cantSplit/>
        </w:trPr>
        <w:tc>
          <w:tcPr>
            <w:tcW w:w="0" w:type="auto"/>
            <w:vMerge/>
            <w:vAlign w:val="center"/>
          </w:tcPr>
          <w:p w:rsidR="002A6F1A" w:rsidRPr="005E0E24" w:rsidRDefault="002A6F1A" w:rsidP="000D4D0C"/>
        </w:tc>
        <w:tc>
          <w:tcPr>
            <w:tcW w:w="512" w:type="pct"/>
            <w:vMerge w:val="restart"/>
          </w:tcPr>
          <w:p w:rsidR="002A6F1A" w:rsidRPr="005E0E24" w:rsidRDefault="002A6F1A" w:rsidP="000D4D0C">
            <w:pPr>
              <w:spacing w:line="276" w:lineRule="auto"/>
              <w:jc w:val="center"/>
            </w:pPr>
            <w:r w:rsidRPr="005E0E24">
              <w:t xml:space="preserve">усього </w:t>
            </w:r>
          </w:p>
        </w:tc>
        <w:tc>
          <w:tcPr>
            <w:tcW w:w="1188" w:type="pct"/>
            <w:gridSpan w:val="3"/>
          </w:tcPr>
          <w:p w:rsidR="002A6F1A" w:rsidRPr="005E0E24" w:rsidRDefault="002A6F1A" w:rsidP="000D4D0C">
            <w:pPr>
              <w:spacing w:line="276" w:lineRule="auto"/>
              <w:jc w:val="center"/>
            </w:pPr>
            <w:r w:rsidRPr="005E0E24">
              <w:t>у тому числі</w:t>
            </w:r>
          </w:p>
        </w:tc>
        <w:tc>
          <w:tcPr>
            <w:tcW w:w="529" w:type="pct"/>
            <w:gridSpan w:val="2"/>
            <w:vMerge w:val="restart"/>
          </w:tcPr>
          <w:p w:rsidR="002A6F1A" w:rsidRPr="005E0E24" w:rsidRDefault="002A6F1A" w:rsidP="000D4D0C">
            <w:pPr>
              <w:spacing w:line="276" w:lineRule="auto"/>
              <w:jc w:val="center"/>
            </w:pPr>
            <w:r w:rsidRPr="005E0E24">
              <w:t xml:space="preserve">усього </w:t>
            </w:r>
          </w:p>
        </w:tc>
        <w:tc>
          <w:tcPr>
            <w:tcW w:w="1355" w:type="pct"/>
            <w:gridSpan w:val="5"/>
          </w:tcPr>
          <w:p w:rsidR="002A6F1A" w:rsidRPr="005E0E24" w:rsidRDefault="002A6F1A" w:rsidP="000D4D0C">
            <w:pPr>
              <w:spacing w:line="276" w:lineRule="auto"/>
              <w:jc w:val="center"/>
            </w:pPr>
            <w:r w:rsidRPr="005E0E24">
              <w:t>у тому числі</w:t>
            </w:r>
          </w:p>
        </w:tc>
      </w:tr>
      <w:tr w:rsidR="002A6F1A" w:rsidRPr="005E0E24" w:rsidTr="005E0E24">
        <w:trPr>
          <w:cantSplit/>
        </w:trPr>
        <w:tc>
          <w:tcPr>
            <w:tcW w:w="0" w:type="auto"/>
            <w:vMerge/>
            <w:vAlign w:val="center"/>
          </w:tcPr>
          <w:p w:rsidR="002A6F1A" w:rsidRPr="005E0E24" w:rsidRDefault="002A6F1A" w:rsidP="000D4D0C"/>
        </w:tc>
        <w:tc>
          <w:tcPr>
            <w:tcW w:w="0" w:type="auto"/>
            <w:vMerge/>
            <w:vAlign w:val="center"/>
          </w:tcPr>
          <w:p w:rsidR="002A6F1A" w:rsidRPr="005E0E24" w:rsidRDefault="002A6F1A" w:rsidP="000D4D0C"/>
        </w:tc>
        <w:tc>
          <w:tcPr>
            <w:tcW w:w="368" w:type="pct"/>
          </w:tcPr>
          <w:p w:rsidR="002A6F1A" w:rsidRPr="005E0E24" w:rsidRDefault="002A6F1A" w:rsidP="000D4D0C">
            <w:pPr>
              <w:spacing w:line="276" w:lineRule="auto"/>
              <w:jc w:val="center"/>
            </w:pPr>
            <w:r w:rsidRPr="005E0E24">
              <w:t>лек.</w:t>
            </w:r>
          </w:p>
        </w:tc>
        <w:tc>
          <w:tcPr>
            <w:tcW w:w="436" w:type="pct"/>
          </w:tcPr>
          <w:p w:rsidR="002A6F1A" w:rsidRPr="005E0E24" w:rsidRDefault="002A6F1A" w:rsidP="000D4D0C">
            <w:pPr>
              <w:spacing w:line="276" w:lineRule="auto"/>
              <w:jc w:val="center"/>
            </w:pPr>
            <w:r w:rsidRPr="005E0E24">
              <w:t>сем.</w:t>
            </w:r>
          </w:p>
        </w:tc>
        <w:tc>
          <w:tcPr>
            <w:tcW w:w="384" w:type="pct"/>
          </w:tcPr>
          <w:p w:rsidR="002A6F1A" w:rsidRPr="005E0E24" w:rsidRDefault="002A6F1A" w:rsidP="000D4D0C">
            <w:pPr>
              <w:spacing w:line="276" w:lineRule="auto"/>
            </w:pPr>
            <w:proofErr w:type="spellStart"/>
            <w:r w:rsidRPr="005E0E24">
              <w:t>с.р</w:t>
            </w:r>
            <w:proofErr w:type="spellEnd"/>
            <w:r w:rsidRPr="005E0E24">
              <w:t>.</w:t>
            </w:r>
          </w:p>
        </w:tc>
        <w:tc>
          <w:tcPr>
            <w:tcW w:w="0" w:type="auto"/>
            <w:gridSpan w:val="2"/>
            <w:vMerge/>
            <w:vAlign w:val="center"/>
          </w:tcPr>
          <w:p w:rsidR="002A6F1A" w:rsidRPr="005E0E24" w:rsidRDefault="002A6F1A" w:rsidP="000D4D0C"/>
        </w:tc>
        <w:tc>
          <w:tcPr>
            <w:tcW w:w="418" w:type="pct"/>
            <w:gridSpan w:val="2"/>
          </w:tcPr>
          <w:p w:rsidR="002A6F1A" w:rsidRPr="005E0E24" w:rsidRDefault="002A6F1A" w:rsidP="000D4D0C">
            <w:pPr>
              <w:spacing w:line="276" w:lineRule="auto"/>
              <w:jc w:val="center"/>
            </w:pPr>
            <w:r w:rsidRPr="005E0E24">
              <w:t>лек.</w:t>
            </w:r>
          </w:p>
        </w:tc>
        <w:tc>
          <w:tcPr>
            <w:tcW w:w="482" w:type="pct"/>
            <w:gridSpan w:val="2"/>
          </w:tcPr>
          <w:p w:rsidR="002A6F1A" w:rsidRPr="005E0E24" w:rsidRDefault="002A6F1A" w:rsidP="000D4D0C">
            <w:pPr>
              <w:spacing w:line="276" w:lineRule="auto"/>
              <w:jc w:val="center"/>
            </w:pPr>
            <w:r w:rsidRPr="005E0E24">
              <w:t>сем</w:t>
            </w:r>
          </w:p>
        </w:tc>
        <w:tc>
          <w:tcPr>
            <w:tcW w:w="455" w:type="pct"/>
          </w:tcPr>
          <w:p w:rsidR="002A6F1A" w:rsidRPr="005E0E24" w:rsidRDefault="002A6F1A" w:rsidP="000D4D0C">
            <w:pPr>
              <w:spacing w:line="276" w:lineRule="auto"/>
              <w:ind w:left="-309"/>
              <w:jc w:val="center"/>
            </w:pPr>
            <w:proofErr w:type="spellStart"/>
            <w:r w:rsidRPr="005E0E24">
              <w:t>с.р</w:t>
            </w:r>
            <w:proofErr w:type="spellEnd"/>
            <w:r w:rsidRPr="005E0E24">
              <w:t>.</w:t>
            </w:r>
          </w:p>
        </w:tc>
      </w:tr>
      <w:tr w:rsidR="002A6F1A" w:rsidRPr="005E0E24" w:rsidTr="005E0E24">
        <w:tc>
          <w:tcPr>
            <w:tcW w:w="1415" w:type="pct"/>
          </w:tcPr>
          <w:p w:rsidR="002A6F1A" w:rsidRPr="005E0E24" w:rsidRDefault="002A6F1A" w:rsidP="000D4D0C">
            <w:pPr>
              <w:spacing w:line="276" w:lineRule="auto"/>
              <w:jc w:val="center"/>
              <w:rPr>
                <w:bCs/>
              </w:rPr>
            </w:pPr>
            <w:r w:rsidRPr="005E0E24">
              <w:rPr>
                <w:bCs/>
              </w:rPr>
              <w:t>1</w:t>
            </w:r>
          </w:p>
        </w:tc>
        <w:tc>
          <w:tcPr>
            <w:tcW w:w="512" w:type="pct"/>
          </w:tcPr>
          <w:p w:rsidR="002A6F1A" w:rsidRPr="005E0E24" w:rsidRDefault="002A6F1A" w:rsidP="000D4D0C">
            <w:pPr>
              <w:spacing w:line="276" w:lineRule="auto"/>
              <w:jc w:val="center"/>
              <w:rPr>
                <w:bCs/>
              </w:rPr>
            </w:pPr>
            <w:r w:rsidRPr="005E0E24">
              <w:rPr>
                <w:bCs/>
              </w:rPr>
              <w:t>2</w:t>
            </w:r>
          </w:p>
        </w:tc>
        <w:tc>
          <w:tcPr>
            <w:tcW w:w="368" w:type="pct"/>
          </w:tcPr>
          <w:p w:rsidR="002A6F1A" w:rsidRPr="005E0E24" w:rsidRDefault="002A6F1A" w:rsidP="000D4D0C">
            <w:pPr>
              <w:spacing w:line="276" w:lineRule="auto"/>
              <w:jc w:val="center"/>
              <w:rPr>
                <w:bCs/>
              </w:rPr>
            </w:pPr>
            <w:r w:rsidRPr="005E0E24">
              <w:rPr>
                <w:bCs/>
              </w:rPr>
              <w:t>3</w:t>
            </w:r>
          </w:p>
        </w:tc>
        <w:tc>
          <w:tcPr>
            <w:tcW w:w="436" w:type="pct"/>
          </w:tcPr>
          <w:p w:rsidR="002A6F1A" w:rsidRPr="005E0E24" w:rsidRDefault="002A6F1A" w:rsidP="000D4D0C">
            <w:pPr>
              <w:spacing w:line="276" w:lineRule="auto"/>
              <w:jc w:val="center"/>
              <w:rPr>
                <w:bCs/>
              </w:rPr>
            </w:pPr>
            <w:r w:rsidRPr="005E0E24">
              <w:rPr>
                <w:bCs/>
              </w:rPr>
              <w:t>4</w:t>
            </w:r>
          </w:p>
        </w:tc>
        <w:tc>
          <w:tcPr>
            <w:tcW w:w="384" w:type="pct"/>
          </w:tcPr>
          <w:p w:rsidR="002A6F1A" w:rsidRPr="005E0E24" w:rsidRDefault="002A6F1A" w:rsidP="000D4D0C">
            <w:pPr>
              <w:spacing w:line="276" w:lineRule="auto"/>
              <w:jc w:val="center"/>
              <w:rPr>
                <w:bCs/>
              </w:rPr>
            </w:pPr>
            <w:r w:rsidRPr="005E0E24">
              <w:rPr>
                <w:bCs/>
              </w:rPr>
              <w:t>5</w:t>
            </w:r>
          </w:p>
        </w:tc>
        <w:tc>
          <w:tcPr>
            <w:tcW w:w="529" w:type="pct"/>
            <w:gridSpan w:val="2"/>
          </w:tcPr>
          <w:p w:rsidR="002A6F1A" w:rsidRPr="005E0E24" w:rsidRDefault="002A6F1A" w:rsidP="000D4D0C">
            <w:pPr>
              <w:spacing w:line="276" w:lineRule="auto"/>
              <w:jc w:val="center"/>
              <w:rPr>
                <w:bCs/>
              </w:rPr>
            </w:pPr>
            <w:r w:rsidRPr="005E0E24">
              <w:rPr>
                <w:bCs/>
              </w:rPr>
              <w:t>6</w:t>
            </w:r>
          </w:p>
        </w:tc>
        <w:tc>
          <w:tcPr>
            <w:tcW w:w="418" w:type="pct"/>
            <w:gridSpan w:val="2"/>
          </w:tcPr>
          <w:p w:rsidR="002A6F1A" w:rsidRPr="005E0E24" w:rsidRDefault="002A6F1A" w:rsidP="000D4D0C">
            <w:pPr>
              <w:spacing w:line="276" w:lineRule="auto"/>
              <w:jc w:val="center"/>
              <w:rPr>
                <w:bCs/>
              </w:rPr>
            </w:pPr>
            <w:r w:rsidRPr="005E0E24">
              <w:rPr>
                <w:bCs/>
              </w:rPr>
              <w:t>7</w:t>
            </w:r>
          </w:p>
        </w:tc>
        <w:tc>
          <w:tcPr>
            <w:tcW w:w="482" w:type="pct"/>
            <w:gridSpan w:val="2"/>
          </w:tcPr>
          <w:p w:rsidR="002A6F1A" w:rsidRPr="005E0E24" w:rsidRDefault="002A6F1A" w:rsidP="000D4D0C">
            <w:pPr>
              <w:spacing w:line="276" w:lineRule="auto"/>
              <w:jc w:val="center"/>
              <w:rPr>
                <w:bCs/>
              </w:rPr>
            </w:pPr>
            <w:r w:rsidRPr="005E0E24">
              <w:rPr>
                <w:bCs/>
              </w:rPr>
              <w:t>8</w:t>
            </w:r>
          </w:p>
        </w:tc>
        <w:tc>
          <w:tcPr>
            <w:tcW w:w="455" w:type="pct"/>
          </w:tcPr>
          <w:p w:rsidR="002A6F1A" w:rsidRPr="005E0E24" w:rsidRDefault="002A6F1A" w:rsidP="000D4D0C">
            <w:pPr>
              <w:spacing w:line="276" w:lineRule="auto"/>
              <w:jc w:val="center"/>
              <w:rPr>
                <w:bCs/>
              </w:rPr>
            </w:pPr>
            <w:r w:rsidRPr="005E0E24">
              <w:rPr>
                <w:bCs/>
              </w:rPr>
              <w:t>9</w:t>
            </w:r>
          </w:p>
        </w:tc>
      </w:tr>
      <w:tr w:rsidR="002A6F1A" w:rsidRPr="00300B9B" w:rsidTr="000D4D0C">
        <w:trPr>
          <w:cantSplit/>
        </w:trPr>
        <w:tc>
          <w:tcPr>
            <w:tcW w:w="5000" w:type="pct"/>
            <w:gridSpan w:val="12"/>
          </w:tcPr>
          <w:p w:rsidR="002A6F1A" w:rsidRPr="005E0E24" w:rsidRDefault="002A6F1A" w:rsidP="000D4D0C">
            <w:pPr>
              <w:tabs>
                <w:tab w:val="left" w:pos="851"/>
              </w:tabs>
              <w:spacing w:line="276" w:lineRule="auto"/>
              <w:ind w:firstLine="425"/>
              <w:jc w:val="center"/>
            </w:pPr>
            <w:r w:rsidRPr="005E0E24">
              <w:rPr>
                <w:b/>
                <w:bCs/>
              </w:rPr>
              <w:t>Змістовий модуль 1</w:t>
            </w:r>
            <w:r w:rsidRPr="005E0E24">
              <w:rPr>
                <w:b/>
              </w:rPr>
              <w:t>.</w:t>
            </w:r>
            <w:r w:rsidRPr="005E0E24">
              <w:t xml:space="preserve"> </w:t>
            </w:r>
          </w:p>
          <w:p w:rsidR="002A6F1A" w:rsidRPr="00300B9B" w:rsidRDefault="002A6F1A" w:rsidP="00EF702D">
            <w:pPr>
              <w:pStyle w:val="a9"/>
              <w:tabs>
                <w:tab w:val="left" w:pos="993"/>
              </w:tabs>
              <w:jc w:val="center"/>
              <w:rPr>
                <w:sz w:val="20"/>
                <w:szCs w:val="20"/>
              </w:rPr>
            </w:pPr>
            <w:r w:rsidRPr="005E0E24">
              <w:rPr>
                <w:lang w:val="uk-UA"/>
              </w:rPr>
              <w:t>Література Середньовіччя</w:t>
            </w:r>
            <w:r w:rsidRPr="00EF702D">
              <w:rPr>
                <w:lang w:val="uk-UA"/>
              </w:rPr>
              <w:t xml:space="preserve"> </w:t>
            </w:r>
          </w:p>
        </w:tc>
      </w:tr>
      <w:tr w:rsidR="002A6F1A" w:rsidRPr="005303BD" w:rsidTr="005E0E24">
        <w:tc>
          <w:tcPr>
            <w:tcW w:w="1415" w:type="pct"/>
          </w:tcPr>
          <w:p w:rsidR="002A6F1A" w:rsidRPr="005303BD" w:rsidRDefault="002A6F1A" w:rsidP="009A45ED">
            <w:r w:rsidRPr="005303BD">
              <w:rPr>
                <w:bCs/>
              </w:rPr>
              <w:t>Тема 1</w:t>
            </w:r>
            <w:r>
              <w:rPr>
                <w:bCs/>
                <w:lang w:val="tr-TR"/>
              </w:rPr>
              <w:t>.</w:t>
            </w:r>
            <w:r w:rsidRPr="005303BD">
              <w:t xml:space="preserve"> Середньовіччя як своєрідна епоха в історико-літературному контексті. </w:t>
            </w:r>
          </w:p>
        </w:tc>
        <w:tc>
          <w:tcPr>
            <w:tcW w:w="512" w:type="pct"/>
          </w:tcPr>
          <w:p w:rsidR="002A6F1A" w:rsidRPr="005303BD" w:rsidRDefault="00541F10" w:rsidP="00EA204E">
            <w:pPr>
              <w:spacing w:line="276" w:lineRule="auto"/>
            </w:pPr>
            <w:r>
              <w:t>4</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p>
        </w:tc>
        <w:tc>
          <w:tcPr>
            <w:tcW w:w="410" w:type="pct"/>
            <w:gridSpan w:val="2"/>
          </w:tcPr>
          <w:p w:rsidR="002A6F1A" w:rsidRPr="005303BD" w:rsidRDefault="00541F10" w:rsidP="00EA204E">
            <w:pPr>
              <w:spacing w:line="276" w:lineRule="auto"/>
            </w:pPr>
            <w:r>
              <w:t>2</w:t>
            </w:r>
          </w:p>
        </w:tc>
        <w:tc>
          <w:tcPr>
            <w:tcW w:w="527" w:type="pct"/>
            <w:gridSpan w:val="2"/>
          </w:tcPr>
          <w:p w:rsidR="002A6F1A" w:rsidRPr="005303BD" w:rsidRDefault="00C72F79" w:rsidP="007A3328">
            <w:pPr>
              <w:spacing w:line="276" w:lineRule="auto"/>
            </w:pPr>
            <w:r>
              <w:t>1</w:t>
            </w:r>
            <w:r w:rsidR="007A3328">
              <w:t>6</w:t>
            </w:r>
          </w:p>
        </w:tc>
        <w:tc>
          <w:tcPr>
            <w:tcW w:w="420" w:type="pct"/>
            <w:gridSpan w:val="2"/>
          </w:tcPr>
          <w:p w:rsidR="002A6F1A" w:rsidRPr="005303BD" w:rsidRDefault="002A6F1A" w:rsidP="000D4D0C">
            <w:pPr>
              <w:spacing w:line="276" w:lineRule="auto"/>
            </w:pPr>
            <w:r w:rsidRPr="005303BD">
              <w:t>2</w:t>
            </w:r>
          </w:p>
        </w:tc>
        <w:tc>
          <w:tcPr>
            <w:tcW w:w="456" w:type="pct"/>
          </w:tcPr>
          <w:p w:rsidR="002A6F1A" w:rsidRPr="005303BD" w:rsidRDefault="002A6F1A" w:rsidP="000D4D0C">
            <w:pPr>
              <w:spacing w:line="276" w:lineRule="auto"/>
            </w:pPr>
          </w:p>
        </w:tc>
        <w:tc>
          <w:tcPr>
            <w:tcW w:w="455" w:type="pct"/>
          </w:tcPr>
          <w:p w:rsidR="002A6F1A" w:rsidRPr="005303BD" w:rsidRDefault="007A3328" w:rsidP="00DE7AF3">
            <w:pPr>
              <w:spacing w:line="276" w:lineRule="auto"/>
            </w:pPr>
            <w:r>
              <w:t>14</w:t>
            </w:r>
          </w:p>
        </w:tc>
      </w:tr>
      <w:tr w:rsidR="009A45ED" w:rsidRPr="005303BD" w:rsidTr="005E0E24">
        <w:tc>
          <w:tcPr>
            <w:tcW w:w="1415" w:type="pct"/>
          </w:tcPr>
          <w:p w:rsidR="009A45ED" w:rsidRPr="005303BD" w:rsidRDefault="009A45ED" w:rsidP="00A60412">
            <w:pPr>
              <w:rPr>
                <w:bCs/>
              </w:rPr>
            </w:pPr>
            <w:r>
              <w:rPr>
                <w:lang w:val="ru-RU"/>
              </w:rPr>
              <w:t xml:space="preserve">Тема 2. </w:t>
            </w:r>
            <w:r w:rsidRPr="005303BD">
              <w:t>Архаїчний епос – народна поетична творчість раннього Середньовіччя.</w:t>
            </w:r>
          </w:p>
        </w:tc>
        <w:tc>
          <w:tcPr>
            <w:tcW w:w="512" w:type="pct"/>
          </w:tcPr>
          <w:p w:rsidR="009A45ED" w:rsidRDefault="00541F10" w:rsidP="00EA204E">
            <w:pPr>
              <w:spacing w:line="276" w:lineRule="auto"/>
            </w:pPr>
            <w:r>
              <w:t>7</w:t>
            </w:r>
          </w:p>
        </w:tc>
        <w:tc>
          <w:tcPr>
            <w:tcW w:w="368" w:type="pct"/>
          </w:tcPr>
          <w:p w:rsidR="009A45ED" w:rsidRPr="005303BD" w:rsidRDefault="009A45ED" w:rsidP="000D4D0C">
            <w:pPr>
              <w:spacing w:line="276" w:lineRule="auto"/>
            </w:pPr>
            <w:r>
              <w:t>2</w:t>
            </w:r>
          </w:p>
        </w:tc>
        <w:tc>
          <w:tcPr>
            <w:tcW w:w="436" w:type="pct"/>
          </w:tcPr>
          <w:p w:rsidR="009A45ED" w:rsidRDefault="009A45ED" w:rsidP="000D4D0C">
            <w:pPr>
              <w:spacing w:line="276" w:lineRule="auto"/>
            </w:pPr>
            <w:r>
              <w:t>2</w:t>
            </w:r>
          </w:p>
        </w:tc>
        <w:tc>
          <w:tcPr>
            <w:tcW w:w="410" w:type="pct"/>
            <w:gridSpan w:val="2"/>
          </w:tcPr>
          <w:p w:rsidR="009A45ED" w:rsidRDefault="00541F10" w:rsidP="00EA204E">
            <w:pPr>
              <w:spacing w:line="276" w:lineRule="auto"/>
            </w:pPr>
            <w:r>
              <w:t>3</w:t>
            </w:r>
          </w:p>
        </w:tc>
        <w:tc>
          <w:tcPr>
            <w:tcW w:w="527" w:type="pct"/>
            <w:gridSpan w:val="2"/>
          </w:tcPr>
          <w:p w:rsidR="009A45ED" w:rsidRDefault="00C72F79" w:rsidP="007A3328">
            <w:pPr>
              <w:spacing w:line="276" w:lineRule="auto"/>
            </w:pPr>
            <w:r>
              <w:t>1</w:t>
            </w:r>
            <w:r w:rsidR="007A3328">
              <w:t>4</w:t>
            </w:r>
          </w:p>
        </w:tc>
        <w:tc>
          <w:tcPr>
            <w:tcW w:w="420" w:type="pct"/>
            <w:gridSpan w:val="2"/>
          </w:tcPr>
          <w:p w:rsidR="009A45ED" w:rsidRPr="005303BD" w:rsidRDefault="009A45ED" w:rsidP="000D4D0C">
            <w:pPr>
              <w:spacing w:line="276" w:lineRule="auto"/>
            </w:pPr>
          </w:p>
        </w:tc>
        <w:tc>
          <w:tcPr>
            <w:tcW w:w="456" w:type="pct"/>
          </w:tcPr>
          <w:p w:rsidR="009A45ED" w:rsidRPr="005303BD" w:rsidRDefault="009A45ED" w:rsidP="000D4D0C">
            <w:pPr>
              <w:spacing w:line="276" w:lineRule="auto"/>
            </w:pPr>
          </w:p>
        </w:tc>
        <w:tc>
          <w:tcPr>
            <w:tcW w:w="455" w:type="pct"/>
          </w:tcPr>
          <w:p w:rsidR="009A45ED" w:rsidRDefault="007A3328" w:rsidP="00DE7AF3">
            <w:pPr>
              <w:spacing w:line="276" w:lineRule="auto"/>
            </w:pPr>
            <w:r>
              <w:t>14</w:t>
            </w:r>
          </w:p>
        </w:tc>
      </w:tr>
      <w:tr w:rsidR="002A6F1A" w:rsidRPr="005303BD" w:rsidTr="005E0E24">
        <w:tc>
          <w:tcPr>
            <w:tcW w:w="1415" w:type="pct"/>
          </w:tcPr>
          <w:p w:rsidR="002A6F1A" w:rsidRPr="005303BD" w:rsidRDefault="002A6F1A" w:rsidP="009A45ED">
            <w:r>
              <w:t xml:space="preserve">Тема </w:t>
            </w:r>
            <w:r w:rsidR="009A45ED">
              <w:rPr>
                <w:lang w:val="ru-RU"/>
              </w:rPr>
              <w:t>3</w:t>
            </w:r>
            <w:r>
              <w:t>.</w:t>
            </w:r>
            <w:r>
              <w:rPr>
                <w:lang w:val="tr-TR"/>
              </w:rPr>
              <w:t xml:space="preserve"> </w:t>
            </w:r>
            <w:r w:rsidRPr="005303BD">
              <w:t>Західноєвропейський героїчний епос Зрілого Середньовіччя.</w:t>
            </w:r>
          </w:p>
        </w:tc>
        <w:tc>
          <w:tcPr>
            <w:tcW w:w="512" w:type="pct"/>
          </w:tcPr>
          <w:p w:rsidR="002A6F1A" w:rsidRPr="005303BD" w:rsidRDefault="00541F10" w:rsidP="00EA204E">
            <w:pPr>
              <w:spacing w:line="276" w:lineRule="auto"/>
            </w:pPr>
            <w:r>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r w:rsidRPr="005303BD">
              <w:t>2</w:t>
            </w:r>
          </w:p>
        </w:tc>
        <w:tc>
          <w:tcPr>
            <w:tcW w:w="410" w:type="pct"/>
            <w:gridSpan w:val="2"/>
          </w:tcPr>
          <w:p w:rsidR="002A6F1A" w:rsidRPr="005303BD" w:rsidRDefault="00541F10" w:rsidP="00EA204E">
            <w:pPr>
              <w:spacing w:line="276" w:lineRule="auto"/>
            </w:pPr>
            <w:r>
              <w:t>3</w:t>
            </w:r>
          </w:p>
        </w:tc>
        <w:tc>
          <w:tcPr>
            <w:tcW w:w="527" w:type="pct"/>
            <w:gridSpan w:val="2"/>
          </w:tcPr>
          <w:p w:rsidR="002A6F1A" w:rsidRPr="005303BD" w:rsidRDefault="00C72F79" w:rsidP="007A3328">
            <w:pPr>
              <w:spacing w:line="276" w:lineRule="auto"/>
            </w:pPr>
            <w:r>
              <w:t>1</w:t>
            </w:r>
            <w:r w:rsidR="007A3328">
              <w:t>8</w:t>
            </w:r>
          </w:p>
        </w:tc>
        <w:tc>
          <w:tcPr>
            <w:tcW w:w="420" w:type="pct"/>
            <w:gridSpan w:val="2"/>
          </w:tcPr>
          <w:p w:rsidR="002A6F1A" w:rsidRPr="005303BD" w:rsidRDefault="007A3328" w:rsidP="000D4D0C">
            <w:r>
              <w:t>2</w:t>
            </w:r>
          </w:p>
        </w:tc>
        <w:tc>
          <w:tcPr>
            <w:tcW w:w="456" w:type="pct"/>
          </w:tcPr>
          <w:p w:rsidR="002A6F1A" w:rsidRPr="005303BD" w:rsidRDefault="002A6F1A" w:rsidP="000D4D0C">
            <w:pPr>
              <w:spacing w:line="276" w:lineRule="auto"/>
            </w:pPr>
            <w:r>
              <w:t>2</w:t>
            </w:r>
          </w:p>
        </w:tc>
        <w:tc>
          <w:tcPr>
            <w:tcW w:w="455" w:type="pct"/>
          </w:tcPr>
          <w:p w:rsidR="002A6F1A" w:rsidRPr="005303BD" w:rsidRDefault="007A3328" w:rsidP="00DE7AF3">
            <w:pPr>
              <w:spacing w:line="276" w:lineRule="auto"/>
            </w:pPr>
            <w:r>
              <w:t>14</w:t>
            </w:r>
          </w:p>
        </w:tc>
      </w:tr>
      <w:tr w:rsidR="002A6F1A" w:rsidRPr="005303BD" w:rsidTr="005E0E24">
        <w:tc>
          <w:tcPr>
            <w:tcW w:w="1415" w:type="pct"/>
          </w:tcPr>
          <w:p w:rsidR="002A6F1A" w:rsidRPr="005303BD" w:rsidRDefault="002A6F1A" w:rsidP="009A45ED">
            <w:r w:rsidRPr="005303BD">
              <w:t xml:space="preserve">Тема </w:t>
            </w:r>
            <w:r w:rsidR="009A45ED">
              <w:rPr>
                <w:lang w:val="ru-RU"/>
              </w:rPr>
              <w:t>4</w:t>
            </w:r>
            <w:r w:rsidRPr="005303BD">
              <w:t xml:space="preserve">. Характерні риси німецького героїчного епосу «Пісня про </w:t>
            </w:r>
            <w:proofErr w:type="spellStart"/>
            <w:r w:rsidRPr="005303BD">
              <w:t>Нібелунгів</w:t>
            </w:r>
            <w:proofErr w:type="spellEnd"/>
            <w:r w:rsidRPr="005303BD">
              <w:t>»</w:t>
            </w:r>
          </w:p>
        </w:tc>
        <w:tc>
          <w:tcPr>
            <w:tcW w:w="512" w:type="pct"/>
          </w:tcPr>
          <w:p w:rsidR="002A6F1A" w:rsidRPr="005303BD" w:rsidRDefault="00541F10" w:rsidP="00EA204E">
            <w:pPr>
              <w:spacing w:line="276" w:lineRule="auto"/>
              <w:rPr>
                <w:lang w:val="ru-RU"/>
              </w:rPr>
            </w:pPr>
            <w:r>
              <w:rPr>
                <w:lang w:val="ru-RU"/>
              </w:rPr>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r w:rsidRPr="005303BD">
              <w:t>2</w:t>
            </w:r>
          </w:p>
        </w:tc>
        <w:tc>
          <w:tcPr>
            <w:tcW w:w="410" w:type="pct"/>
            <w:gridSpan w:val="2"/>
          </w:tcPr>
          <w:p w:rsidR="002A6F1A" w:rsidRPr="005303BD" w:rsidRDefault="00541F10" w:rsidP="00EA204E">
            <w:pPr>
              <w:spacing w:line="276" w:lineRule="auto"/>
              <w:rPr>
                <w:lang w:val="ru-RU"/>
              </w:rPr>
            </w:pPr>
            <w:r>
              <w:rPr>
                <w:lang w:val="ru-RU"/>
              </w:rPr>
              <w:t>3</w:t>
            </w:r>
          </w:p>
        </w:tc>
        <w:tc>
          <w:tcPr>
            <w:tcW w:w="527" w:type="pct"/>
            <w:gridSpan w:val="2"/>
          </w:tcPr>
          <w:p w:rsidR="002A6F1A" w:rsidRPr="005303BD" w:rsidRDefault="00C72F79" w:rsidP="007A3328">
            <w:pPr>
              <w:spacing w:line="276" w:lineRule="auto"/>
              <w:rPr>
                <w:lang w:val="ru-RU"/>
              </w:rPr>
            </w:pPr>
            <w:r>
              <w:rPr>
                <w:lang w:val="ru-RU"/>
              </w:rPr>
              <w:t>1</w:t>
            </w:r>
            <w:r w:rsidR="007A3328">
              <w:rPr>
                <w:lang w:val="ru-RU"/>
              </w:rPr>
              <w:t>4</w:t>
            </w:r>
          </w:p>
        </w:tc>
        <w:tc>
          <w:tcPr>
            <w:tcW w:w="420" w:type="pct"/>
            <w:gridSpan w:val="2"/>
          </w:tcPr>
          <w:p w:rsidR="002A6F1A" w:rsidRPr="005303BD" w:rsidRDefault="002A6F1A" w:rsidP="000D4D0C">
            <w:pPr>
              <w:spacing w:line="276" w:lineRule="auto"/>
            </w:pPr>
          </w:p>
        </w:tc>
        <w:tc>
          <w:tcPr>
            <w:tcW w:w="456" w:type="pct"/>
          </w:tcPr>
          <w:p w:rsidR="002A6F1A" w:rsidRPr="005303BD" w:rsidRDefault="002A6F1A" w:rsidP="000D4D0C">
            <w:pPr>
              <w:spacing w:line="276" w:lineRule="auto"/>
            </w:pPr>
          </w:p>
        </w:tc>
        <w:tc>
          <w:tcPr>
            <w:tcW w:w="455" w:type="pct"/>
          </w:tcPr>
          <w:p w:rsidR="002A6F1A" w:rsidRPr="005303BD" w:rsidRDefault="00C72F79" w:rsidP="007A3328">
            <w:pPr>
              <w:spacing w:line="276" w:lineRule="auto"/>
              <w:rPr>
                <w:lang w:val="ru-RU"/>
              </w:rPr>
            </w:pPr>
            <w:r>
              <w:rPr>
                <w:lang w:val="ru-RU"/>
              </w:rPr>
              <w:t>1</w:t>
            </w:r>
            <w:r w:rsidR="007A3328">
              <w:rPr>
                <w:lang w:val="ru-RU"/>
              </w:rPr>
              <w:t>4</w:t>
            </w:r>
          </w:p>
        </w:tc>
      </w:tr>
      <w:tr w:rsidR="002A6F1A" w:rsidRPr="005303BD" w:rsidTr="005E0E24">
        <w:tc>
          <w:tcPr>
            <w:tcW w:w="1415" w:type="pct"/>
          </w:tcPr>
          <w:p w:rsidR="002A6F1A" w:rsidRPr="005303BD" w:rsidRDefault="002A6F1A" w:rsidP="009A45ED">
            <w:r w:rsidRPr="005303BD">
              <w:t xml:space="preserve">Тема </w:t>
            </w:r>
            <w:r w:rsidR="009A45ED">
              <w:rPr>
                <w:lang w:val="ru-RU"/>
              </w:rPr>
              <w:t>5</w:t>
            </w:r>
            <w:r w:rsidRPr="005303BD">
              <w:t>. Лицарська література: основні напрямки, сюжети, жанри. Різновиди та художні особливості лицарського роману.</w:t>
            </w:r>
          </w:p>
        </w:tc>
        <w:tc>
          <w:tcPr>
            <w:tcW w:w="512" w:type="pct"/>
          </w:tcPr>
          <w:p w:rsidR="002A6F1A" w:rsidRPr="005303BD" w:rsidRDefault="00541F10" w:rsidP="00EA204E">
            <w:pPr>
              <w:spacing w:line="276" w:lineRule="auto"/>
            </w:pPr>
            <w:r>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r w:rsidRPr="005303BD">
              <w:t>2</w:t>
            </w:r>
          </w:p>
        </w:tc>
        <w:tc>
          <w:tcPr>
            <w:tcW w:w="410" w:type="pct"/>
            <w:gridSpan w:val="2"/>
          </w:tcPr>
          <w:p w:rsidR="002A6F1A" w:rsidRPr="005303BD" w:rsidRDefault="00541F10" w:rsidP="00EA204E">
            <w:pPr>
              <w:spacing w:line="276" w:lineRule="auto"/>
            </w:pPr>
            <w:r>
              <w:t>3</w:t>
            </w:r>
          </w:p>
        </w:tc>
        <w:tc>
          <w:tcPr>
            <w:tcW w:w="527" w:type="pct"/>
            <w:gridSpan w:val="2"/>
          </w:tcPr>
          <w:p w:rsidR="002A6F1A" w:rsidRPr="005303BD" w:rsidRDefault="00C72F79" w:rsidP="007A3328">
            <w:pPr>
              <w:spacing w:line="276" w:lineRule="auto"/>
            </w:pPr>
            <w:r>
              <w:t>1</w:t>
            </w:r>
            <w:r w:rsidR="007A3328">
              <w:t>4</w:t>
            </w:r>
          </w:p>
        </w:tc>
        <w:tc>
          <w:tcPr>
            <w:tcW w:w="420" w:type="pct"/>
            <w:gridSpan w:val="2"/>
          </w:tcPr>
          <w:p w:rsidR="002A6F1A" w:rsidRPr="005303BD" w:rsidRDefault="002A6F1A" w:rsidP="000D4D0C">
            <w:pPr>
              <w:spacing w:line="276" w:lineRule="auto"/>
            </w:pPr>
          </w:p>
        </w:tc>
        <w:tc>
          <w:tcPr>
            <w:tcW w:w="456" w:type="pct"/>
          </w:tcPr>
          <w:p w:rsidR="002A6F1A" w:rsidRPr="005303BD" w:rsidRDefault="002A6F1A" w:rsidP="000D4D0C">
            <w:pPr>
              <w:spacing w:line="276" w:lineRule="auto"/>
            </w:pPr>
          </w:p>
        </w:tc>
        <w:tc>
          <w:tcPr>
            <w:tcW w:w="455" w:type="pct"/>
          </w:tcPr>
          <w:p w:rsidR="002A6F1A" w:rsidRPr="005303BD" w:rsidRDefault="00C72F79" w:rsidP="007A3328">
            <w:pPr>
              <w:spacing w:line="276" w:lineRule="auto"/>
            </w:pPr>
            <w:r>
              <w:t>1</w:t>
            </w:r>
            <w:r w:rsidR="007A3328">
              <w:t>4</w:t>
            </w:r>
          </w:p>
        </w:tc>
      </w:tr>
      <w:tr w:rsidR="002A6F1A" w:rsidRPr="005303BD" w:rsidTr="005E0E24">
        <w:tc>
          <w:tcPr>
            <w:tcW w:w="1415" w:type="pct"/>
          </w:tcPr>
          <w:p w:rsidR="002A6F1A" w:rsidRPr="005303BD" w:rsidRDefault="002A6F1A" w:rsidP="009A45ED">
            <w:pPr>
              <w:ind w:right="-135"/>
            </w:pPr>
            <w:r w:rsidRPr="005303BD">
              <w:t xml:space="preserve">Тема </w:t>
            </w:r>
            <w:r w:rsidR="009A45ED" w:rsidRPr="009A45ED">
              <w:t>6</w:t>
            </w:r>
            <w:r w:rsidRPr="005303BD">
              <w:t>. Жанрова та тематична різноманітність міської літератури Середньовіччя.</w:t>
            </w:r>
            <w:r w:rsidRPr="005303BD">
              <w:rPr>
                <w:bCs/>
              </w:rPr>
              <w:t xml:space="preserve"> Творчість </w:t>
            </w:r>
            <w:proofErr w:type="spellStart"/>
            <w:r w:rsidRPr="005303BD">
              <w:rPr>
                <w:bCs/>
              </w:rPr>
              <w:t>Фр</w:t>
            </w:r>
            <w:proofErr w:type="spellEnd"/>
            <w:r w:rsidRPr="005303BD">
              <w:rPr>
                <w:bCs/>
              </w:rPr>
              <w:t>. Війона як відображення кризи середньовічного світогляду.</w:t>
            </w:r>
          </w:p>
        </w:tc>
        <w:tc>
          <w:tcPr>
            <w:tcW w:w="512" w:type="pct"/>
          </w:tcPr>
          <w:p w:rsidR="002A6F1A" w:rsidRPr="005303BD" w:rsidRDefault="00541F10" w:rsidP="00EA204E">
            <w:pPr>
              <w:spacing w:line="276" w:lineRule="auto"/>
            </w:pPr>
            <w:r>
              <w:t>5</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p>
        </w:tc>
        <w:tc>
          <w:tcPr>
            <w:tcW w:w="410" w:type="pct"/>
            <w:gridSpan w:val="2"/>
          </w:tcPr>
          <w:p w:rsidR="002A6F1A" w:rsidRPr="005303BD" w:rsidRDefault="00541F10" w:rsidP="00EA204E">
            <w:pPr>
              <w:spacing w:line="276" w:lineRule="auto"/>
            </w:pPr>
            <w:r>
              <w:t>3</w:t>
            </w:r>
          </w:p>
        </w:tc>
        <w:tc>
          <w:tcPr>
            <w:tcW w:w="527" w:type="pct"/>
            <w:gridSpan w:val="2"/>
          </w:tcPr>
          <w:p w:rsidR="002A6F1A" w:rsidRPr="005303BD" w:rsidRDefault="00C72F79" w:rsidP="007A3328">
            <w:pPr>
              <w:spacing w:line="276" w:lineRule="auto"/>
            </w:pPr>
            <w:r>
              <w:t>1</w:t>
            </w:r>
            <w:r w:rsidR="007A3328">
              <w:t>4</w:t>
            </w:r>
          </w:p>
        </w:tc>
        <w:tc>
          <w:tcPr>
            <w:tcW w:w="420" w:type="pct"/>
            <w:gridSpan w:val="2"/>
          </w:tcPr>
          <w:p w:rsidR="002A6F1A" w:rsidRPr="005303BD" w:rsidRDefault="002A6F1A" w:rsidP="000D4D0C">
            <w:pPr>
              <w:spacing w:line="276" w:lineRule="auto"/>
            </w:pPr>
          </w:p>
        </w:tc>
        <w:tc>
          <w:tcPr>
            <w:tcW w:w="456" w:type="pct"/>
          </w:tcPr>
          <w:p w:rsidR="002A6F1A" w:rsidRPr="005303BD" w:rsidRDefault="002A6F1A" w:rsidP="000D4D0C">
            <w:pPr>
              <w:spacing w:line="276" w:lineRule="auto"/>
            </w:pPr>
          </w:p>
        </w:tc>
        <w:tc>
          <w:tcPr>
            <w:tcW w:w="455" w:type="pct"/>
          </w:tcPr>
          <w:p w:rsidR="002A6F1A" w:rsidRPr="005303BD" w:rsidRDefault="00C72F79" w:rsidP="007A3328">
            <w:pPr>
              <w:spacing w:line="276" w:lineRule="auto"/>
            </w:pPr>
            <w:r>
              <w:t>1</w:t>
            </w:r>
            <w:r w:rsidR="007A3328">
              <w:t>4</w:t>
            </w:r>
          </w:p>
        </w:tc>
      </w:tr>
      <w:tr w:rsidR="002A6F1A" w:rsidRPr="005303BD" w:rsidTr="005E0E24">
        <w:tc>
          <w:tcPr>
            <w:tcW w:w="1415" w:type="pct"/>
          </w:tcPr>
          <w:p w:rsidR="002A6F1A" w:rsidRPr="005303BD" w:rsidRDefault="002A6F1A" w:rsidP="009A45ED">
            <w:r w:rsidRPr="005303BD">
              <w:t xml:space="preserve">Тема </w:t>
            </w:r>
            <w:r w:rsidR="009A45ED">
              <w:rPr>
                <w:lang w:val="ru-RU"/>
              </w:rPr>
              <w:t>7</w:t>
            </w:r>
            <w:r w:rsidRPr="005303BD">
              <w:t xml:space="preserve">. </w:t>
            </w:r>
            <w:r w:rsidRPr="005303BD">
              <w:rPr>
                <w:bCs/>
              </w:rPr>
              <w:t>Перехід до доби Відродження. Творчість Данте. «Божественна комедія» Данте як духовний синтез культур</w:t>
            </w:r>
            <w:r w:rsidRPr="005303BD">
              <w:t>.</w:t>
            </w:r>
          </w:p>
        </w:tc>
        <w:tc>
          <w:tcPr>
            <w:tcW w:w="512" w:type="pct"/>
          </w:tcPr>
          <w:p w:rsidR="002A6F1A" w:rsidRPr="009A45ED" w:rsidRDefault="00541F10" w:rsidP="00EA204E">
            <w:pPr>
              <w:spacing w:line="276" w:lineRule="auto"/>
            </w:pPr>
            <w:r>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r w:rsidRPr="005303BD">
              <w:t>2</w:t>
            </w:r>
          </w:p>
        </w:tc>
        <w:tc>
          <w:tcPr>
            <w:tcW w:w="410" w:type="pct"/>
            <w:gridSpan w:val="2"/>
          </w:tcPr>
          <w:p w:rsidR="002A6F1A" w:rsidRPr="005303BD" w:rsidRDefault="00541F10" w:rsidP="00EA204E">
            <w:pPr>
              <w:spacing w:line="276" w:lineRule="auto"/>
              <w:rPr>
                <w:lang w:val="ru-RU"/>
              </w:rPr>
            </w:pPr>
            <w:r>
              <w:rPr>
                <w:lang w:val="ru-RU"/>
              </w:rPr>
              <w:t>3</w:t>
            </w:r>
          </w:p>
        </w:tc>
        <w:tc>
          <w:tcPr>
            <w:tcW w:w="527" w:type="pct"/>
            <w:gridSpan w:val="2"/>
          </w:tcPr>
          <w:p w:rsidR="002A6F1A" w:rsidRPr="005303BD" w:rsidRDefault="00C72F79" w:rsidP="007A3328">
            <w:pPr>
              <w:spacing w:line="276" w:lineRule="auto"/>
              <w:rPr>
                <w:lang w:val="ru-RU"/>
              </w:rPr>
            </w:pPr>
            <w:r>
              <w:rPr>
                <w:lang w:val="ru-RU"/>
              </w:rPr>
              <w:t>1</w:t>
            </w:r>
            <w:r w:rsidR="007A3328">
              <w:rPr>
                <w:lang w:val="ru-RU"/>
              </w:rPr>
              <w:t>8</w:t>
            </w:r>
          </w:p>
        </w:tc>
        <w:tc>
          <w:tcPr>
            <w:tcW w:w="420" w:type="pct"/>
            <w:gridSpan w:val="2"/>
          </w:tcPr>
          <w:p w:rsidR="002A6F1A" w:rsidRPr="005303BD" w:rsidRDefault="007A3328" w:rsidP="000D4D0C">
            <w:pPr>
              <w:spacing w:line="276" w:lineRule="auto"/>
            </w:pPr>
            <w:r>
              <w:t>2</w:t>
            </w:r>
          </w:p>
        </w:tc>
        <w:tc>
          <w:tcPr>
            <w:tcW w:w="456" w:type="pct"/>
          </w:tcPr>
          <w:p w:rsidR="002A6F1A" w:rsidRPr="005303BD" w:rsidRDefault="002A6F1A" w:rsidP="000D4D0C">
            <w:pPr>
              <w:spacing w:line="276" w:lineRule="auto"/>
            </w:pPr>
            <w:r w:rsidRPr="005303BD">
              <w:t>2</w:t>
            </w:r>
          </w:p>
        </w:tc>
        <w:tc>
          <w:tcPr>
            <w:tcW w:w="455" w:type="pct"/>
          </w:tcPr>
          <w:p w:rsidR="002A6F1A" w:rsidRPr="005303BD" w:rsidRDefault="00C72F79" w:rsidP="007A3328">
            <w:pPr>
              <w:spacing w:line="276" w:lineRule="auto"/>
              <w:rPr>
                <w:lang w:val="ru-RU"/>
              </w:rPr>
            </w:pPr>
            <w:r>
              <w:rPr>
                <w:lang w:val="ru-RU"/>
              </w:rPr>
              <w:t>1</w:t>
            </w:r>
            <w:r w:rsidR="007A3328">
              <w:rPr>
                <w:lang w:val="ru-RU"/>
              </w:rPr>
              <w:t>4</w:t>
            </w:r>
          </w:p>
        </w:tc>
      </w:tr>
      <w:tr w:rsidR="002A6F1A" w:rsidRPr="005303BD" w:rsidTr="005E0E24">
        <w:tc>
          <w:tcPr>
            <w:tcW w:w="1415" w:type="pct"/>
          </w:tcPr>
          <w:p w:rsidR="002A6F1A" w:rsidRPr="005303BD" w:rsidRDefault="002A6F1A" w:rsidP="000D4D0C">
            <w:r w:rsidRPr="005303BD">
              <w:rPr>
                <w:bCs/>
              </w:rPr>
              <w:t>Разом за змістовим модулем 1</w:t>
            </w:r>
          </w:p>
        </w:tc>
        <w:tc>
          <w:tcPr>
            <w:tcW w:w="512" w:type="pct"/>
          </w:tcPr>
          <w:p w:rsidR="002A6F1A" w:rsidRPr="005303BD" w:rsidRDefault="00541F10" w:rsidP="000D4D0C">
            <w:pPr>
              <w:spacing w:line="276" w:lineRule="auto"/>
              <w:rPr>
                <w:lang w:val="ru-RU"/>
              </w:rPr>
            </w:pPr>
            <w:r>
              <w:rPr>
                <w:lang w:val="ru-RU"/>
              </w:rPr>
              <w:t>44</w:t>
            </w:r>
          </w:p>
        </w:tc>
        <w:tc>
          <w:tcPr>
            <w:tcW w:w="368" w:type="pct"/>
          </w:tcPr>
          <w:p w:rsidR="002A6F1A" w:rsidRPr="005303BD" w:rsidRDefault="009A45ED" w:rsidP="001A7774">
            <w:pPr>
              <w:spacing w:line="276" w:lineRule="auto"/>
            </w:pPr>
            <w:r>
              <w:t>14</w:t>
            </w:r>
          </w:p>
        </w:tc>
        <w:tc>
          <w:tcPr>
            <w:tcW w:w="436" w:type="pct"/>
          </w:tcPr>
          <w:p w:rsidR="002A6F1A" w:rsidRPr="005303BD" w:rsidRDefault="002A6F1A" w:rsidP="00567678">
            <w:pPr>
              <w:spacing w:line="276" w:lineRule="auto"/>
            </w:pPr>
            <w:r w:rsidRPr="005303BD">
              <w:t>1</w:t>
            </w:r>
            <w:r w:rsidR="009A45ED">
              <w:t>0</w:t>
            </w:r>
          </w:p>
        </w:tc>
        <w:tc>
          <w:tcPr>
            <w:tcW w:w="410" w:type="pct"/>
            <w:gridSpan w:val="2"/>
          </w:tcPr>
          <w:p w:rsidR="002A6F1A" w:rsidRPr="005303BD" w:rsidRDefault="00A25430" w:rsidP="00541F10">
            <w:pPr>
              <w:spacing w:line="276" w:lineRule="auto"/>
            </w:pPr>
            <w:r>
              <w:t>2</w:t>
            </w:r>
            <w:r w:rsidR="00541F10">
              <w:t>0</w:t>
            </w:r>
          </w:p>
        </w:tc>
        <w:tc>
          <w:tcPr>
            <w:tcW w:w="527" w:type="pct"/>
            <w:gridSpan w:val="2"/>
          </w:tcPr>
          <w:p w:rsidR="002A6F1A" w:rsidRPr="005303BD" w:rsidRDefault="007A3328" w:rsidP="00130FC1">
            <w:pPr>
              <w:spacing w:line="276" w:lineRule="auto"/>
              <w:rPr>
                <w:lang w:val="ru-RU"/>
              </w:rPr>
            </w:pPr>
            <w:r>
              <w:rPr>
                <w:lang w:val="ru-RU"/>
              </w:rPr>
              <w:t>108</w:t>
            </w:r>
          </w:p>
        </w:tc>
        <w:tc>
          <w:tcPr>
            <w:tcW w:w="420" w:type="pct"/>
            <w:gridSpan w:val="2"/>
          </w:tcPr>
          <w:p w:rsidR="002A6F1A" w:rsidRPr="005303BD" w:rsidRDefault="007A3328" w:rsidP="000D4D0C">
            <w:pPr>
              <w:spacing w:line="276" w:lineRule="auto"/>
            </w:pPr>
            <w:r>
              <w:t>6</w:t>
            </w:r>
          </w:p>
        </w:tc>
        <w:tc>
          <w:tcPr>
            <w:tcW w:w="456" w:type="pct"/>
          </w:tcPr>
          <w:p w:rsidR="002A6F1A" w:rsidRPr="005303BD" w:rsidRDefault="002A6F1A" w:rsidP="000D4D0C">
            <w:pPr>
              <w:spacing w:line="276" w:lineRule="auto"/>
            </w:pPr>
            <w:r>
              <w:t>4</w:t>
            </w:r>
          </w:p>
        </w:tc>
        <w:tc>
          <w:tcPr>
            <w:tcW w:w="455" w:type="pct"/>
          </w:tcPr>
          <w:p w:rsidR="002A6F1A" w:rsidRPr="005303BD" w:rsidRDefault="007A3328" w:rsidP="00130FC1">
            <w:pPr>
              <w:spacing w:line="276" w:lineRule="auto"/>
              <w:rPr>
                <w:lang w:val="ru-RU"/>
              </w:rPr>
            </w:pPr>
            <w:r>
              <w:rPr>
                <w:lang w:val="ru-RU"/>
              </w:rPr>
              <w:t>98</w:t>
            </w:r>
          </w:p>
        </w:tc>
      </w:tr>
      <w:tr w:rsidR="002A6F1A" w:rsidRPr="005303BD" w:rsidTr="000D4D0C">
        <w:trPr>
          <w:cantSplit/>
        </w:trPr>
        <w:tc>
          <w:tcPr>
            <w:tcW w:w="5000" w:type="pct"/>
            <w:gridSpan w:val="12"/>
          </w:tcPr>
          <w:p w:rsidR="002A6F1A" w:rsidRPr="005303BD" w:rsidRDefault="002A6F1A" w:rsidP="000D4D0C">
            <w:pPr>
              <w:tabs>
                <w:tab w:val="left" w:pos="851"/>
              </w:tabs>
              <w:spacing w:line="276" w:lineRule="auto"/>
              <w:ind w:firstLine="425"/>
              <w:jc w:val="center"/>
              <w:rPr>
                <w:b/>
              </w:rPr>
            </w:pPr>
            <w:r w:rsidRPr="005303BD">
              <w:rPr>
                <w:b/>
                <w:bCs/>
              </w:rPr>
              <w:t>Змістовий модуль 2</w:t>
            </w:r>
            <w:r w:rsidRPr="005303BD">
              <w:rPr>
                <w:b/>
              </w:rPr>
              <w:t>.</w:t>
            </w:r>
          </w:p>
          <w:p w:rsidR="002A6F1A" w:rsidRPr="005303BD" w:rsidRDefault="002A6F1A" w:rsidP="00BE7B24">
            <w:pPr>
              <w:pStyle w:val="a9"/>
              <w:tabs>
                <w:tab w:val="left" w:pos="993"/>
              </w:tabs>
              <w:spacing w:after="0"/>
              <w:jc w:val="center"/>
            </w:pPr>
            <w:r w:rsidRPr="005303BD">
              <w:rPr>
                <w:lang w:val="uk-UA"/>
              </w:rPr>
              <w:t>Література доби Відродження</w:t>
            </w:r>
            <w:r w:rsidRPr="005303BD">
              <w:t>.</w:t>
            </w:r>
          </w:p>
        </w:tc>
      </w:tr>
      <w:tr w:rsidR="002A6F1A" w:rsidRPr="005303BD" w:rsidTr="005E0E24">
        <w:tc>
          <w:tcPr>
            <w:tcW w:w="1415" w:type="pct"/>
          </w:tcPr>
          <w:p w:rsidR="002A6F1A" w:rsidRPr="005303BD" w:rsidRDefault="002A6F1A" w:rsidP="005303BD">
            <w:pPr>
              <w:ind w:right="-135"/>
            </w:pPr>
            <w:r w:rsidRPr="005303BD">
              <w:rPr>
                <w:bCs/>
              </w:rPr>
              <w:t>Тема</w:t>
            </w:r>
            <w:r w:rsidRPr="005303BD">
              <w:t xml:space="preserve"> 1</w:t>
            </w:r>
            <w:r w:rsidRPr="005303BD">
              <w:rPr>
                <w:bCs/>
              </w:rPr>
              <w:t xml:space="preserve"> Характерні риси літератури Ренесансу. </w:t>
            </w:r>
            <w:proofErr w:type="spellStart"/>
            <w:r w:rsidRPr="005303BD">
              <w:rPr>
                <w:bCs/>
              </w:rPr>
              <w:t>Франческо</w:t>
            </w:r>
            <w:proofErr w:type="spellEnd"/>
            <w:r w:rsidRPr="005303BD">
              <w:rPr>
                <w:bCs/>
              </w:rPr>
              <w:t xml:space="preserve"> Петрарка – перший європейський гуманіст.</w:t>
            </w:r>
          </w:p>
        </w:tc>
        <w:tc>
          <w:tcPr>
            <w:tcW w:w="512" w:type="pct"/>
          </w:tcPr>
          <w:p w:rsidR="002A6F1A" w:rsidRPr="005303BD" w:rsidRDefault="00541F10" w:rsidP="00EA204E">
            <w:pPr>
              <w:spacing w:line="276" w:lineRule="auto"/>
              <w:rPr>
                <w:lang w:val="ru-RU"/>
              </w:rPr>
            </w:pPr>
            <w:r>
              <w:rPr>
                <w:lang w:val="ru-RU"/>
              </w:rPr>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r w:rsidRPr="005303BD">
              <w:t>2</w:t>
            </w:r>
          </w:p>
        </w:tc>
        <w:tc>
          <w:tcPr>
            <w:tcW w:w="410" w:type="pct"/>
            <w:gridSpan w:val="2"/>
          </w:tcPr>
          <w:p w:rsidR="002A6F1A" w:rsidRPr="005303BD" w:rsidRDefault="00541F10" w:rsidP="00EA204E">
            <w:pPr>
              <w:spacing w:line="276" w:lineRule="auto"/>
              <w:rPr>
                <w:lang w:val="ru-RU"/>
              </w:rPr>
            </w:pPr>
            <w:r>
              <w:rPr>
                <w:lang w:val="ru-RU"/>
              </w:rPr>
              <w:t>3</w:t>
            </w:r>
          </w:p>
        </w:tc>
        <w:tc>
          <w:tcPr>
            <w:tcW w:w="527" w:type="pct"/>
            <w:gridSpan w:val="2"/>
          </w:tcPr>
          <w:p w:rsidR="002A6F1A" w:rsidRPr="005303BD" w:rsidRDefault="002A6F1A" w:rsidP="007A3328">
            <w:pPr>
              <w:spacing w:line="276" w:lineRule="auto"/>
              <w:rPr>
                <w:lang w:val="ru-RU"/>
              </w:rPr>
            </w:pPr>
            <w:r>
              <w:rPr>
                <w:lang w:val="ru-RU"/>
              </w:rPr>
              <w:t>1</w:t>
            </w:r>
            <w:r w:rsidR="007A3328">
              <w:rPr>
                <w:lang w:val="ru-RU"/>
              </w:rPr>
              <w:t>4</w:t>
            </w:r>
          </w:p>
        </w:tc>
        <w:tc>
          <w:tcPr>
            <w:tcW w:w="420" w:type="pct"/>
            <w:gridSpan w:val="2"/>
          </w:tcPr>
          <w:p w:rsidR="002A6F1A" w:rsidRPr="005303BD" w:rsidRDefault="002A6F1A" w:rsidP="000D4D0C">
            <w:pPr>
              <w:spacing w:line="276" w:lineRule="auto"/>
            </w:pPr>
          </w:p>
        </w:tc>
        <w:tc>
          <w:tcPr>
            <w:tcW w:w="456" w:type="pct"/>
          </w:tcPr>
          <w:p w:rsidR="002A6F1A" w:rsidRPr="005303BD" w:rsidRDefault="002A6F1A" w:rsidP="000D4D0C">
            <w:pPr>
              <w:spacing w:line="276" w:lineRule="auto"/>
            </w:pPr>
          </w:p>
        </w:tc>
        <w:tc>
          <w:tcPr>
            <w:tcW w:w="455" w:type="pct"/>
          </w:tcPr>
          <w:p w:rsidR="002A6F1A" w:rsidRPr="005303BD" w:rsidRDefault="00C72F79" w:rsidP="007A3328">
            <w:pPr>
              <w:spacing w:line="276" w:lineRule="auto"/>
              <w:rPr>
                <w:lang w:val="ru-RU"/>
              </w:rPr>
            </w:pPr>
            <w:r>
              <w:rPr>
                <w:lang w:val="ru-RU"/>
              </w:rPr>
              <w:t>1</w:t>
            </w:r>
            <w:r w:rsidR="007A3328">
              <w:rPr>
                <w:lang w:val="ru-RU"/>
              </w:rPr>
              <w:t>4</w:t>
            </w:r>
          </w:p>
        </w:tc>
      </w:tr>
      <w:tr w:rsidR="002A6F1A" w:rsidRPr="005303BD" w:rsidTr="005E0E24">
        <w:tc>
          <w:tcPr>
            <w:tcW w:w="1415" w:type="pct"/>
          </w:tcPr>
          <w:p w:rsidR="002A6F1A" w:rsidRPr="005303BD" w:rsidRDefault="002A6F1A" w:rsidP="00BE7B24">
            <w:pPr>
              <w:ind w:right="-135"/>
            </w:pPr>
            <w:r w:rsidRPr="005303BD">
              <w:rPr>
                <w:bCs/>
              </w:rPr>
              <w:t>Тема 2. Своєрідність італійської новели епохи Ренесансу. Дж. Боккаччо – фундатор жанру новели</w:t>
            </w:r>
          </w:p>
        </w:tc>
        <w:tc>
          <w:tcPr>
            <w:tcW w:w="512" w:type="pct"/>
          </w:tcPr>
          <w:p w:rsidR="002A6F1A" w:rsidRPr="005303BD" w:rsidRDefault="00541F10" w:rsidP="00EA204E">
            <w:pPr>
              <w:spacing w:line="276" w:lineRule="auto"/>
              <w:rPr>
                <w:lang w:val="ru-RU"/>
              </w:rPr>
            </w:pPr>
            <w:r>
              <w:rPr>
                <w:lang w:val="ru-RU"/>
              </w:rPr>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r w:rsidRPr="005303BD">
              <w:t>2</w:t>
            </w:r>
          </w:p>
        </w:tc>
        <w:tc>
          <w:tcPr>
            <w:tcW w:w="410" w:type="pct"/>
            <w:gridSpan w:val="2"/>
          </w:tcPr>
          <w:p w:rsidR="002A6F1A" w:rsidRPr="005303BD" w:rsidRDefault="00541F10" w:rsidP="00567678">
            <w:pPr>
              <w:spacing w:line="276" w:lineRule="auto"/>
              <w:rPr>
                <w:lang w:val="ru-RU"/>
              </w:rPr>
            </w:pPr>
            <w:r>
              <w:rPr>
                <w:lang w:val="ru-RU"/>
              </w:rPr>
              <w:t>3</w:t>
            </w:r>
          </w:p>
        </w:tc>
        <w:tc>
          <w:tcPr>
            <w:tcW w:w="527" w:type="pct"/>
            <w:gridSpan w:val="2"/>
          </w:tcPr>
          <w:p w:rsidR="002A6F1A" w:rsidRPr="005303BD" w:rsidRDefault="002A6F1A" w:rsidP="007A3328">
            <w:pPr>
              <w:spacing w:line="276" w:lineRule="auto"/>
              <w:rPr>
                <w:lang w:val="ru-RU"/>
              </w:rPr>
            </w:pPr>
            <w:r>
              <w:rPr>
                <w:lang w:val="ru-RU"/>
              </w:rPr>
              <w:t>1</w:t>
            </w:r>
            <w:r w:rsidR="007A3328">
              <w:rPr>
                <w:lang w:val="ru-RU"/>
              </w:rPr>
              <w:t>4</w:t>
            </w:r>
          </w:p>
        </w:tc>
        <w:tc>
          <w:tcPr>
            <w:tcW w:w="420" w:type="pct"/>
            <w:gridSpan w:val="2"/>
          </w:tcPr>
          <w:p w:rsidR="002A6F1A" w:rsidRPr="005303BD" w:rsidRDefault="002A6F1A" w:rsidP="000D4D0C">
            <w:pPr>
              <w:spacing w:line="276" w:lineRule="auto"/>
            </w:pPr>
          </w:p>
        </w:tc>
        <w:tc>
          <w:tcPr>
            <w:tcW w:w="456" w:type="pct"/>
          </w:tcPr>
          <w:p w:rsidR="002A6F1A" w:rsidRPr="005303BD" w:rsidRDefault="002A6F1A" w:rsidP="000D4D0C">
            <w:pPr>
              <w:spacing w:line="276" w:lineRule="auto"/>
            </w:pPr>
          </w:p>
        </w:tc>
        <w:tc>
          <w:tcPr>
            <w:tcW w:w="455" w:type="pct"/>
          </w:tcPr>
          <w:p w:rsidR="002A6F1A" w:rsidRPr="005303BD" w:rsidRDefault="00C72F79" w:rsidP="007A3328">
            <w:pPr>
              <w:spacing w:line="276" w:lineRule="auto"/>
              <w:rPr>
                <w:lang w:val="ru-RU"/>
              </w:rPr>
            </w:pPr>
            <w:r>
              <w:rPr>
                <w:lang w:val="ru-RU"/>
              </w:rPr>
              <w:t>1</w:t>
            </w:r>
            <w:r w:rsidR="007A3328">
              <w:rPr>
                <w:lang w:val="ru-RU"/>
              </w:rPr>
              <w:t>4</w:t>
            </w:r>
          </w:p>
        </w:tc>
      </w:tr>
      <w:tr w:rsidR="002A6F1A" w:rsidRPr="005303BD" w:rsidTr="005E0E24">
        <w:tc>
          <w:tcPr>
            <w:tcW w:w="1415" w:type="pct"/>
          </w:tcPr>
          <w:p w:rsidR="002A6F1A" w:rsidRPr="005303BD" w:rsidRDefault="002A6F1A" w:rsidP="005303BD">
            <w:pPr>
              <w:ind w:right="-135"/>
            </w:pPr>
            <w:r w:rsidRPr="005303BD">
              <w:t>Тема 3.</w:t>
            </w:r>
            <w:r w:rsidRPr="005303BD">
              <w:rPr>
                <w:bCs/>
              </w:rPr>
              <w:t xml:space="preserve"> Відродження у Франції. Художній світ Ф.</w:t>
            </w:r>
            <w:r>
              <w:rPr>
                <w:bCs/>
                <w:lang w:val="tr-TR"/>
              </w:rPr>
              <w:t> </w:t>
            </w:r>
            <w:proofErr w:type="spellStart"/>
            <w:r w:rsidRPr="005303BD">
              <w:rPr>
                <w:bCs/>
              </w:rPr>
              <w:t>Рабле</w:t>
            </w:r>
            <w:proofErr w:type="spellEnd"/>
            <w:r w:rsidRPr="005303BD">
              <w:rPr>
                <w:bCs/>
              </w:rPr>
              <w:t>. Роман «</w:t>
            </w:r>
            <w:proofErr w:type="spellStart"/>
            <w:r w:rsidR="00FF3623" w:rsidRPr="00FF3623">
              <w:rPr>
                <w:bCs/>
              </w:rPr>
              <w:t>Ґарґантюа</w:t>
            </w:r>
            <w:proofErr w:type="spellEnd"/>
            <w:r w:rsidR="00FF3623" w:rsidRPr="00FF3623">
              <w:rPr>
                <w:bCs/>
              </w:rPr>
              <w:t xml:space="preserve"> </w:t>
            </w:r>
            <w:r w:rsidR="00FF3623" w:rsidRPr="00FF3623">
              <w:rPr>
                <w:bCs/>
              </w:rPr>
              <w:lastRenderedPageBreak/>
              <w:t xml:space="preserve">і </w:t>
            </w:r>
            <w:proofErr w:type="spellStart"/>
            <w:r w:rsidR="00FF3623" w:rsidRPr="00FF3623">
              <w:rPr>
                <w:bCs/>
              </w:rPr>
              <w:t>Пантаґрюель</w:t>
            </w:r>
            <w:proofErr w:type="spellEnd"/>
            <w:r w:rsidRPr="005303BD">
              <w:rPr>
                <w:bCs/>
              </w:rPr>
              <w:t>» як найвище досягнення французького Ренесансу.</w:t>
            </w:r>
          </w:p>
        </w:tc>
        <w:tc>
          <w:tcPr>
            <w:tcW w:w="512" w:type="pct"/>
          </w:tcPr>
          <w:p w:rsidR="002A6F1A" w:rsidRPr="005303BD" w:rsidRDefault="00541F10" w:rsidP="000D4D0C">
            <w:pPr>
              <w:spacing w:line="276" w:lineRule="auto"/>
            </w:pPr>
            <w:r>
              <w:lastRenderedPageBreak/>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r w:rsidRPr="005303BD">
              <w:t>2</w:t>
            </w:r>
          </w:p>
        </w:tc>
        <w:tc>
          <w:tcPr>
            <w:tcW w:w="410" w:type="pct"/>
            <w:gridSpan w:val="2"/>
          </w:tcPr>
          <w:p w:rsidR="002A6F1A" w:rsidRPr="005303BD" w:rsidRDefault="00541F10" w:rsidP="00EA204E">
            <w:pPr>
              <w:spacing w:line="276" w:lineRule="auto"/>
            </w:pPr>
            <w:r>
              <w:t>3</w:t>
            </w:r>
          </w:p>
        </w:tc>
        <w:tc>
          <w:tcPr>
            <w:tcW w:w="527" w:type="pct"/>
            <w:gridSpan w:val="2"/>
          </w:tcPr>
          <w:p w:rsidR="002A6F1A" w:rsidRPr="005303BD" w:rsidRDefault="002A6F1A" w:rsidP="007A3328">
            <w:pPr>
              <w:spacing w:line="276" w:lineRule="auto"/>
            </w:pPr>
            <w:r>
              <w:t>1</w:t>
            </w:r>
            <w:r w:rsidR="007A3328">
              <w:t>4</w:t>
            </w:r>
          </w:p>
        </w:tc>
        <w:tc>
          <w:tcPr>
            <w:tcW w:w="420" w:type="pct"/>
            <w:gridSpan w:val="2"/>
          </w:tcPr>
          <w:p w:rsidR="002A6F1A" w:rsidRPr="005303BD" w:rsidRDefault="002A6F1A" w:rsidP="000D4D0C">
            <w:pPr>
              <w:spacing w:line="276" w:lineRule="auto"/>
            </w:pPr>
          </w:p>
        </w:tc>
        <w:tc>
          <w:tcPr>
            <w:tcW w:w="456" w:type="pct"/>
          </w:tcPr>
          <w:p w:rsidR="002A6F1A" w:rsidRPr="005303BD" w:rsidRDefault="002A6F1A" w:rsidP="000D4D0C">
            <w:pPr>
              <w:spacing w:line="276" w:lineRule="auto"/>
            </w:pPr>
          </w:p>
        </w:tc>
        <w:tc>
          <w:tcPr>
            <w:tcW w:w="455" w:type="pct"/>
          </w:tcPr>
          <w:p w:rsidR="002A6F1A" w:rsidRPr="005303BD" w:rsidRDefault="00C72F79" w:rsidP="007A3328">
            <w:pPr>
              <w:spacing w:line="276" w:lineRule="auto"/>
            </w:pPr>
            <w:r>
              <w:t>1</w:t>
            </w:r>
            <w:r w:rsidR="007A3328">
              <w:t>4</w:t>
            </w:r>
          </w:p>
        </w:tc>
      </w:tr>
      <w:tr w:rsidR="002A6F1A" w:rsidRPr="005303BD" w:rsidTr="005E0E24">
        <w:tc>
          <w:tcPr>
            <w:tcW w:w="1415" w:type="pct"/>
          </w:tcPr>
          <w:p w:rsidR="002A6F1A" w:rsidRPr="009A45ED" w:rsidRDefault="002A6F1A" w:rsidP="005303BD">
            <w:r w:rsidRPr="005303BD">
              <w:lastRenderedPageBreak/>
              <w:t>Тема 4</w:t>
            </w:r>
            <w:r w:rsidR="009A45ED">
              <w:t>.</w:t>
            </w:r>
            <w:r w:rsidRPr="005303BD">
              <w:rPr>
                <w:bCs/>
              </w:rPr>
              <w:t xml:space="preserve"> Відродження в Англії. Творчість В. Шекспіра: ствердження гуманістичного ідеалу в комедіях та сонетах.</w:t>
            </w:r>
            <w:r w:rsidRPr="005303BD">
              <w:t xml:space="preserve"> </w:t>
            </w:r>
          </w:p>
        </w:tc>
        <w:tc>
          <w:tcPr>
            <w:tcW w:w="512" w:type="pct"/>
          </w:tcPr>
          <w:p w:rsidR="002A6F1A" w:rsidRPr="009A45ED" w:rsidRDefault="00541F10" w:rsidP="000D4D0C">
            <w:pPr>
              <w:spacing w:line="276" w:lineRule="auto"/>
            </w:pPr>
            <w:r>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9A45ED" w:rsidP="000D4D0C">
            <w:pPr>
              <w:spacing w:line="276" w:lineRule="auto"/>
            </w:pPr>
            <w:r>
              <w:t>2</w:t>
            </w:r>
          </w:p>
        </w:tc>
        <w:tc>
          <w:tcPr>
            <w:tcW w:w="410" w:type="pct"/>
            <w:gridSpan w:val="2"/>
          </w:tcPr>
          <w:p w:rsidR="002A6F1A" w:rsidRPr="009A45ED" w:rsidRDefault="00541F10" w:rsidP="00EA204E">
            <w:pPr>
              <w:spacing w:line="276" w:lineRule="auto"/>
            </w:pPr>
            <w:r>
              <w:t>3</w:t>
            </w:r>
          </w:p>
        </w:tc>
        <w:tc>
          <w:tcPr>
            <w:tcW w:w="527" w:type="pct"/>
            <w:gridSpan w:val="2"/>
          </w:tcPr>
          <w:p w:rsidR="002A6F1A" w:rsidRPr="009A45ED" w:rsidRDefault="00C72F79" w:rsidP="007A3328">
            <w:pPr>
              <w:spacing w:line="276" w:lineRule="auto"/>
            </w:pPr>
            <w:r>
              <w:t>1</w:t>
            </w:r>
            <w:r w:rsidR="007A3328">
              <w:t>8</w:t>
            </w:r>
          </w:p>
        </w:tc>
        <w:tc>
          <w:tcPr>
            <w:tcW w:w="420" w:type="pct"/>
            <w:gridSpan w:val="2"/>
          </w:tcPr>
          <w:p w:rsidR="002A6F1A" w:rsidRPr="005303BD" w:rsidRDefault="002A6F1A" w:rsidP="000D4D0C">
            <w:pPr>
              <w:spacing w:line="276" w:lineRule="auto"/>
            </w:pPr>
            <w:r>
              <w:t>2</w:t>
            </w:r>
          </w:p>
        </w:tc>
        <w:tc>
          <w:tcPr>
            <w:tcW w:w="456" w:type="pct"/>
          </w:tcPr>
          <w:p w:rsidR="002A6F1A" w:rsidRPr="005303BD" w:rsidRDefault="002A6F1A" w:rsidP="000D4D0C">
            <w:pPr>
              <w:spacing w:line="276" w:lineRule="auto"/>
            </w:pPr>
            <w:r>
              <w:t>2</w:t>
            </w:r>
          </w:p>
        </w:tc>
        <w:tc>
          <w:tcPr>
            <w:tcW w:w="455" w:type="pct"/>
          </w:tcPr>
          <w:p w:rsidR="002A6F1A" w:rsidRPr="009A45ED" w:rsidRDefault="00C72F79" w:rsidP="007A3328">
            <w:pPr>
              <w:spacing w:line="276" w:lineRule="auto"/>
            </w:pPr>
            <w:r>
              <w:t>1</w:t>
            </w:r>
            <w:r w:rsidR="007A3328">
              <w:t>4</w:t>
            </w:r>
          </w:p>
        </w:tc>
      </w:tr>
      <w:tr w:rsidR="009A45ED" w:rsidRPr="005303BD" w:rsidTr="005E0E24">
        <w:tc>
          <w:tcPr>
            <w:tcW w:w="1415" w:type="pct"/>
          </w:tcPr>
          <w:p w:rsidR="009A45ED" w:rsidRPr="009A45ED" w:rsidRDefault="009A45ED" w:rsidP="005303BD">
            <w:r w:rsidRPr="009A45ED">
              <w:t xml:space="preserve">Тема 5. </w:t>
            </w:r>
            <w:r w:rsidRPr="005303BD">
              <w:t>Криза гуманізму в трагедіях та пізніх драмах</w:t>
            </w:r>
            <w:r w:rsidRPr="009A45ED">
              <w:t xml:space="preserve"> В. Шексп</w:t>
            </w:r>
            <w:r>
              <w:t>іра.</w:t>
            </w:r>
          </w:p>
        </w:tc>
        <w:tc>
          <w:tcPr>
            <w:tcW w:w="512" w:type="pct"/>
          </w:tcPr>
          <w:p w:rsidR="009A45ED" w:rsidRPr="009A45ED" w:rsidRDefault="00541F10" w:rsidP="000D4D0C">
            <w:pPr>
              <w:spacing w:line="276" w:lineRule="auto"/>
            </w:pPr>
            <w:r>
              <w:t>7</w:t>
            </w:r>
          </w:p>
        </w:tc>
        <w:tc>
          <w:tcPr>
            <w:tcW w:w="368" w:type="pct"/>
          </w:tcPr>
          <w:p w:rsidR="009A45ED" w:rsidRPr="005303BD" w:rsidRDefault="009A45ED" w:rsidP="000D4D0C">
            <w:pPr>
              <w:spacing w:line="276" w:lineRule="auto"/>
            </w:pPr>
            <w:r>
              <w:t>2</w:t>
            </w:r>
          </w:p>
        </w:tc>
        <w:tc>
          <w:tcPr>
            <w:tcW w:w="436" w:type="pct"/>
          </w:tcPr>
          <w:p w:rsidR="009A45ED" w:rsidRDefault="009A45ED" w:rsidP="000D4D0C">
            <w:pPr>
              <w:spacing w:line="276" w:lineRule="auto"/>
            </w:pPr>
            <w:r>
              <w:t>2</w:t>
            </w:r>
          </w:p>
        </w:tc>
        <w:tc>
          <w:tcPr>
            <w:tcW w:w="410" w:type="pct"/>
            <w:gridSpan w:val="2"/>
          </w:tcPr>
          <w:p w:rsidR="009A45ED" w:rsidRPr="009A45ED" w:rsidRDefault="00541F10" w:rsidP="00EA204E">
            <w:pPr>
              <w:spacing w:line="276" w:lineRule="auto"/>
            </w:pPr>
            <w:r>
              <w:t>3</w:t>
            </w:r>
          </w:p>
        </w:tc>
        <w:tc>
          <w:tcPr>
            <w:tcW w:w="527" w:type="pct"/>
            <w:gridSpan w:val="2"/>
          </w:tcPr>
          <w:p w:rsidR="009A45ED" w:rsidRPr="009A45ED" w:rsidRDefault="00C72F79" w:rsidP="007A3328">
            <w:pPr>
              <w:spacing w:line="276" w:lineRule="auto"/>
            </w:pPr>
            <w:r>
              <w:t>1</w:t>
            </w:r>
            <w:r w:rsidR="007A3328">
              <w:t>4</w:t>
            </w:r>
          </w:p>
        </w:tc>
        <w:tc>
          <w:tcPr>
            <w:tcW w:w="420" w:type="pct"/>
            <w:gridSpan w:val="2"/>
          </w:tcPr>
          <w:p w:rsidR="009A45ED" w:rsidRDefault="009A45ED" w:rsidP="000D4D0C">
            <w:pPr>
              <w:spacing w:line="276" w:lineRule="auto"/>
            </w:pPr>
          </w:p>
        </w:tc>
        <w:tc>
          <w:tcPr>
            <w:tcW w:w="456" w:type="pct"/>
          </w:tcPr>
          <w:p w:rsidR="009A45ED" w:rsidRDefault="009A45ED" w:rsidP="000D4D0C">
            <w:pPr>
              <w:spacing w:line="276" w:lineRule="auto"/>
            </w:pPr>
          </w:p>
        </w:tc>
        <w:tc>
          <w:tcPr>
            <w:tcW w:w="455" w:type="pct"/>
          </w:tcPr>
          <w:p w:rsidR="009A45ED" w:rsidRPr="009A45ED" w:rsidRDefault="00C72F79" w:rsidP="007A3328">
            <w:pPr>
              <w:spacing w:line="276" w:lineRule="auto"/>
            </w:pPr>
            <w:r>
              <w:t>1</w:t>
            </w:r>
            <w:r w:rsidR="007A3328">
              <w:t>4</w:t>
            </w:r>
          </w:p>
        </w:tc>
      </w:tr>
      <w:tr w:rsidR="002A6F1A" w:rsidRPr="005303BD" w:rsidTr="005E0E24">
        <w:tc>
          <w:tcPr>
            <w:tcW w:w="1415" w:type="pct"/>
          </w:tcPr>
          <w:p w:rsidR="002A6F1A" w:rsidRPr="005303BD" w:rsidRDefault="002A6F1A" w:rsidP="009A45ED">
            <w:pPr>
              <w:ind w:right="-135"/>
            </w:pPr>
            <w:r w:rsidRPr="005303BD">
              <w:rPr>
                <w:bCs/>
              </w:rPr>
              <w:t xml:space="preserve">Тема </w:t>
            </w:r>
            <w:r w:rsidR="009A45ED" w:rsidRPr="009A45ED">
              <w:rPr>
                <w:bCs/>
              </w:rPr>
              <w:t>6</w:t>
            </w:r>
            <w:r w:rsidRPr="005303BD">
              <w:rPr>
                <w:bCs/>
              </w:rPr>
              <w:t xml:space="preserve">. </w:t>
            </w:r>
            <w:r w:rsidRPr="005303BD">
              <w:t xml:space="preserve">Особливості розвитку гуманізму </w:t>
            </w:r>
            <w:r w:rsidRPr="005303BD">
              <w:rPr>
                <w:bCs/>
              </w:rPr>
              <w:t xml:space="preserve">в Німеччині та Нідерландах. Характерні риси літератури </w:t>
            </w:r>
            <w:r w:rsidRPr="005303BD">
              <w:t>«Північного Відродження»</w:t>
            </w:r>
          </w:p>
        </w:tc>
        <w:tc>
          <w:tcPr>
            <w:tcW w:w="512" w:type="pct"/>
          </w:tcPr>
          <w:p w:rsidR="002A6F1A" w:rsidRPr="005303BD" w:rsidRDefault="00541F10" w:rsidP="000D4D0C">
            <w:pPr>
              <w:spacing w:line="276" w:lineRule="auto"/>
              <w:rPr>
                <w:lang w:val="ru-RU"/>
              </w:rPr>
            </w:pPr>
            <w:r>
              <w:rPr>
                <w:lang w:val="ru-RU"/>
              </w:rPr>
              <w:t>4</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p>
        </w:tc>
        <w:tc>
          <w:tcPr>
            <w:tcW w:w="410" w:type="pct"/>
            <w:gridSpan w:val="2"/>
          </w:tcPr>
          <w:p w:rsidR="002A6F1A" w:rsidRPr="005303BD" w:rsidRDefault="00541F10" w:rsidP="00EA204E">
            <w:pPr>
              <w:spacing w:line="276" w:lineRule="auto"/>
              <w:rPr>
                <w:lang w:val="ru-RU"/>
              </w:rPr>
            </w:pPr>
            <w:r>
              <w:rPr>
                <w:lang w:val="ru-RU"/>
              </w:rPr>
              <w:t>2</w:t>
            </w:r>
          </w:p>
        </w:tc>
        <w:tc>
          <w:tcPr>
            <w:tcW w:w="527" w:type="pct"/>
            <w:gridSpan w:val="2"/>
          </w:tcPr>
          <w:p w:rsidR="002A6F1A" w:rsidRPr="005303BD" w:rsidRDefault="007A3328" w:rsidP="00DE7AF3">
            <w:pPr>
              <w:spacing w:line="276" w:lineRule="auto"/>
              <w:rPr>
                <w:lang w:val="ru-RU"/>
              </w:rPr>
            </w:pPr>
            <w:r>
              <w:rPr>
                <w:lang w:val="ru-RU"/>
              </w:rPr>
              <w:t>14</w:t>
            </w:r>
          </w:p>
        </w:tc>
        <w:tc>
          <w:tcPr>
            <w:tcW w:w="420" w:type="pct"/>
            <w:gridSpan w:val="2"/>
          </w:tcPr>
          <w:p w:rsidR="002A6F1A" w:rsidRPr="005303BD" w:rsidRDefault="002A6F1A" w:rsidP="000D4D0C">
            <w:pPr>
              <w:spacing w:line="276" w:lineRule="auto"/>
            </w:pPr>
          </w:p>
        </w:tc>
        <w:tc>
          <w:tcPr>
            <w:tcW w:w="456" w:type="pct"/>
          </w:tcPr>
          <w:p w:rsidR="002A6F1A" w:rsidRPr="005303BD" w:rsidRDefault="002A6F1A" w:rsidP="000D4D0C">
            <w:pPr>
              <w:spacing w:line="276" w:lineRule="auto"/>
            </w:pPr>
          </w:p>
        </w:tc>
        <w:tc>
          <w:tcPr>
            <w:tcW w:w="455" w:type="pct"/>
          </w:tcPr>
          <w:p w:rsidR="002A6F1A" w:rsidRPr="005303BD" w:rsidRDefault="007A3328" w:rsidP="00DE7AF3">
            <w:pPr>
              <w:spacing w:line="276" w:lineRule="auto"/>
              <w:rPr>
                <w:lang w:val="ru-RU"/>
              </w:rPr>
            </w:pPr>
            <w:r>
              <w:rPr>
                <w:lang w:val="ru-RU"/>
              </w:rPr>
              <w:t>14</w:t>
            </w:r>
          </w:p>
        </w:tc>
      </w:tr>
      <w:tr w:rsidR="002A6F1A" w:rsidRPr="005303BD" w:rsidTr="005E0E24">
        <w:tc>
          <w:tcPr>
            <w:tcW w:w="1415" w:type="pct"/>
          </w:tcPr>
          <w:p w:rsidR="002A6F1A" w:rsidRPr="005303BD" w:rsidRDefault="002A6F1A" w:rsidP="009A45ED">
            <w:pPr>
              <w:jc w:val="both"/>
              <w:rPr>
                <w:bCs/>
                <w:lang w:val="tr-TR"/>
              </w:rPr>
            </w:pPr>
            <w:r w:rsidRPr="005303BD">
              <w:rPr>
                <w:bCs/>
              </w:rPr>
              <w:t xml:space="preserve">Тема </w:t>
            </w:r>
            <w:r w:rsidR="009A45ED">
              <w:rPr>
                <w:bCs/>
                <w:lang w:val="ru-RU"/>
              </w:rPr>
              <w:t>7</w:t>
            </w:r>
            <w:r w:rsidRPr="005303BD">
              <w:rPr>
                <w:bCs/>
              </w:rPr>
              <w:t xml:space="preserve">. Відродження в Іспанії. Мігель де Сервантес </w:t>
            </w:r>
            <w:proofErr w:type="spellStart"/>
            <w:r w:rsidRPr="005303BD">
              <w:rPr>
                <w:bCs/>
              </w:rPr>
              <w:t>Сааведра</w:t>
            </w:r>
            <w:proofErr w:type="spellEnd"/>
            <w:r w:rsidRPr="005303BD">
              <w:rPr>
                <w:bCs/>
              </w:rPr>
              <w:t xml:space="preserve"> – прозаїк європейського Ренесансу.</w:t>
            </w:r>
          </w:p>
        </w:tc>
        <w:tc>
          <w:tcPr>
            <w:tcW w:w="512" w:type="pct"/>
          </w:tcPr>
          <w:p w:rsidR="002A6F1A" w:rsidRPr="005303BD" w:rsidRDefault="00541F10" w:rsidP="00EA204E">
            <w:pPr>
              <w:spacing w:line="276" w:lineRule="auto"/>
              <w:rPr>
                <w:lang w:val="ru-RU"/>
              </w:rPr>
            </w:pPr>
            <w:r>
              <w:rPr>
                <w:lang w:val="ru-RU"/>
              </w:rPr>
              <w:t>7</w:t>
            </w:r>
          </w:p>
        </w:tc>
        <w:tc>
          <w:tcPr>
            <w:tcW w:w="368" w:type="pct"/>
          </w:tcPr>
          <w:p w:rsidR="002A6F1A" w:rsidRPr="005303BD" w:rsidRDefault="002A6F1A" w:rsidP="000D4D0C">
            <w:pPr>
              <w:spacing w:line="276" w:lineRule="auto"/>
            </w:pPr>
            <w:r w:rsidRPr="005303BD">
              <w:t>2</w:t>
            </w:r>
          </w:p>
        </w:tc>
        <w:tc>
          <w:tcPr>
            <w:tcW w:w="436" w:type="pct"/>
          </w:tcPr>
          <w:p w:rsidR="002A6F1A" w:rsidRPr="005303BD" w:rsidRDefault="002A6F1A" w:rsidP="000D4D0C">
            <w:pPr>
              <w:spacing w:line="276" w:lineRule="auto"/>
            </w:pPr>
            <w:r w:rsidRPr="005303BD">
              <w:t>2</w:t>
            </w:r>
          </w:p>
        </w:tc>
        <w:tc>
          <w:tcPr>
            <w:tcW w:w="410" w:type="pct"/>
            <w:gridSpan w:val="2"/>
          </w:tcPr>
          <w:p w:rsidR="002A6F1A" w:rsidRPr="005303BD" w:rsidRDefault="00541F10" w:rsidP="00EA204E">
            <w:pPr>
              <w:spacing w:line="276" w:lineRule="auto"/>
              <w:rPr>
                <w:lang w:val="ru-RU"/>
              </w:rPr>
            </w:pPr>
            <w:r>
              <w:rPr>
                <w:lang w:val="ru-RU"/>
              </w:rPr>
              <w:t>3</w:t>
            </w:r>
          </w:p>
        </w:tc>
        <w:tc>
          <w:tcPr>
            <w:tcW w:w="527" w:type="pct"/>
            <w:gridSpan w:val="2"/>
          </w:tcPr>
          <w:p w:rsidR="002A6F1A" w:rsidRPr="005303BD" w:rsidRDefault="00C72F79" w:rsidP="007A3328">
            <w:pPr>
              <w:spacing w:line="276" w:lineRule="auto"/>
              <w:rPr>
                <w:lang w:val="ru-RU"/>
              </w:rPr>
            </w:pPr>
            <w:r>
              <w:rPr>
                <w:lang w:val="ru-RU"/>
              </w:rPr>
              <w:t>1</w:t>
            </w:r>
            <w:r w:rsidR="007A3328">
              <w:rPr>
                <w:lang w:val="ru-RU"/>
              </w:rPr>
              <w:t>4</w:t>
            </w:r>
          </w:p>
        </w:tc>
        <w:tc>
          <w:tcPr>
            <w:tcW w:w="420" w:type="pct"/>
            <w:gridSpan w:val="2"/>
          </w:tcPr>
          <w:p w:rsidR="002A6F1A" w:rsidRPr="005303BD" w:rsidRDefault="002A6F1A" w:rsidP="000D4D0C">
            <w:pPr>
              <w:spacing w:line="276" w:lineRule="auto"/>
            </w:pPr>
          </w:p>
        </w:tc>
        <w:tc>
          <w:tcPr>
            <w:tcW w:w="456" w:type="pct"/>
          </w:tcPr>
          <w:p w:rsidR="002A6F1A" w:rsidRPr="005303BD" w:rsidRDefault="002A6F1A" w:rsidP="000D4D0C">
            <w:pPr>
              <w:spacing w:line="276" w:lineRule="auto"/>
            </w:pPr>
          </w:p>
        </w:tc>
        <w:tc>
          <w:tcPr>
            <w:tcW w:w="455" w:type="pct"/>
          </w:tcPr>
          <w:p w:rsidR="002A6F1A" w:rsidRPr="005303BD" w:rsidRDefault="00C72F79" w:rsidP="007A3328">
            <w:pPr>
              <w:spacing w:line="276" w:lineRule="auto"/>
              <w:rPr>
                <w:lang w:val="ru-RU"/>
              </w:rPr>
            </w:pPr>
            <w:r>
              <w:rPr>
                <w:lang w:val="ru-RU"/>
              </w:rPr>
              <w:t>1</w:t>
            </w:r>
            <w:r w:rsidR="007A3328">
              <w:rPr>
                <w:lang w:val="ru-RU"/>
              </w:rPr>
              <w:t>4</w:t>
            </w:r>
          </w:p>
        </w:tc>
      </w:tr>
      <w:tr w:rsidR="002A6F1A" w:rsidRPr="005303BD" w:rsidTr="005E0E24">
        <w:tc>
          <w:tcPr>
            <w:tcW w:w="1415" w:type="pct"/>
          </w:tcPr>
          <w:p w:rsidR="002A6F1A" w:rsidRPr="005303BD" w:rsidRDefault="002A6F1A" w:rsidP="000D4D0C">
            <w:pPr>
              <w:spacing w:line="276" w:lineRule="auto"/>
              <w:rPr>
                <w:bCs/>
              </w:rPr>
            </w:pPr>
            <w:r w:rsidRPr="005303BD">
              <w:rPr>
                <w:bCs/>
              </w:rPr>
              <w:t>Разом за змістовим модулем 2</w:t>
            </w:r>
          </w:p>
        </w:tc>
        <w:tc>
          <w:tcPr>
            <w:tcW w:w="512" w:type="pct"/>
          </w:tcPr>
          <w:p w:rsidR="002A6F1A" w:rsidRPr="005303BD" w:rsidRDefault="00541F10" w:rsidP="000D4D0C">
            <w:pPr>
              <w:spacing w:line="276" w:lineRule="auto"/>
              <w:rPr>
                <w:lang w:val="ru-RU"/>
              </w:rPr>
            </w:pPr>
            <w:r>
              <w:rPr>
                <w:lang w:val="ru-RU"/>
              </w:rPr>
              <w:t>46</w:t>
            </w:r>
          </w:p>
        </w:tc>
        <w:tc>
          <w:tcPr>
            <w:tcW w:w="368" w:type="pct"/>
          </w:tcPr>
          <w:p w:rsidR="002A6F1A" w:rsidRPr="005303BD" w:rsidRDefault="009A45ED" w:rsidP="001A7774">
            <w:pPr>
              <w:spacing w:line="276" w:lineRule="auto"/>
            </w:pPr>
            <w:r>
              <w:t>14</w:t>
            </w:r>
          </w:p>
        </w:tc>
        <w:tc>
          <w:tcPr>
            <w:tcW w:w="436" w:type="pct"/>
          </w:tcPr>
          <w:p w:rsidR="002A6F1A" w:rsidRPr="005303BD" w:rsidRDefault="002A6F1A" w:rsidP="00F97797">
            <w:pPr>
              <w:spacing w:line="276" w:lineRule="auto"/>
            </w:pPr>
            <w:r w:rsidRPr="005303BD">
              <w:t>12</w:t>
            </w:r>
          </w:p>
        </w:tc>
        <w:tc>
          <w:tcPr>
            <w:tcW w:w="410" w:type="pct"/>
            <w:gridSpan w:val="2"/>
          </w:tcPr>
          <w:p w:rsidR="002A6F1A" w:rsidRPr="005303BD" w:rsidRDefault="00541F10" w:rsidP="009D1782">
            <w:pPr>
              <w:spacing w:line="276" w:lineRule="auto"/>
              <w:rPr>
                <w:lang w:val="ru-RU"/>
              </w:rPr>
            </w:pPr>
            <w:r>
              <w:rPr>
                <w:lang w:val="ru-RU"/>
              </w:rPr>
              <w:t>20</w:t>
            </w:r>
          </w:p>
        </w:tc>
        <w:tc>
          <w:tcPr>
            <w:tcW w:w="527" w:type="pct"/>
            <w:gridSpan w:val="2"/>
          </w:tcPr>
          <w:p w:rsidR="002A6F1A" w:rsidRPr="005303BD" w:rsidRDefault="007A3328" w:rsidP="00EF702D">
            <w:pPr>
              <w:spacing w:line="276" w:lineRule="auto"/>
              <w:rPr>
                <w:lang w:val="ru-RU"/>
              </w:rPr>
            </w:pPr>
            <w:r>
              <w:rPr>
                <w:lang w:val="ru-RU"/>
              </w:rPr>
              <w:t>102</w:t>
            </w:r>
          </w:p>
        </w:tc>
        <w:tc>
          <w:tcPr>
            <w:tcW w:w="420" w:type="pct"/>
            <w:gridSpan w:val="2"/>
          </w:tcPr>
          <w:p w:rsidR="002A6F1A" w:rsidRPr="005303BD" w:rsidRDefault="007A3328" w:rsidP="000D4D0C">
            <w:pPr>
              <w:spacing w:line="276" w:lineRule="auto"/>
            </w:pPr>
            <w:r>
              <w:t>2</w:t>
            </w:r>
          </w:p>
        </w:tc>
        <w:tc>
          <w:tcPr>
            <w:tcW w:w="456" w:type="pct"/>
          </w:tcPr>
          <w:p w:rsidR="002A6F1A" w:rsidRPr="005303BD" w:rsidRDefault="002A6F1A" w:rsidP="000D4D0C">
            <w:pPr>
              <w:spacing w:line="276" w:lineRule="auto"/>
            </w:pPr>
            <w:r>
              <w:t>2</w:t>
            </w:r>
          </w:p>
        </w:tc>
        <w:tc>
          <w:tcPr>
            <w:tcW w:w="455" w:type="pct"/>
          </w:tcPr>
          <w:p w:rsidR="002A6F1A" w:rsidRPr="005303BD" w:rsidRDefault="007A3328" w:rsidP="00300B9B">
            <w:pPr>
              <w:spacing w:line="276" w:lineRule="auto"/>
              <w:rPr>
                <w:lang w:val="ru-RU"/>
              </w:rPr>
            </w:pPr>
            <w:r>
              <w:rPr>
                <w:lang w:val="ru-RU"/>
              </w:rPr>
              <w:t>98</w:t>
            </w:r>
          </w:p>
        </w:tc>
      </w:tr>
      <w:tr w:rsidR="002A6F1A" w:rsidRPr="005303BD" w:rsidTr="005E0E24">
        <w:tc>
          <w:tcPr>
            <w:tcW w:w="1415" w:type="pct"/>
          </w:tcPr>
          <w:p w:rsidR="002A6F1A" w:rsidRPr="005303BD" w:rsidRDefault="002A6F1A" w:rsidP="005303BD">
            <w:pPr>
              <w:pStyle w:val="4"/>
              <w:spacing w:line="276" w:lineRule="auto"/>
              <w:rPr>
                <w:rFonts w:ascii="Times New Roman" w:hAnsi="Times New Roman"/>
                <w:sz w:val="20"/>
                <w:szCs w:val="20"/>
                <w:highlight w:val="yellow"/>
              </w:rPr>
            </w:pPr>
            <w:r w:rsidRPr="005303BD">
              <w:rPr>
                <w:rFonts w:ascii="Times New Roman" w:hAnsi="Times New Roman"/>
                <w:sz w:val="20"/>
                <w:szCs w:val="20"/>
              </w:rPr>
              <w:t xml:space="preserve">Усього годин </w:t>
            </w:r>
          </w:p>
        </w:tc>
        <w:tc>
          <w:tcPr>
            <w:tcW w:w="512" w:type="pct"/>
          </w:tcPr>
          <w:p w:rsidR="002A6F1A" w:rsidRPr="005303BD" w:rsidRDefault="00541F10" w:rsidP="000D4D0C">
            <w:pPr>
              <w:spacing w:line="276" w:lineRule="auto"/>
              <w:rPr>
                <w:lang w:val="ru-RU"/>
              </w:rPr>
            </w:pPr>
            <w:r>
              <w:rPr>
                <w:lang w:val="ru-RU"/>
              </w:rPr>
              <w:t>90</w:t>
            </w:r>
          </w:p>
        </w:tc>
        <w:tc>
          <w:tcPr>
            <w:tcW w:w="368" w:type="pct"/>
          </w:tcPr>
          <w:p w:rsidR="002A6F1A" w:rsidRPr="005303BD" w:rsidRDefault="002A6F1A" w:rsidP="00567678">
            <w:pPr>
              <w:spacing w:line="276" w:lineRule="auto"/>
            </w:pPr>
            <w:r w:rsidRPr="005303BD">
              <w:t>2</w:t>
            </w:r>
            <w:r w:rsidR="009A45ED">
              <w:t>8</w:t>
            </w:r>
          </w:p>
        </w:tc>
        <w:tc>
          <w:tcPr>
            <w:tcW w:w="436" w:type="pct"/>
          </w:tcPr>
          <w:p w:rsidR="002A6F1A" w:rsidRPr="005303BD" w:rsidRDefault="002A6F1A" w:rsidP="009A45ED">
            <w:pPr>
              <w:spacing w:line="276" w:lineRule="auto"/>
            </w:pPr>
            <w:r w:rsidRPr="005303BD">
              <w:t>2</w:t>
            </w:r>
            <w:r w:rsidR="009A45ED">
              <w:t>2</w:t>
            </w:r>
          </w:p>
        </w:tc>
        <w:tc>
          <w:tcPr>
            <w:tcW w:w="410" w:type="pct"/>
            <w:gridSpan w:val="2"/>
          </w:tcPr>
          <w:p w:rsidR="002A6F1A" w:rsidRPr="00C72F79" w:rsidRDefault="00541F10" w:rsidP="00322E7D">
            <w:pPr>
              <w:spacing w:line="276" w:lineRule="auto"/>
              <w:rPr>
                <w:lang w:val="ru-RU"/>
              </w:rPr>
            </w:pPr>
            <w:r>
              <w:rPr>
                <w:lang w:val="ru-RU"/>
              </w:rPr>
              <w:t>40</w:t>
            </w:r>
          </w:p>
        </w:tc>
        <w:tc>
          <w:tcPr>
            <w:tcW w:w="527" w:type="pct"/>
            <w:gridSpan w:val="2"/>
          </w:tcPr>
          <w:p w:rsidR="002A6F1A" w:rsidRPr="00C72F79" w:rsidRDefault="007A3328" w:rsidP="000D4D0C">
            <w:pPr>
              <w:spacing w:line="276" w:lineRule="auto"/>
              <w:rPr>
                <w:lang w:val="ru-RU"/>
              </w:rPr>
            </w:pPr>
            <w:r>
              <w:rPr>
                <w:lang w:val="ru-RU"/>
              </w:rPr>
              <w:t>210</w:t>
            </w:r>
          </w:p>
        </w:tc>
        <w:tc>
          <w:tcPr>
            <w:tcW w:w="420" w:type="pct"/>
            <w:gridSpan w:val="2"/>
          </w:tcPr>
          <w:p w:rsidR="002A6F1A" w:rsidRPr="005303BD" w:rsidRDefault="007A3328" w:rsidP="000D4D0C">
            <w:pPr>
              <w:spacing w:line="276" w:lineRule="auto"/>
              <w:rPr>
                <w:highlight w:val="yellow"/>
              </w:rPr>
            </w:pPr>
            <w:r>
              <w:t>8</w:t>
            </w:r>
          </w:p>
        </w:tc>
        <w:tc>
          <w:tcPr>
            <w:tcW w:w="456" w:type="pct"/>
          </w:tcPr>
          <w:p w:rsidR="002A6F1A" w:rsidRPr="005303BD" w:rsidRDefault="002A6F1A" w:rsidP="000D4D0C">
            <w:pPr>
              <w:spacing w:line="276" w:lineRule="auto"/>
              <w:rPr>
                <w:highlight w:val="yellow"/>
              </w:rPr>
            </w:pPr>
            <w:r>
              <w:t>6</w:t>
            </w:r>
          </w:p>
        </w:tc>
        <w:tc>
          <w:tcPr>
            <w:tcW w:w="455" w:type="pct"/>
          </w:tcPr>
          <w:p w:rsidR="002A6F1A" w:rsidRPr="005303BD" w:rsidRDefault="007A3328" w:rsidP="00DE7AF3">
            <w:pPr>
              <w:spacing w:line="276" w:lineRule="auto"/>
              <w:rPr>
                <w:lang w:val="ru-RU"/>
              </w:rPr>
            </w:pPr>
            <w:r>
              <w:rPr>
                <w:lang w:val="ru-RU"/>
              </w:rPr>
              <w:t>196</w:t>
            </w:r>
          </w:p>
        </w:tc>
      </w:tr>
    </w:tbl>
    <w:p w:rsidR="002A6F1A" w:rsidRDefault="002A6F1A" w:rsidP="00F97797">
      <w:pPr>
        <w:pStyle w:val="HTML"/>
        <w:ind w:left="284"/>
        <w:jc w:val="both"/>
        <w:textAlignment w:val="top"/>
        <w:rPr>
          <w:rFonts w:ascii="Times New Roman" w:hAnsi="Times New Roman" w:cs="Times New Roman"/>
          <w:sz w:val="22"/>
          <w:szCs w:val="22"/>
          <w:lang w:val="uk-UA"/>
        </w:rPr>
      </w:pPr>
    </w:p>
    <w:p w:rsidR="002A6F1A" w:rsidRDefault="002A6F1A" w:rsidP="00F97797">
      <w:pPr>
        <w:pStyle w:val="HTML"/>
        <w:ind w:left="284"/>
        <w:jc w:val="both"/>
        <w:textAlignment w:val="top"/>
        <w:rPr>
          <w:rFonts w:ascii="Times New Roman" w:hAnsi="Times New Roman" w:cs="Times New Roman"/>
          <w:sz w:val="22"/>
          <w:szCs w:val="22"/>
          <w:lang w:val="uk-UA"/>
        </w:rPr>
      </w:pPr>
    </w:p>
    <w:p w:rsidR="002A6F1A" w:rsidRDefault="002A6F1A">
      <w:pPr>
        <w:spacing w:after="200" w:line="276" w:lineRule="auto"/>
        <w:rPr>
          <w:sz w:val="22"/>
          <w:szCs w:val="22"/>
        </w:rPr>
      </w:pPr>
      <w:r>
        <w:rPr>
          <w:sz w:val="22"/>
          <w:szCs w:val="22"/>
        </w:rPr>
        <w:br w:type="page"/>
      </w:r>
    </w:p>
    <w:p w:rsidR="002A6F1A" w:rsidRPr="00F94E31" w:rsidRDefault="002A6F1A" w:rsidP="00F94E31">
      <w:pPr>
        <w:jc w:val="right"/>
        <w:rPr>
          <w:sz w:val="14"/>
        </w:rPr>
      </w:pPr>
    </w:p>
    <w:p w:rsidR="002A6F1A" w:rsidRPr="00462290" w:rsidRDefault="002A6F1A" w:rsidP="00F921A4">
      <w:pPr>
        <w:jc w:val="center"/>
        <w:rPr>
          <w:b/>
          <w:caps/>
          <w:sz w:val="24"/>
          <w:szCs w:val="28"/>
        </w:rPr>
      </w:pPr>
      <w:r w:rsidRPr="00462290">
        <w:rPr>
          <w:b/>
          <w:caps/>
          <w:sz w:val="24"/>
          <w:szCs w:val="28"/>
        </w:rPr>
        <w:t>ЗМІСТОВІ МОДУЛІ НАВЧАЛЬНОЇ ДИСЦІПЛІНИ</w:t>
      </w:r>
    </w:p>
    <w:p w:rsidR="002A6F1A" w:rsidRPr="00462290" w:rsidRDefault="002A6F1A" w:rsidP="00F94E31">
      <w:pPr>
        <w:rPr>
          <w:b/>
          <w:caps/>
          <w:sz w:val="24"/>
          <w:szCs w:val="28"/>
        </w:rPr>
      </w:pPr>
    </w:p>
    <w:p w:rsidR="002A6F1A" w:rsidRPr="00462290" w:rsidRDefault="002A6F1A" w:rsidP="00E15788">
      <w:pPr>
        <w:tabs>
          <w:tab w:val="left" w:pos="851"/>
        </w:tabs>
        <w:spacing w:line="276" w:lineRule="auto"/>
        <w:ind w:firstLine="425"/>
        <w:jc w:val="center"/>
        <w:rPr>
          <w:sz w:val="24"/>
          <w:szCs w:val="24"/>
        </w:rPr>
      </w:pPr>
      <w:r w:rsidRPr="00462290">
        <w:rPr>
          <w:b/>
          <w:bCs/>
          <w:sz w:val="24"/>
          <w:szCs w:val="24"/>
        </w:rPr>
        <w:t>Змістовий модуль 1</w:t>
      </w:r>
      <w:r w:rsidRPr="00462290">
        <w:rPr>
          <w:b/>
          <w:sz w:val="24"/>
          <w:szCs w:val="24"/>
        </w:rPr>
        <w:t>.</w:t>
      </w:r>
      <w:r w:rsidRPr="00462290">
        <w:rPr>
          <w:sz w:val="24"/>
          <w:szCs w:val="24"/>
        </w:rPr>
        <w:t xml:space="preserve"> </w:t>
      </w:r>
    </w:p>
    <w:p w:rsidR="002A6F1A" w:rsidRPr="00462290" w:rsidRDefault="002A6F1A" w:rsidP="00360190">
      <w:pPr>
        <w:jc w:val="center"/>
        <w:rPr>
          <w:sz w:val="24"/>
          <w:szCs w:val="24"/>
        </w:rPr>
      </w:pPr>
      <w:r w:rsidRPr="00462290">
        <w:rPr>
          <w:sz w:val="24"/>
          <w:szCs w:val="24"/>
        </w:rPr>
        <w:t>Література Середньовіччя</w:t>
      </w:r>
    </w:p>
    <w:p w:rsidR="002A6F1A" w:rsidRPr="00462290" w:rsidRDefault="002A6F1A" w:rsidP="00360190">
      <w:pPr>
        <w:ind w:firstLine="426"/>
        <w:rPr>
          <w:b/>
          <w:sz w:val="24"/>
          <w:szCs w:val="24"/>
          <w:u w:val="single"/>
        </w:rPr>
      </w:pPr>
      <w:r w:rsidRPr="00462290">
        <w:rPr>
          <w:b/>
          <w:sz w:val="24"/>
          <w:szCs w:val="24"/>
          <w:u w:val="single"/>
        </w:rPr>
        <w:t>Лекційний модуль:</w:t>
      </w:r>
    </w:p>
    <w:p w:rsidR="005C32D8" w:rsidRDefault="002A6F1A" w:rsidP="003B7ECA">
      <w:pPr>
        <w:pStyle w:val="ac"/>
        <w:numPr>
          <w:ilvl w:val="0"/>
          <w:numId w:val="2"/>
        </w:numPr>
        <w:ind w:left="426" w:hanging="426"/>
        <w:jc w:val="both"/>
        <w:rPr>
          <w:sz w:val="24"/>
          <w:szCs w:val="24"/>
        </w:rPr>
      </w:pPr>
      <w:r w:rsidRPr="00462290">
        <w:rPr>
          <w:sz w:val="24"/>
          <w:szCs w:val="24"/>
        </w:rPr>
        <w:t>Середньовіччя як своєрідна епоха в історико-літературному контексті</w:t>
      </w:r>
      <w:r w:rsidR="005C32D8">
        <w:rPr>
          <w:sz w:val="24"/>
          <w:szCs w:val="24"/>
        </w:rPr>
        <w:t xml:space="preserve"> (2 год.)</w:t>
      </w:r>
    </w:p>
    <w:p w:rsidR="002A6F1A" w:rsidRPr="00462290" w:rsidRDefault="002A6F1A" w:rsidP="003B7ECA">
      <w:pPr>
        <w:pStyle w:val="ac"/>
        <w:numPr>
          <w:ilvl w:val="0"/>
          <w:numId w:val="2"/>
        </w:numPr>
        <w:ind w:left="426" w:hanging="426"/>
        <w:jc w:val="both"/>
        <w:rPr>
          <w:sz w:val="24"/>
          <w:szCs w:val="24"/>
        </w:rPr>
      </w:pPr>
      <w:r w:rsidRPr="00462290">
        <w:rPr>
          <w:sz w:val="24"/>
          <w:szCs w:val="24"/>
        </w:rPr>
        <w:t>Архаїчний епос – народна поетична творчість раннього Середньовіччя (2 год.)</w:t>
      </w:r>
    </w:p>
    <w:p w:rsidR="002A6F1A" w:rsidRPr="00462290" w:rsidRDefault="002A6F1A" w:rsidP="003B7ECA">
      <w:pPr>
        <w:pStyle w:val="ac"/>
        <w:numPr>
          <w:ilvl w:val="0"/>
          <w:numId w:val="2"/>
        </w:numPr>
        <w:ind w:left="426" w:hanging="426"/>
        <w:jc w:val="both"/>
        <w:rPr>
          <w:sz w:val="24"/>
          <w:szCs w:val="24"/>
        </w:rPr>
      </w:pPr>
      <w:r w:rsidRPr="00462290">
        <w:rPr>
          <w:sz w:val="24"/>
          <w:szCs w:val="24"/>
        </w:rPr>
        <w:t>Західноєвропейський героїчний епос Зрілого Середньовіччя (2 год.)</w:t>
      </w:r>
    </w:p>
    <w:p w:rsidR="002A6F1A" w:rsidRPr="00462290" w:rsidRDefault="002A6F1A" w:rsidP="003B7ECA">
      <w:pPr>
        <w:pStyle w:val="ac"/>
        <w:numPr>
          <w:ilvl w:val="0"/>
          <w:numId w:val="2"/>
        </w:numPr>
        <w:ind w:left="426" w:hanging="426"/>
        <w:jc w:val="both"/>
        <w:rPr>
          <w:sz w:val="24"/>
          <w:szCs w:val="24"/>
        </w:rPr>
      </w:pPr>
      <w:r w:rsidRPr="00462290">
        <w:rPr>
          <w:sz w:val="24"/>
          <w:szCs w:val="24"/>
        </w:rPr>
        <w:t xml:space="preserve">Характерні риси німецького героїчного епосу «Пісня про </w:t>
      </w:r>
      <w:proofErr w:type="spellStart"/>
      <w:r w:rsidRPr="00462290">
        <w:rPr>
          <w:sz w:val="24"/>
          <w:szCs w:val="24"/>
        </w:rPr>
        <w:t>Нібелунгів</w:t>
      </w:r>
      <w:proofErr w:type="spellEnd"/>
      <w:r w:rsidRPr="00462290">
        <w:rPr>
          <w:sz w:val="24"/>
          <w:szCs w:val="24"/>
        </w:rPr>
        <w:t>» (2 год.)</w:t>
      </w:r>
    </w:p>
    <w:p w:rsidR="002A6F1A" w:rsidRPr="00462290" w:rsidRDefault="002A6F1A" w:rsidP="003B7ECA">
      <w:pPr>
        <w:pStyle w:val="ac"/>
        <w:numPr>
          <w:ilvl w:val="0"/>
          <w:numId w:val="2"/>
        </w:numPr>
        <w:ind w:left="426" w:hanging="426"/>
        <w:jc w:val="both"/>
        <w:rPr>
          <w:sz w:val="24"/>
          <w:szCs w:val="24"/>
        </w:rPr>
      </w:pPr>
      <w:r w:rsidRPr="00462290">
        <w:rPr>
          <w:sz w:val="24"/>
          <w:szCs w:val="24"/>
        </w:rPr>
        <w:t xml:space="preserve">Лицарська література: основні напрямки, сюжети, жанри. Різновиди та художні особливості лицарського роману </w:t>
      </w:r>
      <w:r w:rsidRPr="00462290">
        <w:rPr>
          <w:sz w:val="24"/>
          <w:szCs w:val="24"/>
          <w:lang w:val="ru-RU"/>
        </w:rPr>
        <w:t>(2 год.)</w:t>
      </w:r>
    </w:p>
    <w:p w:rsidR="002A6F1A" w:rsidRPr="00462290" w:rsidRDefault="002A6F1A" w:rsidP="003B7ECA">
      <w:pPr>
        <w:pStyle w:val="ac"/>
        <w:numPr>
          <w:ilvl w:val="0"/>
          <w:numId w:val="2"/>
        </w:numPr>
        <w:ind w:left="426" w:hanging="426"/>
        <w:jc w:val="both"/>
        <w:rPr>
          <w:sz w:val="24"/>
          <w:szCs w:val="24"/>
        </w:rPr>
      </w:pPr>
      <w:r w:rsidRPr="00462290">
        <w:rPr>
          <w:sz w:val="24"/>
          <w:szCs w:val="24"/>
        </w:rPr>
        <w:t>Жанрова та тематична різноманітність міської літератури Середньовіччя.</w:t>
      </w:r>
      <w:r w:rsidRPr="00462290">
        <w:rPr>
          <w:bCs/>
          <w:sz w:val="24"/>
          <w:szCs w:val="24"/>
        </w:rPr>
        <w:t xml:space="preserve"> </w:t>
      </w:r>
      <w:r w:rsidRPr="00462290">
        <w:rPr>
          <w:sz w:val="24"/>
          <w:szCs w:val="24"/>
        </w:rPr>
        <w:t xml:space="preserve">Поезія </w:t>
      </w:r>
      <w:proofErr w:type="spellStart"/>
      <w:r w:rsidRPr="00462290">
        <w:rPr>
          <w:sz w:val="24"/>
          <w:szCs w:val="24"/>
        </w:rPr>
        <w:t>вагантів</w:t>
      </w:r>
      <w:proofErr w:type="spellEnd"/>
      <w:r w:rsidRPr="00462290">
        <w:rPr>
          <w:sz w:val="24"/>
          <w:szCs w:val="24"/>
        </w:rPr>
        <w:t>.</w:t>
      </w:r>
      <w:r w:rsidRPr="00462290">
        <w:rPr>
          <w:bCs/>
          <w:sz w:val="24"/>
          <w:szCs w:val="24"/>
        </w:rPr>
        <w:t xml:space="preserve"> Творчість </w:t>
      </w:r>
      <w:proofErr w:type="spellStart"/>
      <w:r w:rsidRPr="00462290">
        <w:rPr>
          <w:bCs/>
          <w:sz w:val="24"/>
          <w:szCs w:val="24"/>
        </w:rPr>
        <w:t>Фр</w:t>
      </w:r>
      <w:proofErr w:type="spellEnd"/>
      <w:r w:rsidRPr="00462290">
        <w:rPr>
          <w:bCs/>
          <w:sz w:val="24"/>
          <w:szCs w:val="24"/>
        </w:rPr>
        <w:t>. Війона як відображення кризи середньовічного світогляду</w:t>
      </w:r>
      <w:r w:rsidRPr="00462290">
        <w:rPr>
          <w:sz w:val="24"/>
          <w:szCs w:val="24"/>
          <w:lang w:val="ru-RU"/>
        </w:rPr>
        <w:t xml:space="preserve"> (2 год.)</w:t>
      </w:r>
    </w:p>
    <w:p w:rsidR="002A6F1A" w:rsidRPr="00462290" w:rsidRDefault="002A6F1A" w:rsidP="003B7ECA">
      <w:pPr>
        <w:pStyle w:val="ac"/>
        <w:numPr>
          <w:ilvl w:val="0"/>
          <w:numId w:val="2"/>
        </w:numPr>
        <w:ind w:left="426" w:hanging="426"/>
        <w:jc w:val="both"/>
        <w:rPr>
          <w:sz w:val="24"/>
          <w:szCs w:val="24"/>
        </w:rPr>
      </w:pPr>
      <w:r w:rsidRPr="00462290">
        <w:rPr>
          <w:bCs/>
          <w:sz w:val="24"/>
          <w:szCs w:val="24"/>
        </w:rPr>
        <w:t>Перехід до доби Відродження. Творчість Данте. «Божественна комедія» Данте як духовний синтез культур</w:t>
      </w:r>
      <w:r w:rsidRPr="00462290">
        <w:rPr>
          <w:sz w:val="24"/>
          <w:szCs w:val="24"/>
          <w:lang w:val="ru-RU"/>
        </w:rPr>
        <w:t xml:space="preserve"> (2 год.)</w:t>
      </w:r>
    </w:p>
    <w:p w:rsidR="002A6F1A" w:rsidRPr="00462290" w:rsidRDefault="002A6F1A" w:rsidP="00360190">
      <w:pPr>
        <w:pStyle w:val="ac"/>
        <w:ind w:left="360"/>
        <w:jc w:val="both"/>
        <w:rPr>
          <w:b/>
          <w:sz w:val="24"/>
          <w:szCs w:val="24"/>
          <w:u w:val="single"/>
          <w:lang w:val="ru-RU"/>
        </w:rPr>
      </w:pPr>
      <w:r w:rsidRPr="00462290">
        <w:rPr>
          <w:b/>
          <w:sz w:val="24"/>
          <w:szCs w:val="24"/>
          <w:u w:val="single"/>
        </w:rPr>
        <w:t>Семінарський модуль:</w:t>
      </w:r>
    </w:p>
    <w:p w:rsidR="002A6F1A" w:rsidRPr="00462290" w:rsidRDefault="002A6F1A" w:rsidP="003B7ECA">
      <w:pPr>
        <w:pStyle w:val="ac"/>
        <w:numPr>
          <w:ilvl w:val="0"/>
          <w:numId w:val="3"/>
        </w:numPr>
        <w:jc w:val="both"/>
        <w:rPr>
          <w:rStyle w:val="hps"/>
          <w:sz w:val="24"/>
          <w:szCs w:val="24"/>
        </w:rPr>
      </w:pPr>
      <w:r w:rsidRPr="00462290">
        <w:rPr>
          <w:rStyle w:val="hps"/>
          <w:sz w:val="24"/>
          <w:szCs w:val="24"/>
        </w:rPr>
        <w:t>Англосаксонська</w:t>
      </w:r>
      <w:r w:rsidRPr="00462290">
        <w:rPr>
          <w:sz w:val="24"/>
          <w:szCs w:val="24"/>
        </w:rPr>
        <w:t xml:space="preserve"> </w:t>
      </w:r>
      <w:r w:rsidRPr="00462290">
        <w:rPr>
          <w:rStyle w:val="hps"/>
          <w:sz w:val="24"/>
          <w:szCs w:val="24"/>
        </w:rPr>
        <w:t>поема</w:t>
      </w:r>
      <w:r w:rsidRPr="00462290">
        <w:rPr>
          <w:sz w:val="24"/>
          <w:szCs w:val="24"/>
        </w:rPr>
        <w:t xml:space="preserve"> </w:t>
      </w:r>
      <w:r w:rsidRPr="00462290">
        <w:rPr>
          <w:rStyle w:val="hps"/>
          <w:sz w:val="24"/>
          <w:szCs w:val="24"/>
        </w:rPr>
        <w:t>«</w:t>
      </w:r>
      <w:proofErr w:type="spellStart"/>
      <w:r w:rsidRPr="00462290">
        <w:rPr>
          <w:rStyle w:val="hps"/>
          <w:sz w:val="24"/>
          <w:szCs w:val="24"/>
        </w:rPr>
        <w:t>Беовульф</w:t>
      </w:r>
      <w:proofErr w:type="spellEnd"/>
      <w:r w:rsidRPr="00462290">
        <w:rPr>
          <w:rStyle w:val="hps"/>
          <w:sz w:val="24"/>
          <w:szCs w:val="24"/>
        </w:rPr>
        <w:t>»</w:t>
      </w:r>
      <w:r w:rsidRPr="00462290">
        <w:rPr>
          <w:sz w:val="24"/>
          <w:szCs w:val="24"/>
        </w:rPr>
        <w:t xml:space="preserve"> </w:t>
      </w:r>
      <w:r w:rsidRPr="00462290">
        <w:rPr>
          <w:rStyle w:val="hps"/>
          <w:sz w:val="24"/>
          <w:szCs w:val="24"/>
        </w:rPr>
        <w:t>як зразок</w:t>
      </w:r>
      <w:r w:rsidRPr="00462290">
        <w:rPr>
          <w:sz w:val="24"/>
          <w:szCs w:val="24"/>
        </w:rPr>
        <w:t xml:space="preserve"> </w:t>
      </w:r>
      <w:r w:rsidRPr="00462290">
        <w:rPr>
          <w:rStyle w:val="hps"/>
          <w:sz w:val="24"/>
          <w:szCs w:val="24"/>
        </w:rPr>
        <w:t>архаїчного</w:t>
      </w:r>
      <w:r w:rsidRPr="00462290">
        <w:rPr>
          <w:sz w:val="24"/>
          <w:szCs w:val="24"/>
        </w:rPr>
        <w:t xml:space="preserve"> </w:t>
      </w:r>
      <w:r w:rsidRPr="00462290">
        <w:rPr>
          <w:rStyle w:val="hps"/>
          <w:sz w:val="24"/>
          <w:szCs w:val="24"/>
        </w:rPr>
        <w:t>героїчного</w:t>
      </w:r>
      <w:r w:rsidRPr="00462290">
        <w:rPr>
          <w:sz w:val="24"/>
          <w:szCs w:val="24"/>
        </w:rPr>
        <w:t xml:space="preserve"> </w:t>
      </w:r>
      <w:r w:rsidRPr="00462290">
        <w:rPr>
          <w:rStyle w:val="hps"/>
          <w:sz w:val="24"/>
          <w:szCs w:val="24"/>
        </w:rPr>
        <w:t>епосу</w:t>
      </w:r>
      <w:r w:rsidRPr="00462290">
        <w:rPr>
          <w:sz w:val="24"/>
          <w:szCs w:val="24"/>
        </w:rPr>
        <w:t xml:space="preserve"> </w:t>
      </w:r>
      <w:r w:rsidRPr="00462290">
        <w:rPr>
          <w:rStyle w:val="hps"/>
          <w:sz w:val="24"/>
          <w:szCs w:val="24"/>
        </w:rPr>
        <w:t>раннього</w:t>
      </w:r>
      <w:r w:rsidRPr="00462290">
        <w:rPr>
          <w:sz w:val="24"/>
          <w:szCs w:val="24"/>
        </w:rPr>
        <w:t xml:space="preserve"> </w:t>
      </w:r>
      <w:r w:rsidRPr="00462290">
        <w:rPr>
          <w:rStyle w:val="hps"/>
          <w:sz w:val="24"/>
          <w:szCs w:val="24"/>
        </w:rPr>
        <w:t xml:space="preserve">середньовіччя </w:t>
      </w:r>
      <w:r w:rsidRPr="00462290">
        <w:rPr>
          <w:sz w:val="24"/>
          <w:szCs w:val="24"/>
          <w:lang w:val="ru-RU"/>
        </w:rPr>
        <w:t>(2 год.)</w:t>
      </w:r>
    </w:p>
    <w:p w:rsidR="002A6F1A" w:rsidRPr="00462290" w:rsidRDefault="002A6F1A" w:rsidP="003B7ECA">
      <w:pPr>
        <w:pStyle w:val="ac"/>
        <w:numPr>
          <w:ilvl w:val="0"/>
          <w:numId w:val="3"/>
        </w:numPr>
        <w:jc w:val="both"/>
        <w:rPr>
          <w:sz w:val="24"/>
          <w:szCs w:val="24"/>
        </w:rPr>
      </w:pPr>
      <w:r w:rsidRPr="00462290">
        <w:rPr>
          <w:sz w:val="24"/>
          <w:szCs w:val="24"/>
        </w:rPr>
        <w:t>«Пісня про Роланда» як зразок народно-героїчного епосу</w:t>
      </w:r>
      <w:r w:rsidRPr="00462290">
        <w:rPr>
          <w:sz w:val="24"/>
          <w:szCs w:val="24"/>
          <w:lang w:val="ru-RU"/>
        </w:rPr>
        <w:t xml:space="preserve"> (2 год.)</w:t>
      </w:r>
    </w:p>
    <w:p w:rsidR="002A6F1A" w:rsidRPr="00462290" w:rsidRDefault="002A6F1A" w:rsidP="003B7ECA">
      <w:pPr>
        <w:pStyle w:val="ac"/>
        <w:numPr>
          <w:ilvl w:val="0"/>
          <w:numId w:val="3"/>
        </w:numPr>
        <w:jc w:val="both"/>
        <w:rPr>
          <w:sz w:val="24"/>
          <w:szCs w:val="24"/>
        </w:rPr>
      </w:pPr>
      <w:r w:rsidRPr="00462290">
        <w:rPr>
          <w:sz w:val="24"/>
          <w:szCs w:val="24"/>
        </w:rPr>
        <w:t xml:space="preserve">Німецький класичний героїчний епос «Пісня про </w:t>
      </w:r>
      <w:proofErr w:type="spellStart"/>
      <w:r w:rsidRPr="00462290">
        <w:rPr>
          <w:sz w:val="24"/>
          <w:szCs w:val="24"/>
        </w:rPr>
        <w:t>Нібелунгів</w:t>
      </w:r>
      <w:proofErr w:type="spellEnd"/>
      <w:r w:rsidRPr="00462290">
        <w:rPr>
          <w:sz w:val="24"/>
          <w:szCs w:val="24"/>
        </w:rPr>
        <w:t>»: специфіка та характерні рис.</w:t>
      </w:r>
      <w:r w:rsidRPr="00462290">
        <w:rPr>
          <w:sz w:val="24"/>
          <w:szCs w:val="24"/>
          <w:lang w:val="ru-RU"/>
        </w:rPr>
        <w:t xml:space="preserve"> (2 год.)</w:t>
      </w:r>
    </w:p>
    <w:p w:rsidR="002A6F1A" w:rsidRPr="00462290" w:rsidRDefault="002A6F1A" w:rsidP="003B7ECA">
      <w:pPr>
        <w:pStyle w:val="ac"/>
        <w:numPr>
          <w:ilvl w:val="0"/>
          <w:numId w:val="3"/>
        </w:numPr>
        <w:jc w:val="both"/>
        <w:rPr>
          <w:sz w:val="24"/>
          <w:szCs w:val="24"/>
        </w:rPr>
      </w:pPr>
      <w:r w:rsidRPr="00462290">
        <w:rPr>
          <w:sz w:val="24"/>
          <w:szCs w:val="24"/>
        </w:rPr>
        <w:t>Поетика рицарського роману «</w:t>
      </w:r>
      <w:proofErr w:type="spellStart"/>
      <w:r w:rsidRPr="00462290">
        <w:rPr>
          <w:sz w:val="24"/>
          <w:szCs w:val="24"/>
        </w:rPr>
        <w:t>Трістан</w:t>
      </w:r>
      <w:proofErr w:type="spellEnd"/>
      <w:r w:rsidRPr="00462290">
        <w:rPr>
          <w:sz w:val="24"/>
          <w:szCs w:val="24"/>
        </w:rPr>
        <w:t xml:space="preserve"> та Ізольда»</w:t>
      </w:r>
      <w:r w:rsidRPr="00462290">
        <w:rPr>
          <w:sz w:val="24"/>
          <w:szCs w:val="24"/>
          <w:lang w:val="ru-RU"/>
        </w:rPr>
        <w:t xml:space="preserve"> (2 год.)</w:t>
      </w:r>
    </w:p>
    <w:p w:rsidR="002A6F1A" w:rsidRPr="00462290" w:rsidRDefault="002A6F1A" w:rsidP="003B7ECA">
      <w:pPr>
        <w:pStyle w:val="ac"/>
        <w:numPr>
          <w:ilvl w:val="0"/>
          <w:numId w:val="3"/>
        </w:numPr>
        <w:jc w:val="both"/>
        <w:rPr>
          <w:sz w:val="24"/>
          <w:szCs w:val="24"/>
        </w:rPr>
      </w:pPr>
      <w:r w:rsidRPr="00462290">
        <w:rPr>
          <w:sz w:val="24"/>
          <w:szCs w:val="24"/>
        </w:rPr>
        <w:t>«Божественна комедія» Данте Аліг</w:t>
      </w:r>
      <w:r w:rsidR="002F1829">
        <w:rPr>
          <w:sz w:val="24"/>
          <w:szCs w:val="24"/>
        </w:rPr>
        <w:t>’</w:t>
      </w:r>
      <w:r w:rsidRPr="00462290">
        <w:rPr>
          <w:sz w:val="24"/>
          <w:szCs w:val="24"/>
        </w:rPr>
        <w:t>єрі як філософсько-художній синтез культури доби Середньовіччя та втілення нових гуманістичних ідей (2 год.).</w:t>
      </w:r>
    </w:p>
    <w:p w:rsidR="002A6F1A" w:rsidRPr="00462290" w:rsidRDefault="002A6F1A" w:rsidP="00360190">
      <w:pPr>
        <w:ind w:firstLine="426"/>
        <w:jc w:val="both"/>
        <w:rPr>
          <w:b/>
          <w:sz w:val="24"/>
          <w:szCs w:val="24"/>
          <w:u w:val="single"/>
        </w:rPr>
      </w:pPr>
      <w:r w:rsidRPr="00462290">
        <w:rPr>
          <w:b/>
          <w:sz w:val="24"/>
          <w:szCs w:val="24"/>
          <w:u w:val="single"/>
        </w:rPr>
        <w:t>Модуль самостійної роботи:</w:t>
      </w:r>
    </w:p>
    <w:p w:rsidR="002A6F1A" w:rsidRPr="005C32D8" w:rsidRDefault="002A6F1A" w:rsidP="003B7ECA">
      <w:pPr>
        <w:pStyle w:val="ac"/>
        <w:numPr>
          <w:ilvl w:val="0"/>
          <w:numId w:val="7"/>
        </w:numPr>
        <w:ind w:left="426" w:hanging="426"/>
        <w:jc w:val="both"/>
        <w:rPr>
          <w:sz w:val="24"/>
          <w:szCs w:val="24"/>
          <w:u w:val="single"/>
        </w:rPr>
      </w:pPr>
      <w:r w:rsidRPr="005C32D8">
        <w:rPr>
          <w:sz w:val="24"/>
          <w:szCs w:val="24"/>
        </w:rPr>
        <w:t>Прочитати запропоновані тексти</w:t>
      </w:r>
      <w:r w:rsidR="00B6456C">
        <w:rPr>
          <w:sz w:val="24"/>
          <w:szCs w:val="24"/>
        </w:rPr>
        <w:t xml:space="preserve"> (10 год.)</w:t>
      </w:r>
    </w:p>
    <w:p w:rsidR="005C32D8" w:rsidRDefault="002A6F1A" w:rsidP="003B7ECA">
      <w:pPr>
        <w:pStyle w:val="ac"/>
        <w:numPr>
          <w:ilvl w:val="0"/>
          <w:numId w:val="7"/>
        </w:numPr>
        <w:ind w:left="426" w:hanging="426"/>
        <w:jc w:val="both"/>
        <w:rPr>
          <w:sz w:val="24"/>
          <w:szCs w:val="24"/>
        </w:rPr>
      </w:pPr>
      <w:r w:rsidRPr="005C32D8">
        <w:rPr>
          <w:sz w:val="24"/>
          <w:szCs w:val="24"/>
        </w:rPr>
        <w:t>Підготувати усно і письмово теми</w:t>
      </w:r>
      <w:r w:rsidR="00B6456C">
        <w:rPr>
          <w:sz w:val="24"/>
          <w:szCs w:val="24"/>
        </w:rPr>
        <w:t xml:space="preserve"> (6 год.)</w:t>
      </w:r>
      <w:r w:rsidRPr="005C32D8">
        <w:rPr>
          <w:sz w:val="24"/>
          <w:szCs w:val="24"/>
        </w:rPr>
        <w:t xml:space="preserve">: «Іспанський героїчний епос «Пісня про </w:t>
      </w:r>
      <w:r w:rsidR="002F1829">
        <w:rPr>
          <w:sz w:val="24"/>
          <w:szCs w:val="24"/>
        </w:rPr>
        <w:t xml:space="preserve">мого </w:t>
      </w:r>
      <w:proofErr w:type="spellStart"/>
      <w:r w:rsidRPr="005C32D8">
        <w:rPr>
          <w:sz w:val="24"/>
          <w:szCs w:val="24"/>
        </w:rPr>
        <w:t>Сіда</w:t>
      </w:r>
      <w:proofErr w:type="spellEnd"/>
      <w:r w:rsidRPr="005C32D8">
        <w:rPr>
          <w:sz w:val="24"/>
          <w:szCs w:val="24"/>
        </w:rPr>
        <w:t>»; «Міська література середньовіччя</w:t>
      </w:r>
      <w:r w:rsidR="005C32D8">
        <w:rPr>
          <w:sz w:val="24"/>
          <w:szCs w:val="24"/>
        </w:rPr>
        <w:t xml:space="preserve">. Лірика </w:t>
      </w:r>
      <w:proofErr w:type="spellStart"/>
      <w:r w:rsidR="005C32D8">
        <w:rPr>
          <w:sz w:val="24"/>
          <w:szCs w:val="24"/>
        </w:rPr>
        <w:t>вагантів</w:t>
      </w:r>
      <w:proofErr w:type="spellEnd"/>
      <w:r w:rsidRPr="005C32D8">
        <w:rPr>
          <w:sz w:val="24"/>
          <w:szCs w:val="24"/>
        </w:rPr>
        <w:t>»</w:t>
      </w:r>
      <w:r w:rsidR="005C32D8">
        <w:rPr>
          <w:sz w:val="24"/>
          <w:szCs w:val="24"/>
        </w:rPr>
        <w:t>;</w:t>
      </w:r>
      <w:r w:rsidR="005C32D8" w:rsidRPr="005C32D8">
        <w:rPr>
          <w:sz w:val="24"/>
          <w:szCs w:val="24"/>
        </w:rPr>
        <w:t xml:space="preserve"> </w:t>
      </w:r>
      <w:r w:rsidR="005C32D8">
        <w:rPr>
          <w:sz w:val="24"/>
          <w:szCs w:val="24"/>
        </w:rPr>
        <w:t>«</w:t>
      </w:r>
      <w:r w:rsidR="005C32D8" w:rsidRPr="005C32D8">
        <w:rPr>
          <w:sz w:val="24"/>
          <w:szCs w:val="24"/>
        </w:rPr>
        <w:t>Поетична творчість Франсуа Війона як відображення кризи</w:t>
      </w:r>
      <w:r w:rsidR="005C32D8">
        <w:rPr>
          <w:sz w:val="24"/>
          <w:szCs w:val="24"/>
        </w:rPr>
        <w:t xml:space="preserve"> середньовічного світосприйняття».</w:t>
      </w:r>
    </w:p>
    <w:p w:rsidR="002A6F1A" w:rsidRPr="005C32D8" w:rsidRDefault="002A6F1A" w:rsidP="003B7ECA">
      <w:pPr>
        <w:pStyle w:val="ac"/>
        <w:numPr>
          <w:ilvl w:val="0"/>
          <w:numId w:val="7"/>
        </w:numPr>
        <w:ind w:left="426" w:hanging="426"/>
        <w:jc w:val="both"/>
        <w:rPr>
          <w:sz w:val="24"/>
          <w:szCs w:val="24"/>
        </w:rPr>
      </w:pPr>
      <w:r w:rsidRPr="005C32D8">
        <w:rPr>
          <w:sz w:val="24"/>
          <w:szCs w:val="24"/>
        </w:rPr>
        <w:t>Вивчити напам’ять</w:t>
      </w:r>
      <w:r w:rsidR="00B6456C">
        <w:rPr>
          <w:sz w:val="24"/>
          <w:szCs w:val="24"/>
        </w:rPr>
        <w:t xml:space="preserve"> (4 год.)</w:t>
      </w:r>
      <w:r w:rsidRPr="005C32D8">
        <w:rPr>
          <w:sz w:val="24"/>
          <w:szCs w:val="24"/>
        </w:rPr>
        <w:t>:</w:t>
      </w:r>
    </w:p>
    <w:p w:rsidR="002A6F1A" w:rsidRPr="00462290" w:rsidRDefault="002A6F1A" w:rsidP="00F433F4">
      <w:pPr>
        <w:tabs>
          <w:tab w:val="left" w:pos="851"/>
          <w:tab w:val="left" w:pos="1418"/>
        </w:tabs>
        <w:ind w:left="426"/>
        <w:rPr>
          <w:sz w:val="24"/>
          <w:szCs w:val="24"/>
        </w:rPr>
      </w:pPr>
      <w:r w:rsidRPr="00462290">
        <w:rPr>
          <w:sz w:val="24"/>
          <w:szCs w:val="24"/>
        </w:rPr>
        <w:t xml:space="preserve">Лірика </w:t>
      </w:r>
      <w:proofErr w:type="spellStart"/>
      <w:r w:rsidRPr="00462290">
        <w:rPr>
          <w:sz w:val="24"/>
          <w:szCs w:val="24"/>
        </w:rPr>
        <w:t>вагантів</w:t>
      </w:r>
      <w:proofErr w:type="spellEnd"/>
      <w:r w:rsidRPr="00462290">
        <w:rPr>
          <w:sz w:val="24"/>
          <w:szCs w:val="24"/>
        </w:rPr>
        <w:t xml:space="preserve"> </w:t>
      </w:r>
      <w:r w:rsidRPr="00462290">
        <w:rPr>
          <w:bCs/>
          <w:i/>
          <w:sz w:val="24"/>
          <w:szCs w:val="24"/>
        </w:rPr>
        <w:t>Бідний студент</w:t>
      </w:r>
    </w:p>
    <w:p w:rsidR="002A6F1A" w:rsidRPr="00462290" w:rsidRDefault="002A6F1A" w:rsidP="00F433F4">
      <w:pPr>
        <w:tabs>
          <w:tab w:val="left" w:pos="851"/>
          <w:tab w:val="left" w:pos="1418"/>
        </w:tabs>
        <w:ind w:left="426"/>
        <w:rPr>
          <w:i/>
          <w:sz w:val="24"/>
          <w:szCs w:val="24"/>
        </w:rPr>
      </w:pPr>
      <w:r w:rsidRPr="00462290">
        <w:rPr>
          <w:sz w:val="24"/>
          <w:szCs w:val="24"/>
        </w:rPr>
        <w:t xml:space="preserve">Данте Аліг’єрі </w:t>
      </w:r>
      <w:r w:rsidRPr="00462290">
        <w:rPr>
          <w:i/>
          <w:sz w:val="24"/>
          <w:szCs w:val="24"/>
        </w:rPr>
        <w:t>Сонет 11</w:t>
      </w:r>
    </w:p>
    <w:p w:rsidR="002A6F1A" w:rsidRPr="00462290" w:rsidRDefault="002A6F1A" w:rsidP="00F433F4">
      <w:pPr>
        <w:tabs>
          <w:tab w:val="left" w:pos="851"/>
          <w:tab w:val="left" w:pos="1418"/>
        </w:tabs>
        <w:ind w:left="426"/>
        <w:rPr>
          <w:sz w:val="24"/>
          <w:szCs w:val="24"/>
        </w:rPr>
      </w:pPr>
      <w:r w:rsidRPr="00462290">
        <w:rPr>
          <w:sz w:val="24"/>
          <w:szCs w:val="24"/>
        </w:rPr>
        <w:t xml:space="preserve">Данте Аліг’єрі </w:t>
      </w:r>
      <w:r w:rsidRPr="00462290">
        <w:rPr>
          <w:i/>
          <w:sz w:val="24"/>
          <w:szCs w:val="24"/>
        </w:rPr>
        <w:t>Фрагмент з поеми «</w:t>
      </w:r>
      <w:proofErr w:type="spellStart"/>
      <w:r w:rsidRPr="00462290">
        <w:rPr>
          <w:i/>
          <w:sz w:val="24"/>
          <w:szCs w:val="24"/>
        </w:rPr>
        <w:t>Божествена</w:t>
      </w:r>
      <w:proofErr w:type="spellEnd"/>
      <w:r w:rsidRPr="00462290">
        <w:rPr>
          <w:i/>
          <w:sz w:val="24"/>
          <w:szCs w:val="24"/>
        </w:rPr>
        <w:t xml:space="preserve"> комедія»</w:t>
      </w:r>
    </w:p>
    <w:p w:rsidR="002A6F1A" w:rsidRPr="00462290" w:rsidRDefault="002A6F1A" w:rsidP="00F433F4">
      <w:pPr>
        <w:tabs>
          <w:tab w:val="left" w:pos="851"/>
          <w:tab w:val="left" w:pos="1418"/>
        </w:tabs>
        <w:ind w:left="426"/>
        <w:rPr>
          <w:sz w:val="24"/>
          <w:szCs w:val="24"/>
        </w:rPr>
      </w:pPr>
      <w:r w:rsidRPr="00462290">
        <w:rPr>
          <w:sz w:val="24"/>
          <w:szCs w:val="24"/>
        </w:rPr>
        <w:t xml:space="preserve">Франсуа Війон </w:t>
      </w:r>
      <w:r w:rsidRPr="00462290">
        <w:rPr>
          <w:i/>
          <w:sz w:val="24"/>
          <w:szCs w:val="24"/>
        </w:rPr>
        <w:t>Балада прикмет</w:t>
      </w:r>
    </w:p>
    <w:p w:rsidR="002A6F1A" w:rsidRPr="00462290" w:rsidRDefault="002A6F1A" w:rsidP="00360190">
      <w:pPr>
        <w:pStyle w:val="ac"/>
        <w:jc w:val="both"/>
        <w:rPr>
          <w:b/>
          <w:sz w:val="24"/>
          <w:szCs w:val="24"/>
          <w:u w:val="single"/>
        </w:rPr>
      </w:pPr>
    </w:p>
    <w:p w:rsidR="002A6F1A" w:rsidRPr="00462290" w:rsidRDefault="002A6F1A" w:rsidP="00360190">
      <w:pPr>
        <w:tabs>
          <w:tab w:val="left" w:pos="851"/>
        </w:tabs>
        <w:spacing w:line="276" w:lineRule="auto"/>
        <w:ind w:firstLine="425"/>
        <w:jc w:val="center"/>
        <w:rPr>
          <w:b/>
          <w:sz w:val="24"/>
          <w:szCs w:val="24"/>
        </w:rPr>
      </w:pPr>
      <w:r w:rsidRPr="00462290">
        <w:rPr>
          <w:b/>
          <w:bCs/>
          <w:sz w:val="24"/>
          <w:szCs w:val="24"/>
        </w:rPr>
        <w:t>Змістовий модуль 2</w:t>
      </w:r>
      <w:r w:rsidRPr="00462290">
        <w:rPr>
          <w:b/>
          <w:sz w:val="24"/>
          <w:szCs w:val="24"/>
        </w:rPr>
        <w:t>.</w:t>
      </w:r>
    </w:p>
    <w:p w:rsidR="002A6F1A" w:rsidRPr="00462290" w:rsidRDefault="002A6F1A" w:rsidP="00360190">
      <w:pPr>
        <w:pStyle w:val="ac"/>
        <w:jc w:val="center"/>
        <w:rPr>
          <w:sz w:val="24"/>
          <w:szCs w:val="24"/>
        </w:rPr>
      </w:pPr>
      <w:r w:rsidRPr="00462290">
        <w:rPr>
          <w:sz w:val="24"/>
          <w:szCs w:val="24"/>
        </w:rPr>
        <w:t>Література доби Відродження.</w:t>
      </w:r>
    </w:p>
    <w:p w:rsidR="002A6F1A" w:rsidRPr="00462290" w:rsidRDefault="002A6F1A" w:rsidP="00360190">
      <w:pPr>
        <w:ind w:firstLine="426"/>
        <w:rPr>
          <w:b/>
          <w:sz w:val="24"/>
          <w:szCs w:val="24"/>
          <w:u w:val="single"/>
        </w:rPr>
      </w:pPr>
      <w:r w:rsidRPr="00462290">
        <w:rPr>
          <w:b/>
          <w:sz w:val="24"/>
          <w:szCs w:val="24"/>
          <w:u w:val="single"/>
        </w:rPr>
        <w:t>Лекційний модуль:</w:t>
      </w:r>
    </w:p>
    <w:p w:rsidR="002A6F1A" w:rsidRPr="00462290" w:rsidRDefault="002A6F1A" w:rsidP="003B7ECA">
      <w:pPr>
        <w:pStyle w:val="HTML"/>
        <w:numPr>
          <w:ilvl w:val="0"/>
          <w:numId w:val="5"/>
        </w:numPr>
        <w:tabs>
          <w:tab w:val="clear" w:pos="916"/>
          <w:tab w:val="left" w:pos="426"/>
        </w:tabs>
        <w:ind w:left="426" w:hanging="426"/>
        <w:jc w:val="both"/>
        <w:textAlignment w:val="top"/>
        <w:rPr>
          <w:rFonts w:ascii="Times New Roman" w:hAnsi="Times New Roman" w:cs="Times New Roman"/>
          <w:sz w:val="24"/>
          <w:szCs w:val="24"/>
          <w:lang w:val="uk-UA"/>
        </w:rPr>
      </w:pPr>
      <w:r w:rsidRPr="00462290">
        <w:rPr>
          <w:rFonts w:ascii="Times New Roman" w:hAnsi="Times New Roman" w:cs="Times New Roman"/>
          <w:bCs/>
          <w:sz w:val="24"/>
          <w:szCs w:val="24"/>
          <w:lang w:val="uk-UA"/>
        </w:rPr>
        <w:t xml:space="preserve">Характерні риси літератури Ренесансу. </w:t>
      </w:r>
      <w:proofErr w:type="spellStart"/>
      <w:r w:rsidRPr="00462290">
        <w:rPr>
          <w:rFonts w:ascii="Times New Roman" w:hAnsi="Times New Roman" w:cs="Times New Roman"/>
          <w:bCs/>
          <w:sz w:val="24"/>
          <w:szCs w:val="24"/>
          <w:lang w:val="uk-UA"/>
        </w:rPr>
        <w:t>Франческо</w:t>
      </w:r>
      <w:proofErr w:type="spellEnd"/>
      <w:r w:rsidRPr="00462290">
        <w:rPr>
          <w:rFonts w:ascii="Times New Roman" w:hAnsi="Times New Roman" w:cs="Times New Roman"/>
          <w:bCs/>
          <w:sz w:val="24"/>
          <w:szCs w:val="24"/>
          <w:lang w:val="uk-UA"/>
        </w:rPr>
        <w:t xml:space="preserve"> Петрарка – перший європейський гуманіст</w:t>
      </w:r>
      <w:r w:rsidRPr="00462290">
        <w:rPr>
          <w:rFonts w:ascii="Times New Roman" w:hAnsi="Times New Roman" w:cs="Times New Roman"/>
          <w:bCs/>
          <w:sz w:val="24"/>
          <w:szCs w:val="24"/>
        </w:rPr>
        <w:t xml:space="preserve"> </w:t>
      </w:r>
      <w:r w:rsidRPr="00462290">
        <w:rPr>
          <w:rFonts w:ascii="Times New Roman" w:hAnsi="Times New Roman" w:cs="Times New Roman"/>
          <w:sz w:val="24"/>
          <w:szCs w:val="24"/>
        </w:rPr>
        <w:t>(2 год.)</w:t>
      </w:r>
    </w:p>
    <w:p w:rsidR="002A6F1A" w:rsidRPr="00462290" w:rsidRDefault="002A6F1A" w:rsidP="003B7ECA">
      <w:pPr>
        <w:pStyle w:val="ac"/>
        <w:numPr>
          <w:ilvl w:val="0"/>
          <w:numId w:val="5"/>
        </w:numPr>
        <w:tabs>
          <w:tab w:val="left" w:pos="426"/>
        </w:tabs>
        <w:ind w:left="426" w:hanging="426"/>
        <w:jc w:val="both"/>
        <w:rPr>
          <w:sz w:val="24"/>
          <w:szCs w:val="24"/>
        </w:rPr>
      </w:pPr>
      <w:r w:rsidRPr="00462290">
        <w:rPr>
          <w:bCs/>
          <w:sz w:val="24"/>
          <w:szCs w:val="24"/>
        </w:rPr>
        <w:t xml:space="preserve">Своєрідність італійської новели епохи Ренесансу. </w:t>
      </w:r>
      <w:r w:rsidRPr="00462290">
        <w:rPr>
          <w:sz w:val="24"/>
          <w:szCs w:val="24"/>
        </w:rPr>
        <w:t>Дж. Боккаччо – фундатор жанру новели</w:t>
      </w:r>
      <w:r w:rsidRPr="00462290">
        <w:rPr>
          <w:sz w:val="24"/>
          <w:szCs w:val="24"/>
          <w:lang w:val="ru-RU"/>
        </w:rPr>
        <w:t xml:space="preserve"> (2 год.)</w:t>
      </w:r>
    </w:p>
    <w:p w:rsidR="002A6F1A" w:rsidRPr="00462290" w:rsidRDefault="002A6F1A" w:rsidP="003B7ECA">
      <w:pPr>
        <w:pStyle w:val="ac"/>
        <w:numPr>
          <w:ilvl w:val="0"/>
          <w:numId w:val="5"/>
        </w:numPr>
        <w:tabs>
          <w:tab w:val="left" w:pos="426"/>
        </w:tabs>
        <w:ind w:left="426" w:hanging="426"/>
        <w:jc w:val="both"/>
        <w:rPr>
          <w:bCs/>
          <w:sz w:val="24"/>
          <w:szCs w:val="24"/>
        </w:rPr>
      </w:pPr>
      <w:r w:rsidRPr="00462290">
        <w:rPr>
          <w:bCs/>
          <w:sz w:val="24"/>
          <w:szCs w:val="24"/>
        </w:rPr>
        <w:t xml:space="preserve">Відродження у Франції. Художній світ Ф. </w:t>
      </w:r>
      <w:proofErr w:type="spellStart"/>
      <w:r w:rsidRPr="00462290">
        <w:rPr>
          <w:bCs/>
          <w:sz w:val="24"/>
          <w:szCs w:val="24"/>
        </w:rPr>
        <w:t>Рабле</w:t>
      </w:r>
      <w:proofErr w:type="spellEnd"/>
      <w:r w:rsidRPr="00462290">
        <w:rPr>
          <w:bCs/>
          <w:sz w:val="24"/>
          <w:szCs w:val="24"/>
        </w:rPr>
        <w:t>. Роман «</w:t>
      </w:r>
      <w:proofErr w:type="spellStart"/>
      <w:r w:rsidR="00FF3623" w:rsidRPr="00FF3623">
        <w:rPr>
          <w:bCs/>
          <w:sz w:val="24"/>
          <w:szCs w:val="24"/>
        </w:rPr>
        <w:t>Ґарґантюа</w:t>
      </w:r>
      <w:proofErr w:type="spellEnd"/>
      <w:r w:rsidR="00FF3623" w:rsidRPr="00FF3623">
        <w:rPr>
          <w:bCs/>
          <w:sz w:val="24"/>
          <w:szCs w:val="24"/>
        </w:rPr>
        <w:t xml:space="preserve"> і </w:t>
      </w:r>
      <w:proofErr w:type="spellStart"/>
      <w:r w:rsidR="00FF3623" w:rsidRPr="00FF3623">
        <w:rPr>
          <w:bCs/>
          <w:sz w:val="24"/>
          <w:szCs w:val="24"/>
        </w:rPr>
        <w:t>Пантаґрюель</w:t>
      </w:r>
      <w:proofErr w:type="spellEnd"/>
      <w:r w:rsidRPr="00462290">
        <w:rPr>
          <w:bCs/>
          <w:sz w:val="24"/>
          <w:szCs w:val="24"/>
        </w:rPr>
        <w:t xml:space="preserve">» як найвище досягнення французького Ренесансу </w:t>
      </w:r>
      <w:r w:rsidRPr="00462290">
        <w:rPr>
          <w:sz w:val="24"/>
          <w:szCs w:val="24"/>
        </w:rPr>
        <w:t>(2 год.)</w:t>
      </w:r>
    </w:p>
    <w:p w:rsidR="005C32D8" w:rsidRPr="005C32D8" w:rsidRDefault="002A6F1A" w:rsidP="003B7ECA">
      <w:pPr>
        <w:pStyle w:val="ac"/>
        <w:numPr>
          <w:ilvl w:val="0"/>
          <w:numId w:val="5"/>
        </w:numPr>
        <w:tabs>
          <w:tab w:val="left" w:pos="426"/>
        </w:tabs>
        <w:ind w:left="426" w:hanging="426"/>
        <w:jc w:val="both"/>
        <w:rPr>
          <w:bCs/>
          <w:sz w:val="24"/>
          <w:szCs w:val="24"/>
        </w:rPr>
      </w:pPr>
      <w:r w:rsidRPr="00462290">
        <w:rPr>
          <w:bCs/>
          <w:sz w:val="24"/>
          <w:szCs w:val="24"/>
        </w:rPr>
        <w:t>Відродження в Англії. Творчість В. Шекспіра: ствердження гуманістично</w:t>
      </w:r>
      <w:r w:rsidR="005C32D8">
        <w:rPr>
          <w:bCs/>
          <w:sz w:val="24"/>
          <w:szCs w:val="24"/>
        </w:rPr>
        <w:t>го ідеалу в комедіях та сонетах (2 год.)</w:t>
      </w:r>
      <w:r w:rsidRPr="00462290">
        <w:rPr>
          <w:sz w:val="24"/>
          <w:szCs w:val="24"/>
        </w:rPr>
        <w:t xml:space="preserve"> </w:t>
      </w:r>
    </w:p>
    <w:p w:rsidR="002A6F1A" w:rsidRPr="00462290" w:rsidRDefault="002A6F1A" w:rsidP="003B7ECA">
      <w:pPr>
        <w:pStyle w:val="ac"/>
        <w:numPr>
          <w:ilvl w:val="0"/>
          <w:numId w:val="5"/>
        </w:numPr>
        <w:tabs>
          <w:tab w:val="left" w:pos="426"/>
        </w:tabs>
        <w:ind w:left="426" w:hanging="426"/>
        <w:jc w:val="both"/>
        <w:rPr>
          <w:bCs/>
          <w:sz w:val="24"/>
          <w:szCs w:val="24"/>
        </w:rPr>
      </w:pPr>
      <w:r w:rsidRPr="00462290">
        <w:rPr>
          <w:sz w:val="24"/>
          <w:szCs w:val="24"/>
        </w:rPr>
        <w:t>Криза гуманізму в трагедіях та пізніх драмах</w:t>
      </w:r>
      <w:r w:rsidR="005C32D8">
        <w:rPr>
          <w:sz w:val="24"/>
          <w:szCs w:val="24"/>
        </w:rPr>
        <w:t xml:space="preserve"> В. Шекспіра</w:t>
      </w:r>
      <w:r w:rsidRPr="00462290">
        <w:rPr>
          <w:bCs/>
          <w:sz w:val="24"/>
          <w:szCs w:val="24"/>
          <w:lang w:val="tr-TR"/>
        </w:rPr>
        <w:t xml:space="preserve"> </w:t>
      </w:r>
      <w:r w:rsidRPr="005C32D8">
        <w:rPr>
          <w:sz w:val="24"/>
          <w:szCs w:val="24"/>
        </w:rPr>
        <w:t>(2 год.)</w:t>
      </w:r>
    </w:p>
    <w:p w:rsidR="002A6F1A" w:rsidRPr="00462290" w:rsidRDefault="002A6F1A" w:rsidP="003B7ECA">
      <w:pPr>
        <w:pStyle w:val="ac"/>
        <w:numPr>
          <w:ilvl w:val="0"/>
          <w:numId w:val="5"/>
        </w:numPr>
        <w:tabs>
          <w:tab w:val="left" w:pos="426"/>
        </w:tabs>
        <w:ind w:left="426" w:hanging="426"/>
        <w:jc w:val="both"/>
        <w:rPr>
          <w:bCs/>
          <w:sz w:val="24"/>
          <w:szCs w:val="24"/>
        </w:rPr>
      </w:pPr>
      <w:r w:rsidRPr="00462290">
        <w:rPr>
          <w:sz w:val="24"/>
          <w:szCs w:val="24"/>
        </w:rPr>
        <w:t xml:space="preserve">Особливості розвитку гуманізму </w:t>
      </w:r>
      <w:r w:rsidRPr="00462290">
        <w:rPr>
          <w:bCs/>
          <w:sz w:val="24"/>
          <w:szCs w:val="24"/>
        </w:rPr>
        <w:t xml:space="preserve">в Німеччині та Нідерландах. Характерні риси літератури </w:t>
      </w:r>
      <w:r w:rsidRPr="00462290">
        <w:rPr>
          <w:sz w:val="24"/>
          <w:szCs w:val="24"/>
        </w:rPr>
        <w:t>«Північного Відродження»</w:t>
      </w:r>
      <w:r w:rsidRPr="00462290">
        <w:rPr>
          <w:bCs/>
          <w:sz w:val="24"/>
          <w:szCs w:val="24"/>
        </w:rPr>
        <w:t xml:space="preserve"> </w:t>
      </w:r>
      <w:r w:rsidRPr="005C32D8">
        <w:rPr>
          <w:sz w:val="24"/>
          <w:szCs w:val="24"/>
        </w:rPr>
        <w:t>(2 год.)</w:t>
      </w:r>
    </w:p>
    <w:p w:rsidR="002A6F1A" w:rsidRPr="00462290" w:rsidRDefault="002A6F1A" w:rsidP="003B7ECA">
      <w:pPr>
        <w:pStyle w:val="ac"/>
        <w:numPr>
          <w:ilvl w:val="0"/>
          <w:numId w:val="5"/>
        </w:numPr>
        <w:ind w:left="426" w:hanging="426"/>
        <w:jc w:val="both"/>
        <w:rPr>
          <w:bCs/>
          <w:sz w:val="24"/>
          <w:szCs w:val="24"/>
        </w:rPr>
      </w:pPr>
      <w:r w:rsidRPr="00462290">
        <w:rPr>
          <w:bCs/>
          <w:sz w:val="24"/>
          <w:szCs w:val="24"/>
        </w:rPr>
        <w:lastRenderedPageBreak/>
        <w:t xml:space="preserve">Відродження в Іспанії. Мігель де Сервантес </w:t>
      </w:r>
      <w:proofErr w:type="spellStart"/>
      <w:r w:rsidRPr="00462290">
        <w:rPr>
          <w:bCs/>
          <w:sz w:val="24"/>
          <w:szCs w:val="24"/>
        </w:rPr>
        <w:t>Сааведра</w:t>
      </w:r>
      <w:proofErr w:type="spellEnd"/>
      <w:r w:rsidRPr="00462290">
        <w:rPr>
          <w:bCs/>
          <w:sz w:val="24"/>
          <w:szCs w:val="24"/>
        </w:rPr>
        <w:t xml:space="preserve"> – прозаїк європейського Ренесансу</w:t>
      </w:r>
      <w:r w:rsidRPr="00462290">
        <w:rPr>
          <w:bCs/>
          <w:sz w:val="24"/>
          <w:szCs w:val="24"/>
          <w:lang w:val="tr-TR"/>
        </w:rPr>
        <w:t xml:space="preserve"> </w:t>
      </w:r>
      <w:r w:rsidRPr="00462290">
        <w:rPr>
          <w:sz w:val="24"/>
          <w:szCs w:val="24"/>
        </w:rPr>
        <w:t>(2 год.)</w:t>
      </w:r>
    </w:p>
    <w:p w:rsidR="002A6F1A" w:rsidRPr="00462290" w:rsidRDefault="002A6F1A" w:rsidP="00360190">
      <w:pPr>
        <w:ind w:firstLine="426"/>
        <w:jc w:val="both"/>
        <w:rPr>
          <w:b/>
          <w:sz w:val="24"/>
          <w:szCs w:val="24"/>
          <w:u w:val="single"/>
        </w:rPr>
      </w:pPr>
      <w:r w:rsidRPr="00462290">
        <w:rPr>
          <w:b/>
          <w:sz w:val="24"/>
          <w:szCs w:val="24"/>
          <w:u w:val="single"/>
        </w:rPr>
        <w:t>Семінарський модуль:</w:t>
      </w:r>
    </w:p>
    <w:p w:rsidR="002A6F1A" w:rsidRPr="00462290" w:rsidRDefault="002A6F1A" w:rsidP="003B7ECA">
      <w:pPr>
        <w:pStyle w:val="ac"/>
        <w:numPr>
          <w:ilvl w:val="0"/>
          <w:numId w:val="6"/>
        </w:numPr>
        <w:ind w:left="426" w:hanging="426"/>
        <w:jc w:val="both"/>
        <w:rPr>
          <w:sz w:val="24"/>
          <w:szCs w:val="24"/>
        </w:rPr>
      </w:pPr>
      <w:proofErr w:type="spellStart"/>
      <w:r w:rsidRPr="00462290">
        <w:rPr>
          <w:sz w:val="24"/>
          <w:szCs w:val="24"/>
        </w:rPr>
        <w:t>Франческо</w:t>
      </w:r>
      <w:proofErr w:type="spellEnd"/>
      <w:r w:rsidRPr="00462290">
        <w:rPr>
          <w:sz w:val="24"/>
          <w:szCs w:val="24"/>
        </w:rPr>
        <w:t xml:space="preserve"> Петрарка – перший європейський гуманіст (2 год.)</w:t>
      </w:r>
    </w:p>
    <w:p w:rsidR="002A6F1A" w:rsidRPr="00462290" w:rsidRDefault="002A6F1A" w:rsidP="003B7ECA">
      <w:pPr>
        <w:pStyle w:val="ac"/>
        <w:numPr>
          <w:ilvl w:val="0"/>
          <w:numId w:val="6"/>
        </w:numPr>
        <w:ind w:left="426" w:hanging="426"/>
        <w:jc w:val="both"/>
        <w:rPr>
          <w:sz w:val="24"/>
          <w:szCs w:val="24"/>
        </w:rPr>
      </w:pPr>
      <w:proofErr w:type="spellStart"/>
      <w:r w:rsidRPr="00462290">
        <w:rPr>
          <w:sz w:val="24"/>
          <w:szCs w:val="24"/>
        </w:rPr>
        <w:t>Джованні</w:t>
      </w:r>
      <w:proofErr w:type="spellEnd"/>
      <w:r w:rsidRPr="00462290">
        <w:rPr>
          <w:sz w:val="24"/>
          <w:szCs w:val="24"/>
        </w:rPr>
        <w:t xml:space="preserve"> Боккаччо – фундатор жанру новели. «Декамерон»: композиція, мотиви та образи (2 год.)</w:t>
      </w:r>
    </w:p>
    <w:p w:rsidR="002A6F1A" w:rsidRPr="00462290" w:rsidRDefault="002A6F1A" w:rsidP="003B7ECA">
      <w:pPr>
        <w:pStyle w:val="ac"/>
        <w:numPr>
          <w:ilvl w:val="0"/>
          <w:numId w:val="6"/>
        </w:numPr>
        <w:ind w:left="426" w:hanging="426"/>
        <w:jc w:val="both"/>
        <w:rPr>
          <w:sz w:val="24"/>
          <w:szCs w:val="24"/>
        </w:rPr>
      </w:pPr>
      <w:r w:rsidRPr="00462290">
        <w:rPr>
          <w:sz w:val="24"/>
          <w:szCs w:val="24"/>
        </w:rPr>
        <w:t xml:space="preserve">Роман Франсуа </w:t>
      </w:r>
      <w:proofErr w:type="spellStart"/>
      <w:r w:rsidRPr="00462290">
        <w:rPr>
          <w:sz w:val="24"/>
          <w:szCs w:val="24"/>
        </w:rPr>
        <w:t>Рабле</w:t>
      </w:r>
      <w:proofErr w:type="spellEnd"/>
      <w:r w:rsidRPr="00462290">
        <w:rPr>
          <w:sz w:val="24"/>
          <w:szCs w:val="24"/>
        </w:rPr>
        <w:t xml:space="preserve"> «</w:t>
      </w:r>
      <w:proofErr w:type="spellStart"/>
      <w:r w:rsidR="00FF3623" w:rsidRPr="00FF3623">
        <w:rPr>
          <w:sz w:val="24"/>
          <w:szCs w:val="24"/>
        </w:rPr>
        <w:t>Ґарґантюа</w:t>
      </w:r>
      <w:proofErr w:type="spellEnd"/>
      <w:r w:rsidR="00FF3623" w:rsidRPr="00FF3623">
        <w:rPr>
          <w:sz w:val="24"/>
          <w:szCs w:val="24"/>
        </w:rPr>
        <w:t xml:space="preserve"> і </w:t>
      </w:r>
      <w:proofErr w:type="spellStart"/>
      <w:r w:rsidR="00FF3623" w:rsidRPr="00FF3623">
        <w:rPr>
          <w:sz w:val="24"/>
          <w:szCs w:val="24"/>
        </w:rPr>
        <w:t>Пантаґрюель</w:t>
      </w:r>
      <w:proofErr w:type="spellEnd"/>
      <w:r w:rsidRPr="00462290">
        <w:rPr>
          <w:sz w:val="24"/>
          <w:szCs w:val="24"/>
        </w:rPr>
        <w:t xml:space="preserve">»: </w:t>
      </w:r>
      <w:r w:rsidRPr="00462290">
        <w:rPr>
          <w:rStyle w:val="shorttext"/>
          <w:sz w:val="24"/>
          <w:szCs w:val="24"/>
          <w:shd w:val="clear" w:color="auto" w:fill="FFFFFF"/>
        </w:rPr>
        <w:t>різноманіття</w:t>
      </w:r>
      <w:r w:rsidRPr="00462290">
        <w:rPr>
          <w:sz w:val="24"/>
          <w:szCs w:val="24"/>
        </w:rPr>
        <w:t xml:space="preserve"> його ідейного змісту та художньої своєрідності (2 год.)</w:t>
      </w:r>
    </w:p>
    <w:p w:rsidR="002A6F1A" w:rsidRPr="00462290" w:rsidRDefault="002A6F1A" w:rsidP="003B7ECA">
      <w:pPr>
        <w:pStyle w:val="ac"/>
        <w:numPr>
          <w:ilvl w:val="0"/>
          <w:numId w:val="6"/>
        </w:numPr>
        <w:ind w:left="426" w:hanging="426"/>
        <w:jc w:val="both"/>
        <w:rPr>
          <w:sz w:val="24"/>
          <w:szCs w:val="24"/>
        </w:rPr>
      </w:pPr>
      <w:r w:rsidRPr="00462290">
        <w:rPr>
          <w:sz w:val="24"/>
          <w:szCs w:val="24"/>
        </w:rPr>
        <w:t>Конфлікт і основні образи в трагедії В. Шекспіра «Гамлет» (2 год.)</w:t>
      </w:r>
    </w:p>
    <w:p w:rsidR="002A6F1A" w:rsidRPr="00462290" w:rsidRDefault="002A6F1A" w:rsidP="003B7ECA">
      <w:pPr>
        <w:pStyle w:val="ac"/>
        <w:numPr>
          <w:ilvl w:val="0"/>
          <w:numId w:val="6"/>
        </w:numPr>
        <w:ind w:left="426" w:hanging="426"/>
        <w:jc w:val="both"/>
        <w:rPr>
          <w:sz w:val="24"/>
          <w:szCs w:val="24"/>
        </w:rPr>
      </w:pPr>
      <w:r w:rsidRPr="00462290">
        <w:rPr>
          <w:sz w:val="24"/>
          <w:szCs w:val="24"/>
        </w:rPr>
        <w:t>Художні особливості трагікомедії В.Шекспіра «Буря» (2 год.)</w:t>
      </w:r>
    </w:p>
    <w:p w:rsidR="002A6F1A" w:rsidRPr="00462290" w:rsidRDefault="002A6F1A" w:rsidP="003B7ECA">
      <w:pPr>
        <w:pStyle w:val="ac"/>
        <w:numPr>
          <w:ilvl w:val="0"/>
          <w:numId w:val="6"/>
        </w:numPr>
        <w:ind w:left="426" w:hanging="426"/>
        <w:jc w:val="both"/>
        <w:rPr>
          <w:sz w:val="24"/>
          <w:szCs w:val="24"/>
        </w:rPr>
      </w:pPr>
      <w:r w:rsidRPr="00462290">
        <w:rPr>
          <w:sz w:val="24"/>
          <w:szCs w:val="24"/>
        </w:rPr>
        <w:t>Проблематика, система образів, жанр роману М. де Сервантеса «Дон Кіхот» (2 год.)</w:t>
      </w:r>
    </w:p>
    <w:p w:rsidR="002A6F1A" w:rsidRPr="00462290" w:rsidRDefault="002A6F1A" w:rsidP="00360190">
      <w:pPr>
        <w:ind w:firstLine="426"/>
        <w:jc w:val="both"/>
        <w:rPr>
          <w:b/>
          <w:sz w:val="24"/>
          <w:szCs w:val="24"/>
          <w:u w:val="single"/>
        </w:rPr>
      </w:pPr>
      <w:r w:rsidRPr="00462290">
        <w:rPr>
          <w:b/>
          <w:sz w:val="24"/>
          <w:szCs w:val="24"/>
          <w:u w:val="single"/>
        </w:rPr>
        <w:t>Модуль самостійної роботи:</w:t>
      </w:r>
    </w:p>
    <w:p w:rsidR="002A6F1A" w:rsidRPr="00462290" w:rsidRDefault="002A6F1A" w:rsidP="003B7ECA">
      <w:pPr>
        <w:pStyle w:val="ac"/>
        <w:numPr>
          <w:ilvl w:val="0"/>
          <w:numId w:val="4"/>
        </w:numPr>
        <w:tabs>
          <w:tab w:val="left" w:pos="-2268"/>
          <w:tab w:val="left" w:pos="1418"/>
        </w:tabs>
        <w:ind w:left="426" w:hanging="426"/>
        <w:rPr>
          <w:sz w:val="24"/>
          <w:szCs w:val="24"/>
        </w:rPr>
      </w:pPr>
      <w:r w:rsidRPr="00462290">
        <w:rPr>
          <w:sz w:val="24"/>
          <w:szCs w:val="24"/>
        </w:rPr>
        <w:t xml:space="preserve">Прочитати запропоновані тексти </w:t>
      </w:r>
      <w:r w:rsidR="00B6456C">
        <w:rPr>
          <w:sz w:val="24"/>
          <w:szCs w:val="24"/>
        </w:rPr>
        <w:t>(10 год.)</w:t>
      </w:r>
    </w:p>
    <w:p w:rsidR="002A6F1A" w:rsidRPr="00462290" w:rsidRDefault="002A6F1A" w:rsidP="003B7ECA">
      <w:pPr>
        <w:pStyle w:val="ac"/>
        <w:numPr>
          <w:ilvl w:val="0"/>
          <w:numId w:val="4"/>
        </w:numPr>
        <w:tabs>
          <w:tab w:val="left" w:pos="-2268"/>
          <w:tab w:val="left" w:pos="1418"/>
        </w:tabs>
        <w:ind w:left="426" w:hanging="426"/>
        <w:jc w:val="both"/>
        <w:rPr>
          <w:sz w:val="24"/>
          <w:szCs w:val="24"/>
        </w:rPr>
      </w:pPr>
      <w:r w:rsidRPr="00462290">
        <w:rPr>
          <w:sz w:val="24"/>
          <w:szCs w:val="24"/>
        </w:rPr>
        <w:t>Підготувати усно і письмово теми</w:t>
      </w:r>
      <w:r w:rsidR="00B6456C">
        <w:rPr>
          <w:sz w:val="24"/>
          <w:szCs w:val="24"/>
        </w:rPr>
        <w:t xml:space="preserve"> (6 год.)</w:t>
      </w:r>
      <w:r w:rsidRPr="00462290">
        <w:rPr>
          <w:sz w:val="24"/>
          <w:szCs w:val="24"/>
        </w:rPr>
        <w:t>: «</w:t>
      </w:r>
      <w:r w:rsidRPr="00462290">
        <w:rPr>
          <w:rStyle w:val="submenu-table"/>
          <w:sz w:val="24"/>
          <w:szCs w:val="24"/>
        </w:rPr>
        <w:t>Особливості північного Відродження»;</w:t>
      </w:r>
      <w:r w:rsidRPr="00462290">
        <w:rPr>
          <w:sz w:val="24"/>
          <w:szCs w:val="24"/>
        </w:rPr>
        <w:t xml:space="preserve"> «Утопія» Т. Мора – один з перших утопічних романів»; «Театр іспанського Відродження. Творчість Лопе де Вега»</w:t>
      </w:r>
      <w:r w:rsidRPr="00462290">
        <w:rPr>
          <w:b/>
          <w:sz w:val="24"/>
          <w:szCs w:val="24"/>
        </w:rPr>
        <w:t xml:space="preserve"> </w:t>
      </w:r>
    </w:p>
    <w:p w:rsidR="002A6F1A" w:rsidRPr="00462290" w:rsidRDefault="002A6F1A" w:rsidP="003B7ECA">
      <w:pPr>
        <w:pStyle w:val="ac"/>
        <w:numPr>
          <w:ilvl w:val="0"/>
          <w:numId w:val="4"/>
        </w:numPr>
        <w:tabs>
          <w:tab w:val="left" w:pos="-2268"/>
          <w:tab w:val="left" w:pos="1418"/>
        </w:tabs>
        <w:ind w:left="426" w:hanging="426"/>
        <w:rPr>
          <w:sz w:val="24"/>
          <w:szCs w:val="24"/>
        </w:rPr>
      </w:pPr>
      <w:r w:rsidRPr="00462290">
        <w:rPr>
          <w:sz w:val="24"/>
          <w:szCs w:val="24"/>
        </w:rPr>
        <w:t>Вивчити напам’ять</w:t>
      </w:r>
      <w:r w:rsidR="00B6456C">
        <w:rPr>
          <w:sz w:val="24"/>
          <w:szCs w:val="24"/>
        </w:rPr>
        <w:t xml:space="preserve"> (4 год.)</w:t>
      </w:r>
      <w:r w:rsidRPr="00462290">
        <w:rPr>
          <w:sz w:val="24"/>
          <w:szCs w:val="24"/>
        </w:rPr>
        <w:t>:</w:t>
      </w:r>
    </w:p>
    <w:p w:rsidR="002A6F1A" w:rsidRPr="00462290" w:rsidRDefault="002A6F1A" w:rsidP="008A5B53">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426"/>
        <w:rPr>
          <w:sz w:val="24"/>
          <w:szCs w:val="24"/>
        </w:rPr>
      </w:pPr>
      <w:r w:rsidRPr="00462290">
        <w:rPr>
          <w:sz w:val="24"/>
          <w:szCs w:val="24"/>
        </w:rPr>
        <w:t xml:space="preserve">Ф. Петрарка </w:t>
      </w:r>
      <w:r w:rsidRPr="00462290">
        <w:rPr>
          <w:i/>
          <w:sz w:val="24"/>
          <w:szCs w:val="24"/>
        </w:rPr>
        <w:t>Сонет 61</w:t>
      </w:r>
    </w:p>
    <w:p w:rsidR="002A6F1A" w:rsidRPr="00462290" w:rsidRDefault="002A6F1A" w:rsidP="008A5B53">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426"/>
        <w:rPr>
          <w:sz w:val="24"/>
          <w:szCs w:val="24"/>
        </w:rPr>
      </w:pPr>
      <w:r w:rsidRPr="00462290">
        <w:rPr>
          <w:bCs/>
          <w:sz w:val="24"/>
          <w:szCs w:val="24"/>
        </w:rPr>
        <w:t xml:space="preserve">В. Шекспір </w:t>
      </w:r>
      <w:r w:rsidRPr="00462290">
        <w:rPr>
          <w:bCs/>
          <w:i/>
          <w:sz w:val="24"/>
          <w:szCs w:val="24"/>
        </w:rPr>
        <w:t>Сонет 130</w:t>
      </w:r>
    </w:p>
    <w:p w:rsidR="002A6F1A" w:rsidRPr="00462290" w:rsidRDefault="002A6F1A" w:rsidP="008A5B53">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426"/>
        <w:rPr>
          <w:i/>
          <w:sz w:val="24"/>
          <w:szCs w:val="24"/>
        </w:rPr>
      </w:pPr>
      <w:r w:rsidRPr="00462290">
        <w:rPr>
          <w:sz w:val="24"/>
          <w:szCs w:val="24"/>
        </w:rPr>
        <w:t xml:space="preserve">В. Шекспір </w:t>
      </w:r>
      <w:r w:rsidRPr="00462290">
        <w:rPr>
          <w:i/>
          <w:sz w:val="24"/>
          <w:szCs w:val="24"/>
        </w:rPr>
        <w:t>Монолог Гамлета</w:t>
      </w:r>
    </w:p>
    <w:p w:rsidR="002A6F1A" w:rsidRPr="00462290" w:rsidRDefault="002A6F1A" w:rsidP="008A5B53">
      <w:pPr>
        <w:tabs>
          <w:tab w:val="left" w:pos="600"/>
          <w:tab w:val="left" w:pos="709"/>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5660"/>
        </w:tabs>
        <w:ind w:left="426"/>
        <w:rPr>
          <w:i/>
          <w:sz w:val="24"/>
          <w:szCs w:val="24"/>
        </w:rPr>
      </w:pPr>
      <w:r w:rsidRPr="00462290">
        <w:rPr>
          <w:sz w:val="24"/>
          <w:szCs w:val="24"/>
        </w:rPr>
        <w:t xml:space="preserve">Лопе де Вега </w:t>
      </w:r>
      <w:r w:rsidRPr="00462290">
        <w:rPr>
          <w:i/>
          <w:sz w:val="24"/>
          <w:szCs w:val="24"/>
        </w:rPr>
        <w:t xml:space="preserve">Сонет з </w:t>
      </w:r>
      <w:r w:rsidR="005C32D8" w:rsidRPr="00462290">
        <w:rPr>
          <w:i/>
          <w:sz w:val="24"/>
          <w:szCs w:val="24"/>
        </w:rPr>
        <w:t>комедії</w:t>
      </w:r>
      <w:r w:rsidRPr="00462290">
        <w:rPr>
          <w:i/>
          <w:sz w:val="24"/>
          <w:szCs w:val="24"/>
        </w:rPr>
        <w:t xml:space="preserve"> «Собака на сіні»</w:t>
      </w:r>
    </w:p>
    <w:p w:rsidR="002A6F1A" w:rsidRPr="00462290" w:rsidRDefault="002A6F1A" w:rsidP="00296BA8">
      <w:pPr>
        <w:tabs>
          <w:tab w:val="left" w:pos="-2268"/>
          <w:tab w:val="left" w:pos="1418"/>
        </w:tabs>
        <w:ind w:left="426"/>
        <w:rPr>
          <w:sz w:val="24"/>
          <w:szCs w:val="24"/>
        </w:rPr>
      </w:pPr>
    </w:p>
    <w:p w:rsidR="002A6F1A" w:rsidRPr="00CC4B55" w:rsidRDefault="002A6F1A" w:rsidP="00CC4B55">
      <w:pPr>
        <w:tabs>
          <w:tab w:val="left" w:pos="-2268"/>
          <w:tab w:val="left" w:pos="1418"/>
        </w:tabs>
        <w:ind w:left="426"/>
        <w:rPr>
          <w:b/>
          <w:sz w:val="24"/>
          <w:szCs w:val="24"/>
          <w:u w:val="single"/>
        </w:rPr>
      </w:pPr>
      <w:proofErr w:type="spellStart"/>
      <w:r w:rsidRPr="00462290">
        <w:rPr>
          <w:b/>
          <w:sz w:val="24"/>
          <w:szCs w:val="24"/>
          <w:u w:val="single"/>
        </w:rPr>
        <w:t>Пісумкова</w:t>
      </w:r>
      <w:proofErr w:type="spellEnd"/>
      <w:r w:rsidRPr="00462290">
        <w:rPr>
          <w:b/>
          <w:sz w:val="24"/>
          <w:szCs w:val="24"/>
          <w:u w:val="single"/>
        </w:rPr>
        <w:t xml:space="preserve"> тека: </w:t>
      </w:r>
      <w:r w:rsidRPr="00462290">
        <w:rPr>
          <w:sz w:val="24"/>
          <w:szCs w:val="24"/>
        </w:rPr>
        <w:t>екзамен</w:t>
      </w:r>
    </w:p>
    <w:p w:rsidR="002A6F1A" w:rsidRPr="00360190" w:rsidRDefault="002A6F1A" w:rsidP="00360190">
      <w:pPr>
        <w:jc w:val="both"/>
        <w:rPr>
          <w:sz w:val="24"/>
          <w:szCs w:val="24"/>
        </w:rPr>
      </w:pPr>
    </w:p>
    <w:p w:rsidR="002A6F1A" w:rsidRPr="00937886" w:rsidRDefault="002A6F1A" w:rsidP="00937886">
      <w:pPr>
        <w:rPr>
          <w:b/>
          <w:caps/>
          <w:sz w:val="24"/>
          <w:szCs w:val="28"/>
        </w:rPr>
      </w:pPr>
      <w:r w:rsidRPr="00F94E31">
        <w:rPr>
          <w:b/>
          <w:caps/>
          <w:sz w:val="24"/>
          <w:szCs w:val="28"/>
        </w:rPr>
        <w:br w:type="page"/>
      </w:r>
    </w:p>
    <w:p w:rsidR="00253A2D" w:rsidRDefault="00253A2D" w:rsidP="00296BA8">
      <w:pPr>
        <w:jc w:val="center"/>
        <w:rPr>
          <w:b/>
          <w:sz w:val="24"/>
          <w:szCs w:val="24"/>
        </w:rPr>
      </w:pPr>
      <w:r>
        <w:rPr>
          <w:b/>
          <w:sz w:val="24"/>
          <w:szCs w:val="24"/>
        </w:rPr>
        <w:lastRenderedPageBreak/>
        <w:t>ПІДСУМКОВА ТЕКА</w:t>
      </w:r>
    </w:p>
    <w:p w:rsidR="00253A2D" w:rsidRDefault="00253A2D" w:rsidP="00296BA8">
      <w:pPr>
        <w:jc w:val="center"/>
        <w:rPr>
          <w:b/>
          <w:sz w:val="24"/>
          <w:szCs w:val="24"/>
        </w:rPr>
      </w:pPr>
    </w:p>
    <w:p w:rsidR="002A6F1A" w:rsidRDefault="002A6F1A" w:rsidP="00253A2D">
      <w:pPr>
        <w:jc w:val="center"/>
        <w:rPr>
          <w:b/>
          <w:sz w:val="24"/>
          <w:szCs w:val="24"/>
        </w:rPr>
      </w:pPr>
      <w:r w:rsidRPr="0098570A">
        <w:rPr>
          <w:b/>
          <w:sz w:val="24"/>
          <w:szCs w:val="24"/>
        </w:rPr>
        <w:t>МЕТОДИ НАВЧАННЯ</w:t>
      </w:r>
    </w:p>
    <w:p w:rsidR="002A6F1A" w:rsidRDefault="002A6F1A" w:rsidP="00253A2D">
      <w:pPr>
        <w:ind w:firstLine="708"/>
        <w:jc w:val="both"/>
        <w:rPr>
          <w:b/>
          <w:sz w:val="24"/>
          <w:szCs w:val="24"/>
        </w:rPr>
      </w:pPr>
      <w:r>
        <w:rPr>
          <w:sz w:val="24"/>
          <w:szCs w:val="24"/>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журналіста з урахуванням індивідуальних особливостей учасників навчального процесу й спілкування.</w:t>
      </w:r>
    </w:p>
    <w:p w:rsidR="002A6F1A" w:rsidRDefault="002A6F1A" w:rsidP="00253A2D">
      <w:pPr>
        <w:shd w:val="clear" w:color="auto" w:fill="FFFFFF"/>
        <w:ind w:firstLine="708"/>
        <w:jc w:val="both"/>
        <w:textAlignment w:val="top"/>
        <w:rPr>
          <w:sz w:val="24"/>
          <w:szCs w:val="24"/>
        </w:rPr>
      </w:pPr>
      <w:r>
        <w:rPr>
          <w:sz w:val="24"/>
          <w:szCs w:val="24"/>
        </w:rPr>
        <w:t xml:space="preserve">З метою формування професійних </w:t>
      </w:r>
      <w:proofErr w:type="spellStart"/>
      <w:r>
        <w:rPr>
          <w:sz w:val="24"/>
          <w:szCs w:val="24"/>
        </w:rPr>
        <w:t>компетенцій</w:t>
      </w:r>
      <w:proofErr w:type="spellEnd"/>
      <w:r>
        <w:rPr>
          <w:sz w:val="24"/>
          <w:szCs w:val="24"/>
        </w:rPr>
        <w:t xml:space="preserve">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ситуативне моделювання, опрацювання дискусійних питань, кейс-метод тощо).</w:t>
      </w:r>
    </w:p>
    <w:p w:rsidR="002A6F1A" w:rsidRDefault="002A6F1A" w:rsidP="00253A2D">
      <w:pPr>
        <w:shd w:val="clear" w:color="auto" w:fill="FFFFFF"/>
        <w:ind w:firstLine="708"/>
        <w:jc w:val="both"/>
        <w:textAlignment w:val="top"/>
        <w:rPr>
          <w:sz w:val="24"/>
          <w:szCs w:val="24"/>
        </w:rPr>
      </w:pPr>
    </w:p>
    <w:p w:rsidR="002A6F1A" w:rsidRPr="00452E30" w:rsidRDefault="002A6F1A" w:rsidP="00253A2D">
      <w:pPr>
        <w:jc w:val="center"/>
        <w:rPr>
          <w:b/>
          <w:sz w:val="24"/>
          <w:szCs w:val="24"/>
        </w:rPr>
      </w:pPr>
      <w:r w:rsidRPr="00452E30">
        <w:rPr>
          <w:b/>
          <w:sz w:val="24"/>
          <w:szCs w:val="24"/>
        </w:rPr>
        <w:t>МЕТОДИ КОНТРОЛЮ</w:t>
      </w:r>
    </w:p>
    <w:p w:rsidR="002A6F1A" w:rsidRPr="00452E30" w:rsidRDefault="002A6F1A" w:rsidP="00253A2D">
      <w:pPr>
        <w:rPr>
          <w:sz w:val="24"/>
          <w:szCs w:val="24"/>
        </w:rPr>
      </w:pPr>
      <w:r w:rsidRPr="00452E30">
        <w:rPr>
          <w:sz w:val="24"/>
          <w:szCs w:val="24"/>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2A6F1A" w:rsidRPr="00452E30" w:rsidRDefault="002A6F1A" w:rsidP="00253A2D">
      <w:pPr>
        <w:rPr>
          <w:sz w:val="24"/>
          <w:szCs w:val="24"/>
        </w:rPr>
      </w:pPr>
      <w:r w:rsidRPr="00452E30">
        <w:rPr>
          <w:sz w:val="24"/>
          <w:szCs w:val="24"/>
        </w:rPr>
        <w:tab/>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w:t>
      </w:r>
      <w:r w:rsidRPr="00452E30">
        <w:rPr>
          <w:i/>
          <w:sz w:val="24"/>
          <w:szCs w:val="24"/>
        </w:rPr>
        <w:t xml:space="preserve"> </w:t>
      </w:r>
      <w:r w:rsidRPr="00452E30">
        <w:rPr>
          <w:sz w:val="24"/>
          <w:szCs w:val="24"/>
        </w:rPr>
        <w:t>усному, письмовому, і тестовому контролю.</w:t>
      </w:r>
    </w:p>
    <w:p w:rsidR="002A6F1A" w:rsidRDefault="002A6F1A">
      <w:pPr>
        <w:spacing w:after="200" w:line="276" w:lineRule="auto"/>
        <w:rPr>
          <w:b/>
          <w:caps/>
          <w:sz w:val="28"/>
          <w:szCs w:val="28"/>
        </w:rPr>
      </w:pPr>
      <w:r>
        <w:rPr>
          <w:b/>
          <w:caps/>
          <w:sz w:val="28"/>
          <w:szCs w:val="28"/>
        </w:rPr>
        <w:br w:type="page"/>
      </w:r>
    </w:p>
    <w:p w:rsidR="002A6F1A" w:rsidRPr="00A01B03" w:rsidRDefault="002A6F1A" w:rsidP="00A01B03">
      <w:pPr>
        <w:ind w:firstLine="540"/>
        <w:jc w:val="center"/>
        <w:rPr>
          <w:b/>
          <w:sz w:val="24"/>
          <w:szCs w:val="24"/>
        </w:rPr>
      </w:pPr>
      <w:r w:rsidRPr="00A01B03">
        <w:rPr>
          <w:b/>
          <w:sz w:val="24"/>
          <w:szCs w:val="24"/>
        </w:rPr>
        <w:lastRenderedPageBreak/>
        <w:t>КРІТЕРІЇ ОЦІНЮВАННЯ НАВЧАЛЬНИХ ДОСЯГНЕНЬ СТУДЕНТІВ</w:t>
      </w:r>
    </w:p>
    <w:p w:rsidR="002A6F1A" w:rsidRPr="00A01B03" w:rsidRDefault="002A6F1A" w:rsidP="00A01B03">
      <w:pPr>
        <w:ind w:firstLine="540"/>
        <w:jc w:val="center"/>
        <w:rPr>
          <w:b/>
          <w:sz w:val="24"/>
          <w:szCs w:val="24"/>
        </w:rPr>
      </w:pPr>
    </w:p>
    <w:p w:rsidR="002A6F1A" w:rsidRPr="00A01B03" w:rsidRDefault="002A6F1A" w:rsidP="00A01B03">
      <w:pPr>
        <w:ind w:firstLine="540"/>
        <w:jc w:val="center"/>
        <w:rPr>
          <w:b/>
          <w:sz w:val="24"/>
          <w:szCs w:val="24"/>
        </w:rPr>
      </w:pPr>
      <w:r w:rsidRPr="00A01B03">
        <w:rPr>
          <w:b/>
          <w:sz w:val="24"/>
          <w:szCs w:val="24"/>
        </w:rPr>
        <w:t>Екзамен</w:t>
      </w:r>
    </w:p>
    <w:p w:rsidR="002A6F1A" w:rsidRPr="00A01B03" w:rsidRDefault="002A6F1A" w:rsidP="00A01B03">
      <w:pPr>
        <w:ind w:firstLine="540"/>
        <w:jc w:val="both"/>
        <w:rPr>
          <w:sz w:val="24"/>
          <w:szCs w:val="24"/>
        </w:rPr>
      </w:pPr>
      <w:r w:rsidRPr="00A01B03">
        <w:rPr>
          <w:sz w:val="24"/>
          <w:szCs w:val="24"/>
        </w:rPr>
        <w:t xml:space="preserve">Оцінка «відмінно» (А) 90 – 100 балів ставиться, якщо студент показує всебічне, систематичне, глибоке знання програмного матеріалу; вміє вільно логічно, аргументовано, чітко й стисло давати відповіді на запитання білету й додаткові питання; проявляє творчі здібності в розумінні, викладі й використанні програмного матеріалу; вільно застосовує </w:t>
      </w:r>
      <w:proofErr w:type="spellStart"/>
      <w:r w:rsidRPr="00A01B03">
        <w:rPr>
          <w:sz w:val="24"/>
          <w:szCs w:val="24"/>
        </w:rPr>
        <w:t>теоретико-літературні</w:t>
      </w:r>
      <w:proofErr w:type="spellEnd"/>
      <w:r w:rsidRPr="00A01B03">
        <w:rPr>
          <w:sz w:val="24"/>
          <w:szCs w:val="24"/>
        </w:rPr>
        <w:t xml:space="preserve">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2A6F1A" w:rsidRPr="00A01B03" w:rsidRDefault="002A6F1A" w:rsidP="00A01B03">
      <w:pPr>
        <w:ind w:firstLine="540"/>
        <w:jc w:val="both"/>
        <w:rPr>
          <w:sz w:val="24"/>
          <w:szCs w:val="24"/>
        </w:rPr>
      </w:pPr>
      <w:r w:rsidRPr="00A01B03">
        <w:rPr>
          <w:sz w:val="24"/>
          <w:szCs w:val="24"/>
        </w:rPr>
        <w:t xml:space="preserve">Оцінка «добре» (В) 82 – 89 балів ставиться, якщо студент показує повні, систематичні знання програмного матеріалу; чітко й стисло дає відповіді на запитання білету; проявляє навички аналізу у викладі й використанні програмного матеріалу; вільно застосовує </w:t>
      </w:r>
      <w:proofErr w:type="spellStart"/>
      <w:r w:rsidRPr="00A01B03">
        <w:rPr>
          <w:sz w:val="24"/>
          <w:szCs w:val="24"/>
        </w:rPr>
        <w:t>теоретико-літературні</w:t>
      </w:r>
      <w:proofErr w:type="spellEnd"/>
      <w:r w:rsidRPr="00A01B03">
        <w:rPr>
          <w:sz w:val="24"/>
          <w:szCs w:val="24"/>
        </w:rPr>
        <w:t xml:space="preserve"> знання для аналізу художніх текстів; засвоїв основну навчальну літературу та ознайомлений з додатковою літературою, рекомендованою програмою.</w:t>
      </w:r>
    </w:p>
    <w:p w:rsidR="002A6F1A" w:rsidRPr="00A01B03" w:rsidRDefault="002A6F1A" w:rsidP="00A01B03">
      <w:pPr>
        <w:ind w:firstLine="540"/>
        <w:jc w:val="both"/>
        <w:rPr>
          <w:sz w:val="24"/>
          <w:szCs w:val="24"/>
        </w:rPr>
      </w:pPr>
      <w:r w:rsidRPr="00A01B03">
        <w:rPr>
          <w:sz w:val="24"/>
          <w:szCs w:val="24"/>
        </w:rPr>
        <w:t xml:space="preserve">Оцінка «добре» (С) 74 – 81 бал ставиться, якщо студент показує недостатньо повні, але систематичні знання програмного матеріалу; не чітко дає відповіді на запитання білету; проявляє навички аналізу у викладі й використанні програмного матеріалу; не досить вільно застосовує </w:t>
      </w:r>
      <w:proofErr w:type="spellStart"/>
      <w:r w:rsidRPr="00A01B03">
        <w:rPr>
          <w:sz w:val="24"/>
          <w:szCs w:val="24"/>
        </w:rPr>
        <w:t>теоретико-літературні</w:t>
      </w:r>
      <w:proofErr w:type="spellEnd"/>
      <w:r w:rsidRPr="00A01B03">
        <w:rPr>
          <w:sz w:val="24"/>
          <w:szCs w:val="24"/>
        </w:rPr>
        <w:t xml:space="preserve"> знання; допускає незначні погрішності в аналізі фактів, явищ, процесів; засвоїв основну навчальну літературу та ознайомлений з додатковою літературою, рекомендованою програмою.</w:t>
      </w:r>
    </w:p>
    <w:p w:rsidR="002A6F1A" w:rsidRPr="00A01B03" w:rsidRDefault="002A6F1A" w:rsidP="00A01B03">
      <w:pPr>
        <w:ind w:firstLine="540"/>
        <w:jc w:val="both"/>
        <w:rPr>
          <w:sz w:val="24"/>
          <w:szCs w:val="24"/>
        </w:rPr>
      </w:pPr>
      <w:r w:rsidRPr="00A01B03">
        <w:rPr>
          <w:sz w:val="24"/>
          <w:szCs w:val="24"/>
        </w:rPr>
        <w:t xml:space="preserve">Оцінка «задовільно» (D) 64 – 73 балів ставиться, якщо студент показує недостатньо повні та систематичні знання програмного матеріалу; не чітко дає відповіді на запитання білету; не досить вільно застосовує </w:t>
      </w:r>
      <w:proofErr w:type="spellStart"/>
      <w:r w:rsidRPr="00A01B03">
        <w:rPr>
          <w:sz w:val="24"/>
          <w:szCs w:val="24"/>
        </w:rPr>
        <w:t>теоретико-літературні</w:t>
      </w:r>
      <w:proofErr w:type="spellEnd"/>
      <w:r w:rsidRPr="00A01B03">
        <w:rPr>
          <w:sz w:val="24"/>
          <w:szCs w:val="24"/>
        </w:rPr>
        <w:t xml:space="preserve"> знання; допускає незначні погрішності в аналізі фактів, явищ, процесів; засвоїв основну навчальну літературу; допускає незначні порушення логічної послідовності у викладі матеріалу.</w:t>
      </w:r>
    </w:p>
    <w:p w:rsidR="002A6F1A" w:rsidRPr="00A01B03" w:rsidRDefault="002A6F1A" w:rsidP="00A01B03">
      <w:pPr>
        <w:ind w:firstLine="540"/>
        <w:jc w:val="both"/>
        <w:rPr>
          <w:sz w:val="24"/>
          <w:szCs w:val="24"/>
        </w:rPr>
      </w:pPr>
      <w:r w:rsidRPr="00A01B03">
        <w:rPr>
          <w:sz w:val="24"/>
          <w:szCs w:val="24"/>
        </w:rPr>
        <w:t xml:space="preserve">Оцінка «задовільно» (Е) 60 – 63 бали ставиться, якщо студент показує не повні та поверхові знання програмного матеріалу; має труднощі під час відповіді на запитання білету; погано володіє </w:t>
      </w:r>
      <w:proofErr w:type="spellStart"/>
      <w:r w:rsidRPr="00A01B03">
        <w:rPr>
          <w:sz w:val="24"/>
          <w:szCs w:val="24"/>
        </w:rPr>
        <w:t>теоретико-літературними</w:t>
      </w:r>
      <w:proofErr w:type="spellEnd"/>
      <w:r w:rsidRPr="00A01B03">
        <w:rPr>
          <w:sz w:val="24"/>
          <w:szCs w:val="24"/>
        </w:rPr>
        <w:t xml:space="preserve"> знаннями; допускає значні погрішності у викладенні та характеристиці фактів, явищ, процесів; недостатньо засвоїв основну навчальну літературу; допускає значні порушення логічної послідовності у викладі матеріалу.</w:t>
      </w:r>
    </w:p>
    <w:p w:rsidR="002A6F1A" w:rsidRPr="00A01B03" w:rsidRDefault="002A6F1A" w:rsidP="00A01B03">
      <w:pPr>
        <w:ind w:firstLine="540"/>
        <w:jc w:val="both"/>
        <w:rPr>
          <w:sz w:val="24"/>
          <w:szCs w:val="24"/>
        </w:rPr>
      </w:pPr>
      <w:r w:rsidRPr="00A01B03">
        <w:rPr>
          <w:sz w:val="24"/>
          <w:szCs w:val="24"/>
        </w:rPr>
        <w:t xml:space="preserve">Оцінка «незадовільно» (F) 1 – 59 балів ставиться, якщо студент показує слабкі знання програмного матеріалу; має труднощі під час відповіді на запитання білету; не володіє </w:t>
      </w:r>
      <w:proofErr w:type="spellStart"/>
      <w:r w:rsidRPr="00A01B03">
        <w:rPr>
          <w:sz w:val="24"/>
          <w:szCs w:val="24"/>
        </w:rPr>
        <w:t>теоретико-літературними</w:t>
      </w:r>
      <w:proofErr w:type="spellEnd"/>
      <w:r w:rsidRPr="00A01B03">
        <w:rPr>
          <w:sz w:val="24"/>
          <w:szCs w:val="24"/>
        </w:rPr>
        <w:t xml:space="preserve"> знаннями; допускає грубі помилки у викладенні та характеристиці фактів, явищ, процесів; не засвоїв основну навчальну літературу; відмовляється від відповіді.</w:t>
      </w:r>
    </w:p>
    <w:p w:rsidR="002A6F1A" w:rsidRPr="00A01B03" w:rsidRDefault="002A6F1A" w:rsidP="00A01B03">
      <w:pPr>
        <w:ind w:firstLine="540"/>
        <w:jc w:val="both"/>
        <w:rPr>
          <w:sz w:val="24"/>
          <w:szCs w:val="24"/>
        </w:rPr>
      </w:pPr>
    </w:p>
    <w:p w:rsidR="002A6F1A" w:rsidRPr="00A01B03" w:rsidRDefault="002A6F1A" w:rsidP="00A01B03">
      <w:pPr>
        <w:jc w:val="center"/>
        <w:rPr>
          <w:b/>
          <w:sz w:val="24"/>
          <w:szCs w:val="24"/>
        </w:rPr>
      </w:pPr>
      <w:r w:rsidRPr="00A01B03">
        <w:rPr>
          <w:b/>
          <w:sz w:val="24"/>
          <w:szCs w:val="24"/>
        </w:rPr>
        <w:t>Аудиторна робота (семінарське заняття)</w:t>
      </w:r>
    </w:p>
    <w:p w:rsidR="002A6F1A" w:rsidRPr="00A01B03" w:rsidRDefault="002A6F1A" w:rsidP="00A01B03">
      <w:pPr>
        <w:ind w:firstLine="426"/>
        <w:jc w:val="both"/>
        <w:rPr>
          <w:b/>
          <w:sz w:val="24"/>
          <w:szCs w:val="24"/>
        </w:rPr>
      </w:pPr>
      <w:r w:rsidRPr="00A01B03">
        <w:rPr>
          <w:b/>
          <w:sz w:val="24"/>
          <w:szCs w:val="24"/>
        </w:rPr>
        <w:t>Доповідь</w:t>
      </w:r>
    </w:p>
    <w:p w:rsidR="002A6F1A" w:rsidRPr="00A01B03" w:rsidRDefault="002A6F1A" w:rsidP="00A01B03">
      <w:pPr>
        <w:ind w:firstLine="426"/>
        <w:jc w:val="both"/>
        <w:rPr>
          <w:sz w:val="24"/>
          <w:szCs w:val="24"/>
        </w:rPr>
      </w:pPr>
      <w:r w:rsidRPr="00A01B03">
        <w:rPr>
          <w:sz w:val="24"/>
          <w:szCs w:val="24"/>
        </w:rPr>
        <w:t xml:space="preserve">Оцінка «відмінно» (А) 90 – 100 балів ставиться, якщо студент повністю розкриває зміст питання, вільно володіє матеріалом, застосовує </w:t>
      </w:r>
      <w:proofErr w:type="spellStart"/>
      <w:r w:rsidRPr="00A01B03">
        <w:rPr>
          <w:sz w:val="24"/>
          <w:szCs w:val="24"/>
        </w:rPr>
        <w:t>теоретико-літературні</w:t>
      </w:r>
      <w:proofErr w:type="spellEnd"/>
      <w:r w:rsidRPr="00A01B03">
        <w:rPr>
          <w:sz w:val="24"/>
          <w:szCs w:val="24"/>
        </w:rPr>
        <w:t xml:space="preserve">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2A6F1A" w:rsidRPr="00A01B03" w:rsidRDefault="002A6F1A" w:rsidP="00A01B03">
      <w:pPr>
        <w:ind w:firstLine="426"/>
        <w:jc w:val="both"/>
        <w:rPr>
          <w:sz w:val="24"/>
          <w:szCs w:val="24"/>
        </w:rPr>
      </w:pPr>
      <w:r w:rsidRPr="00A01B03">
        <w:rPr>
          <w:sz w:val="24"/>
          <w:szCs w:val="24"/>
        </w:rPr>
        <w:t>Оцінка «добре» (В) 82 – 89 балів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2A6F1A" w:rsidRPr="00A01B03" w:rsidRDefault="002A6F1A" w:rsidP="00A01B03">
      <w:pPr>
        <w:ind w:firstLine="426"/>
        <w:jc w:val="both"/>
        <w:rPr>
          <w:sz w:val="24"/>
          <w:szCs w:val="24"/>
        </w:rPr>
      </w:pPr>
      <w:r w:rsidRPr="00A01B03">
        <w:rPr>
          <w:sz w:val="24"/>
          <w:szCs w:val="24"/>
        </w:rPr>
        <w:t xml:space="preserve">Оцінка «добре» (С) 74 – 81 бал ставиться, якщо студент </w:t>
      </w:r>
      <w:proofErr w:type="spellStart"/>
      <w:r w:rsidRPr="00A01B03">
        <w:rPr>
          <w:sz w:val="24"/>
          <w:szCs w:val="24"/>
        </w:rPr>
        <w:t>недостатьно</w:t>
      </w:r>
      <w:proofErr w:type="spellEnd"/>
      <w:r w:rsidRPr="00A01B03">
        <w:rPr>
          <w:sz w:val="24"/>
          <w:szCs w:val="24"/>
        </w:rPr>
        <w:t xml:space="preserve"> повно розкриває зміст питання, не досить вільно володіє матеріалом, використовує елементи аналізу, </w:t>
      </w:r>
      <w:r w:rsidRPr="00A01B03">
        <w:rPr>
          <w:sz w:val="24"/>
          <w:szCs w:val="24"/>
        </w:rPr>
        <w:lastRenderedPageBreak/>
        <w:t>показує знання художнього тексту, наводить приклади та цитати, але не завжди може дати логічну і послідовну відповідь на питання викладача.</w:t>
      </w:r>
    </w:p>
    <w:p w:rsidR="002A6F1A" w:rsidRPr="00A01B03" w:rsidRDefault="002A6F1A" w:rsidP="00A01B03">
      <w:pPr>
        <w:ind w:firstLine="426"/>
        <w:jc w:val="both"/>
        <w:rPr>
          <w:sz w:val="24"/>
          <w:szCs w:val="24"/>
        </w:rPr>
      </w:pPr>
      <w:r w:rsidRPr="00A01B03">
        <w:rPr>
          <w:sz w:val="24"/>
          <w:szCs w:val="24"/>
        </w:rPr>
        <w:t xml:space="preserve">Оцінка «задовільно» (D) 64 – 73 балів ставиться, якщо студент </w:t>
      </w:r>
      <w:proofErr w:type="spellStart"/>
      <w:r w:rsidRPr="00A01B03">
        <w:rPr>
          <w:sz w:val="24"/>
          <w:szCs w:val="24"/>
        </w:rPr>
        <w:t>недостатьно</w:t>
      </w:r>
      <w:proofErr w:type="spellEnd"/>
      <w:r w:rsidRPr="00A01B03">
        <w:rPr>
          <w:sz w:val="24"/>
          <w:szCs w:val="24"/>
        </w:rPr>
        <w:t xml:space="preserve">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2A6F1A" w:rsidRPr="00A01B03" w:rsidRDefault="002A6F1A" w:rsidP="00A01B03">
      <w:pPr>
        <w:ind w:firstLine="426"/>
        <w:jc w:val="both"/>
        <w:rPr>
          <w:sz w:val="24"/>
          <w:szCs w:val="24"/>
        </w:rPr>
      </w:pPr>
      <w:r w:rsidRPr="00A01B03">
        <w:rPr>
          <w:sz w:val="24"/>
          <w:szCs w:val="24"/>
        </w:rPr>
        <w:t>Оцінка «задовільно» (Е) 60 – 63 бали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2A6F1A" w:rsidRPr="00A01B03" w:rsidRDefault="002A6F1A" w:rsidP="00A01B03">
      <w:pPr>
        <w:ind w:firstLine="426"/>
        <w:jc w:val="both"/>
        <w:rPr>
          <w:sz w:val="24"/>
          <w:szCs w:val="24"/>
        </w:rPr>
      </w:pPr>
      <w:r w:rsidRPr="00A01B03">
        <w:rPr>
          <w:sz w:val="24"/>
          <w:szCs w:val="24"/>
        </w:rPr>
        <w:t>Оцінка «незадовільно» (F) 1 – 59 балів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2A6F1A" w:rsidRPr="00A01B03" w:rsidRDefault="002A6F1A" w:rsidP="00A01B03">
      <w:pPr>
        <w:ind w:firstLine="426"/>
        <w:rPr>
          <w:b/>
          <w:sz w:val="24"/>
          <w:szCs w:val="24"/>
        </w:rPr>
      </w:pPr>
    </w:p>
    <w:p w:rsidR="002A6F1A" w:rsidRPr="00A01B03" w:rsidRDefault="002A6F1A" w:rsidP="00A01B03">
      <w:pPr>
        <w:ind w:firstLine="426"/>
        <w:jc w:val="center"/>
        <w:rPr>
          <w:b/>
          <w:sz w:val="24"/>
          <w:szCs w:val="24"/>
        </w:rPr>
      </w:pPr>
      <w:r w:rsidRPr="00A01B03">
        <w:rPr>
          <w:b/>
          <w:sz w:val="24"/>
          <w:szCs w:val="24"/>
        </w:rPr>
        <w:t>Самостійна робота</w:t>
      </w:r>
    </w:p>
    <w:p w:rsidR="002A6F1A" w:rsidRPr="00A01B03" w:rsidRDefault="002A6F1A" w:rsidP="00A01B03">
      <w:pPr>
        <w:ind w:firstLine="426"/>
        <w:rPr>
          <w:b/>
          <w:sz w:val="24"/>
          <w:szCs w:val="24"/>
        </w:rPr>
      </w:pPr>
      <w:r w:rsidRPr="00A01B03">
        <w:rPr>
          <w:b/>
          <w:sz w:val="24"/>
          <w:szCs w:val="24"/>
        </w:rPr>
        <w:t>Конспект самостійно опрацьованого матеріалу</w:t>
      </w:r>
    </w:p>
    <w:p w:rsidR="002A6F1A" w:rsidRPr="00A01B03" w:rsidRDefault="002A6F1A" w:rsidP="00A01B03">
      <w:pPr>
        <w:ind w:firstLine="426"/>
        <w:jc w:val="both"/>
        <w:rPr>
          <w:sz w:val="24"/>
          <w:szCs w:val="24"/>
        </w:rPr>
      </w:pPr>
      <w:r w:rsidRPr="00A01B03">
        <w:rPr>
          <w:sz w:val="24"/>
          <w:szCs w:val="24"/>
        </w:rPr>
        <w:t xml:space="preserve">Оцінка «відмінно» (А) 90 – 100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w:t>
      </w:r>
      <w:proofErr w:type="spellStart"/>
      <w:r w:rsidRPr="00A01B03">
        <w:rPr>
          <w:sz w:val="24"/>
          <w:szCs w:val="24"/>
        </w:rPr>
        <w:t>теоретико-літературні</w:t>
      </w:r>
      <w:proofErr w:type="spellEnd"/>
      <w:r w:rsidRPr="00A01B03">
        <w:rPr>
          <w:sz w:val="24"/>
          <w:szCs w:val="24"/>
        </w:rPr>
        <w:t xml:space="preserve"> джерела, концепції авторитетних дослідників, розкрито зміст нових літературознавчих термінів; </w:t>
      </w:r>
      <w:proofErr w:type="spellStart"/>
      <w:r w:rsidRPr="00A01B03">
        <w:rPr>
          <w:sz w:val="24"/>
          <w:szCs w:val="24"/>
        </w:rPr>
        <w:t>проявляно</w:t>
      </w:r>
      <w:proofErr w:type="spellEnd"/>
      <w:r w:rsidRPr="00A01B03">
        <w:rPr>
          <w:sz w:val="24"/>
          <w:szCs w:val="24"/>
        </w:rPr>
        <w:t xml:space="preserve">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2A6F1A" w:rsidRPr="00A01B03" w:rsidRDefault="002A6F1A" w:rsidP="00A01B03">
      <w:pPr>
        <w:ind w:firstLine="426"/>
        <w:jc w:val="both"/>
        <w:rPr>
          <w:sz w:val="24"/>
          <w:szCs w:val="24"/>
        </w:rPr>
      </w:pPr>
      <w:r w:rsidRPr="00A01B03">
        <w:rPr>
          <w:sz w:val="24"/>
          <w:szCs w:val="24"/>
        </w:rPr>
        <w:t xml:space="preserve">Оцінка «добре» (В) 82 – 89 балів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w:t>
      </w:r>
      <w:proofErr w:type="spellStart"/>
      <w:r w:rsidRPr="00A01B03">
        <w:rPr>
          <w:sz w:val="24"/>
          <w:szCs w:val="24"/>
        </w:rPr>
        <w:t>теоретико-літературні</w:t>
      </w:r>
      <w:proofErr w:type="spellEnd"/>
      <w:r w:rsidRPr="00A01B03">
        <w:rPr>
          <w:sz w:val="24"/>
          <w:szCs w:val="24"/>
        </w:rPr>
        <w:t xml:space="preserve"> джерела, розкрито зміст нових літературознавчих термінів; </w:t>
      </w:r>
      <w:proofErr w:type="spellStart"/>
      <w:r w:rsidRPr="00A01B03">
        <w:rPr>
          <w:sz w:val="24"/>
          <w:szCs w:val="24"/>
        </w:rPr>
        <w:t>проявляно</w:t>
      </w:r>
      <w:proofErr w:type="spellEnd"/>
      <w:r w:rsidRPr="00A01B03">
        <w:rPr>
          <w:sz w:val="24"/>
          <w:szCs w:val="24"/>
        </w:rPr>
        <w:t xml:space="preserve"> навички аналізу, показано знання художнього тексту, наведено приклади та цитати; недостатньо систематизовано та логічно викладено матеріал.</w:t>
      </w:r>
    </w:p>
    <w:p w:rsidR="002A6F1A" w:rsidRPr="00A01B03" w:rsidRDefault="002A6F1A" w:rsidP="00A01B03">
      <w:pPr>
        <w:ind w:firstLine="426"/>
        <w:jc w:val="both"/>
        <w:rPr>
          <w:sz w:val="24"/>
          <w:szCs w:val="24"/>
        </w:rPr>
      </w:pPr>
      <w:r w:rsidRPr="00A01B03">
        <w:rPr>
          <w:sz w:val="24"/>
          <w:szCs w:val="24"/>
        </w:rPr>
        <w:t xml:space="preserve">Оцінка «добре» (С) 74 – 81 бал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w:t>
      </w:r>
      <w:proofErr w:type="spellStart"/>
      <w:r w:rsidRPr="00A01B03">
        <w:rPr>
          <w:sz w:val="24"/>
          <w:szCs w:val="24"/>
        </w:rPr>
        <w:t>структуровано</w:t>
      </w:r>
      <w:proofErr w:type="spellEnd"/>
      <w:r w:rsidRPr="00A01B03">
        <w:rPr>
          <w:sz w:val="24"/>
          <w:szCs w:val="24"/>
        </w:rPr>
        <w:t xml:space="preserve"> та логічно.</w:t>
      </w:r>
    </w:p>
    <w:p w:rsidR="002A6F1A" w:rsidRPr="00A01B03" w:rsidRDefault="002A6F1A" w:rsidP="00A01B03">
      <w:pPr>
        <w:ind w:firstLine="426"/>
        <w:jc w:val="both"/>
        <w:rPr>
          <w:sz w:val="24"/>
          <w:szCs w:val="24"/>
        </w:rPr>
      </w:pPr>
      <w:r w:rsidRPr="00A01B03">
        <w:rPr>
          <w:sz w:val="24"/>
          <w:szCs w:val="24"/>
        </w:rPr>
        <w:t xml:space="preserve">Оцінка «задовільно» (D) 64 – 73 балів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w:t>
      </w:r>
      <w:proofErr w:type="spellStart"/>
      <w:r w:rsidRPr="00A01B03">
        <w:rPr>
          <w:sz w:val="24"/>
          <w:szCs w:val="24"/>
        </w:rPr>
        <w:t>структуровано</w:t>
      </w:r>
      <w:proofErr w:type="spellEnd"/>
      <w:r w:rsidRPr="00A01B03">
        <w:rPr>
          <w:sz w:val="24"/>
          <w:szCs w:val="24"/>
        </w:rPr>
        <w:t xml:space="preserve"> та логічно.</w:t>
      </w:r>
    </w:p>
    <w:p w:rsidR="002A6F1A" w:rsidRPr="00A01B03" w:rsidRDefault="002A6F1A" w:rsidP="00A01B03">
      <w:pPr>
        <w:ind w:firstLine="426"/>
        <w:jc w:val="both"/>
        <w:rPr>
          <w:sz w:val="24"/>
          <w:szCs w:val="24"/>
        </w:rPr>
      </w:pPr>
      <w:r w:rsidRPr="00A01B03">
        <w:rPr>
          <w:sz w:val="24"/>
          <w:szCs w:val="24"/>
        </w:rPr>
        <w:t>Оцінка «задовільно» (Е) 60 – 63 бали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2A6F1A" w:rsidRPr="00A01B03" w:rsidRDefault="002A6F1A" w:rsidP="00A01B03">
      <w:pPr>
        <w:ind w:firstLine="426"/>
        <w:jc w:val="both"/>
        <w:rPr>
          <w:sz w:val="24"/>
          <w:szCs w:val="24"/>
        </w:rPr>
      </w:pPr>
      <w:r w:rsidRPr="00A01B03">
        <w:rPr>
          <w:sz w:val="24"/>
          <w:szCs w:val="24"/>
        </w:rPr>
        <w:t xml:space="preserve">Оцінка «незадовільно» (F) 1 – 59 балів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w:t>
      </w:r>
      <w:r w:rsidRPr="00A01B03">
        <w:rPr>
          <w:sz w:val="24"/>
          <w:szCs w:val="24"/>
        </w:rPr>
        <w:lastRenderedPageBreak/>
        <w:t>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2A6F1A" w:rsidRPr="00A01B03" w:rsidRDefault="002A6F1A" w:rsidP="00A01B03">
      <w:pPr>
        <w:ind w:firstLine="426"/>
        <w:rPr>
          <w:sz w:val="24"/>
          <w:szCs w:val="24"/>
        </w:rPr>
      </w:pPr>
    </w:p>
    <w:p w:rsidR="002A6F1A" w:rsidRPr="00A01B03" w:rsidRDefault="002A6F1A" w:rsidP="00A01B03">
      <w:pPr>
        <w:ind w:firstLine="426"/>
        <w:rPr>
          <w:b/>
          <w:sz w:val="24"/>
          <w:szCs w:val="24"/>
        </w:rPr>
      </w:pPr>
      <w:r w:rsidRPr="00A01B03">
        <w:rPr>
          <w:b/>
          <w:sz w:val="24"/>
          <w:szCs w:val="24"/>
        </w:rPr>
        <w:t>Модульний контроль</w:t>
      </w:r>
    </w:p>
    <w:p w:rsidR="002A6F1A" w:rsidRPr="00A01B03" w:rsidRDefault="002A6F1A" w:rsidP="00A01B03">
      <w:pPr>
        <w:ind w:firstLine="426"/>
        <w:rPr>
          <w:b/>
          <w:sz w:val="24"/>
          <w:szCs w:val="24"/>
        </w:rPr>
      </w:pPr>
      <w:r w:rsidRPr="00A01B03">
        <w:rPr>
          <w:b/>
          <w:sz w:val="24"/>
          <w:szCs w:val="24"/>
        </w:rPr>
        <w:t>Письмова контрольна робота</w:t>
      </w:r>
    </w:p>
    <w:p w:rsidR="002A6F1A" w:rsidRPr="00A01B03" w:rsidRDefault="002A6F1A" w:rsidP="00A01B03">
      <w:pPr>
        <w:ind w:firstLine="426"/>
        <w:jc w:val="both"/>
        <w:rPr>
          <w:sz w:val="24"/>
          <w:szCs w:val="24"/>
        </w:rPr>
      </w:pPr>
      <w:r w:rsidRPr="00A01B03">
        <w:rPr>
          <w:sz w:val="24"/>
          <w:szCs w:val="24"/>
        </w:rPr>
        <w:t xml:space="preserve">Оцінка «відмінно» (А) 90 – 100 балів ставиться, якщо студент дає чітку відповідь на питання, вільно володіє матеріалом, застосовує </w:t>
      </w:r>
      <w:proofErr w:type="spellStart"/>
      <w:r w:rsidRPr="00A01B03">
        <w:rPr>
          <w:sz w:val="24"/>
          <w:szCs w:val="24"/>
        </w:rPr>
        <w:t>теоретико-літературні</w:t>
      </w:r>
      <w:proofErr w:type="spellEnd"/>
      <w:r w:rsidRPr="00A01B03">
        <w:rPr>
          <w:sz w:val="24"/>
          <w:szCs w:val="24"/>
        </w:rPr>
        <w:t xml:space="preserve"> знання та свідомо вживає літературознавчі терміни, добре орієнтується в художньому тексті і дає відповідь на всі питання.</w:t>
      </w:r>
    </w:p>
    <w:p w:rsidR="002A6F1A" w:rsidRPr="00A01B03" w:rsidRDefault="002A6F1A" w:rsidP="00A01B03">
      <w:pPr>
        <w:ind w:firstLine="426"/>
        <w:jc w:val="both"/>
        <w:rPr>
          <w:sz w:val="24"/>
          <w:szCs w:val="24"/>
        </w:rPr>
      </w:pPr>
      <w:r w:rsidRPr="00A01B03">
        <w:rPr>
          <w:sz w:val="24"/>
          <w:szCs w:val="24"/>
        </w:rPr>
        <w:t xml:space="preserve">Оцінка «добре» (В) 82 – 89 балів ставиться, якщо студент дає чітку відповідь на питання, вільно володіє матеріалом, застосовує </w:t>
      </w:r>
      <w:proofErr w:type="spellStart"/>
      <w:r w:rsidRPr="00A01B03">
        <w:rPr>
          <w:sz w:val="24"/>
          <w:szCs w:val="24"/>
        </w:rPr>
        <w:t>теоретико-літературні</w:t>
      </w:r>
      <w:proofErr w:type="spellEnd"/>
      <w:r w:rsidRPr="00A01B03">
        <w:rPr>
          <w:sz w:val="24"/>
          <w:szCs w:val="24"/>
        </w:rPr>
        <w:t xml:space="preserve"> знання та свідомо вживає літературознавчі терміни, добре орієнтується в художньому тексті і дає відповідь на 85 – 90</w:t>
      </w:r>
      <w:r w:rsidRPr="00A01B03">
        <w:rPr>
          <w:sz w:val="24"/>
          <w:szCs w:val="24"/>
          <w:lang w:val="en-US"/>
        </w:rPr>
        <w:t> </w:t>
      </w:r>
      <w:r w:rsidRPr="00A01B03">
        <w:rPr>
          <w:sz w:val="24"/>
          <w:szCs w:val="24"/>
        </w:rPr>
        <w:t>% питань.</w:t>
      </w:r>
    </w:p>
    <w:p w:rsidR="002A6F1A" w:rsidRPr="00A01B03" w:rsidRDefault="002A6F1A" w:rsidP="00A01B03">
      <w:pPr>
        <w:ind w:firstLine="426"/>
        <w:jc w:val="both"/>
        <w:rPr>
          <w:sz w:val="24"/>
          <w:szCs w:val="24"/>
        </w:rPr>
      </w:pPr>
      <w:r w:rsidRPr="00A01B03">
        <w:rPr>
          <w:sz w:val="24"/>
          <w:szCs w:val="24"/>
        </w:rPr>
        <w:t xml:space="preserve">Оцінка «добре» (С) 74 – 81 бал ставиться, якщо студент дає не чітку відповідь на питання, не досить вільно володіє матеріалом, застосовує </w:t>
      </w:r>
      <w:proofErr w:type="spellStart"/>
      <w:r w:rsidRPr="00A01B03">
        <w:rPr>
          <w:sz w:val="24"/>
          <w:szCs w:val="24"/>
        </w:rPr>
        <w:t>теоретико-літературні</w:t>
      </w:r>
      <w:proofErr w:type="spellEnd"/>
      <w:r w:rsidRPr="00A01B03">
        <w:rPr>
          <w:sz w:val="24"/>
          <w:szCs w:val="24"/>
        </w:rPr>
        <w:t xml:space="preserve"> знання, добре орієнтується в художньому тексті і дає відповідь на 75 – 85</w:t>
      </w:r>
      <w:r w:rsidRPr="00A01B03">
        <w:rPr>
          <w:sz w:val="24"/>
          <w:szCs w:val="24"/>
          <w:lang w:val="en-US"/>
        </w:rPr>
        <w:t> </w:t>
      </w:r>
      <w:r w:rsidRPr="00A01B03">
        <w:rPr>
          <w:sz w:val="24"/>
          <w:szCs w:val="24"/>
        </w:rPr>
        <w:t>% питань.</w:t>
      </w:r>
    </w:p>
    <w:p w:rsidR="002A6F1A" w:rsidRPr="00A01B03" w:rsidRDefault="002A6F1A" w:rsidP="00A01B03">
      <w:pPr>
        <w:ind w:firstLine="426"/>
        <w:jc w:val="both"/>
        <w:rPr>
          <w:sz w:val="24"/>
          <w:szCs w:val="24"/>
        </w:rPr>
      </w:pPr>
      <w:r w:rsidRPr="00A01B03">
        <w:rPr>
          <w:sz w:val="24"/>
          <w:szCs w:val="24"/>
        </w:rPr>
        <w:t xml:space="preserve">Оцінка «задовільно» (D) 64 – 73 балів ставиться, якщо студент дає не чітку відповідь на питання, не вільно володіє матеріалом, частково застосовує </w:t>
      </w:r>
      <w:proofErr w:type="spellStart"/>
      <w:r w:rsidRPr="00A01B03">
        <w:rPr>
          <w:sz w:val="24"/>
          <w:szCs w:val="24"/>
        </w:rPr>
        <w:t>теоретико-літературні</w:t>
      </w:r>
      <w:proofErr w:type="spellEnd"/>
      <w:r w:rsidRPr="00A01B03">
        <w:rPr>
          <w:sz w:val="24"/>
          <w:szCs w:val="24"/>
        </w:rPr>
        <w:t xml:space="preserve"> знання, не дуже добре орієнтується в художньому тексті і дає відповідь на 65 – 75</w:t>
      </w:r>
      <w:r w:rsidRPr="00A01B03">
        <w:rPr>
          <w:sz w:val="24"/>
          <w:szCs w:val="24"/>
          <w:lang w:val="en-US"/>
        </w:rPr>
        <w:t> </w:t>
      </w:r>
      <w:r w:rsidRPr="00A01B03">
        <w:rPr>
          <w:sz w:val="24"/>
          <w:szCs w:val="24"/>
        </w:rPr>
        <w:t>% питань.</w:t>
      </w:r>
    </w:p>
    <w:p w:rsidR="002A6F1A" w:rsidRPr="00A01B03" w:rsidRDefault="002A6F1A" w:rsidP="00A01B03">
      <w:pPr>
        <w:ind w:firstLine="426"/>
        <w:jc w:val="both"/>
        <w:rPr>
          <w:sz w:val="24"/>
          <w:szCs w:val="24"/>
        </w:rPr>
      </w:pPr>
      <w:r w:rsidRPr="00A01B03">
        <w:rPr>
          <w:sz w:val="24"/>
          <w:szCs w:val="24"/>
        </w:rPr>
        <w:t xml:space="preserve">Оцінка «задовільно» (Е) 60 – 63 бали ставиться, якщо студент не дає чітку відповідь на питання, погано володіє матеріалом, не застосовує </w:t>
      </w:r>
      <w:proofErr w:type="spellStart"/>
      <w:r w:rsidRPr="00A01B03">
        <w:rPr>
          <w:sz w:val="24"/>
          <w:szCs w:val="24"/>
        </w:rPr>
        <w:t>теоретико-літературні</w:t>
      </w:r>
      <w:proofErr w:type="spellEnd"/>
      <w:r w:rsidRPr="00A01B03">
        <w:rPr>
          <w:sz w:val="24"/>
          <w:szCs w:val="24"/>
        </w:rPr>
        <w:t xml:space="preserve"> знання, слабо орієнтується в художньому тексті і дає відповідь на 50 – 65</w:t>
      </w:r>
      <w:r w:rsidRPr="00A01B03">
        <w:rPr>
          <w:sz w:val="24"/>
          <w:szCs w:val="24"/>
          <w:lang w:val="en-US"/>
        </w:rPr>
        <w:t> </w:t>
      </w:r>
      <w:r w:rsidRPr="00A01B03">
        <w:rPr>
          <w:sz w:val="24"/>
          <w:szCs w:val="24"/>
        </w:rPr>
        <w:t>% питань.</w:t>
      </w:r>
    </w:p>
    <w:p w:rsidR="002A6F1A" w:rsidRPr="00A01B03" w:rsidRDefault="002A6F1A" w:rsidP="00A01B03">
      <w:pPr>
        <w:ind w:firstLine="426"/>
        <w:jc w:val="both"/>
        <w:rPr>
          <w:sz w:val="24"/>
          <w:szCs w:val="24"/>
        </w:rPr>
      </w:pPr>
      <w:r w:rsidRPr="00A01B03">
        <w:rPr>
          <w:sz w:val="24"/>
          <w:szCs w:val="24"/>
        </w:rPr>
        <w:t xml:space="preserve">Оцінка «незадовільно» (F) 1 – 59 балів ставиться, якщо студент не дає чітку відповідь на питання, погано володіє матеріалом, не застосовує </w:t>
      </w:r>
      <w:proofErr w:type="spellStart"/>
      <w:r w:rsidRPr="00A01B03">
        <w:rPr>
          <w:sz w:val="24"/>
          <w:szCs w:val="24"/>
        </w:rPr>
        <w:t>теоретико-літературні</w:t>
      </w:r>
      <w:proofErr w:type="spellEnd"/>
      <w:r w:rsidRPr="00A01B03">
        <w:rPr>
          <w:sz w:val="24"/>
          <w:szCs w:val="24"/>
        </w:rPr>
        <w:t xml:space="preserve"> знання, не орієнтується в художньому тексті і дає відповідь менш, ніж на 50</w:t>
      </w:r>
      <w:r w:rsidRPr="00A01B03">
        <w:rPr>
          <w:sz w:val="24"/>
          <w:szCs w:val="24"/>
          <w:lang w:val="en-US"/>
        </w:rPr>
        <w:t> </w:t>
      </w:r>
      <w:r w:rsidRPr="00A01B03">
        <w:rPr>
          <w:sz w:val="24"/>
          <w:szCs w:val="24"/>
        </w:rPr>
        <w:t>% питань.</w:t>
      </w:r>
    </w:p>
    <w:p w:rsidR="002A6F1A" w:rsidRPr="00A01B03" w:rsidRDefault="002A6F1A" w:rsidP="00A01B03">
      <w:pPr>
        <w:spacing w:after="200" w:line="276" w:lineRule="auto"/>
        <w:rPr>
          <w:b/>
          <w:sz w:val="24"/>
          <w:szCs w:val="24"/>
        </w:rPr>
      </w:pPr>
    </w:p>
    <w:p w:rsidR="002A6F1A" w:rsidRPr="00CC4B55" w:rsidRDefault="002A6F1A" w:rsidP="00CC4B55">
      <w:pPr>
        <w:ind w:firstLine="360"/>
        <w:jc w:val="both"/>
        <w:rPr>
          <w:b/>
          <w:sz w:val="24"/>
          <w:szCs w:val="24"/>
        </w:rPr>
      </w:pPr>
      <w:r w:rsidRPr="00CC4B55">
        <w:rPr>
          <w:b/>
          <w:sz w:val="24"/>
          <w:szCs w:val="24"/>
        </w:rPr>
        <w:t>Шкала для оцінки письмових тестів</w:t>
      </w:r>
    </w:p>
    <w:p w:rsidR="002A6F1A" w:rsidRPr="00CC4B55" w:rsidRDefault="002A6F1A" w:rsidP="00CC4B55">
      <w:pPr>
        <w:ind w:firstLine="360"/>
        <w:jc w:val="both"/>
        <w:rPr>
          <w:sz w:val="24"/>
          <w:szCs w:val="24"/>
        </w:rPr>
      </w:pPr>
      <w:r w:rsidRPr="00CC4B55">
        <w:rPr>
          <w:sz w:val="24"/>
          <w:szCs w:val="24"/>
        </w:rPr>
        <w:t>«Відмінно (А)» – за наявності до 5 % помилкових тестів; «добре (В)» – за наявності до 10 % помилкових тестів; «добре (С)» – до 20 % помилкових тестів; «задовільно (</w:t>
      </w:r>
      <w:r w:rsidRPr="00CC4B55">
        <w:rPr>
          <w:sz w:val="24"/>
          <w:szCs w:val="24"/>
          <w:lang w:val="en-US"/>
        </w:rPr>
        <w:t>D</w:t>
      </w:r>
      <w:r w:rsidRPr="00CC4B55">
        <w:rPr>
          <w:sz w:val="24"/>
          <w:szCs w:val="24"/>
        </w:rPr>
        <w:t>)» – до 35 % помилкових тестів; «задовільно (Е)» – 50 % помилкових тестів; «незадовільно (</w:t>
      </w:r>
      <w:r w:rsidRPr="00CC4B55">
        <w:rPr>
          <w:sz w:val="24"/>
          <w:szCs w:val="24"/>
          <w:lang w:val="en-US"/>
        </w:rPr>
        <w:t>F</w:t>
      </w:r>
      <w:r w:rsidRPr="00CC4B55">
        <w:rPr>
          <w:sz w:val="24"/>
          <w:szCs w:val="24"/>
        </w:rPr>
        <w:t>)» – більш 50 % помилкових тестів.</w:t>
      </w:r>
    </w:p>
    <w:p w:rsidR="002A6F1A" w:rsidRPr="00CC4B55" w:rsidRDefault="002A6F1A" w:rsidP="00CC4B55">
      <w:pPr>
        <w:ind w:firstLine="540"/>
        <w:jc w:val="both"/>
        <w:rPr>
          <w:sz w:val="24"/>
          <w:szCs w:val="24"/>
        </w:rPr>
      </w:pPr>
    </w:p>
    <w:p w:rsidR="002A6F1A" w:rsidRPr="00CC4B55" w:rsidRDefault="002A6F1A" w:rsidP="00CC4B55">
      <w:pPr>
        <w:rPr>
          <w:sz w:val="24"/>
          <w:szCs w:val="24"/>
        </w:rPr>
      </w:pPr>
    </w:p>
    <w:p w:rsidR="002A6F1A" w:rsidRPr="00CC4B55" w:rsidRDefault="002A6F1A">
      <w:pPr>
        <w:spacing w:after="200" w:line="276" w:lineRule="auto"/>
        <w:rPr>
          <w:sz w:val="24"/>
          <w:szCs w:val="24"/>
        </w:rPr>
      </w:pPr>
      <w:r w:rsidRPr="00CC4B55">
        <w:rPr>
          <w:sz w:val="24"/>
          <w:szCs w:val="24"/>
        </w:rPr>
        <w:br w:type="page"/>
      </w:r>
    </w:p>
    <w:p w:rsidR="002A6F1A" w:rsidRPr="00AE2725" w:rsidRDefault="002A6F1A" w:rsidP="00AE2725">
      <w:pPr>
        <w:ind w:left="426" w:hanging="426"/>
        <w:jc w:val="center"/>
        <w:rPr>
          <w:b/>
          <w:sz w:val="24"/>
        </w:rPr>
      </w:pPr>
      <w:r w:rsidRPr="00105928">
        <w:rPr>
          <w:b/>
          <w:sz w:val="24"/>
          <w:lang w:val="ru-RU"/>
        </w:rPr>
        <w:lastRenderedPageBreak/>
        <w:t>РЕКОМЕНДОВАНА ЛІТЕРАТУРА</w:t>
      </w:r>
    </w:p>
    <w:p w:rsidR="002A6F1A" w:rsidRPr="00AE2725" w:rsidRDefault="002A6F1A" w:rsidP="00AE2725">
      <w:pPr>
        <w:ind w:left="426" w:hanging="426"/>
        <w:rPr>
          <w:sz w:val="24"/>
        </w:rPr>
      </w:pPr>
    </w:p>
    <w:p w:rsidR="00DD5572" w:rsidRPr="00DD5572" w:rsidRDefault="00DD5572" w:rsidP="00DD5572">
      <w:pPr>
        <w:tabs>
          <w:tab w:val="left" w:pos="851"/>
        </w:tabs>
        <w:ind w:left="80" w:right="80" w:firstLine="426"/>
        <w:jc w:val="center"/>
        <w:rPr>
          <w:b/>
          <w:bCs/>
          <w:spacing w:val="-6"/>
          <w:sz w:val="24"/>
          <w:szCs w:val="24"/>
        </w:rPr>
      </w:pPr>
      <w:r w:rsidRPr="00DD5572">
        <w:rPr>
          <w:b/>
          <w:bCs/>
          <w:spacing w:val="-6"/>
          <w:sz w:val="24"/>
          <w:szCs w:val="24"/>
        </w:rPr>
        <w:t>Базова (основна)</w:t>
      </w:r>
    </w:p>
    <w:p w:rsidR="00DD5572" w:rsidRPr="00DD5572" w:rsidRDefault="00DD5572" w:rsidP="003B7ECA">
      <w:pPr>
        <w:numPr>
          <w:ilvl w:val="0"/>
          <w:numId w:val="8"/>
        </w:numPr>
        <w:tabs>
          <w:tab w:val="left" w:pos="426"/>
        </w:tabs>
        <w:ind w:left="426" w:hanging="426"/>
        <w:contextualSpacing/>
        <w:jc w:val="both"/>
        <w:rPr>
          <w:sz w:val="24"/>
          <w:szCs w:val="24"/>
        </w:rPr>
      </w:pPr>
      <w:r w:rsidRPr="00DD5572">
        <w:rPr>
          <w:sz w:val="24"/>
          <w:szCs w:val="24"/>
        </w:rPr>
        <w:t xml:space="preserve">Давиденко Г.Й., </w:t>
      </w:r>
      <w:proofErr w:type="spellStart"/>
      <w:r w:rsidRPr="00DD5572">
        <w:rPr>
          <w:sz w:val="24"/>
          <w:szCs w:val="24"/>
        </w:rPr>
        <w:t>Акуленко</w:t>
      </w:r>
      <w:proofErr w:type="spellEnd"/>
      <w:r w:rsidRPr="00DD5572">
        <w:rPr>
          <w:sz w:val="24"/>
          <w:szCs w:val="24"/>
        </w:rPr>
        <w:t xml:space="preserve"> В.Л. Історія зарубіжної літератури середніх віків та доби Відродження: </w:t>
      </w:r>
      <w:proofErr w:type="spellStart"/>
      <w:r w:rsidRPr="00DD5572">
        <w:rPr>
          <w:sz w:val="24"/>
          <w:szCs w:val="24"/>
        </w:rPr>
        <w:t>Навч</w:t>
      </w:r>
      <w:proofErr w:type="spellEnd"/>
      <w:r w:rsidRPr="00DD5572">
        <w:rPr>
          <w:sz w:val="24"/>
          <w:szCs w:val="24"/>
        </w:rPr>
        <w:t xml:space="preserve">. посібник. – К.: Центр учбової літератури, 2007. – 248 с. </w:t>
      </w:r>
    </w:p>
    <w:p w:rsidR="00DD5572" w:rsidRPr="00DD5572" w:rsidRDefault="00DD5572" w:rsidP="003B7ECA">
      <w:pPr>
        <w:numPr>
          <w:ilvl w:val="0"/>
          <w:numId w:val="8"/>
        </w:numPr>
        <w:tabs>
          <w:tab w:val="left" w:pos="426"/>
        </w:tabs>
        <w:ind w:left="426" w:hanging="426"/>
        <w:contextualSpacing/>
        <w:jc w:val="both"/>
        <w:rPr>
          <w:sz w:val="24"/>
          <w:szCs w:val="24"/>
        </w:rPr>
      </w:pPr>
      <w:proofErr w:type="spellStart"/>
      <w:r w:rsidRPr="00DD5572">
        <w:rPr>
          <w:sz w:val="24"/>
          <w:szCs w:val="24"/>
        </w:rPr>
        <w:t>Качуровський</w:t>
      </w:r>
      <w:proofErr w:type="spellEnd"/>
      <w:r w:rsidRPr="00DD5572">
        <w:rPr>
          <w:sz w:val="24"/>
          <w:szCs w:val="24"/>
        </w:rPr>
        <w:t xml:space="preserve"> Ігор. </w:t>
      </w:r>
      <w:proofErr w:type="spellStart"/>
      <w:r w:rsidRPr="00DD5572">
        <w:rPr>
          <w:sz w:val="24"/>
          <w:szCs w:val="24"/>
        </w:rPr>
        <w:t>Генерика</w:t>
      </w:r>
      <w:proofErr w:type="spellEnd"/>
      <w:r w:rsidRPr="00DD5572">
        <w:rPr>
          <w:sz w:val="24"/>
          <w:szCs w:val="24"/>
        </w:rPr>
        <w:t xml:space="preserve"> і архітектоніка. Кн. 1: Література європейського Середньовіччя. – К.: Києво-Могилянська академія, 2005. – 382 с.</w:t>
      </w:r>
    </w:p>
    <w:p w:rsidR="00DD5572" w:rsidRPr="00DD5572" w:rsidRDefault="00DD5572" w:rsidP="003B7ECA">
      <w:pPr>
        <w:numPr>
          <w:ilvl w:val="0"/>
          <w:numId w:val="8"/>
        </w:numPr>
        <w:tabs>
          <w:tab w:val="left" w:pos="426"/>
        </w:tabs>
        <w:ind w:left="426" w:hanging="426"/>
        <w:contextualSpacing/>
        <w:jc w:val="both"/>
        <w:rPr>
          <w:sz w:val="24"/>
          <w:szCs w:val="24"/>
        </w:rPr>
      </w:pPr>
      <w:proofErr w:type="spellStart"/>
      <w:r w:rsidRPr="00DD5572">
        <w:rPr>
          <w:rFonts w:eastAsia="Calibri"/>
          <w:sz w:val="24"/>
          <w:szCs w:val="24"/>
          <w:lang w:val="ru-RU" w:eastAsia="en-US"/>
        </w:rPr>
        <w:t>Ковбасенко</w:t>
      </w:r>
      <w:proofErr w:type="spellEnd"/>
      <w:r w:rsidRPr="00DD5572">
        <w:rPr>
          <w:rFonts w:eastAsia="Calibri"/>
          <w:sz w:val="24"/>
          <w:szCs w:val="24"/>
          <w:lang w:val="ru-RU" w:eastAsia="en-US"/>
        </w:rPr>
        <w:t xml:space="preserve"> Ю.І. </w:t>
      </w:r>
      <w:proofErr w:type="spellStart"/>
      <w:r w:rsidRPr="00DD5572">
        <w:rPr>
          <w:rFonts w:eastAsia="Calibri"/>
          <w:sz w:val="24"/>
          <w:szCs w:val="24"/>
          <w:lang w:val="ru-RU" w:eastAsia="en-US"/>
        </w:rPr>
        <w:t>Література</w:t>
      </w:r>
      <w:proofErr w:type="spellEnd"/>
      <w:r w:rsidRPr="00DD5572">
        <w:rPr>
          <w:rFonts w:eastAsia="Calibri"/>
          <w:sz w:val="24"/>
          <w:szCs w:val="24"/>
          <w:lang w:val="ru-RU" w:eastAsia="en-US"/>
        </w:rPr>
        <w:t xml:space="preserve"> </w:t>
      </w:r>
      <w:proofErr w:type="spellStart"/>
      <w:r w:rsidRPr="00DD5572">
        <w:rPr>
          <w:rFonts w:eastAsia="Calibri"/>
          <w:sz w:val="24"/>
          <w:szCs w:val="24"/>
          <w:lang w:val="ru-RU" w:eastAsia="en-US"/>
        </w:rPr>
        <w:t>середньовіччя</w:t>
      </w:r>
      <w:proofErr w:type="spellEnd"/>
      <w:r w:rsidRPr="00DD5572">
        <w:rPr>
          <w:rFonts w:eastAsia="Calibri"/>
          <w:sz w:val="24"/>
          <w:szCs w:val="24"/>
          <w:lang w:val="ru-RU" w:eastAsia="en-US"/>
        </w:rPr>
        <w:t xml:space="preserve">. </w:t>
      </w:r>
      <w:proofErr w:type="spellStart"/>
      <w:proofErr w:type="gramStart"/>
      <w:r w:rsidRPr="00DD5572">
        <w:rPr>
          <w:rFonts w:eastAsia="Calibri"/>
          <w:sz w:val="24"/>
          <w:szCs w:val="24"/>
          <w:lang w:val="ru-RU" w:eastAsia="en-US"/>
        </w:rPr>
        <w:t>Пос</w:t>
      </w:r>
      <w:proofErr w:type="gramEnd"/>
      <w:r w:rsidRPr="00DD5572">
        <w:rPr>
          <w:rFonts w:eastAsia="Calibri"/>
          <w:sz w:val="24"/>
          <w:szCs w:val="24"/>
          <w:lang w:val="ru-RU" w:eastAsia="en-US"/>
        </w:rPr>
        <w:t>ібник</w:t>
      </w:r>
      <w:proofErr w:type="spellEnd"/>
      <w:r w:rsidRPr="00DD5572">
        <w:rPr>
          <w:rFonts w:eastAsia="Calibri"/>
          <w:sz w:val="24"/>
          <w:szCs w:val="24"/>
          <w:lang w:val="ru-RU" w:eastAsia="en-US"/>
        </w:rPr>
        <w:t xml:space="preserve"> для </w:t>
      </w:r>
      <w:proofErr w:type="spellStart"/>
      <w:r w:rsidRPr="00DD5572">
        <w:rPr>
          <w:rFonts w:eastAsia="Calibri"/>
          <w:sz w:val="24"/>
          <w:szCs w:val="24"/>
          <w:lang w:val="ru-RU" w:eastAsia="en-US"/>
        </w:rPr>
        <w:t>учителів</w:t>
      </w:r>
      <w:proofErr w:type="spellEnd"/>
      <w:r w:rsidRPr="00DD5572">
        <w:rPr>
          <w:rFonts w:eastAsia="Calibri"/>
          <w:sz w:val="24"/>
          <w:szCs w:val="24"/>
          <w:lang w:val="ru-RU" w:eastAsia="en-US"/>
        </w:rPr>
        <w:t xml:space="preserve"> та </w:t>
      </w:r>
      <w:proofErr w:type="spellStart"/>
      <w:r w:rsidRPr="00DD5572">
        <w:rPr>
          <w:rFonts w:eastAsia="Calibri"/>
          <w:sz w:val="24"/>
          <w:szCs w:val="24"/>
          <w:lang w:val="ru-RU" w:eastAsia="en-US"/>
        </w:rPr>
        <w:t>студентів</w:t>
      </w:r>
      <w:proofErr w:type="spellEnd"/>
      <w:r w:rsidRPr="00DD5572">
        <w:rPr>
          <w:rFonts w:eastAsia="Calibri"/>
          <w:sz w:val="24"/>
          <w:szCs w:val="24"/>
          <w:lang w:val="ru-RU" w:eastAsia="en-US"/>
        </w:rPr>
        <w:t>. – К.</w:t>
      </w:r>
      <w:r>
        <w:rPr>
          <w:rFonts w:eastAsia="Calibri"/>
          <w:sz w:val="24"/>
          <w:szCs w:val="24"/>
          <w:lang w:val="ru-RU" w:eastAsia="en-US"/>
        </w:rPr>
        <w:t>: Грамота</w:t>
      </w:r>
      <w:r w:rsidRPr="00DD5572">
        <w:rPr>
          <w:rFonts w:eastAsia="Calibri"/>
          <w:sz w:val="24"/>
          <w:szCs w:val="24"/>
          <w:lang w:val="ru-RU" w:eastAsia="en-US"/>
        </w:rPr>
        <w:t xml:space="preserve">, </w:t>
      </w:r>
      <w:r w:rsidRPr="00DD5572">
        <w:rPr>
          <w:rFonts w:eastAsia="Calibri"/>
          <w:sz w:val="24"/>
          <w:szCs w:val="24"/>
          <w:lang w:eastAsia="en-US"/>
        </w:rPr>
        <w:t>2014</w:t>
      </w:r>
      <w:r w:rsidRPr="00DD5572">
        <w:rPr>
          <w:rFonts w:eastAsia="Calibri"/>
          <w:sz w:val="24"/>
          <w:szCs w:val="24"/>
          <w:lang w:val="ru-RU" w:eastAsia="en-US"/>
        </w:rPr>
        <w:t xml:space="preserve">. – 102 с. </w:t>
      </w:r>
    </w:p>
    <w:p w:rsidR="00DD5572" w:rsidRPr="00DD5572" w:rsidRDefault="00DD5572" w:rsidP="003B7ECA">
      <w:pPr>
        <w:numPr>
          <w:ilvl w:val="0"/>
          <w:numId w:val="8"/>
        </w:numPr>
        <w:tabs>
          <w:tab w:val="left" w:pos="426"/>
        </w:tabs>
        <w:ind w:left="426" w:hanging="426"/>
        <w:contextualSpacing/>
        <w:jc w:val="both"/>
        <w:rPr>
          <w:sz w:val="24"/>
          <w:szCs w:val="24"/>
        </w:rPr>
      </w:pPr>
      <w:r w:rsidRPr="00DD5572">
        <w:rPr>
          <w:sz w:val="24"/>
          <w:szCs w:val="24"/>
        </w:rPr>
        <w:t xml:space="preserve">Козлик І.В. Світова література доби Середньовіччя та епохи Відродження: </w:t>
      </w:r>
      <w:proofErr w:type="spellStart"/>
      <w:r w:rsidRPr="00DD5572">
        <w:rPr>
          <w:sz w:val="24"/>
          <w:szCs w:val="24"/>
        </w:rPr>
        <w:t>навч</w:t>
      </w:r>
      <w:proofErr w:type="spellEnd"/>
      <w:r w:rsidRPr="00DD5572">
        <w:rPr>
          <w:sz w:val="24"/>
          <w:szCs w:val="24"/>
        </w:rPr>
        <w:t xml:space="preserve">. посібник [для </w:t>
      </w:r>
      <w:proofErr w:type="spellStart"/>
      <w:r w:rsidRPr="00DD5572">
        <w:rPr>
          <w:sz w:val="24"/>
          <w:szCs w:val="24"/>
        </w:rPr>
        <w:t>студ</w:t>
      </w:r>
      <w:proofErr w:type="spellEnd"/>
      <w:r w:rsidRPr="00DD5572">
        <w:rPr>
          <w:sz w:val="24"/>
          <w:szCs w:val="24"/>
        </w:rPr>
        <w:t xml:space="preserve">. </w:t>
      </w:r>
      <w:proofErr w:type="spellStart"/>
      <w:r w:rsidRPr="00DD5572">
        <w:rPr>
          <w:sz w:val="24"/>
          <w:szCs w:val="24"/>
        </w:rPr>
        <w:t>вищ</w:t>
      </w:r>
      <w:proofErr w:type="spellEnd"/>
      <w:r w:rsidRPr="00DD5572">
        <w:rPr>
          <w:sz w:val="24"/>
          <w:szCs w:val="24"/>
        </w:rPr>
        <w:t xml:space="preserve">. </w:t>
      </w:r>
      <w:proofErr w:type="spellStart"/>
      <w:r w:rsidRPr="00DD5572">
        <w:rPr>
          <w:sz w:val="24"/>
          <w:szCs w:val="24"/>
        </w:rPr>
        <w:t>навч</w:t>
      </w:r>
      <w:proofErr w:type="spellEnd"/>
      <w:r w:rsidRPr="00DD5572">
        <w:rPr>
          <w:sz w:val="24"/>
          <w:szCs w:val="24"/>
        </w:rPr>
        <w:t xml:space="preserve">. </w:t>
      </w:r>
      <w:proofErr w:type="spellStart"/>
      <w:r w:rsidRPr="00DD5572">
        <w:rPr>
          <w:sz w:val="24"/>
          <w:szCs w:val="24"/>
        </w:rPr>
        <w:t>закл</w:t>
      </w:r>
      <w:proofErr w:type="spellEnd"/>
      <w:r w:rsidRPr="00DD5572">
        <w:rPr>
          <w:sz w:val="24"/>
          <w:szCs w:val="24"/>
        </w:rPr>
        <w:t>.]. – Івано-Франківськ: Симфонія форте, 2011. – 344 с.</w:t>
      </w:r>
    </w:p>
    <w:p w:rsidR="00DD5572" w:rsidRPr="00DD5572" w:rsidRDefault="00DD5572" w:rsidP="003B7ECA">
      <w:pPr>
        <w:numPr>
          <w:ilvl w:val="0"/>
          <w:numId w:val="8"/>
        </w:numPr>
        <w:tabs>
          <w:tab w:val="left" w:pos="426"/>
        </w:tabs>
        <w:ind w:left="426" w:hanging="426"/>
        <w:contextualSpacing/>
        <w:jc w:val="both"/>
        <w:rPr>
          <w:sz w:val="24"/>
          <w:szCs w:val="24"/>
        </w:rPr>
      </w:pPr>
      <w:r w:rsidRPr="00DD5572">
        <w:rPr>
          <w:sz w:val="24"/>
          <w:szCs w:val="24"/>
        </w:rPr>
        <w:t xml:space="preserve">Література західноєвропейського середньовіччя: </w:t>
      </w:r>
      <w:proofErr w:type="spellStart"/>
      <w:r w:rsidRPr="00DD5572">
        <w:rPr>
          <w:sz w:val="24"/>
          <w:szCs w:val="24"/>
        </w:rPr>
        <w:t>Навч</w:t>
      </w:r>
      <w:proofErr w:type="spellEnd"/>
      <w:r w:rsidRPr="00DD5572">
        <w:rPr>
          <w:sz w:val="24"/>
          <w:szCs w:val="24"/>
        </w:rPr>
        <w:t>. посібник / за ред. Висоцької Н.О. – Вінниця: Нова книга, 2005. – 228 с.</w:t>
      </w:r>
    </w:p>
    <w:p w:rsidR="00DD5572" w:rsidRPr="00DD5572" w:rsidRDefault="00DD5572" w:rsidP="003B7ECA">
      <w:pPr>
        <w:numPr>
          <w:ilvl w:val="0"/>
          <w:numId w:val="8"/>
        </w:numPr>
        <w:tabs>
          <w:tab w:val="left" w:pos="426"/>
        </w:tabs>
        <w:ind w:left="426" w:hanging="426"/>
        <w:contextualSpacing/>
        <w:jc w:val="both"/>
        <w:rPr>
          <w:sz w:val="24"/>
          <w:szCs w:val="24"/>
        </w:rPr>
      </w:pPr>
      <w:proofErr w:type="spellStart"/>
      <w:r w:rsidRPr="00DD5572">
        <w:rPr>
          <w:sz w:val="24"/>
          <w:szCs w:val="24"/>
        </w:rPr>
        <w:t>Нікола</w:t>
      </w:r>
      <w:proofErr w:type="spellEnd"/>
      <w:r w:rsidRPr="00DD5572">
        <w:rPr>
          <w:sz w:val="24"/>
          <w:szCs w:val="24"/>
        </w:rPr>
        <w:t xml:space="preserve"> М.І. Історія зарубіжної літератури Середніх віків. – К., 2014 // https://stud.com.ua/62173/literatura/istoriya_zarubizhnoyi_literaturi_serednih_vikiv</w:t>
      </w:r>
    </w:p>
    <w:p w:rsidR="00DD5572" w:rsidRPr="00DD5572" w:rsidRDefault="00DD5572" w:rsidP="003B7ECA">
      <w:pPr>
        <w:numPr>
          <w:ilvl w:val="0"/>
          <w:numId w:val="8"/>
        </w:numPr>
        <w:tabs>
          <w:tab w:val="left" w:pos="426"/>
        </w:tabs>
        <w:ind w:left="426" w:hanging="426"/>
        <w:contextualSpacing/>
        <w:jc w:val="both"/>
        <w:rPr>
          <w:sz w:val="24"/>
          <w:szCs w:val="24"/>
        </w:rPr>
      </w:pPr>
      <w:proofErr w:type="spellStart"/>
      <w:r w:rsidRPr="00DD5572">
        <w:rPr>
          <w:sz w:val="24"/>
          <w:szCs w:val="24"/>
        </w:rPr>
        <w:t>Шалагінов</w:t>
      </w:r>
      <w:proofErr w:type="spellEnd"/>
      <w:r w:rsidRPr="00DD5572">
        <w:rPr>
          <w:sz w:val="24"/>
          <w:szCs w:val="24"/>
        </w:rPr>
        <w:t xml:space="preserve"> Б. Зарубіжна література. Від античності до початку ХІХ сторіччя. – К.: Києво-Могилянська академія, 2013. – 368 с. </w:t>
      </w:r>
    </w:p>
    <w:p w:rsidR="00DD5572" w:rsidRPr="00DD5572" w:rsidRDefault="00DD5572" w:rsidP="003B7ECA">
      <w:pPr>
        <w:numPr>
          <w:ilvl w:val="0"/>
          <w:numId w:val="8"/>
        </w:numPr>
        <w:tabs>
          <w:tab w:val="left" w:pos="426"/>
        </w:tabs>
        <w:ind w:left="426" w:hanging="426"/>
        <w:contextualSpacing/>
        <w:jc w:val="both"/>
        <w:rPr>
          <w:sz w:val="24"/>
          <w:szCs w:val="24"/>
        </w:rPr>
      </w:pPr>
      <w:proofErr w:type="spellStart"/>
      <w:r w:rsidRPr="00DD5572">
        <w:rPr>
          <w:bCs/>
          <w:sz w:val="24"/>
          <w:szCs w:val="24"/>
        </w:rPr>
        <w:t>Шаповалова</w:t>
      </w:r>
      <w:proofErr w:type="spellEnd"/>
      <w:r w:rsidRPr="00DD5572">
        <w:rPr>
          <w:bCs/>
          <w:sz w:val="24"/>
          <w:szCs w:val="24"/>
        </w:rPr>
        <w:t xml:space="preserve"> М.С., </w:t>
      </w:r>
      <w:proofErr w:type="spellStart"/>
      <w:r w:rsidRPr="00DD5572">
        <w:rPr>
          <w:bCs/>
          <w:sz w:val="24"/>
          <w:szCs w:val="24"/>
        </w:rPr>
        <w:t>Рубанова</w:t>
      </w:r>
      <w:proofErr w:type="spellEnd"/>
      <w:r w:rsidRPr="00DD5572">
        <w:rPr>
          <w:bCs/>
          <w:sz w:val="24"/>
          <w:szCs w:val="24"/>
        </w:rPr>
        <w:t xml:space="preserve"> Г.Л., Моторний В.А.</w:t>
      </w:r>
      <w:r w:rsidRPr="00DD5572">
        <w:rPr>
          <w:sz w:val="24"/>
          <w:szCs w:val="24"/>
        </w:rPr>
        <w:t xml:space="preserve"> </w:t>
      </w:r>
      <w:r w:rsidRPr="00DD5572">
        <w:rPr>
          <w:bCs/>
          <w:sz w:val="24"/>
          <w:szCs w:val="24"/>
        </w:rPr>
        <w:t>Історія зарубіжної літератури: Середні віки та Відродження:</w:t>
      </w:r>
      <w:r w:rsidRPr="00DD5572">
        <w:rPr>
          <w:sz w:val="24"/>
          <w:szCs w:val="24"/>
        </w:rPr>
        <w:t xml:space="preserve"> Підручник / За ред. </w:t>
      </w:r>
      <w:r w:rsidRPr="00DD5572">
        <w:rPr>
          <w:sz w:val="24"/>
          <w:szCs w:val="24"/>
          <w:lang w:val="ru-RU"/>
        </w:rPr>
        <w:t>Я. І. </w:t>
      </w:r>
      <w:proofErr w:type="spellStart"/>
      <w:r w:rsidRPr="00DD5572">
        <w:rPr>
          <w:sz w:val="24"/>
          <w:szCs w:val="24"/>
          <w:lang w:val="ru-RU"/>
        </w:rPr>
        <w:t>Кравця</w:t>
      </w:r>
      <w:proofErr w:type="spellEnd"/>
      <w:r w:rsidRPr="00DD5572">
        <w:rPr>
          <w:sz w:val="24"/>
          <w:szCs w:val="24"/>
          <w:lang w:val="ru-RU"/>
        </w:rPr>
        <w:t xml:space="preserve">. </w:t>
      </w:r>
      <w:r w:rsidRPr="00DD5572">
        <w:rPr>
          <w:sz w:val="24"/>
          <w:szCs w:val="24"/>
        </w:rPr>
        <w:t>–</w:t>
      </w:r>
      <w:r w:rsidRPr="00DD5572">
        <w:rPr>
          <w:sz w:val="24"/>
          <w:szCs w:val="24"/>
          <w:lang w:val="ru-RU"/>
        </w:rPr>
        <w:t xml:space="preserve"> К.: </w:t>
      </w:r>
      <w:proofErr w:type="spellStart"/>
      <w:r w:rsidRPr="00DD5572">
        <w:rPr>
          <w:sz w:val="24"/>
          <w:szCs w:val="24"/>
          <w:lang w:val="ru-RU"/>
        </w:rPr>
        <w:t>Знання</w:t>
      </w:r>
      <w:proofErr w:type="spellEnd"/>
      <w:r w:rsidRPr="00DD5572">
        <w:rPr>
          <w:sz w:val="24"/>
          <w:szCs w:val="24"/>
          <w:lang w:val="ru-RU"/>
        </w:rPr>
        <w:t>, 2011. </w:t>
      </w:r>
      <w:r w:rsidRPr="00DD5572">
        <w:rPr>
          <w:sz w:val="24"/>
          <w:szCs w:val="24"/>
        </w:rPr>
        <w:t>–</w:t>
      </w:r>
      <w:r w:rsidRPr="00DD5572">
        <w:rPr>
          <w:sz w:val="24"/>
          <w:szCs w:val="24"/>
          <w:lang w:val="ru-RU"/>
        </w:rPr>
        <w:t xml:space="preserve"> 476 с.</w:t>
      </w:r>
    </w:p>
    <w:p w:rsidR="00DD5572" w:rsidRPr="00DD5572" w:rsidRDefault="00DD5572" w:rsidP="003B7ECA">
      <w:pPr>
        <w:numPr>
          <w:ilvl w:val="0"/>
          <w:numId w:val="8"/>
        </w:numPr>
        <w:tabs>
          <w:tab w:val="left" w:pos="426"/>
        </w:tabs>
        <w:ind w:left="426" w:hanging="426"/>
        <w:contextualSpacing/>
        <w:jc w:val="both"/>
        <w:rPr>
          <w:sz w:val="24"/>
          <w:szCs w:val="24"/>
        </w:rPr>
      </w:pPr>
      <w:r w:rsidRPr="00DD5572">
        <w:rPr>
          <w:sz w:val="24"/>
          <w:szCs w:val="24"/>
        </w:rPr>
        <w:t>Яременко Н. В., Коломієць Н. Є. Історія зарубіжної літератури. Епоха Середніх віків та Відродження : навчальний посібник. – Кривий Ріг, 2012. – 184 с.</w:t>
      </w:r>
    </w:p>
    <w:p w:rsidR="00DD5572" w:rsidRPr="00DD5572" w:rsidRDefault="00DD5572" w:rsidP="00DD5572">
      <w:pPr>
        <w:tabs>
          <w:tab w:val="left" w:pos="851"/>
        </w:tabs>
        <w:ind w:left="80" w:right="80" w:firstLine="426"/>
        <w:jc w:val="center"/>
        <w:rPr>
          <w:b/>
          <w:bCs/>
          <w:spacing w:val="-6"/>
          <w:sz w:val="24"/>
          <w:szCs w:val="24"/>
        </w:rPr>
      </w:pPr>
    </w:p>
    <w:p w:rsidR="00DD5572" w:rsidRPr="00DD5572" w:rsidRDefault="00DD5572" w:rsidP="00DD5572">
      <w:pPr>
        <w:tabs>
          <w:tab w:val="left" w:pos="851"/>
        </w:tabs>
        <w:ind w:left="80" w:right="80" w:firstLine="426"/>
        <w:jc w:val="center"/>
        <w:rPr>
          <w:b/>
          <w:bCs/>
          <w:spacing w:val="-6"/>
          <w:sz w:val="24"/>
          <w:szCs w:val="24"/>
        </w:rPr>
      </w:pPr>
      <w:r w:rsidRPr="00DD5572">
        <w:rPr>
          <w:b/>
          <w:bCs/>
          <w:spacing w:val="-6"/>
          <w:sz w:val="24"/>
          <w:szCs w:val="24"/>
        </w:rPr>
        <w:t>Допоміжна</w:t>
      </w:r>
    </w:p>
    <w:p w:rsidR="00DD5572" w:rsidRPr="00DD5572" w:rsidRDefault="00DD5572" w:rsidP="003B7ECA">
      <w:pPr>
        <w:numPr>
          <w:ilvl w:val="0"/>
          <w:numId w:val="9"/>
        </w:numPr>
        <w:tabs>
          <w:tab w:val="left" w:pos="426"/>
        </w:tabs>
        <w:ind w:left="426" w:hanging="426"/>
        <w:contextualSpacing/>
        <w:jc w:val="both"/>
        <w:rPr>
          <w:sz w:val="24"/>
          <w:szCs w:val="24"/>
          <w:lang w:val="ru-RU"/>
        </w:rPr>
      </w:pPr>
      <w:proofErr w:type="spellStart"/>
      <w:r w:rsidRPr="00DD5572">
        <w:rPr>
          <w:sz w:val="24"/>
          <w:szCs w:val="24"/>
        </w:rPr>
        <w:t>Алексєєнко</w:t>
      </w:r>
      <w:proofErr w:type="spellEnd"/>
      <w:r w:rsidRPr="00DD5572">
        <w:rPr>
          <w:sz w:val="24"/>
          <w:szCs w:val="24"/>
        </w:rPr>
        <w:t xml:space="preserve"> О.Б. «Божественна комедія» Данте // Данте. Божественна комедія. – Х.: Фоліо, 2001. – С. 3–20.</w:t>
      </w:r>
    </w:p>
    <w:p w:rsidR="00DD5572" w:rsidRPr="00DD5572" w:rsidRDefault="00DD5572" w:rsidP="003B7ECA">
      <w:pPr>
        <w:numPr>
          <w:ilvl w:val="0"/>
          <w:numId w:val="9"/>
        </w:numPr>
        <w:tabs>
          <w:tab w:val="left" w:pos="426"/>
        </w:tabs>
        <w:ind w:left="426" w:hanging="426"/>
        <w:contextualSpacing/>
        <w:jc w:val="both"/>
        <w:rPr>
          <w:sz w:val="24"/>
          <w:szCs w:val="24"/>
          <w:lang w:val="ru-RU"/>
        </w:rPr>
      </w:pPr>
      <w:proofErr w:type="spellStart"/>
      <w:r w:rsidRPr="00DD5572">
        <w:rPr>
          <w:sz w:val="24"/>
          <w:szCs w:val="24"/>
          <w:lang w:val="ru-RU"/>
        </w:rPr>
        <w:t>Анікст</w:t>
      </w:r>
      <w:proofErr w:type="spellEnd"/>
      <w:r w:rsidRPr="00DD5572">
        <w:rPr>
          <w:sz w:val="24"/>
          <w:szCs w:val="24"/>
          <w:lang w:val="ru-RU"/>
        </w:rPr>
        <w:t xml:space="preserve"> О. </w:t>
      </w:r>
      <w:proofErr w:type="spellStart"/>
      <w:r w:rsidRPr="00DD5572">
        <w:rPr>
          <w:sz w:val="24"/>
          <w:szCs w:val="24"/>
          <w:lang w:val="ru-RU"/>
        </w:rPr>
        <w:t>Діалектика</w:t>
      </w:r>
      <w:proofErr w:type="spellEnd"/>
      <w:r w:rsidRPr="00DD5572">
        <w:rPr>
          <w:sz w:val="24"/>
          <w:szCs w:val="24"/>
          <w:lang w:val="ru-RU"/>
        </w:rPr>
        <w:t xml:space="preserve"> Гамлета // </w:t>
      </w:r>
      <w:proofErr w:type="spellStart"/>
      <w:r w:rsidRPr="00DD5572">
        <w:rPr>
          <w:sz w:val="24"/>
          <w:szCs w:val="24"/>
          <w:lang w:val="ru-RU"/>
        </w:rPr>
        <w:t>Зарубіжна</w:t>
      </w:r>
      <w:proofErr w:type="spellEnd"/>
      <w:r w:rsidRPr="00DD5572">
        <w:rPr>
          <w:sz w:val="24"/>
          <w:szCs w:val="24"/>
          <w:lang w:val="ru-RU"/>
        </w:rPr>
        <w:t xml:space="preserve"> </w:t>
      </w:r>
      <w:proofErr w:type="spellStart"/>
      <w:r w:rsidRPr="00DD5572">
        <w:rPr>
          <w:sz w:val="24"/>
          <w:szCs w:val="24"/>
          <w:lang w:val="ru-RU"/>
        </w:rPr>
        <w:t>література</w:t>
      </w:r>
      <w:proofErr w:type="spellEnd"/>
      <w:r w:rsidRPr="00DD5572">
        <w:rPr>
          <w:sz w:val="24"/>
          <w:szCs w:val="24"/>
          <w:lang w:val="ru-RU"/>
        </w:rPr>
        <w:t>. – 2006. – №6 (454) – С. 12–22.</w:t>
      </w:r>
    </w:p>
    <w:p w:rsidR="00DD5572" w:rsidRPr="00DD5572" w:rsidRDefault="00DD5572" w:rsidP="003B7ECA">
      <w:pPr>
        <w:numPr>
          <w:ilvl w:val="0"/>
          <w:numId w:val="9"/>
        </w:numPr>
        <w:tabs>
          <w:tab w:val="left" w:pos="426"/>
        </w:tabs>
        <w:ind w:left="426" w:hanging="426"/>
        <w:contextualSpacing/>
        <w:jc w:val="both"/>
        <w:rPr>
          <w:sz w:val="24"/>
          <w:szCs w:val="24"/>
          <w:lang w:val="ru-RU"/>
        </w:rPr>
      </w:pPr>
      <w:proofErr w:type="spellStart"/>
      <w:r w:rsidRPr="00DD5572">
        <w:rPr>
          <w:sz w:val="24"/>
          <w:szCs w:val="24"/>
          <w:lang w:val="ru-RU"/>
        </w:rPr>
        <w:t>Борецький</w:t>
      </w:r>
      <w:proofErr w:type="spellEnd"/>
      <w:r w:rsidRPr="00DD5572">
        <w:rPr>
          <w:sz w:val="24"/>
          <w:szCs w:val="24"/>
          <w:lang w:val="ru-RU"/>
        </w:rPr>
        <w:t xml:space="preserve"> М. </w:t>
      </w:r>
      <w:proofErr w:type="spellStart"/>
      <w:r w:rsidRPr="00DD5572">
        <w:rPr>
          <w:sz w:val="24"/>
          <w:szCs w:val="24"/>
          <w:lang w:val="ru-RU"/>
        </w:rPr>
        <w:t>Доба</w:t>
      </w:r>
      <w:proofErr w:type="spellEnd"/>
      <w:r w:rsidRPr="00DD5572">
        <w:rPr>
          <w:sz w:val="24"/>
          <w:szCs w:val="24"/>
          <w:lang w:val="ru-RU"/>
        </w:rPr>
        <w:t xml:space="preserve"> </w:t>
      </w:r>
      <w:proofErr w:type="spellStart"/>
      <w:r w:rsidRPr="00DD5572">
        <w:rPr>
          <w:sz w:val="24"/>
          <w:szCs w:val="24"/>
          <w:lang w:val="ru-RU"/>
        </w:rPr>
        <w:t>європейського</w:t>
      </w:r>
      <w:proofErr w:type="spellEnd"/>
      <w:r w:rsidRPr="00DD5572">
        <w:rPr>
          <w:sz w:val="24"/>
          <w:szCs w:val="24"/>
          <w:lang w:val="ru-RU"/>
        </w:rPr>
        <w:t xml:space="preserve"> </w:t>
      </w:r>
      <w:proofErr w:type="spellStart"/>
      <w:r w:rsidRPr="00DD5572">
        <w:rPr>
          <w:sz w:val="24"/>
          <w:szCs w:val="24"/>
          <w:lang w:val="ru-RU"/>
        </w:rPr>
        <w:t>Відродження</w:t>
      </w:r>
      <w:proofErr w:type="spellEnd"/>
      <w:r w:rsidRPr="00DD5572">
        <w:rPr>
          <w:sz w:val="24"/>
          <w:szCs w:val="24"/>
          <w:lang w:val="ru-RU"/>
        </w:rPr>
        <w:t xml:space="preserve"> (</w:t>
      </w:r>
      <w:proofErr w:type="spellStart"/>
      <w:r w:rsidRPr="00DD5572">
        <w:rPr>
          <w:sz w:val="24"/>
          <w:szCs w:val="24"/>
          <w:lang w:val="ru-RU"/>
        </w:rPr>
        <w:t>Ренесанс</w:t>
      </w:r>
      <w:proofErr w:type="spellEnd"/>
      <w:r w:rsidRPr="00DD5572">
        <w:rPr>
          <w:sz w:val="24"/>
          <w:szCs w:val="24"/>
          <w:lang w:val="ru-RU"/>
        </w:rPr>
        <w:t xml:space="preserve">). </w:t>
      </w:r>
      <w:proofErr w:type="spellStart"/>
      <w:r w:rsidRPr="00DD5572">
        <w:rPr>
          <w:sz w:val="24"/>
          <w:szCs w:val="24"/>
          <w:lang w:val="ru-RU"/>
        </w:rPr>
        <w:t>Ренесанс</w:t>
      </w:r>
      <w:proofErr w:type="spellEnd"/>
      <w:r w:rsidRPr="00DD5572">
        <w:rPr>
          <w:sz w:val="24"/>
          <w:szCs w:val="24"/>
          <w:lang w:val="ru-RU"/>
        </w:rPr>
        <w:t xml:space="preserve"> як </w:t>
      </w:r>
      <w:proofErr w:type="spellStart"/>
      <w:r w:rsidRPr="00DD5572">
        <w:rPr>
          <w:sz w:val="24"/>
          <w:szCs w:val="24"/>
          <w:lang w:val="ru-RU"/>
        </w:rPr>
        <w:t>духовний</w:t>
      </w:r>
      <w:proofErr w:type="spellEnd"/>
      <w:r w:rsidRPr="00DD5572">
        <w:rPr>
          <w:sz w:val="24"/>
          <w:szCs w:val="24"/>
          <w:lang w:val="ru-RU"/>
        </w:rPr>
        <w:t xml:space="preserve">, </w:t>
      </w:r>
      <w:proofErr w:type="spellStart"/>
      <w:proofErr w:type="gramStart"/>
      <w:r w:rsidRPr="00DD5572">
        <w:rPr>
          <w:sz w:val="24"/>
          <w:szCs w:val="24"/>
          <w:lang w:val="ru-RU"/>
        </w:rPr>
        <w:t>св</w:t>
      </w:r>
      <w:proofErr w:type="gramEnd"/>
      <w:r w:rsidRPr="00DD5572">
        <w:rPr>
          <w:sz w:val="24"/>
          <w:szCs w:val="24"/>
          <w:lang w:val="ru-RU"/>
        </w:rPr>
        <w:t>ітоглядний</w:t>
      </w:r>
      <w:proofErr w:type="spellEnd"/>
      <w:r w:rsidRPr="00DD5572">
        <w:rPr>
          <w:sz w:val="24"/>
          <w:szCs w:val="24"/>
          <w:lang w:val="ru-RU"/>
        </w:rPr>
        <w:t xml:space="preserve">, </w:t>
      </w:r>
      <w:proofErr w:type="spellStart"/>
      <w:r w:rsidRPr="00DD5572">
        <w:rPr>
          <w:sz w:val="24"/>
          <w:szCs w:val="24"/>
          <w:lang w:val="ru-RU"/>
        </w:rPr>
        <w:t>культурний</w:t>
      </w:r>
      <w:proofErr w:type="spellEnd"/>
      <w:r w:rsidRPr="00DD5572">
        <w:rPr>
          <w:sz w:val="24"/>
          <w:szCs w:val="24"/>
          <w:lang w:val="ru-RU"/>
        </w:rPr>
        <w:t xml:space="preserve"> переворот // Тема. –2002. – № 3. – С. 2 – 11.</w:t>
      </w:r>
    </w:p>
    <w:p w:rsidR="00DD5572" w:rsidRPr="00DD5572" w:rsidRDefault="00DD5572" w:rsidP="003B7ECA">
      <w:pPr>
        <w:numPr>
          <w:ilvl w:val="0"/>
          <w:numId w:val="9"/>
        </w:numPr>
        <w:tabs>
          <w:tab w:val="left" w:pos="426"/>
        </w:tabs>
        <w:ind w:left="426" w:hanging="426"/>
        <w:contextualSpacing/>
        <w:jc w:val="both"/>
        <w:rPr>
          <w:sz w:val="24"/>
          <w:szCs w:val="24"/>
          <w:lang w:val="ru-RU"/>
        </w:rPr>
      </w:pPr>
      <w:proofErr w:type="spellStart"/>
      <w:r w:rsidRPr="00DD5572">
        <w:rPr>
          <w:sz w:val="24"/>
          <w:szCs w:val="24"/>
          <w:lang w:val="ru-RU"/>
        </w:rPr>
        <w:t>Борецький</w:t>
      </w:r>
      <w:proofErr w:type="spellEnd"/>
      <w:r w:rsidRPr="00DD5572">
        <w:rPr>
          <w:sz w:val="24"/>
          <w:szCs w:val="24"/>
          <w:lang w:val="ru-RU"/>
        </w:rPr>
        <w:t xml:space="preserve"> М. </w:t>
      </w:r>
      <w:proofErr w:type="spellStart"/>
      <w:r w:rsidRPr="00DD5572">
        <w:rPr>
          <w:sz w:val="24"/>
          <w:szCs w:val="24"/>
          <w:lang w:val="ru-RU"/>
        </w:rPr>
        <w:t>Мігель</w:t>
      </w:r>
      <w:proofErr w:type="spellEnd"/>
      <w:r w:rsidRPr="00DD5572">
        <w:rPr>
          <w:sz w:val="24"/>
          <w:szCs w:val="24"/>
          <w:lang w:val="ru-RU"/>
        </w:rPr>
        <w:t xml:space="preserve"> де Сервантес Сааведра // Тема. – 2002. – № 3. – С. 51 – 72.</w:t>
      </w:r>
    </w:p>
    <w:p w:rsidR="00DD5572" w:rsidRPr="00DD5572" w:rsidRDefault="00DD5572" w:rsidP="003B7ECA">
      <w:pPr>
        <w:numPr>
          <w:ilvl w:val="0"/>
          <w:numId w:val="9"/>
        </w:numPr>
        <w:tabs>
          <w:tab w:val="left" w:pos="426"/>
        </w:tabs>
        <w:ind w:left="426" w:hanging="426"/>
        <w:contextualSpacing/>
        <w:jc w:val="both"/>
        <w:rPr>
          <w:sz w:val="24"/>
          <w:szCs w:val="24"/>
          <w:lang w:val="ru-RU"/>
        </w:rPr>
      </w:pPr>
      <w:proofErr w:type="spellStart"/>
      <w:r w:rsidRPr="00DD5572">
        <w:rPr>
          <w:sz w:val="24"/>
          <w:szCs w:val="24"/>
          <w:lang w:val="ru-RU"/>
        </w:rPr>
        <w:t>Босарчук</w:t>
      </w:r>
      <w:proofErr w:type="spellEnd"/>
      <w:r w:rsidRPr="00DD5572">
        <w:rPr>
          <w:sz w:val="24"/>
          <w:szCs w:val="24"/>
          <w:lang w:val="ru-RU"/>
        </w:rPr>
        <w:t xml:space="preserve"> Т.В. Мигель де Сервантес Сааведра // Все для </w:t>
      </w:r>
      <w:proofErr w:type="spellStart"/>
      <w:r w:rsidRPr="00DD5572">
        <w:rPr>
          <w:sz w:val="24"/>
          <w:szCs w:val="24"/>
          <w:lang w:val="ru-RU"/>
        </w:rPr>
        <w:t>вчителя</w:t>
      </w:r>
      <w:proofErr w:type="spellEnd"/>
      <w:r w:rsidRPr="00DD5572">
        <w:rPr>
          <w:sz w:val="24"/>
          <w:szCs w:val="24"/>
          <w:lang w:val="ru-RU"/>
        </w:rPr>
        <w:t>. – 2008. – № 5. – С. 99 –102.</w:t>
      </w:r>
    </w:p>
    <w:p w:rsidR="00DD5572" w:rsidRPr="00DD5572" w:rsidRDefault="00DD5572" w:rsidP="003B7ECA">
      <w:pPr>
        <w:numPr>
          <w:ilvl w:val="0"/>
          <w:numId w:val="9"/>
        </w:numPr>
        <w:tabs>
          <w:tab w:val="left" w:pos="426"/>
        </w:tabs>
        <w:ind w:left="426" w:hanging="426"/>
        <w:contextualSpacing/>
        <w:jc w:val="both"/>
        <w:rPr>
          <w:sz w:val="24"/>
          <w:szCs w:val="24"/>
          <w:lang w:val="ru-RU"/>
        </w:rPr>
      </w:pPr>
      <w:proofErr w:type="spellStart"/>
      <w:r w:rsidRPr="00DD5572">
        <w:rPr>
          <w:sz w:val="24"/>
          <w:szCs w:val="24"/>
          <w:lang w:val="ru-RU"/>
        </w:rPr>
        <w:t>Затонский</w:t>
      </w:r>
      <w:proofErr w:type="spellEnd"/>
      <w:r w:rsidRPr="00DD5572">
        <w:rPr>
          <w:sz w:val="24"/>
          <w:szCs w:val="24"/>
          <w:lang w:val="ru-RU"/>
        </w:rPr>
        <w:t xml:space="preserve"> Д. Сказки о ренессансном принце, или Карнавальные </w:t>
      </w:r>
      <w:proofErr w:type="spellStart"/>
      <w:r w:rsidRPr="00DD5572">
        <w:rPr>
          <w:sz w:val="24"/>
          <w:szCs w:val="24"/>
          <w:lang w:val="ru-RU"/>
        </w:rPr>
        <w:t>не-герои</w:t>
      </w:r>
      <w:proofErr w:type="spellEnd"/>
      <w:r w:rsidRPr="00DD5572">
        <w:rPr>
          <w:sz w:val="24"/>
          <w:szCs w:val="24"/>
          <w:lang w:val="ru-RU"/>
        </w:rPr>
        <w:t xml:space="preserve"> посреди ловушек бытия (Ф.Рабле «</w:t>
      </w:r>
      <w:proofErr w:type="spellStart"/>
      <w:r w:rsidRPr="00DD5572">
        <w:rPr>
          <w:sz w:val="24"/>
          <w:szCs w:val="24"/>
          <w:lang w:val="ru-RU"/>
        </w:rPr>
        <w:t>Гаргантюа</w:t>
      </w:r>
      <w:proofErr w:type="spellEnd"/>
      <w:r w:rsidRPr="00DD5572">
        <w:rPr>
          <w:sz w:val="24"/>
          <w:szCs w:val="24"/>
          <w:lang w:val="ru-RU"/>
        </w:rPr>
        <w:t xml:space="preserve"> и </w:t>
      </w:r>
      <w:proofErr w:type="spellStart"/>
      <w:r w:rsidRPr="00DD5572">
        <w:rPr>
          <w:sz w:val="24"/>
          <w:szCs w:val="24"/>
          <w:lang w:val="ru-RU"/>
        </w:rPr>
        <w:t>Пантагрюэль</w:t>
      </w:r>
      <w:proofErr w:type="spellEnd"/>
      <w:r w:rsidRPr="00DD5572">
        <w:rPr>
          <w:sz w:val="24"/>
          <w:szCs w:val="24"/>
          <w:lang w:val="ru-RU"/>
        </w:rPr>
        <w:t xml:space="preserve">») // </w:t>
      </w:r>
      <w:proofErr w:type="spellStart"/>
      <w:r w:rsidRPr="00DD5572">
        <w:rPr>
          <w:sz w:val="24"/>
          <w:szCs w:val="24"/>
          <w:lang w:val="ru-RU"/>
        </w:rPr>
        <w:t>Вікно</w:t>
      </w:r>
      <w:proofErr w:type="spellEnd"/>
      <w:r w:rsidRPr="00DD5572">
        <w:rPr>
          <w:sz w:val="24"/>
          <w:szCs w:val="24"/>
          <w:lang w:val="ru-RU"/>
        </w:rPr>
        <w:t xml:space="preserve"> в </w:t>
      </w:r>
      <w:proofErr w:type="spellStart"/>
      <w:proofErr w:type="gramStart"/>
      <w:r w:rsidRPr="00DD5572">
        <w:rPr>
          <w:sz w:val="24"/>
          <w:szCs w:val="24"/>
          <w:lang w:val="ru-RU"/>
        </w:rPr>
        <w:t>св</w:t>
      </w:r>
      <w:proofErr w:type="gramEnd"/>
      <w:r w:rsidRPr="00DD5572">
        <w:rPr>
          <w:sz w:val="24"/>
          <w:szCs w:val="24"/>
          <w:lang w:val="ru-RU"/>
        </w:rPr>
        <w:t>іт</w:t>
      </w:r>
      <w:proofErr w:type="spellEnd"/>
      <w:r w:rsidRPr="00DD5572">
        <w:rPr>
          <w:sz w:val="24"/>
          <w:szCs w:val="24"/>
          <w:lang w:val="ru-RU"/>
        </w:rPr>
        <w:t>. – 2000. – №1. – С. 51–72.</w:t>
      </w:r>
    </w:p>
    <w:p w:rsidR="00DD5572" w:rsidRPr="00DD5572" w:rsidRDefault="00DD5572" w:rsidP="003B7ECA">
      <w:pPr>
        <w:numPr>
          <w:ilvl w:val="0"/>
          <w:numId w:val="9"/>
        </w:numPr>
        <w:tabs>
          <w:tab w:val="left" w:pos="426"/>
        </w:tabs>
        <w:ind w:left="426" w:hanging="426"/>
        <w:contextualSpacing/>
        <w:jc w:val="both"/>
        <w:rPr>
          <w:sz w:val="24"/>
          <w:szCs w:val="24"/>
          <w:lang w:val="ru-RU"/>
        </w:rPr>
      </w:pPr>
      <w:r w:rsidRPr="00DD5572">
        <w:rPr>
          <w:sz w:val="24"/>
          <w:szCs w:val="24"/>
          <w:lang w:val="ru-RU"/>
        </w:rPr>
        <w:t xml:space="preserve">Казак Я. «Бути </w:t>
      </w:r>
      <w:proofErr w:type="spellStart"/>
      <w:proofErr w:type="gramStart"/>
      <w:r w:rsidRPr="00DD5572">
        <w:rPr>
          <w:sz w:val="24"/>
          <w:szCs w:val="24"/>
          <w:lang w:val="ru-RU"/>
        </w:rPr>
        <w:t>чи</w:t>
      </w:r>
      <w:proofErr w:type="spellEnd"/>
      <w:r w:rsidRPr="00DD5572">
        <w:rPr>
          <w:sz w:val="24"/>
          <w:szCs w:val="24"/>
          <w:lang w:val="ru-RU"/>
        </w:rPr>
        <w:t xml:space="preserve"> не</w:t>
      </w:r>
      <w:proofErr w:type="gramEnd"/>
      <w:r w:rsidRPr="00DD5572">
        <w:rPr>
          <w:sz w:val="24"/>
          <w:szCs w:val="24"/>
          <w:lang w:val="ru-RU"/>
        </w:rPr>
        <w:t xml:space="preserve"> бути?» </w:t>
      </w:r>
      <w:proofErr w:type="spellStart"/>
      <w:r w:rsidRPr="00DD5572">
        <w:rPr>
          <w:sz w:val="24"/>
          <w:szCs w:val="24"/>
          <w:lang w:val="ru-RU"/>
        </w:rPr>
        <w:t>Трагедія</w:t>
      </w:r>
      <w:proofErr w:type="spellEnd"/>
      <w:r w:rsidRPr="00DD5572">
        <w:rPr>
          <w:sz w:val="24"/>
          <w:szCs w:val="24"/>
          <w:lang w:val="ru-RU"/>
        </w:rPr>
        <w:t xml:space="preserve"> </w:t>
      </w:r>
      <w:proofErr w:type="spellStart"/>
      <w:r w:rsidRPr="00DD5572">
        <w:rPr>
          <w:sz w:val="24"/>
          <w:szCs w:val="24"/>
          <w:lang w:val="ru-RU"/>
        </w:rPr>
        <w:t>зіткнення</w:t>
      </w:r>
      <w:proofErr w:type="spellEnd"/>
      <w:r w:rsidRPr="00DD5572">
        <w:rPr>
          <w:sz w:val="24"/>
          <w:szCs w:val="24"/>
          <w:lang w:val="ru-RU"/>
        </w:rPr>
        <w:t xml:space="preserve"> Гамлета </w:t>
      </w:r>
      <w:proofErr w:type="spellStart"/>
      <w:r w:rsidRPr="00DD5572">
        <w:rPr>
          <w:sz w:val="24"/>
          <w:szCs w:val="24"/>
          <w:lang w:val="ru-RU"/>
        </w:rPr>
        <w:t>зі</w:t>
      </w:r>
      <w:proofErr w:type="spellEnd"/>
      <w:r w:rsidRPr="00DD5572">
        <w:rPr>
          <w:sz w:val="24"/>
          <w:szCs w:val="24"/>
          <w:lang w:val="ru-RU"/>
        </w:rPr>
        <w:t xml:space="preserve"> злом реального </w:t>
      </w:r>
      <w:proofErr w:type="spellStart"/>
      <w:proofErr w:type="gramStart"/>
      <w:r w:rsidRPr="00DD5572">
        <w:rPr>
          <w:sz w:val="24"/>
          <w:szCs w:val="24"/>
          <w:lang w:val="ru-RU"/>
        </w:rPr>
        <w:t>св</w:t>
      </w:r>
      <w:proofErr w:type="gramEnd"/>
      <w:r w:rsidRPr="00DD5572">
        <w:rPr>
          <w:sz w:val="24"/>
          <w:szCs w:val="24"/>
          <w:lang w:val="ru-RU"/>
        </w:rPr>
        <w:t>іту</w:t>
      </w:r>
      <w:proofErr w:type="spellEnd"/>
      <w:r w:rsidRPr="00DD5572">
        <w:rPr>
          <w:sz w:val="24"/>
          <w:szCs w:val="24"/>
          <w:lang w:val="ru-RU"/>
        </w:rPr>
        <w:t xml:space="preserve">. Проблема </w:t>
      </w:r>
      <w:proofErr w:type="gramStart"/>
      <w:r w:rsidRPr="00DD5572">
        <w:rPr>
          <w:sz w:val="24"/>
          <w:szCs w:val="24"/>
          <w:lang w:val="ru-RU"/>
        </w:rPr>
        <w:t>морального</w:t>
      </w:r>
      <w:proofErr w:type="gramEnd"/>
      <w:r w:rsidRPr="00DD5572">
        <w:rPr>
          <w:sz w:val="24"/>
          <w:szCs w:val="24"/>
          <w:lang w:val="ru-RU"/>
        </w:rPr>
        <w:t xml:space="preserve"> </w:t>
      </w:r>
      <w:proofErr w:type="spellStart"/>
      <w:r w:rsidRPr="00DD5572">
        <w:rPr>
          <w:sz w:val="24"/>
          <w:szCs w:val="24"/>
          <w:lang w:val="ru-RU"/>
        </w:rPr>
        <w:t>вибору</w:t>
      </w:r>
      <w:proofErr w:type="spellEnd"/>
      <w:r w:rsidRPr="00DD5572">
        <w:rPr>
          <w:sz w:val="24"/>
          <w:szCs w:val="24"/>
          <w:lang w:val="ru-RU"/>
        </w:rPr>
        <w:t xml:space="preserve"> у </w:t>
      </w:r>
      <w:proofErr w:type="spellStart"/>
      <w:r w:rsidRPr="00DD5572">
        <w:rPr>
          <w:sz w:val="24"/>
          <w:szCs w:val="24"/>
          <w:lang w:val="ru-RU"/>
        </w:rPr>
        <w:t>творі</w:t>
      </w:r>
      <w:proofErr w:type="spellEnd"/>
      <w:r w:rsidRPr="00DD5572">
        <w:rPr>
          <w:sz w:val="24"/>
          <w:szCs w:val="24"/>
          <w:lang w:val="ru-RU"/>
        </w:rPr>
        <w:t xml:space="preserve"> // </w:t>
      </w:r>
      <w:proofErr w:type="spellStart"/>
      <w:r w:rsidRPr="00DD5572">
        <w:rPr>
          <w:sz w:val="24"/>
          <w:szCs w:val="24"/>
          <w:lang w:val="ru-RU"/>
        </w:rPr>
        <w:t>Зарубіжна</w:t>
      </w:r>
      <w:proofErr w:type="spellEnd"/>
      <w:r w:rsidRPr="00DD5572">
        <w:rPr>
          <w:sz w:val="24"/>
          <w:szCs w:val="24"/>
          <w:lang w:val="ru-RU"/>
        </w:rPr>
        <w:t xml:space="preserve"> </w:t>
      </w:r>
      <w:proofErr w:type="spellStart"/>
      <w:r w:rsidRPr="00DD5572">
        <w:rPr>
          <w:sz w:val="24"/>
          <w:szCs w:val="24"/>
          <w:lang w:val="ru-RU"/>
        </w:rPr>
        <w:t>література</w:t>
      </w:r>
      <w:proofErr w:type="spellEnd"/>
      <w:r w:rsidRPr="00DD5572">
        <w:rPr>
          <w:sz w:val="24"/>
          <w:szCs w:val="24"/>
          <w:lang w:val="ru-RU"/>
        </w:rPr>
        <w:t>. –2004. – № 41. – С. 14–16.</w:t>
      </w:r>
    </w:p>
    <w:p w:rsidR="00DD5572" w:rsidRPr="00DD5572" w:rsidRDefault="00DD5572" w:rsidP="003B7ECA">
      <w:pPr>
        <w:numPr>
          <w:ilvl w:val="0"/>
          <w:numId w:val="9"/>
        </w:numPr>
        <w:tabs>
          <w:tab w:val="left" w:pos="426"/>
        </w:tabs>
        <w:ind w:left="426" w:hanging="426"/>
        <w:contextualSpacing/>
        <w:jc w:val="both"/>
        <w:rPr>
          <w:sz w:val="24"/>
          <w:szCs w:val="24"/>
          <w:lang w:val="ru-RU"/>
        </w:rPr>
      </w:pPr>
      <w:r w:rsidRPr="00DD5572">
        <w:rPr>
          <w:sz w:val="24"/>
          <w:szCs w:val="24"/>
          <w:lang w:val="ru-RU"/>
        </w:rPr>
        <w:t xml:space="preserve">Кирилюк З.В. Франсуа </w:t>
      </w:r>
      <w:proofErr w:type="spellStart"/>
      <w:r w:rsidRPr="00DD5572">
        <w:rPr>
          <w:sz w:val="24"/>
          <w:szCs w:val="24"/>
          <w:lang w:val="ru-RU"/>
        </w:rPr>
        <w:t>Війон</w:t>
      </w:r>
      <w:proofErr w:type="spellEnd"/>
      <w:r w:rsidRPr="00DD5572">
        <w:rPr>
          <w:sz w:val="24"/>
          <w:szCs w:val="24"/>
          <w:lang w:val="ru-RU"/>
        </w:rPr>
        <w:t xml:space="preserve">. </w:t>
      </w:r>
      <w:proofErr w:type="spellStart"/>
      <w:r w:rsidRPr="00DD5572">
        <w:rPr>
          <w:sz w:val="24"/>
          <w:szCs w:val="24"/>
          <w:lang w:val="ru-RU"/>
        </w:rPr>
        <w:t>Література</w:t>
      </w:r>
      <w:proofErr w:type="spellEnd"/>
      <w:r w:rsidRPr="00DD5572">
        <w:rPr>
          <w:sz w:val="24"/>
          <w:szCs w:val="24"/>
          <w:lang w:val="ru-RU"/>
        </w:rPr>
        <w:t xml:space="preserve"> </w:t>
      </w:r>
      <w:proofErr w:type="spellStart"/>
      <w:r w:rsidRPr="00DD5572">
        <w:rPr>
          <w:sz w:val="24"/>
          <w:szCs w:val="24"/>
          <w:lang w:val="ru-RU"/>
        </w:rPr>
        <w:t>середньовіччя</w:t>
      </w:r>
      <w:proofErr w:type="spellEnd"/>
      <w:r w:rsidRPr="00DD5572">
        <w:rPr>
          <w:sz w:val="24"/>
          <w:szCs w:val="24"/>
          <w:lang w:val="ru-RU"/>
        </w:rPr>
        <w:t xml:space="preserve">: </w:t>
      </w:r>
      <w:proofErr w:type="spellStart"/>
      <w:proofErr w:type="gramStart"/>
      <w:r w:rsidRPr="00DD5572">
        <w:rPr>
          <w:sz w:val="24"/>
          <w:szCs w:val="24"/>
          <w:lang w:val="ru-RU"/>
        </w:rPr>
        <w:t>Пос</w:t>
      </w:r>
      <w:proofErr w:type="gramEnd"/>
      <w:r w:rsidRPr="00DD5572">
        <w:rPr>
          <w:sz w:val="24"/>
          <w:szCs w:val="24"/>
          <w:lang w:val="ru-RU"/>
        </w:rPr>
        <w:t>ібник</w:t>
      </w:r>
      <w:proofErr w:type="spellEnd"/>
      <w:r w:rsidRPr="00DD5572">
        <w:rPr>
          <w:sz w:val="24"/>
          <w:szCs w:val="24"/>
          <w:lang w:val="ru-RU"/>
        </w:rPr>
        <w:t xml:space="preserve"> для </w:t>
      </w:r>
      <w:proofErr w:type="spellStart"/>
      <w:r w:rsidRPr="00DD5572">
        <w:rPr>
          <w:sz w:val="24"/>
          <w:szCs w:val="24"/>
          <w:lang w:val="ru-RU"/>
        </w:rPr>
        <w:t>вчителя</w:t>
      </w:r>
      <w:proofErr w:type="spellEnd"/>
      <w:r w:rsidRPr="00DD5572">
        <w:rPr>
          <w:sz w:val="24"/>
          <w:szCs w:val="24"/>
          <w:lang w:val="ru-RU"/>
        </w:rPr>
        <w:t xml:space="preserve">. – </w:t>
      </w:r>
      <w:proofErr w:type="spellStart"/>
      <w:r w:rsidRPr="00DD5572">
        <w:rPr>
          <w:sz w:val="24"/>
          <w:szCs w:val="24"/>
          <w:lang w:val="ru-RU"/>
        </w:rPr>
        <w:t>Харків</w:t>
      </w:r>
      <w:proofErr w:type="spellEnd"/>
      <w:r w:rsidRPr="00DD5572">
        <w:rPr>
          <w:sz w:val="24"/>
          <w:szCs w:val="24"/>
          <w:lang w:val="ru-RU"/>
        </w:rPr>
        <w:t xml:space="preserve">: </w:t>
      </w:r>
      <w:proofErr w:type="spellStart"/>
      <w:proofErr w:type="gramStart"/>
      <w:r w:rsidRPr="00DD5572">
        <w:rPr>
          <w:sz w:val="24"/>
          <w:szCs w:val="24"/>
          <w:lang w:val="ru-RU"/>
        </w:rPr>
        <w:t>Вид-во</w:t>
      </w:r>
      <w:proofErr w:type="spellEnd"/>
      <w:proofErr w:type="gramEnd"/>
      <w:r w:rsidRPr="00DD5572">
        <w:rPr>
          <w:sz w:val="24"/>
          <w:szCs w:val="24"/>
          <w:lang w:val="ru-RU"/>
        </w:rPr>
        <w:t xml:space="preserve"> «Ранок»; «Веста», 2003. – С. 91–97.</w:t>
      </w:r>
    </w:p>
    <w:p w:rsidR="00DD5572" w:rsidRPr="00DD5572" w:rsidRDefault="00DD5572" w:rsidP="003B7ECA">
      <w:pPr>
        <w:numPr>
          <w:ilvl w:val="0"/>
          <w:numId w:val="9"/>
        </w:numPr>
        <w:tabs>
          <w:tab w:val="left" w:pos="426"/>
        </w:tabs>
        <w:ind w:left="426" w:hanging="426"/>
        <w:contextualSpacing/>
        <w:jc w:val="both"/>
        <w:rPr>
          <w:sz w:val="24"/>
          <w:szCs w:val="24"/>
          <w:lang w:val="ru-RU"/>
        </w:rPr>
      </w:pPr>
      <w:r w:rsidRPr="00DD5572">
        <w:rPr>
          <w:sz w:val="24"/>
          <w:szCs w:val="24"/>
        </w:rPr>
        <w:t xml:space="preserve">Кочур Г. </w:t>
      </w:r>
      <w:proofErr w:type="spellStart"/>
      <w:r w:rsidRPr="00DD5572">
        <w:rPr>
          <w:sz w:val="24"/>
          <w:szCs w:val="24"/>
        </w:rPr>
        <w:t>Джованні</w:t>
      </w:r>
      <w:proofErr w:type="spellEnd"/>
      <w:r w:rsidRPr="00DD5572">
        <w:rPr>
          <w:sz w:val="24"/>
          <w:szCs w:val="24"/>
        </w:rPr>
        <w:t xml:space="preserve"> Боккаччо</w:t>
      </w:r>
      <w:r w:rsidRPr="00DD5572">
        <w:rPr>
          <w:sz w:val="24"/>
          <w:szCs w:val="24"/>
          <w:lang w:val="ru-RU"/>
        </w:rPr>
        <w:t xml:space="preserve"> // </w:t>
      </w:r>
      <w:proofErr w:type="spellStart"/>
      <w:r w:rsidRPr="00DD5572">
        <w:rPr>
          <w:sz w:val="24"/>
          <w:szCs w:val="24"/>
        </w:rPr>
        <w:t>Дж.Боккаччо</w:t>
      </w:r>
      <w:proofErr w:type="spellEnd"/>
      <w:r w:rsidRPr="00DD5572">
        <w:rPr>
          <w:sz w:val="24"/>
          <w:szCs w:val="24"/>
        </w:rPr>
        <w:t>. Декамерон. – Х.: Фоліо, 2004. – С. 3–26.</w:t>
      </w:r>
    </w:p>
    <w:p w:rsidR="00DD5572" w:rsidRPr="00DD5572" w:rsidRDefault="00DD5572" w:rsidP="003B7ECA">
      <w:pPr>
        <w:numPr>
          <w:ilvl w:val="0"/>
          <w:numId w:val="9"/>
        </w:numPr>
        <w:tabs>
          <w:tab w:val="left" w:pos="426"/>
        </w:tabs>
        <w:ind w:left="426" w:hanging="426"/>
        <w:contextualSpacing/>
        <w:jc w:val="both"/>
        <w:rPr>
          <w:sz w:val="24"/>
          <w:szCs w:val="24"/>
          <w:lang w:val="ru-RU"/>
        </w:rPr>
      </w:pPr>
      <w:r w:rsidRPr="00DD5572">
        <w:rPr>
          <w:sz w:val="24"/>
          <w:szCs w:val="24"/>
          <w:lang w:val="ru-RU"/>
        </w:rPr>
        <w:t xml:space="preserve">Михайлов А.Д. Французский героический эпос. Вопросы поэтики и стилистики. – </w:t>
      </w:r>
      <w:proofErr w:type="spellStart"/>
      <w:r w:rsidRPr="00DD5572">
        <w:rPr>
          <w:sz w:val="24"/>
          <w:szCs w:val="24"/>
          <w:lang w:val="ru-RU"/>
        </w:rPr>
        <w:t>Либроком</w:t>
      </w:r>
      <w:proofErr w:type="spellEnd"/>
      <w:r w:rsidRPr="00DD5572">
        <w:rPr>
          <w:sz w:val="24"/>
          <w:szCs w:val="24"/>
          <w:lang w:val="ru-RU"/>
        </w:rPr>
        <w:t xml:space="preserve">, 2010. – 368 с. </w:t>
      </w:r>
    </w:p>
    <w:p w:rsidR="00DD5572" w:rsidRPr="00DD5572" w:rsidRDefault="00DD5572" w:rsidP="003B7ECA">
      <w:pPr>
        <w:numPr>
          <w:ilvl w:val="0"/>
          <w:numId w:val="9"/>
        </w:numPr>
        <w:tabs>
          <w:tab w:val="left" w:pos="426"/>
        </w:tabs>
        <w:ind w:left="426" w:hanging="426"/>
        <w:contextualSpacing/>
        <w:jc w:val="both"/>
        <w:rPr>
          <w:sz w:val="24"/>
          <w:szCs w:val="24"/>
          <w:lang w:val="ru-RU"/>
        </w:rPr>
      </w:pPr>
      <w:r w:rsidRPr="00DD5572">
        <w:rPr>
          <w:sz w:val="24"/>
          <w:szCs w:val="24"/>
          <w:lang w:val="ru-RU"/>
        </w:rPr>
        <w:t xml:space="preserve">Михайлов А.Д. Французский рыцарский роман и вопросы типологии жанра в средневековой литературе. – М.: </w:t>
      </w:r>
      <w:proofErr w:type="spellStart"/>
      <w:r w:rsidRPr="00DD5572">
        <w:rPr>
          <w:sz w:val="24"/>
          <w:szCs w:val="24"/>
          <w:lang w:val="ru-RU"/>
        </w:rPr>
        <w:t>КомКнига</w:t>
      </w:r>
      <w:proofErr w:type="spellEnd"/>
      <w:r w:rsidRPr="00DD5572">
        <w:rPr>
          <w:sz w:val="24"/>
          <w:szCs w:val="24"/>
          <w:lang w:val="ru-RU"/>
        </w:rPr>
        <w:t>, 2006. – 480 с.</w:t>
      </w:r>
    </w:p>
    <w:p w:rsidR="00DD5572" w:rsidRPr="00DD5572" w:rsidRDefault="00DD5572" w:rsidP="003B7ECA">
      <w:pPr>
        <w:numPr>
          <w:ilvl w:val="0"/>
          <w:numId w:val="9"/>
        </w:numPr>
        <w:tabs>
          <w:tab w:val="left" w:pos="426"/>
        </w:tabs>
        <w:ind w:left="426" w:hanging="426"/>
        <w:contextualSpacing/>
        <w:jc w:val="both"/>
        <w:rPr>
          <w:sz w:val="24"/>
          <w:szCs w:val="24"/>
        </w:rPr>
      </w:pPr>
      <w:r w:rsidRPr="00DD5572">
        <w:rPr>
          <w:sz w:val="24"/>
          <w:szCs w:val="24"/>
        </w:rPr>
        <w:t>Пащенко В. Пісня про Роланда – перлина героїчного епосу Франції</w:t>
      </w:r>
      <w:r w:rsidRPr="00DD5572">
        <w:rPr>
          <w:sz w:val="24"/>
          <w:szCs w:val="24"/>
          <w:lang w:val="ru-RU"/>
        </w:rPr>
        <w:t xml:space="preserve"> </w:t>
      </w:r>
      <w:r w:rsidRPr="00DD5572">
        <w:rPr>
          <w:sz w:val="24"/>
          <w:szCs w:val="24"/>
        </w:rPr>
        <w:t>// Всесвітня література в сучасній школі : щомісячний науково-методичний журнал. – К.: Педагогічна преса, 2015. – № 12. – С. 40–44.</w:t>
      </w:r>
    </w:p>
    <w:p w:rsidR="00DD5572" w:rsidRPr="00DD5572" w:rsidRDefault="00DD5572" w:rsidP="003B7ECA">
      <w:pPr>
        <w:numPr>
          <w:ilvl w:val="0"/>
          <w:numId w:val="9"/>
        </w:numPr>
        <w:tabs>
          <w:tab w:val="left" w:pos="426"/>
        </w:tabs>
        <w:ind w:left="426" w:hanging="426"/>
        <w:contextualSpacing/>
        <w:jc w:val="both"/>
        <w:rPr>
          <w:sz w:val="24"/>
          <w:szCs w:val="24"/>
        </w:rPr>
      </w:pPr>
      <w:proofErr w:type="spellStart"/>
      <w:r w:rsidRPr="00DD5572">
        <w:rPr>
          <w:sz w:val="24"/>
          <w:szCs w:val="24"/>
        </w:rPr>
        <w:t>Сантагата</w:t>
      </w:r>
      <w:proofErr w:type="spellEnd"/>
      <w:r w:rsidRPr="00DD5572">
        <w:rPr>
          <w:sz w:val="24"/>
          <w:szCs w:val="24"/>
        </w:rPr>
        <w:t xml:space="preserve"> М. Боріння в душі і перемога в сонеті: (Сонети Петрарки) // Зарубіжна література. – 2008. – №28. – С. 16–19.</w:t>
      </w:r>
    </w:p>
    <w:p w:rsidR="00DD5572" w:rsidRPr="00DD5572" w:rsidRDefault="00DD5572" w:rsidP="003B7ECA">
      <w:pPr>
        <w:numPr>
          <w:ilvl w:val="0"/>
          <w:numId w:val="9"/>
        </w:numPr>
        <w:tabs>
          <w:tab w:val="left" w:pos="426"/>
        </w:tabs>
        <w:ind w:left="426" w:hanging="426"/>
        <w:contextualSpacing/>
        <w:jc w:val="both"/>
        <w:rPr>
          <w:sz w:val="24"/>
          <w:szCs w:val="24"/>
        </w:rPr>
      </w:pPr>
      <w:proofErr w:type="spellStart"/>
      <w:r w:rsidRPr="00DD5572">
        <w:rPr>
          <w:sz w:val="24"/>
          <w:szCs w:val="24"/>
        </w:rPr>
        <w:lastRenderedPageBreak/>
        <w:t>Свічкарьова</w:t>
      </w:r>
      <w:proofErr w:type="spellEnd"/>
      <w:r w:rsidRPr="00DD5572">
        <w:rPr>
          <w:sz w:val="24"/>
          <w:szCs w:val="24"/>
        </w:rPr>
        <w:t xml:space="preserve"> І. Ідейно-художній аналіз сонетів №61, 311 Ф.Петрарки // Зарубіжна література. – 2004. – № 2. – С. 5–6.</w:t>
      </w:r>
    </w:p>
    <w:p w:rsidR="00DD5572" w:rsidRPr="00DD5572" w:rsidRDefault="00DD5572" w:rsidP="003B7ECA">
      <w:pPr>
        <w:numPr>
          <w:ilvl w:val="0"/>
          <w:numId w:val="9"/>
        </w:numPr>
        <w:tabs>
          <w:tab w:val="left" w:pos="-1080"/>
          <w:tab w:val="left" w:pos="-540"/>
          <w:tab w:val="left" w:pos="-360"/>
          <w:tab w:val="left" w:pos="284"/>
          <w:tab w:val="left" w:pos="426"/>
        </w:tabs>
        <w:ind w:left="426" w:hanging="426"/>
        <w:contextualSpacing/>
        <w:jc w:val="both"/>
        <w:rPr>
          <w:sz w:val="24"/>
          <w:szCs w:val="24"/>
        </w:rPr>
      </w:pPr>
      <w:proofErr w:type="spellStart"/>
      <w:proofErr w:type="gramStart"/>
      <w:r w:rsidRPr="00DD5572">
        <w:rPr>
          <w:sz w:val="24"/>
          <w:szCs w:val="24"/>
          <w:lang w:val="ru-RU"/>
        </w:rPr>
        <w:t>Стр</w:t>
      </w:r>
      <w:proofErr w:type="gramEnd"/>
      <w:r w:rsidRPr="00DD5572">
        <w:rPr>
          <w:sz w:val="24"/>
          <w:szCs w:val="24"/>
          <w:lang w:val="ru-RU"/>
        </w:rPr>
        <w:t>іха</w:t>
      </w:r>
      <w:proofErr w:type="spellEnd"/>
      <w:r w:rsidRPr="00DD5572">
        <w:rPr>
          <w:sz w:val="24"/>
          <w:szCs w:val="24"/>
          <w:lang w:val="ru-RU"/>
        </w:rPr>
        <w:t xml:space="preserve"> М. </w:t>
      </w:r>
      <w:proofErr w:type="spellStart"/>
      <w:r w:rsidRPr="00DD5572">
        <w:rPr>
          <w:sz w:val="24"/>
          <w:szCs w:val="24"/>
          <w:lang w:val="ru-RU"/>
        </w:rPr>
        <w:t>Дантіана</w:t>
      </w:r>
      <w:proofErr w:type="spellEnd"/>
      <w:r w:rsidRPr="00DD5572">
        <w:rPr>
          <w:sz w:val="24"/>
          <w:szCs w:val="24"/>
          <w:lang w:val="ru-RU"/>
        </w:rPr>
        <w:t xml:space="preserve"> на </w:t>
      </w:r>
      <w:proofErr w:type="spellStart"/>
      <w:r w:rsidRPr="00DD5572">
        <w:rPr>
          <w:sz w:val="24"/>
          <w:szCs w:val="24"/>
          <w:lang w:val="ru-RU"/>
        </w:rPr>
        <w:t>тлі</w:t>
      </w:r>
      <w:proofErr w:type="spellEnd"/>
      <w:r w:rsidRPr="00DD5572">
        <w:rPr>
          <w:sz w:val="24"/>
          <w:szCs w:val="24"/>
          <w:lang w:val="ru-RU"/>
        </w:rPr>
        <w:t xml:space="preserve"> портрета </w:t>
      </w:r>
      <w:proofErr w:type="spellStart"/>
      <w:r w:rsidRPr="00DD5572">
        <w:rPr>
          <w:sz w:val="24"/>
          <w:szCs w:val="24"/>
          <w:lang w:val="ru-RU"/>
        </w:rPr>
        <w:t>доби</w:t>
      </w:r>
      <w:proofErr w:type="spellEnd"/>
      <w:r w:rsidRPr="00DD5572">
        <w:rPr>
          <w:sz w:val="24"/>
          <w:szCs w:val="24"/>
          <w:lang w:val="ru-RU"/>
        </w:rPr>
        <w:t xml:space="preserve">: </w:t>
      </w:r>
      <w:proofErr w:type="spellStart"/>
      <w:r w:rsidRPr="00DD5572">
        <w:rPr>
          <w:sz w:val="24"/>
          <w:szCs w:val="24"/>
          <w:lang w:val="ru-RU"/>
        </w:rPr>
        <w:t>Ілюстрування</w:t>
      </w:r>
      <w:proofErr w:type="spellEnd"/>
      <w:r w:rsidRPr="00DD5572">
        <w:rPr>
          <w:sz w:val="24"/>
          <w:szCs w:val="24"/>
          <w:lang w:val="ru-RU"/>
        </w:rPr>
        <w:t xml:space="preserve"> Данте // </w:t>
      </w:r>
      <w:proofErr w:type="spellStart"/>
      <w:r w:rsidRPr="00DD5572">
        <w:rPr>
          <w:sz w:val="24"/>
          <w:szCs w:val="24"/>
          <w:lang w:val="ru-RU"/>
        </w:rPr>
        <w:t>Зарубіжна</w:t>
      </w:r>
      <w:proofErr w:type="spellEnd"/>
      <w:r w:rsidRPr="00DD5572">
        <w:rPr>
          <w:sz w:val="24"/>
          <w:szCs w:val="24"/>
          <w:lang w:val="ru-RU"/>
        </w:rPr>
        <w:t xml:space="preserve"> </w:t>
      </w:r>
      <w:proofErr w:type="spellStart"/>
      <w:r w:rsidRPr="00DD5572">
        <w:rPr>
          <w:sz w:val="24"/>
          <w:szCs w:val="24"/>
          <w:lang w:val="ru-RU"/>
        </w:rPr>
        <w:t>література</w:t>
      </w:r>
      <w:proofErr w:type="spellEnd"/>
      <w:r w:rsidRPr="00DD5572">
        <w:rPr>
          <w:sz w:val="24"/>
          <w:szCs w:val="24"/>
          <w:lang w:val="ru-RU"/>
        </w:rPr>
        <w:t>. – 2005. – № 38. – С. 9–11.</w:t>
      </w:r>
    </w:p>
    <w:p w:rsidR="00DD5572" w:rsidRPr="00DD5572" w:rsidRDefault="00DD5572" w:rsidP="003B7ECA">
      <w:pPr>
        <w:numPr>
          <w:ilvl w:val="0"/>
          <w:numId w:val="9"/>
        </w:numPr>
        <w:tabs>
          <w:tab w:val="left" w:pos="426"/>
        </w:tabs>
        <w:ind w:left="426" w:hanging="426"/>
        <w:contextualSpacing/>
        <w:jc w:val="both"/>
        <w:rPr>
          <w:sz w:val="24"/>
          <w:szCs w:val="24"/>
        </w:rPr>
      </w:pPr>
      <w:r w:rsidRPr="00DD5572">
        <w:rPr>
          <w:sz w:val="24"/>
          <w:szCs w:val="24"/>
        </w:rPr>
        <w:t xml:space="preserve">Стріха М. Ігор </w:t>
      </w:r>
      <w:proofErr w:type="spellStart"/>
      <w:r w:rsidRPr="00DD5572">
        <w:rPr>
          <w:sz w:val="24"/>
          <w:szCs w:val="24"/>
        </w:rPr>
        <w:t>Качуровський</w:t>
      </w:r>
      <w:proofErr w:type="spellEnd"/>
      <w:r w:rsidRPr="00DD5572">
        <w:rPr>
          <w:sz w:val="24"/>
          <w:szCs w:val="24"/>
        </w:rPr>
        <w:t xml:space="preserve"> – перекладач </w:t>
      </w:r>
      <w:proofErr w:type="spellStart"/>
      <w:r w:rsidRPr="00DD5572">
        <w:rPr>
          <w:sz w:val="24"/>
          <w:szCs w:val="24"/>
        </w:rPr>
        <w:t>Франческо</w:t>
      </w:r>
      <w:proofErr w:type="spellEnd"/>
      <w:r w:rsidRPr="00DD5572">
        <w:rPr>
          <w:sz w:val="24"/>
          <w:szCs w:val="24"/>
        </w:rPr>
        <w:t xml:space="preserve"> Петрарки // Сучасність. – 2004. – №10. – С. 139 </w:t>
      </w:r>
      <w:r w:rsidRPr="00DD5572">
        <w:rPr>
          <w:sz w:val="24"/>
          <w:szCs w:val="24"/>
          <w:lang w:val="ru-RU"/>
        </w:rPr>
        <w:t>–141.</w:t>
      </w:r>
    </w:p>
    <w:p w:rsidR="00DD5572" w:rsidRPr="00DD5572" w:rsidRDefault="00DD5572" w:rsidP="003B7ECA">
      <w:pPr>
        <w:numPr>
          <w:ilvl w:val="0"/>
          <w:numId w:val="9"/>
        </w:numPr>
        <w:tabs>
          <w:tab w:val="left" w:pos="426"/>
        </w:tabs>
        <w:ind w:left="426" w:hanging="426"/>
        <w:contextualSpacing/>
        <w:jc w:val="both"/>
        <w:rPr>
          <w:sz w:val="24"/>
          <w:szCs w:val="24"/>
          <w:lang w:val="ru-RU"/>
        </w:rPr>
      </w:pPr>
      <w:r w:rsidRPr="00DD5572">
        <w:rPr>
          <w:sz w:val="24"/>
          <w:szCs w:val="24"/>
        </w:rPr>
        <w:t>Чередниченко О. «Пісня про Роланда</w:t>
      </w:r>
      <w:r w:rsidRPr="00DD5572">
        <w:rPr>
          <w:sz w:val="24"/>
          <w:szCs w:val="24"/>
          <w:lang w:val="ru-RU"/>
        </w:rPr>
        <w:t>»</w:t>
      </w:r>
      <w:r w:rsidRPr="00DD5572">
        <w:rPr>
          <w:sz w:val="24"/>
          <w:szCs w:val="24"/>
        </w:rPr>
        <w:t xml:space="preserve"> в новому українському перекладі</w:t>
      </w:r>
      <w:r w:rsidRPr="00DD5572">
        <w:rPr>
          <w:sz w:val="24"/>
          <w:szCs w:val="24"/>
          <w:lang w:val="ru-RU"/>
        </w:rPr>
        <w:t xml:space="preserve"> // </w:t>
      </w:r>
      <w:r w:rsidRPr="00DD5572">
        <w:rPr>
          <w:sz w:val="24"/>
          <w:szCs w:val="24"/>
        </w:rPr>
        <w:t>Пісня про Роланда. – К.: Либідь, 2003. – С. 3–5.</w:t>
      </w:r>
    </w:p>
    <w:p w:rsidR="00DD5572" w:rsidRPr="00DD5572" w:rsidRDefault="00DD5572" w:rsidP="003B7ECA">
      <w:pPr>
        <w:numPr>
          <w:ilvl w:val="0"/>
          <w:numId w:val="9"/>
        </w:numPr>
        <w:tabs>
          <w:tab w:val="left" w:pos="426"/>
        </w:tabs>
        <w:ind w:left="426" w:hanging="426"/>
        <w:contextualSpacing/>
        <w:jc w:val="both"/>
        <w:rPr>
          <w:sz w:val="24"/>
          <w:szCs w:val="24"/>
        </w:rPr>
      </w:pPr>
      <w:proofErr w:type="spellStart"/>
      <w:r w:rsidRPr="00DD5572">
        <w:rPr>
          <w:sz w:val="24"/>
          <w:szCs w:val="24"/>
        </w:rPr>
        <w:t>Шалагінов</w:t>
      </w:r>
      <w:proofErr w:type="spellEnd"/>
      <w:r w:rsidRPr="00DD5572">
        <w:rPr>
          <w:sz w:val="24"/>
          <w:szCs w:val="24"/>
        </w:rPr>
        <w:t xml:space="preserve"> Б.Б. Відродження в Італії: (Загальне поняття Відродження. </w:t>
      </w:r>
      <w:proofErr w:type="spellStart"/>
      <w:r w:rsidRPr="00DD5572">
        <w:rPr>
          <w:sz w:val="24"/>
          <w:szCs w:val="24"/>
          <w:lang w:val="ru-RU"/>
        </w:rPr>
        <w:t>Франческо</w:t>
      </w:r>
      <w:proofErr w:type="spellEnd"/>
      <w:r w:rsidRPr="00DD5572">
        <w:rPr>
          <w:sz w:val="24"/>
          <w:szCs w:val="24"/>
          <w:lang w:val="ru-RU"/>
        </w:rPr>
        <w:t xml:space="preserve"> Петрарка. </w:t>
      </w:r>
      <w:proofErr w:type="spellStart"/>
      <w:r w:rsidRPr="00DD5572">
        <w:rPr>
          <w:sz w:val="24"/>
          <w:szCs w:val="24"/>
          <w:lang w:val="ru-RU"/>
        </w:rPr>
        <w:t>Джованні</w:t>
      </w:r>
      <w:proofErr w:type="spellEnd"/>
      <w:r w:rsidRPr="00DD5572">
        <w:rPr>
          <w:sz w:val="24"/>
          <w:szCs w:val="24"/>
          <w:lang w:val="ru-RU"/>
        </w:rPr>
        <w:t xml:space="preserve"> Боккаччо // </w:t>
      </w:r>
      <w:proofErr w:type="spellStart"/>
      <w:r w:rsidRPr="00DD5572">
        <w:rPr>
          <w:sz w:val="24"/>
          <w:szCs w:val="24"/>
          <w:lang w:val="ru-RU"/>
        </w:rPr>
        <w:t>Всесвітня</w:t>
      </w:r>
      <w:proofErr w:type="spellEnd"/>
      <w:r w:rsidRPr="00DD5572">
        <w:rPr>
          <w:sz w:val="24"/>
          <w:szCs w:val="24"/>
          <w:lang w:val="ru-RU"/>
        </w:rPr>
        <w:t xml:space="preserve"> </w:t>
      </w:r>
      <w:proofErr w:type="spellStart"/>
      <w:r w:rsidRPr="00DD5572">
        <w:rPr>
          <w:sz w:val="24"/>
          <w:szCs w:val="24"/>
          <w:lang w:val="ru-RU"/>
        </w:rPr>
        <w:t>література</w:t>
      </w:r>
      <w:proofErr w:type="spellEnd"/>
      <w:r w:rsidRPr="00DD5572">
        <w:rPr>
          <w:sz w:val="24"/>
          <w:szCs w:val="24"/>
          <w:lang w:val="ru-RU"/>
        </w:rPr>
        <w:t xml:space="preserve"> та культура в </w:t>
      </w:r>
      <w:proofErr w:type="spellStart"/>
      <w:r w:rsidRPr="00DD5572">
        <w:rPr>
          <w:sz w:val="24"/>
          <w:szCs w:val="24"/>
          <w:lang w:val="ru-RU"/>
        </w:rPr>
        <w:t>навчальних</w:t>
      </w:r>
      <w:proofErr w:type="spellEnd"/>
      <w:r w:rsidRPr="00DD5572">
        <w:rPr>
          <w:sz w:val="24"/>
          <w:szCs w:val="24"/>
          <w:lang w:val="ru-RU"/>
        </w:rPr>
        <w:t xml:space="preserve"> закладах </w:t>
      </w:r>
      <w:proofErr w:type="spellStart"/>
      <w:r w:rsidRPr="00DD5572">
        <w:rPr>
          <w:sz w:val="24"/>
          <w:szCs w:val="24"/>
          <w:lang w:val="ru-RU"/>
        </w:rPr>
        <w:t>України</w:t>
      </w:r>
      <w:proofErr w:type="spellEnd"/>
      <w:r w:rsidRPr="00DD5572">
        <w:rPr>
          <w:sz w:val="24"/>
          <w:szCs w:val="24"/>
          <w:lang w:val="ru-RU"/>
        </w:rPr>
        <w:t>. – 2003. – № 6. – С.41–46.</w:t>
      </w:r>
    </w:p>
    <w:p w:rsidR="00DD5572" w:rsidRPr="00DD5572" w:rsidRDefault="00DD5572" w:rsidP="003B7ECA">
      <w:pPr>
        <w:numPr>
          <w:ilvl w:val="0"/>
          <w:numId w:val="9"/>
        </w:numPr>
        <w:tabs>
          <w:tab w:val="left" w:pos="426"/>
        </w:tabs>
        <w:ind w:left="426" w:hanging="426"/>
        <w:contextualSpacing/>
        <w:jc w:val="both"/>
        <w:rPr>
          <w:sz w:val="24"/>
          <w:szCs w:val="24"/>
        </w:rPr>
      </w:pPr>
      <w:proofErr w:type="spellStart"/>
      <w:r w:rsidRPr="00DD5572">
        <w:rPr>
          <w:sz w:val="24"/>
          <w:szCs w:val="24"/>
        </w:rPr>
        <w:t>Шалагінов</w:t>
      </w:r>
      <w:proofErr w:type="spellEnd"/>
      <w:r w:rsidRPr="00DD5572">
        <w:rPr>
          <w:sz w:val="24"/>
          <w:szCs w:val="24"/>
        </w:rPr>
        <w:t xml:space="preserve"> Б.Б. Німецька література Х –Х</w:t>
      </w:r>
      <w:r w:rsidRPr="00DD5572">
        <w:rPr>
          <w:sz w:val="24"/>
          <w:szCs w:val="24"/>
          <w:lang w:val="ru-RU"/>
        </w:rPr>
        <w:t>V</w:t>
      </w:r>
      <w:r w:rsidRPr="00DD5572">
        <w:rPr>
          <w:sz w:val="24"/>
          <w:szCs w:val="24"/>
        </w:rPr>
        <w:t>ІІ ст. // Вікно в світ. – 2000. – № 1. – С. 8–22.</w:t>
      </w:r>
    </w:p>
    <w:p w:rsidR="00DD5572" w:rsidRPr="00DD5572" w:rsidRDefault="00DD5572" w:rsidP="003B7ECA">
      <w:pPr>
        <w:numPr>
          <w:ilvl w:val="0"/>
          <w:numId w:val="9"/>
        </w:numPr>
        <w:tabs>
          <w:tab w:val="left" w:pos="426"/>
        </w:tabs>
        <w:ind w:left="426" w:hanging="426"/>
        <w:contextualSpacing/>
        <w:jc w:val="both"/>
        <w:rPr>
          <w:sz w:val="24"/>
          <w:szCs w:val="24"/>
        </w:rPr>
      </w:pPr>
      <w:proofErr w:type="spellStart"/>
      <w:r w:rsidRPr="00DD5572">
        <w:rPr>
          <w:sz w:val="24"/>
          <w:szCs w:val="24"/>
        </w:rPr>
        <w:t>Шкаруба</w:t>
      </w:r>
      <w:proofErr w:type="spellEnd"/>
      <w:r w:rsidRPr="00DD5572">
        <w:rPr>
          <w:sz w:val="24"/>
          <w:szCs w:val="24"/>
        </w:rPr>
        <w:t xml:space="preserve"> Л.М., </w:t>
      </w:r>
      <w:proofErr w:type="spellStart"/>
      <w:r w:rsidRPr="00DD5572">
        <w:rPr>
          <w:sz w:val="24"/>
          <w:szCs w:val="24"/>
        </w:rPr>
        <w:t>Шошура</w:t>
      </w:r>
      <w:proofErr w:type="spellEnd"/>
      <w:r w:rsidRPr="00DD5572">
        <w:rPr>
          <w:sz w:val="24"/>
          <w:szCs w:val="24"/>
        </w:rPr>
        <w:t xml:space="preserve"> С.М. Середньовіччя: століття темряви чи світла? // Зарубіжна література. – 2006. – №7. – С. 7–10.</w:t>
      </w:r>
    </w:p>
    <w:p w:rsidR="00DD5572" w:rsidRPr="00DD5572" w:rsidRDefault="00DD5572" w:rsidP="003B7ECA">
      <w:pPr>
        <w:numPr>
          <w:ilvl w:val="0"/>
          <w:numId w:val="9"/>
        </w:numPr>
        <w:tabs>
          <w:tab w:val="left" w:pos="426"/>
        </w:tabs>
        <w:ind w:left="426" w:hanging="426"/>
        <w:contextualSpacing/>
        <w:jc w:val="both"/>
        <w:rPr>
          <w:sz w:val="24"/>
          <w:szCs w:val="24"/>
          <w:lang w:val="ru-RU"/>
        </w:rPr>
      </w:pPr>
      <w:proofErr w:type="spellStart"/>
      <w:r w:rsidRPr="00DD5572">
        <w:rPr>
          <w:sz w:val="24"/>
          <w:szCs w:val="24"/>
          <w:lang w:val="ru-RU"/>
        </w:rPr>
        <w:t>Шмі</w:t>
      </w:r>
      <w:proofErr w:type="gramStart"/>
      <w:r w:rsidRPr="00DD5572">
        <w:rPr>
          <w:sz w:val="24"/>
          <w:szCs w:val="24"/>
          <w:lang w:val="ru-RU"/>
        </w:rPr>
        <w:t>тт</w:t>
      </w:r>
      <w:proofErr w:type="spellEnd"/>
      <w:proofErr w:type="gramEnd"/>
      <w:r w:rsidRPr="00DD5572">
        <w:rPr>
          <w:sz w:val="24"/>
          <w:szCs w:val="24"/>
          <w:lang w:val="ru-RU"/>
        </w:rPr>
        <w:t xml:space="preserve"> Жан-Клод. </w:t>
      </w:r>
      <w:proofErr w:type="spellStart"/>
      <w:r w:rsidRPr="00DD5572">
        <w:rPr>
          <w:sz w:val="24"/>
          <w:szCs w:val="24"/>
          <w:lang w:val="ru-RU"/>
        </w:rPr>
        <w:t>Сенс</w:t>
      </w:r>
      <w:proofErr w:type="spellEnd"/>
      <w:r w:rsidRPr="00DD5572">
        <w:rPr>
          <w:sz w:val="24"/>
          <w:szCs w:val="24"/>
          <w:lang w:val="ru-RU"/>
        </w:rPr>
        <w:t xml:space="preserve"> жесту на </w:t>
      </w:r>
      <w:proofErr w:type="spellStart"/>
      <w:r w:rsidRPr="00DD5572">
        <w:rPr>
          <w:sz w:val="24"/>
          <w:szCs w:val="24"/>
          <w:lang w:val="ru-RU"/>
        </w:rPr>
        <w:t>середньовічному</w:t>
      </w:r>
      <w:proofErr w:type="spellEnd"/>
      <w:r w:rsidRPr="00DD5572">
        <w:rPr>
          <w:sz w:val="24"/>
          <w:szCs w:val="24"/>
          <w:lang w:val="ru-RU"/>
        </w:rPr>
        <w:t xml:space="preserve"> </w:t>
      </w:r>
      <w:proofErr w:type="spellStart"/>
      <w:r w:rsidRPr="00DD5572">
        <w:rPr>
          <w:sz w:val="24"/>
          <w:szCs w:val="24"/>
          <w:lang w:val="ru-RU"/>
        </w:rPr>
        <w:t>Заход</w:t>
      </w:r>
      <w:proofErr w:type="gramStart"/>
      <w:r w:rsidRPr="00DD5572">
        <w:rPr>
          <w:sz w:val="24"/>
          <w:szCs w:val="24"/>
          <w:lang w:val="ru-RU"/>
        </w:rPr>
        <w:t>і</w:t>
      </w:r>
      <w:proofErr w:type="spellEnd"/>
      <w:r w:rsidRPr="00DD5572">
        <w:rPr>
          <w:sz w:val="24"/>
          <w:szCs w:val="24"/>
          <w:lang w:val="ru-RU"/>
        </w:rPr>
        <w:t xml:space="preserve"> / П</w:t>
      </w:r>
      <w:proofErr w:type="gramEnd"/>
      <w:r w:rsidRPr="00DD5572">
        <w:rPr>
          <w:sz w:val="24"/>
          <w:szCs w:val="24"/>
          <w:lang w:val="ru-RU"/>
        </w:rPr>
        <w:t xml:space="preserve">ер. </w:t>
      </w:r>
      <w:proofErr w:type="spellStart"/>
      <w:r w:rsidRPr="00DD5572">
        <w:rPr>
          <w:sz w:val="24"/>
          <w:szCs w:val="24"/>
          <w:lang w:val="ru-RU"/>
        </w:rPr>
        <w:t>з</w:t>
      </w:r>
      <w:proofErr w:type="spellEnd"/>
      <w:r w:rsidRPr="00DD5572">
        <w:rPr>
          <w:sz w:val="24"/>
          <w:szCs w:val="24"/>
          <w:lang w:val="ru-RU"/>
        </w:rPr>
        <w:t xml:space="preserve"> франц. – </w:t>
      </w:r>
      <w:proofErr w:type="spellStart"/>
      <w:r w:rsidRPr="00DD5572">
        <w:rPr>
          <w:sz w:val="24"/>
          <w:szCs w:val="24"/>
          <w:lang w:val="ru-RU"/>
        </w:rPr>
        <w:t>Харків</w:t>
      </w:r>
      <w:proofErr w:type="spellEnd"/>
      <w:r w:rsidRPr="00DD5572">
        <w:rPr>
          <w:sz w:val="24"/>
          <w:szCs w:val="24"/>
          <w:lang w:val="ru-RU"/>
        </w:rPr>
        <w:t>: ОКО, 2002. – 640 с.</w:t>
      </w:r>
    </w:p>
    <w:p w:rsidR="00DD5572" w:rsidRPr="00DD5572" w:rsidRDefault="00DD5572" w:rsidP="00DD5572">
      <w:pPr>
        <w:jc w:val="both"/>
        <w:rPr>
          <w:b/>
          <w:sz w:val="24"/>
          <w:szCs w:val="24"/>
        </w:rPr>
      </w:pPr>
    </w:p>
    <w:p w:rsidR="00DD5572" w:rsidRPr="00DD5572" w:rsidRDefault="00DD5572" w:rsidP="00DD5572">
      <w:pPr>
        <w:jc w:val="center"/>
        <w:rPr>
          <w:sz w:val="24"/>
          <w:szCs w:val="24"/>
        </w:rPr>
      </w:pPr>
      <w:r w:rsidRPr="00DD5572">
        <w:rPr>
          <w:b/>
          <w:sz w:val="24"/>
          <w:szCs w:val="24"/>
        </w:rPr>
        <w:t>Інформаційні ресурси</w:t>
      </w:r>
    </w:p>
    <w:p w:rsidR="00DD5572" w:rsidRPr="00DD5572" w:rsidRDefault="00DD5572" w:rsidP="003B7ECA">
      <w:pPr>
        <w:numPr>
          <w:ilvl w:val="0"/>
          <w:numId w:val="10"/>
        </w:numPr>
        <w:tabs>
          <w:tab w:val="left" w:pos="426"/>
        </w:tabs>
        <w:ind w:left="426" w:hanging="426"/>
        <w:contextualSpacing/>
        <w:jc w:val="both"/>
        <w:rPr>
          <w:sz w:val="24"/>
          <w:szCs w:val="24"/>
          <w:lang w:val="ru-RU"/>
        </w:rPr>
      </w:pPr>
      <w:proofErr w:type="spellStart"/>
      <w:r w:rsidRPr="00DD5572">
        <w:rPr>
          <w:sz w:val="24"/>
          <w:szCs w:val="24"/>
        </w:rPr>
        <w:t>Матузова</w:t>
      </w:r>
      <w:proofErr w:type="spellEnd"/>
      <w:r w:rsidRPr="00DD5572">
        <w:rPr>
          <w:sz w:val="24"/>
          <w:szCs w:val="24"/>
        </w:rPr>
        <w:t xml:space="preserve"> Н. Героїчний епос німецького народу // </w:t>
      </w:r>
      <w:hyperlink r:id="rId6" w:history="1">
        <w:r w:rsidRPr="00DD5572">
          <w:rPr>
            <w:color w:val="0000FF"/>
            <w:sz w:val="24"/>
            <w:szCs w:val="24"/>
            <w:u w:val="single"/>
          </w:rPr>
          <w:t>http://www.ae-lib.org.ua/texts/matuzova__nibelungs__ua.htm</w:t>
        </w:r>
      </w:hyperlink>
    </w:p>
    <w:p w:rsidR="00DD5572" w:rsidRPr="00DD5572" w:rsidRDefault="00DD5572" w:rsidP="003B7ECA">
      <w:pPr>
        <w:numPr>
          <w:ilvl w:val="0"/>
          <w:numId w:val="10"/>
        </w:numPr>
        <w:tabs>
          <w:tab w:val="left" w:pos="426"/>
        </w:tabs>
        <w:ind w:left="426" w:hanging="426"/>
        <w:contextualSpacing/>
        <w:jc w:val="both"/>
        <w:rPr>
          <w:sz w:val="24"/>
          <w:szCs w:val="24"/>
          <w:lang w:val="ru-RU"/>
        </w:rPr>
      </w:pPr>
      <w:r w:rsidRPr="00DD5572">
        <w:rPr>
          <w:sz w:val="24"/>
          <w:szCs w:val="24"/>
        </w:rPr>
        <w:t xml:space="preserve">Кочур Г. Сервантес і його «Дон Кіхот» // </w:t>
      </w:r>
      <w:hyperlink r:id="rId7" w:history="1">
        <w:r w:rsidRPr="00DD5572">
          <w:rPr>
            <w:color w:val="0000FF"/>
            <w:sz w:val="24"/>
            <w:szCs w:val="24"/>
            <w:u w:val="single"/>
          </w:rPr>
          <w:t>http://ae-lib.org.ua/texts/kochur__cervantes__ua.htm</w:t>
        </w:r>
      </w:hyperlink>
    </w:p>
    <w:p w:rsidR="00DD5572" w:rsidRPr="00DD5572" w:rsidRDefault="00DD5572" w:rsidP="003B7ECA">
      <w:pPr>
        <w:numPr>
          <w:ilvl w:val="0"/>
          <w:numId w:val="10"/>
        </w:numPr>
        <w:tabs>
          <w:tab w:val="left" w:pos="426"/>
        </w:tabs>
        <w:ind w:left="426" w:hanging="426"/>
        <w:contextualSpacing/>
        <w:jc w:val="both"/>
        <w:rPr>
          <w:sz w:val="24"/>
          <w:szCs w:val="24"/>
          <w:lang w:val="ru-RU"/>
        </w:rPr>
      </w:pPr>
      <w:proofErr w:type="spellStart"/>
      <w:r w:rsidRPr="00DD5572">
        <w:rPr>
          <w:sz w:val="24"/>
          <w:szCs w:val="24"/>
        </w:rPr>
        <w:t>Кобів</w:t>
      </w:r>
      <w:proofErr w:type="spellEnd"/>
      <w:r w:rsidRPr="00DD5572">
        <w:rPr>
          <w:sz w:val="24"/>
          <w:szCs w:val="24"/>
        </w:rPr>
        <w:t xml:space="preserve"> Й. Еразм </w:t>
      </w:r>
      <w:proofErr w:type="spellStart"/>
      <w:r w:rsidRPr="00DD5572">
        <w:rPr>
          <w:sz w:val="24"/>
          <w:szCs w:val="24"/>
        </w:rPr>
        <w:t>Роттердамський</w:t>
      </w:r>
      <w:proofErr w:type="spellEnd"/>
      <w:r w:rsidRPr="00DD5572">
        <w:rPr>
          <w:sz w:val="24"/>
          <w:szCs w:val="24"/>
        </w:rPr>
        <w:t xml:space="preserve"> і його сатиричне перо // http://www.ae-lib.org.ua/texts/kobiv__erasmus__ua.htm</w:t>
      </w:r>
    </w:p>
    <w:p w:rsidR="00DD5572" w:rsidRPr="00DD5572" w:rsidRDefault="00DD5572" w:rsidP="003B7ECA">
      <w:pPr>
        <w:numPr>
          <w:ilvl w:val="0"/>
          <w:numId w:val="10"/>
        </w:numPr>
        <w:tabs>
          <w:tab w:val="left" w:pos="426"/>
        </w:tabs>
        <w:ind w:left="426" w:hanging="426"/>
        <w:contextualSpacing/>
        <w:jc w:val="both"/>
        <w:rPr>
          <w:sz w:val="24"/>
          <w:szCs w:val="24"/>
          <w:lang w:val="ru-RU"/>
        </w:rPr>
      </w:pPr>
      <w:proofErr w:type="spellStart"/>
      <w:r w:rsidRPr="00DD5572">
        <w:rPr>
          <w:sz w:val="24"/>
          <w:szCs w:val="24"/>
        </w:rPr>
        <w:t>Затонський</w:t>
      </w:r>
      <w:proofErr w:type="spellEnd"/>
      <w:r w:rsidRPr="00DD5572">
        <w:rPr>
          <w:sz w:val="24"/>
          <w:szCs w:val="24"/>
        </w:rPr>
        <w:t xml:space="preserve"> Д. Вільям Шекспір // http://www.ae-lib.org.ua/texts/zatonsky__william_shakespeare__ua.htm </w:t>
      </w:r>
    </w:p>
    <w:p w:rsidR="00DD5572" w:rsidRPr="00DD5572" w:rsidRDefault="00DD5572" w:rsidP="003B7ECA">
      <w:pPr>
        <w:numPr>
          <w:ilvl w:val="0"/>
          <w:numId w:val="10"/>
        </w:numPr>
        <w:tabs>
          <w:tab w:val="left" w:pos="426"/>
        </w:tabs>
        <w:ind w:left="426" w:hanging="426"/>
        <w:contextualSpacing/>
        <w:jc w:val="both"/>
        <w:rPr>
          <w:sz w:val="24"/>
          <w:szCs w:val="24"/>
        </w:rPr>
      </w:pPr>
      <w:proofErr w:type="spellStart"/>
      <w:r w:rsidRPr="00DD5572">
        <w:rPr>
          <w:sz w:val="24"/>
          <w:szCs w:val="24"/>
        </w:rPr>
        <w:t>Средние</w:t>
      </w:r>
      <w:proofErr w:type="spellEnd"/>
      <w:r w:rsidRPr="00DD5572">
        <w:rPr>
          <w:sz w:val="24"/>
          <w:szCs w:val="24"/>
        </w:rPr>
        <w:t xml:space="preserve"> </w:t>
      </w:r>
      <w:proofErr w:type="spellStart"/>
      <w:r w:rsidRPr="00DD5572">
        <w:rPr>
          <w:sz w:val="24"/>
          <w:szCs w:val="24"/>
        </w:rPr>
        <w:t>века</w:t>
      </w:r>
      <w:proofErr w:type="spellEnd"/>
      <w:r w:rsidRPr="00DD5572">
        <w:rPr>
          <w:sz w:val="24"/>
          <w:szCs w:val="24"/>
        </w:rPr>
        <w:t xml:space="preserve"> и </w:t>
      </w:r>
      <w:proofErr w:type="spellStart"/>
      <w:r w:rsidRPr="00DD5572">
        <w:rPr>
          <w:sz w:val="24"/>
          <w:szCs w:val="24"/>
        </w:rPr>
        <w:t>Возрождение</w:t>
      </w:r>
      <w:proofErr w:type="spellEnd"/>
      <w:r w:rsidRPr="00DD5572">
        <w:rPr>
          <w:sz w:val="24"/>
          <w:szCs w:val="24"/>
        </w:rPr>
        <w:t xml:space="preserve"> </w:t>
      </w:r>
      <w:hyperlink r:id="rId8" w:history="1">
        <w:r w:rsidRPr="00DD5572">
          <w:rPr>
            <w:sz w:val="24"/>
            <w:szCs w:val="24"/>
          </w:rPr>
          <w:t>http://svr-lit.niv.ru/</w:t>
        </w:r>
      </w:hyperlink>
    </w:p>
    <w:p w:rsidR="00DD5572" w:rsidRPr="00DD5572" w:rsidRDefault="002F4DAB" w:rsidP="003B7ECA">
      <w:pPr>
        <w:numPr>
          <w:ilvl w:val="0"/>
          <w:numId w:val="10"/>
        </w:numPr>
        <w:tabs>
          <w:tab w:val="left" w:pos="426"/>
        </w:tabs>
        <w:ind w:left="426" w:hanging="426"/>
        <w:contextualSpacing/>
        <w:jc w:val="both"/>
        <w:rPr>
          <w:sz w:val="24"/>
          <w:szCs w:val="24"/>
        </w:rPr>
      </w:pPr>
      <w:hyperlink r:id="rId9" w:history="1">
        <w:r w:rsidR="00DD5572" w:rsidRPr="00DD5572">
          <w:rPr>
            <w:sz w:val="24"/>
            <w:szCs w:val="24"/>
          </w:rPr>
          <w:t>Библиотека Гумер</w:t>
        </w:r>
      </w:hyperlink>
      <w:r w:rsidR="00DD5572" w:rsidRPr="00DD5572">
        <w:rPr>
          <w:sz w:val="24"/>
          <w:szCs w:val="24"/>
        </w:rPr>
        <w:t xml:space="preserve"> – </w:t>
      </w:r>
      <w:hyperlink r:id="rId10" w:history="1">
        <w:r w:rsidR="00DD5572" w:rsidRPr="00DD5572">
          <w:rPr>
            <w:sz w:val="24"/>
            <w:szCs w:val="24"/>
          </w:rPr>
          <w:t>литературоведение</w:t>
        </w:r>
      </w:hyperlink>
      <w:r w:rsidR="00DD5572" w:rsidRPr="00DD5572">
        <w:rPr>
          <w:sz w:val="24"/>
          <w:szCs w:val="24"/>
        </w:rPr>
        <w:t xml:space="preserve"> http://www.gumer.info/bibliotek_Buks/Literat/Index_Lit.php</w:t>
      </w:r>
    </w:p>
    <w:p w:rsidR="00DD5572" w:rsidRPr="00DD5572" w:rsidRDefault="00DD5572" w:rsidP="003B7ECA">
      <w:pPr>
        <w:numPr>
          <w:ilvl w:val="0"/>
          <w:numId w:val="10"/>
        </w:numPr>
        <w:tabs>
          <w:tab w:val="left" w:pos="426"/>
        </w:tabs>
        <w:ind w:left="426" w:hanging="426"/>
        <w:contextualSpacing/>
        <w:jc w:val="both"/>
        <w:rPr>
          <w:sz w:val="24"/>
          <w:szCs w:val="24"/>
        </w:rPr>
      </w:pPr>
      <w:proofErr w:type="spellStart"/>
      <w:r w:rsidRPr="00DD5572">
        <w:rPr>
          <w:sz w:val="24"/>
          <w:szCs w:val="24"/>
        </w:rPr>
        <w:t>Алексеев</w:t>
      </w:r>
      <w:proofErr w:type="spellEnd"/>
      <w:r w:rsidRPr="00DD5572">
        <w:rPr>
          <w:sz w:val="24"/>
          <w:szCs w:val="24"/>
        </w:rPr>
        <w:t xml:space="preserve"> М. П. и др.: </w:t>
      </w:r>
      <w:proofErr w:type="spellStart"/>
      <w:r w:rsidRPr="00DD5572">
        <w:rPr>
          <w:sz w:val="24"/>
          <w:szCs w:val="24"/>
        </w:rPr>
        <w:t>История</w:t>
      </w:r>
      <w:proofErr w:type="spellEnd"/>
      <w:r w:rsidRPr="00DD5572">
        <w:rPr>
          <w:sz w:val="24"/>
          <w:szCs w:val="24"/>
        </w:rPr>
        <w:t xml:space="preserve"> </w:t>
      </w:r>
      <w:proofErr w:type="spellStart"/>
      <w:r w:rsidRPr="00DD5572">
        <w:rPr>
          <w:sz w:val="24"/>
          <w:szCs w:val="24"/>
        </w:rPr>
        <w:t>зарубежной</w:t>
      </w:r>
      <w:proofErr w:type="spellEnd"/>
      <w:r w:rsidRPr="00DD5572">
        <w:rPr>
          <w:sz w:val="24"/>
          <w:szCs w:val="24"/>
        </w:rPr>
        <w:t xml:space="preserve"> </w:t>
      </w:r>
      <w:proofErr w:type="spellStart"/>
      <w:r w:rsidRPr="00DD5572">
        <w:rPr>
          <w:sz w:val="24"/>
          <w:szCs w:val="24"/>
        </w:rPr>
        <w:t>литературы</w:t>
      </w:r>
      <w:proofErr w:type="spellEnd"/>
      <w:r w:rsidRPr="00DD5572">
        <w:rPr>
          <w:sz w:val="24"/>
          <w:szCs w:val="24"/>
        </w:rPr>
        <w:t xml:space="preserve">. </w:t>
      </w:r>
      <w:proofErr w:type="spellStart"/>
      <w:r w:rsidRPr="00DD5572">
        <w:rPr>
          <w:sz w:val="24"/>
          <w:szCs w:val="24"/>
        </w:rPr>
        <w:t>Средние</w:t>
      </w:r>
      <w:proofErr w:type="spellEnd"/>
      <w:r w:rsidRPr="00DD5572">
        <w:rPr>
          <w:sz w:val="24"/>
          <w:szCs w:val="24"/>
        </w:rPr>
        <w:t xml:space="preserve"> </w:t>
      </w:r>
      <w:proofErr w:type="spellStart"/>
      <w:r w:rsidRPr="00DD5572">
        <w:rPr>
          <w:sz w:val="24"/>
          <w:szCs w:val="24"/>
        </w:rPr>
        <w:t>века</w:t>
      </w:r>
      <w:proofErr w:type="spellEnd"/>
      <w:r w:rsidRPr="00DD5572">
        <w:rPr>
          <w:sz w:val="24"/>
          <w:szCs w:val="24"/>
        </w:rPr>
        <w:t xml:space="preserve"> и </w:t>
      </w:r>
      <w:proofErr w:type="spellStart"/>
      <w:r w:rsidRPr="00DD5572">
        <w:rPr>
          <w:sz w:val="24"/>
          <w:szCs w:val="24"/>
        </w:rPr>
        <w:t>Возрождение</w:t>
      </w:r>
      <w:proofErr w:type="spellEnd"/>
      <w:r w:rsidRPr="00DD5572">
        <w:rPr>
          <w:sz w:val="24"/>
          <w:szCs w:val="24"/>
        </w:rPr>
        <w:t xml:space="preserve">. Глава </w:t>
      </w:r>
      <w:proofErr w:type="spellStart"/>
      <w:r w:rsidRPr="00DD5572">
        <w:rPr>
          <w:sz w:val="24"/>
          <w:szCs w:val="24"/>
        </w:rPr>
        <w:t>первая</w:t>
      </w:r>
      <w:proofErr w:type="spellEnd"/>
      <w:r w:rsidRPr="00DD5572">
        <w:rPr>
          <w:sz w:val="24"/>
          <w:szCs w:val="24"/>
        </w:rPr>
        <w:t xml:space="preserve">. </w:t>
      </w:r>
      <w:proofErr w:type="spellStart"/>
      <w:r w:rsidRPr="00DD5572">
        <w:rPr>
          <w:sz w:val="24"/>
          <w:szCs w:val="24"/>
        </w:rPr>
        <w:t>Кельтский</w:t>
      </w:r>
      <w:proofErr w:type="spellEnd"/>
      <w:r w:rsidRPr="00DD5572">
        <w:rPr>
          <w:sz w:val="24"/>
          <w:szCs w:val="24"/>
        </w:rPr>
        <w:t xml:space="preserve"> </w:t>
      </w:r>
      <w:proofErr w:type="spellStart"/>
      <w:r w:rsidRPr="00DD5572">
        <w:rPr>
          <w:sz w:val="24"/>
          <w:szCs w:val="24"/>
        </w:rPr>
        <w:t>эпос</w:t>
      </w:r>
      <w:proofErr w:type="spellEnd"/>
      <w:r w:rsidRPr="00DD5572">
        <w:rPr>
          <w:sz w:val="24"/>
          <w:szCs w:val="24"/>
        </w:rPr>
        <w:t xml:space="preserve">. </w:t>
      </w:r>
      <w:hyperlink r:id="rId11" w:history="1">
        <w:r w:rsidRPr="00DD5572">
          <w:rPr>
            <w:sz w:val="24"/>
            <w:szCs w:val="24"/>
          </w:rPr>
          <w:t>http://svr-lit.niv.ru/svr-lit/alekseev-izl-svv/keltskij-epos.htm</w:t>
        </w:r>
      </w:hyperlink>
    </w:p>
    <w:p w:rsidR="00DD5572" w:rsidRPr="00DD5572" w:rsidRDefault="00DD5572" w:rsidP="003B7ECA">
      <w:pPr>
        <w:numPr>
          <w:ilvl w:val="0"/>
          <w:numId w:val="10"/>
        </w:numPr>
        <w:tabs>
          <w:tab w:val="left" w:pos="426"/>
        </w:tabs>
        <w:ind w:left="426" w:hanging="426"/>
        <w:contextualSpacing/>
        <w:jc w:val="both"/>
        <w:rPr>
          <w:sz w:val="24"/>
          <w:szCs w:val="24"/>
        </w:rPr>
      </w:pPr>
      <w:proofErr w:type="spellStart"/>
      <w:r w:rsidRPr="00DD5572">
        <w:rPr>
          <w:sz w:val="24"/>
          <w:szCs w:val="24"/>
        </w:rPr>
        <w:t>Рубанова</w:t>
      </w:r>
      <w:proofErr w:type="spellEnd"/>
      <w:r w:rsidRPr="00DD5572">
        <w:rPr>
          <w:sz w:val="24"/>
          <w:szCs w:val="24"/>
        </w:rPr>
        <w:t xml:space="preserve"> Галина Леонтіївна, Моторний Володимир Андрійович </w:t>
      </w:r>
      <w:r w:rsidRPr="00DD5572">
        <w:rPr>
          <w:sz w:val="24"/>
          <w:szCs w:val="24"/>
        </w:rPr>
        <w:br/>
        <w:t xml:space="preserve">Історія зарубіжної літератури середніх віків </w:t>
      </w:r>
      <w:hyperlink r:id="rId12" w:history="1">
        <w:r w:rsidRPr="00DD5572">
          <w:rPr>
            <w:sz w:val="24"/>
            <w:szCs w:val="24"/>
          </w:rPr>
          <w:t>http://ae-lib.org.ua/texts/rubanova__medieval_literature__ua.htm</w:t>
        </w:r>
      </w:hyperlink>
    </w:p>
    <w:p w:rsidR="00DD5572" w:rsidRPr="00DD5572" w:rsidRDefault="00DD5572" w:rsidP="003B7ECA">
      <w:pPr>
        <w:numPr>
          <w:ilvl w:val="0"/>
          <w:numId w:val="10"/>
        </w:numPr>
        <w:tabs>
          <w:tab w:val="left" w:pos="426"/>
        </w:tabs>
        <w:ind w:left="426" w:hanging="426"/>
        <w:contextualSpacing/>
        <w:jc w:val="both"/>
        <w:rPr>
          <w:sz w:val="24"/>
          <w:szCs w:val="24"/>
        </w:rPr>
      </w:pPr>
      <w:proofErr w:type="spellStart"/>
      <w:r w:rsidRPr="00DD5572">
        <w:rPr>
          <w:sz w:val="24"/>
          <w:szCs w:val="24"/>
        </w:rPr>
        <w:t>Лекции</w:t>
      </w:r>
      <w:proofErr w:type="spellEnd"/>
      <w:r w:rsidRPr="00DD5572">
        <w:rPr>
          <w:sz w:val="24"/>
          <w:szCs w:val="24"/>
        </w:rPr>
        <w:t xml:space="preserve"> о </w:t>
      </w:r>
      <w:proofErr w:type="spellStart"/>
      <w:r w:rsidRPr="00DD5572">
        <w:rPr>
          <w:sz w:val="24"/>
          <w:szCs w:val="24"/>
        </w:rPr>
        <w:t>Шекспире</w:t>
      </w:r>
      <w:proofErr w:type="spellEnd"/>
      <w:r w:rsidRPr="00DD5572">
        <w:rPr>
          <w:sz w:val="24"/>
          <w:szCs w:val="24"/>
        </w:rPr>
        <w:t xml:space="preserve"> http: // </w:t>
      </w:r>
      <w:proofErr w:type="spellStart"/>
      <w:r w:rsidRPr="00DD5572">
        <w:rPr>
          <w:sz w:val="24"/>
          <w:szCs w:val="24"/>
        </w:rPr>
        <w:t>www</w:t>
      </w:r>
      <w:proofErr w:type="spellEnd"/>
      <w:r w:rsidRPr="00DD5572">
        <w:rPr>
          <w:sz w:val="24"/>
          <w:szCs w:val="24"/>
        </w:rPr>
        <w:t xml:space="preserve">. </w:t>
      </w:r>
      <w:proofErr w:type="spellStart"/>
      <w:r w:rsidRPr="00DD5572">
        <w:rPr>
          <w:sz w:val="24"/>
          <w:szCs w:val="24"/>
        </w:rPr>
        <w:t>xliby.ru</w:t>
      </w:r>
      <w:proofErr w:type="spellEnd"/>
      <w:r w:rsidRPr="00DD5572">
        <w:rPr>
          <w:sz w:val="24"/>
          <w:szCs w:val="24"/>
        </w:rPr>
        <w:t xml:space="preserve"> /</w:t>
      </w:r>
      <w:proofErr w:type="spellStart"/>
      <w:r w:rsidRPr="00DD5572">
        <w:rPr>
          <w:sz w:val="24"/>
          <w:szCs w:val="24"/>
        </w:rPr>
        <w:t>literaturovedenie</w:t>
      </w:r>
      <w:proofErr w:type="spellEnd"/>
      <w:r w:rsidRPr="00DD5572">
        <w:rPr>
          <w:sz w:val="24"/>
          <w:szCs w:val="24"/>
        </w:rPr>
        <w:t>/</w:t>
      </w:r>
      <w:proofErr w:type="spellStart"/>
      <w:r w:rsidRPr="00DD5572">
        <w:rPr>
          <w:sz w:val="24"/>
          <w:szCs w:val="24"/>
        </w:rPr>
        <w:t>lekcii_o_shekspire</w:t>
      </w:r>
      <w:proofErr w:type="spellEnd"/>
      <w:r w:rsidRPr="00DD5572">
        <w:rPr>
          <w:sz w:val="24"/>
          <w:szCs w:val="24"/>
        </w:rPr>
        <w:t>/</w:t>
      </w:r>
      <w:proofErr w:type="spellStart"/>
      <w:r w:rsidRPr="00DD5572">
        <w:rPr>
          <w:sz w:val="24"/>
          <w:szCs w:val="24"/>
        </w:rPr>
        <w:t>index.php</w:t>
      </w:r>
      <w:proofErr w:type="spellEnd"/>
    </w:p>
    <w:p w:rsidR="00DD5572" w:rsidRPr="00DD5572" w:rsidRDefault="00DD5572" w:rsidP="003B7ECA">
      <w:pPr>
        <w:numPr>
          <w:ilvl w:val="0"/>
          <w:numId w:val="10"/>
        </w:numPr>
        <w:tabs>
          <w:tab w:val="left" w:pos="426"/>
        </w:tabs>
        <w:ind w:left="426" w:hanging="426"/>
        <w:contextualSpacing/>
        <w:jc w:val="both"/>
        <w:rPr>
          <w:sz w:val="24"/>
          <w:szCs w:val="24"/>
        </w:rPr>
      </w:pPr>
      <w:r w:rsidRPr="00DD5572">
        <w:rPr>
          <w:sz w:val="24"/>
          <w:szCs w:val="24"/>
        </w:rPr>
        <w:t xml:space="preserve">Література доби Середньовіччя </w:t>
      </w:r>
      <w:hyperlink r:id="rId13" w:history="1">
        <w:r w:rsidRPr="00DD5572">
          <w:rPr>
            <w:color w:val="0000FF"/>
            <w:sz w:val="24"/>
            <w:szCs w:val="24"/>
            <w:u w:val="single"/>
          </w:rPr>
          <w:t xml:space="preserve">http: // </w:t>
        </w:r>
        <w:proofErr w:type="spellStart"/>
        <w:r w:rsidRPr="00DD5572">
          <w:rPr>
            <w:color w:val="0000FF"/>
            <w:sz w:val="24"/>
            <w:szCs w:val="24"/>
            <w:u w:val="single"/>
          </w:rPr>
          <w:t>www</w:t>
        </w:r>
        <w:proofErr w:type="spellEnd"/>
        <w:r w:rsidRPr="00DD5572">
          <w:rPr>
            <w:color w:val="0000FF"/>
            <w:sz w:val="24"/>
            <w:szCs w:val="24"/>
            <w:u w:val="single"/>
          </w:rPr>
          <w:t>. ae-</w:t>
        </w:r>
        <w:proofErr w:type="spellStart"/>
        <w:r w:rsidRPr="00DD5572">
          <w:rPr>
            <w:color w:val="0000FF"/>
            <w:sz w:val="24"/>
            <w:szCs w:val="24"/>
            <w:u w:val="single"/>
          </w:rPr>
          <w:t>lib.org.ua</w:t>
        </w:r>
        <w:proofErr w:type="spellEnd"/>
        <w:r w:rsidRPr="00DD5572">
          <w:rPr>
            <w:color w:val="0000FF"/>
            <w:sz w:val="24"/>
            <w:szCs w:val="24"/>
            <w:u w:val="single"/>
          </w:rPr>
          <w:t xml:space="preserve"> /_</w:t>
        </w:r>
        <w:proofErr w:type="spellStart"/>
        <w:r w:rsidRPr="00DD5572">
          <w:rPr>
            <w:color w:val="0000FF"/>
            <w:sz w:val="24"/>
            <w:szCs w:val="24"/>
            <w:u w:val="single"/>
          </w:rPr>
          <w:t>lit_medieval</w:t>
        </w:r>
        <w:proofErr w:type="spellEnd"/>
        <w:r w:rsidRPr="00DD5572">
          <w:rPr>
            <w:color w:val="0000FF"/>
            <w:sz w:val="24"/>
            <w:szCs w:val="24"/>
            <w:u w:val="single"/>
          </w:rPr>
          <w:t>.</w:t>
        </w:r>
        <w:proofErr w:type="spellStart"/>
        <w:r w:rsidRPr="00DD5572">
          <w:rPr>
            <w:color w:val="0000FF"/>
            <w:sz w:val="24"/>
            <w:szCs w:val="24"/>
            <w:u w:val="single"/>
          </w:rPr>
          <w:t>htm</w:t>
        </w:r>
        <w:proofErr w:type="spellEnd"/>
      </w:hyperlink>
    </w:p>
    <w:p w:rsidR="00DD5572" w:rsidRPr="00DD5572" w:rsidRDefault="00DD5572" w:rsidP="003B7ECA">
      <w:pPr>
        <w:numPr>
          <w:ilvl w:val="0"/>
          <w:numId w:val="10"/>
        </w:numPr>
        <w:tabs>
          <w:tab w:val="left" w:pos="426"/>
        </w:tabs>
        <w:ind w:left="426" w:hanging="426"/>
        <w:contextualSpacing/>
        <w:rPr>
          <w:sz w:val="24"/>
          <w:szCs w:val="24"/>
        </w:rPr>
      </w:pPr>
      <w:r w:rsidRPr="00DD5572">
        <w:rPr>
          <w:sz w:val="24"/>
          <w:szCs w:val="24"/>
        </w:rPr>
        <w:t>Історія середньовічної літератури http://www.ae-lib.org.ua /_lithistory.htm#mid</w:t>
      </w:r>
    </w:p>
    <w:p w:rsidR="007A2C65" w:rsidRDefault="007A2C65">
      <w:pPr>
        <w:rPr>
          <w:sz w:val="24"/>
          <w:szCs w:val="24"/>
        </w:rPr>
      </w:pPr>
      <w:r>
        <w:rPr>
          <w:sz w:val="24"/>
          <w:szCs w:val="24"/>
        </w:rPr>
        <w:br w:type="page"/>
      </w:r>
    </w:p>
    <w:sectPr w:rsidR="007A2C65" w:rsidSect="004F451D">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E74E1"/>
    <w:multiLevelType w:val="hybridMultilevel"/>
    <w:tmpl w:val="511611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E8225B5"/>
    <w:multiLevelType w:val="hybridMultilevel"/>
    <w:tmpl w:val="969A17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4AE6148"/>
    <w:multiLevelType w:val="hybridMultilevel"/>
    <w:tmpl w:val="811EC17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34C63AF0"/>
    <w:multiLevelType w:val="hybridMultilevel"/>
    <w:tmpl w:val="8C10B9B0"/>
    <w:lvl w:ilvl="0" w:tplc="3B0E062E">
      <w:start w:val="1"/>
      <w:numFmt w:val="decimal"/>
      <w:lvlText w:val="%1."/>
      <w:lvlJc w:val="left"/>
      <w:pPr>
        <w:ind w:left="360" w:hanging="360"/>
      </w:pPr>
      <w:rPr>
        <w:rFonts w:cs="Times New Roman"/>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356221DD"/>
    <w:multiLevelType w:val="hybridMultilevel"/>
    <w:tmpl w:val="68B450A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3BC651B8"/>
    <w:multiLevelType w:val="hybridMultilevel"/>
    <w:tmpl w:val="F892A112"/>
    <w:lvl w:ilvl="0" w:tplc="BCD49A88">
      <w:start w:val="1"/>
      <w:numFmt w:val="decimal"/>
      <w:lvlText w:val="%1."/>
      <w:lvlJc w:val="left"/>
      <w:pPr>
        <w:ind w:left="1440" w:hanging="360"/>
      </w:pPr>
      <w:rPr>
        <w:rFonts w:cs="Times New Roman"/>
        <w:sz w:val="24"/>
        <w:szCs w:val="24"/>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42BA0BCF"/>
    <w:multiLevelType w:val="hybridMultilevel"/>
    <w:tmpl w:val="4E7AF2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7121E66"/>
    <w:multiLevelType w:val="hybridMultilevel"/>
    <w:tmpl w:val="AA3442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99316C0"/>
    <w:multiLevelType w:val="hybridMultilevel"/>
    <w:tmpl w:val="37F2A3C2"/>
    <w:lvl w:ilvl="0" w:tplc="04190001">
      <w:start w:val="1"/>
      <w:numFmt w:val="bullet"/>
      <w:lvlText w:val=""/>
      <w:lvlJc w:val="left"/>
      <w:pPr>
        <w:ind w:left="720" w:hanging="360"/>
      </w:pPr>
      <w:rPr>
        <w:rFonts w:ascii="Symbol" w:hAnsi="Symbol" w:hint="default"/>
      </w:rPr>
    </w:lvl>
    <w:lvl w:ilvl="1" w:tplc="BE38FC6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1C016F"/>
    <w:multiLevelType w:val="hybridMultilevel"/>
    <w:tmpl w:val="4E2AF69C"/>
    <w:lvl w:ilvl="0" w:tplc="63C4C440">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812291"/>
    <w:multiLevelType w:val="hybridMultilevel"/>
    <w:tmpl w:val="9F3409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79E3809"/>
    <w:multiLevelType w:val="hybridMultilevel"/>
    <w:tmpl w:val="FB36E9C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7B5D0444"/>
    <w:multiLevelType w:val="hybridMultilevel"/>
    <w:tmpl w:val="35625800"/>
    <w:lvl w:ilvl="0" w:tplc="A3B25110">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6"/>
  </w:num>
  <w:num w:numId="5">
    <w:abstractNumId w:val="11"/>
  </w:num>
  <w:num w:numId="6">
    <w:abstractNumId w:val="5"/>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characterSpacingControl w:val="doNotCompress"/>
  <w:compat/>
  <w:rsids>
    <w:rsidRoot w:val="00DE3038"/>
    <w:rsid w:val="00006980"/>
    <w:rsid w:val="00007FA2"/>
    <w:rsid w:val="000105EC"/>
    <w:rsid w:val="00013905"/>
    <w:rsid w:val="00015A8A"/>
    <w:rsid w:val="00020549"/>
    <w:rsid w:val="00021773"/>
    <w:rsid w:val="0002334F"/>
    <w:rsid w:val="00023D7B"/>
    <w:rsid w:val="00026CD3"/>
    <w:rsid w:val="0003052B"/>
    <w:rsid w:val="000306C9"/>
    <w:rsid w:val="00030835"/>
    <w:rsid w:val="00030D2E"/>
    <w:rsid w:val="00031859"/>
    <w:rsid w:val="00034178"/>
    <w:rsid w:val="00035503"/>
    <w:rsid w:val="00040741"/>
    <w:rsid w:val="000457F3"/>
    <w:rsid w:val="000479D8"/>
    <w:rsid w:val="00051CE0"/>
    <w:rsid w:val="00052551"/>
    <w:rsid w:val="00062DE7"/>
    <w:rsid w:val="000658EF"/>
    <w:rsid w:val="00066D85"/>
    <w:rsid w:val="00066EB8"/>
    <w:rsid w:val="00067CBB"/>
    <w:rsid w:val="00074E98"/>
    <w:rsid w:val="00080583"/>
    <w:rsid w:val="00080B4A"/>
    <w:rsid w:val="00082117"/>
    <w:rsid w:val="00082781"/>
    <w:rsid w:val="00085270"/>
    <w:rsid w:val="000902D4"/>
    <w:rsid w:val="00092151"/>
    <w:rsid w:val="00092409"/>
    <w:rsid w:val="00094B27"/>
    <w:rsid w:val="00096020"/>
    <w:rsid w:val="000A69E2"/>
    <w:rsid w:val="000A7248"/>
    <w:rsid w:val="000B00FA"/>
    <w:rsid w:val="000B0913"/>
    <w:rsid w:val="000B17D0"/>
    <w:rsid w:val="000B3068"/>
    <w:rsid w:val="000B6F05"/>
    <w:rsid w:val="000C3DED"/>
    <w:rsid w:val="000C483D"/>
    <w:rsid w:val="000C673B"/>
    <w:rsid w:val="000C752D"/>
    <w:rsid w:val="000C79B7"/>
    <w:rsid w:val="000D4D0C"/>
    <w:rsid w:val="000E0DE3"/>
    <w:rsid w:val="000E1A48"/>
    <w:rsid w:val="000E1DFB"/>
    <w:rsid w:val="000E36E8"/>
    <w:rsid w:val="000E3A4A"/>
    <w:rsid w:val="000E61FA"/>
    <w:rsid w:val="000E7BA1"/>
    <w:rsid w:val="000F397D"/>
    <w:rsid w:val="001026D6"/>
    <w:rsid w:val="00102E29"/>
    <w:rsid w:val="00103C78"/>
    <w:rsid w:val="0010406D"/>
    <w:rsid w:val="00105928"/>
    <w:rsid w:val="00106134"/>
    <w:rsid w:val="001078A0"/>
    <w:rsid w:val="001104CB"/>
    <w:rsid w:val="0011054C"/>
    <w:rsid w:val="001138E3"/>
    <w:rsid w:val="001155E1"/>
    <w:rsid w:val="0011594D"/>
    <w:rsid w:val="00116B86"/>
    <w:rsid w:val="00117818"/>
    <w:rsid w:val="0012027B"/>
    <w:rsid w:val="001203E3"/>
    <w:rsid w:val="00120D05"/>
    <w:rsid w:val="00122D23"/>
    <w:rsid w:val="0012475E"/>
    <w:rsid w:val="0012588B"/>
    <w:rsid w:val="0012628D"/>
    <w:rsid w:val="00126BC3"/>
    <w:rsid w:val="00130FC1"/>
    <w:rsid w:val="00133B09"/>
    <w:rsid w:val="001410A4"/>
    <w:rsid w:val="00141C9E"/>
    <w:rsid w:val="00143023"/>
    <w:rsid w:val="00151373"/>
    <w:rsid w:val="00152A1B"/>
    <w:rsid w:val="001549E3"/>
    <w:rsid w:val="0016107A"/>
    <w:rsid w:val="00163279"/>
    <w:rsid w:val="001636B6"/>
    <w:rsid w:val="001637F7"/>
    <w:rsid w:val="00163B1F"/>
    <w:rsid w:val="00164888"/>
    <w:rsid w:val="00165AFC"/>
    <w:rsid w:val="0017257F"/>
    <w:rsid w:val="001728F6"/>
    <w:rsid w:val="0017412B"/>
    <w:rsid w:val="001750FE"/>
    <w:rsid w:val="00175C2C"/>
    <w:rsid w:val="00175E4F"/>
    <w:rsid w:val="001764B5"/>
    <w:rsid w:val="00176561"/>
    <w:rsid w:val="00176914"/>
    <w:rsid w:val="0018263A"/>
    <w:rsid w:val="001837EA"/>
    <w:rsid w:val="00185B9A"/>
    <w:rsid w:val="0018717D"/>
    <w:rsid w:val="0018781E"/>
    <w:rsid w:val="00192683"/>
    <w:rsid w:val="00195801"/>
    <w:rsid w:val="00196804"/>
    <w:rsid w:val="00197321"/>
    <w:rsid w:val="001A24E7"/>
    <w:rsid w:val="001A511B"/>
    <w:rsid w:val="001A7774"/>
    <w:rsid w:val="001A79A4"/>
    <w:rsid w:val="001B3C4C"/>
    <w:rsid w:val="001B4330"/>
    <w:rsid w:val="001B57F2"/>
    <w:rsid w:val="001B7C7A"/>
    <w:rsid w:val="001C1BE2"/>
    <w:rsid w:val="001C3B36"/>
    <w:rsid w:val="001C5DAE"/>
    <w:rsid w:val="001C7283"/>
    <w:rsid w:val="001D378F"/>
    <w:rsid w:val="001D482C"/>
    <w:rsid w:val="001D59B1"/>
    <w:rsid w:val="001E397E"/>
    <w:rsid w:val="001E69EF"/>
    <w:rsid w:val="001E74B5"/>
    <w:rsid w:val="001F0505"/>
    <w:rsid w:val="001F22E7"/>
    <w:rsid w:val="001F2D37"/>
    <w:rsid w:val="001F4CC5"/>
    <w:rsid w:val="001F4F26"/>
    <w:rsid w:val="001F578F"/>
    <w:rsid w:val="002001A9"/>
    <w:rsid w:val="00200994"/>
    <w:rsid w:val="00201084"/>
    <w:rsid w:val="00201089"/>
    <w:rsid w:val="00202A53"/>
    <w:rsid w:val="00203274"/>
    <w:rsid w:val="00205714"/>
    <w:rsid w:val="00213430"/>
    <w:rsid w:val="00222E3D"/>
    <w:rsid w:val="00225A3D"/>
    <w:rsid w:val="0022750D"/>
    <w:rsid w:val="00230705"/>
    <w:rsid w:val="00230B77"/>
    <w:rsid w:val="00237FE6"/>
    <w:rsid w:val="00240CC1"/>
    <w:rsid w:val="00242456"/>
    <w:rsid w:val="002442FB"/>
    <w:rsid w:val="00244E35"/>
    <w:rsid w:val="00251B18"/>
    <w:rsid w:val="0025234E"/>
    <w:rsid w:val="00253A2D"/>
    <w:rsid w:val="00257C0C"/>
    <w:rsid w:val="00261183"/>
    <w:rsid w:val="0026267D"/>
    <w:rsid w:val="002635EF"/>
    <w:rsid w:val="002637C0"/>
    <w:rsid w:val="00264A1E"/>
    <w:rsid w:val="00264E6D"/>
    <w:rsid w:val="002662DB"/>
    <w:rsid w:val="002668D4"/>
    <w:rsid w:val="0027069B"/>
    <w:rsid w:val="0027092B"/>
    <w:rsid w:val="00271177"/>
    <w:rsid w:val="00272556"/>
    <w:rsid w:val="0027296E"/>
    <w:rsid w:val="00272BC4"/>
    <w:rsid w:val="00273549"/>
    <w:rsid w:val="0027418D"/>
    <w:rsid w:val="002771A8"/>
    <w:rsid w:val="00277C79"/>
    <w:rsid w:val="002809F3"/>
    <w:rsid w:val="00286519"/>
    <w:rsid w:val="002874CD"/>
    <w:rsid w:val="00287CC4"/>
    <w:rsid w:val="0029149B"/>
    <w:rsid w:val="00291FC4"/>
    <w:rsid w:val="00295D90"/>
    <w:rsid w:val="00296BA8"/>
    <w:rsid w:val="002A1FDB"/>
    <w:rsid w:val="002A2305"/>
    <w:rsid w:val="002A6303"/>
    <w:rsid w:val="002A6F1A"/>
    <w:rsid w:val="002A7F8B"/>
    <w:rsid w:val="002B1E7E"/>
    <w:rsid w:val="002B3C87"/>
    <w:rsid w:val="002B5BEA"/>
    <w:rsid w:val="002B5D4B"/>
    <w:rsid w:val="002C00A0"/>
    <w:rsid w:val="002C076D"/>
    <w:rsid w:val="002C3564"/>
    <w:rsid w:val="002C5469"/>
    <w:rsid w:val="002C6C30"/>
    <w:rsid w:val="002D042C"/>
    <w:rsid w:val="002D41B8"/>
    <w:rsid w:val="002D6E3D"/>
    <w:rsid w:val="002E248C"/>
    <w:rsid w:val="002E26D4"/>
    <w:rsid w:val="002E34BD"/>
    <w:rsid w:val="002E475E"/>
    <w:rsid w:val="002F1829"/>
    <w:rsid w:val="002F3B47"/>
    <w:rsid w:val="002F4DAB"/>
    <w:rsid w:val="00300B9B"/>
    <w:rsid w:val="003013D0"/>
    <w:rsid w:val="0030289A"/>
    <w:rsid w:val="00302EF3"/>
    <w:rsid w:val="00305CB5"/>
    <w:rsid w:val="00311982"/>
    <w:rsid w:val="00312B88"/>
    <w:rsid w:val="003167A3"/>
    <w:rsid w:val="0032187B"/>
    <w:rsid w:val="003226F0"/>
    <w:rsid w:val="00322E7D"/>
    <w:rsid w:val="00324E16"/>
    <w:rsid w:val="00325D9A"/>
    <w:rsid w:val="00327CC0"/>
    <w:rsid w:val="003371E8"/>
    <w:rsid w:val="00337910"/>
    <w:rsid w:val="00340E2B"/>
    <w:rsid w:val="003476D3"/>
    <w:rsid w:val="00351BBA"/>
    <w:rsid w:val="00355601"/>
    <w:rsid w:val="00355859"/>
    <w:rsid w:val="0035627F"/>
    <w:rsid w:val="00360190"/>
    <w:rsid w:val="0036060F"/>
    <w:rsid w:val="00366B6B"/>
    <w:rsid w:val="003708F6"/>
    <w:rsid w:val="003830E0"/>
    <w:rsid w:val="00391B9E"/>
    <w:rsid w:val="00391EF8"/>
    <w:rsid w:val="003940D0"/>
    <w:rsid w:val="00396611"/>
    <w:rsid w:val="003977C1"/>
    <w:rsid w:val="003A17E7"/>
    <w:rsid w:val="003A31A3"/>
    <w:rsid w:val="003A4E20"/>
    <w:rsid w:val="003B11B9"/>
    <w:rsid w:val="003B332C"/>
    <w:rsid w:val="003B6A74"/>
    <w:rsid w:val="003B74AB"/>
    <w:rsid w:val="003B7ECA"/>
    <w:rsid w:val="003C6B13"/>
    <w:rsid w:val="003D1251"/>
    <w:rsid w:val="003D2DF1"/>
    <w:rsid w:val="003D3A27"/>
    <w:rsid w:val="003D56A2"/>
    <w:rsid w:val="003D63FF"/>
    <w:rsid w:val="003E5B90"/>
    <w:rsid w:val="003E6F7C"/>
    <w:rsid w:val="003F10B6"/>
    <w:rsid w:val="003F36D7"/>
    <w:rsid w:val="003F3F6D"/>
    <w:rsid w:val="003F6E09"/>
    <w:rsid w:val="003F75F3"/>
    <w:rsid w:val="003F7744"/>
    <w:rsid w:val="00401C46"/>
    <w:rsid w:val="00404427"/>
    <w:rsid w:val="0040680D"/>
    <w:rsid w:val="00407290"/>
    <w:rsid w:val="0040761E"/>
    <w:rsid w:val="00410F71"/>
    <w:rsid w:val="00411C43"/>
    <w:rsid w:val="00412489"/>
    <w:rsid w:val="00414C7F"/>
    <w:rsid w:val="004172E6"/>
    <w:rsid w:val="00417EF1"/>
    <w:rsid w:val="0042143A"/>
    <w:rsid w:val="00425840"/>
    <w:rsid w:val="00426046"/>
    <w:rsid w:val="00430A1C"/>
    <w:rsid w:val="004318D1"/>
    <w:rsid w:val="00432AC3"/>
    <w:rsid w:val="00433E67"/>
    <w:rsid w:val="00434F01"/>
    <w:rsid w:val="00434FBA"/>
    <w:rsid w:val="00436527"/>
    <w:rsid w:val="0044248F"/>
    <w:rsid w:val="004426D0"/>
    <w:rsid w:val="00442CF2"/>
    <w:rsid w:val="00444678"/>
    <w:rsid w:val="0044614F"/>
    <w:rsid w:val="00450AA0"/>
    <w:rsid w:val="00452E30"/>
    <w:rsid w:val="00460136"/>
    <w:rsid w:val="00462290"/>
    <w:rsid w:val="0046476C"/>
    <w:rsid w:val="004755C5"/>
    <w:rsid w:val="00480884"/>
    <w:rsid w:val="00481BF4"/>
    <w:rsid w:val="004838F6"/>
    <w:rsid w:val="00483D18"/>
    <w:rsid w:val="004862B5"/>
    <w:rsid w:val="00486EBD"/>
    <w:rsid w:val="00492D85"/>
    <w:rsid w:val="0049614F"/>
    <w:rsid w:val="00496926"/>
    <w:rsid w:val="00497ECB"/>
    <w:rsid w:val="004A25D5"/>
    <w:rsid w:val="004A2C00"/>
    <w:rsid w:val="004A3030"/>
    <w:rsid w:val="004A5DDF"/>
    <w:rsid w:val="004B2EBC"/>
    <w:rsid w:val="004B55CC"/>
    <w:rsid w:val="004B5F75"/>
    <w:rsid w:val="004C3BDE"/>
    <w:rsid w:val="004D2C4B"/>
    <w:rsid w:val="004D33A4"/>
    <w:rsid w:val="004E221D"/>
    <w:rsid w:val="004E3BF4"/>
    <w:rsid w:val="004F1E45"/>
    <w:rsid w:val="004F451D"/>
    <w:rsid w:val="004F5101"/>
    <w:rsid w:val="00500162"/>
    <w:rsid w:val="0050167A"/>
    <w:rsid w:val="00506CB1"/>
    <w:rsid w:val="00510C20"/>
    <w:rsid w:val="00510D37"/>
    <w:rsid w:val="0051355F"/>
    <w:rsid w:val="00523B58"/>
    <w:rsid w:val="00525572"/>
    <w:rsid w:val="00527729"/>
    <w:rsid w:val="005278B6"/>
    <w:rsid w:val="00527C95"/>
    <w:rsid w:val="005303BD"/>
    <w:rsid w:val="0053080A"/>
    <w:rsid w:val="00532AA5"/>
    <w:rsid w:val="00532C14"/>
    <w:rsid w:val="00534BDE"/>
    <w:rsid w:val="00536CF8"/>
    <w:rsid w:val="0054057A"/>
    <w:rsid w:val="00541F10"/>
    <w:rsid w:val="0054297A"/>
    <w:rsid w:val="005430FA"/>
    <w:rsid w:val="00546501"/>
    <w:rsid w:val="0055047C"/>
    <w:rsid w:val="0055211A"/>
    <w:rsid w:val="00555F68"/>
    <w:rsid w:val="0056169A"/>
    <w:rsid w:val="0056361E"/>
    <w:rsid w:val="0056508B"/>
    <w:rsid w:val="00567678"/>
    <w:rsid w:val="00571926"/>
    <w:rsid w:val="00572745"/>
    <w:rsid w:val="00573B3C"/>
    <w:rsid w:val="00574922"/>
    <w:rsid w:val="005779BD"/>
    <w:rsid w:val="00580728"/>
    <w:rsid w:val="00582B7F"/>
    <w:rsid w:val="00584103"/>
    <w:rsid w:val="00587038"/>
    <w:rsid w:val="00587174"/>
    <w:rsid w:val="00587E1C"/>
    <w:rsid w:val="00597C53"/>
    <w:rsid w:val="005A14EF"/>
    <w:rsid w:val="005A5865"/>
    <w:rsid w:val="005B1195"/>
    <w:rsid w:val="005B5229"/>
    <w:rsid w:val="005B5900"/>
    <w:rsid w:val="005C32D8"/>
    <w:rsid w:val="005C6635"/>
    <w:rsid w:val="005C7983"/>
    <w:rsid w:val="005D1CAF"/>
    <w:rsid w:val="005E0E24"/>
    <w:rsid w:val="005E7449"/>
    <w:rsid w:val="005F0CBD"/>
    <w:rsid w:val="005F2C9D"/>
    <w:rsid w:val="005F2F93"/>
    <w:rsid w:val="005F4B61"/>
    <w:rsid w:val="006011ED"/>
    <w:rsid w:val="00601F7F"/>
    <w:rsid w:val="00602386"/>
    <w:rsid w:val="0061371C"/>
    <w:rsid w:val="00615568"/>
    <w:rsid w:val="00623D4D"/>
    <w:rsid w:val="006242CA"/>
    <w:rsid w:val="0062596E"/>
    <w:rsid w:val="0062665A"/>
    <w:rsid w:val="00630531"/>
    <w:rsid w:val="00636F36"/>
    <w:rsid w:val="00640E4A"/>
    <w:rsid w:val="00641983"/>
    <w:rsid w:val="00643DC6"/>
    <w:rsid w:val="0064751A"/>
    <w:rsid w:val="00647B93"/>
    <w:rsid w:val="006540CA"/>
    <w:rsid w:val="00654712"/>
    <w:rsid w:val="00654CAF"/>
    <w:rsid w:val="00666429"/>
    <w:rsid w:val="00672DF1"/>
    <w:rsid w:val="006812A9"/>
    <w:rsid w:val="00681A02"/>
    <w:rsid w:val="00681B11"/>
    <w:rsid w:val="00693D90"/>
    <w:rsid w:val="006A3999"/>
    <w:rsid w:val="006A3CE7"/>
    <w:rsid w:val="006B1946"/>
    <w:rsid w:val="006B529E"/>
    <w:rsid w:val="006B5328"/>
    <w:rsid w:val="006C3645"/>
    <w:rsid w:val="006C78A9"/>
    <w:rsid w:val="006C7D4A"/>
    <w:rsid w:val="006D4D56"/>
    <w:rsid w:val="006D72B3"/>
    <w:rsid w:val="006E02EA"/>
    <w:rsid w:val="006E0AC3"/>
    <w:rsid w:val="006E2043"/>
    <w:rsid w:val="006E20E7"/>
    <w:rsid w:val="006E24E8"/>
    <w:rsid w:val="006E2B7D"/>
    <w:rsid w:val="006E5EDA"/>
    <w:rsid w:val="006F026E"/>
    <w:rsid w:val="006F171E"/>
    <w:rsid w:val="006F6C16"/>
    <w:rsid w:val="00701D64"/>
    <w:rsid w:val="00702525"/>
    <w:rsid w:val="0070573C"/>
    <w:rsid w:val="00706204"/>
    <w:rsid w:val="00706EE6"/>
    <w:rsid w:val="00707D2B"/>
    <w:rsid w:val="00710359"/>
    <w:rsid w:val="0071057E"/>
    <w:rsid w:val="007123CB"/>
    <w:rsid w:val="0071755C"/>
    <w:rsid w:val="00720909"/>
    <w:rsid w:val="00720B44"/>
    <w:rsid w:val="0072273F"/>
    <w:rsid w:val="00724848"/>
    <w:rsid w:val="0073175A"/>
    <w:rsid w:val="00731FA4"/>
    <w:rsid w:val="00734A14"/>
    <w:rsid w:val="00736D69"/>
    <w:rsid w:val="00736E36"/>
    <w:rsid w:val="00740765"/>
    <w:rsid w:val="00740802"/>
    <w:rsid w:val="00743424"/>
    <w:rsid w:val="00743F9A"/>
    <w:rsid w:val="00745F03"/>
    <w:rsid w:val="00746216"/>
    <w:rsid w:val="0074774B"/>
    <w:rsid w:val="007479A7"/>
    <w:rsid w:val="007519D1"/>
    <w:rsid w:val="00754A89"/>
    <w:rsid w:val="00757691"/>
    <w:rsid w:val="007619D1"/>
    <w:rsid w:val="00763017"/>
    <w:rsid w:val="007654CC"/>
    <w:rsid w:val="00766616"/>
    <w:rsid w:val="007669EF"/>
    <w:rsid w:val="00770A7A"/>
    <w:rsid w:val="007741F5"/>
    <w:rsid w:val="007817F1"/>
    <w:rsid w:val="007855F2"/>
    <w:rsid w:val="00785957"/>
    <w:rsid w:val="007861CA"/>
    <w:rsid w:val="00796110"/>
    <w:rsid w:val="00796615"/>
    <w:rsid w:val="007A2212"/>
    <w:rsid w:val="007A24AF"/>
    <w:rsid w:val="007A2C65"/>
    <w:rsid w:val="007A3328"/>
    <w:rsid w:val="007A4FE1"/>
    <w:rsid w:val="007B14C2"/>
    <w:rsid w:val="007B4BFC"/>
    <w:rsid w:val="007C1542"/>
    <w:rsid w:val="007D5673"/>
    <w:rsid w:val="007E0D5C"/>
    <w:rsid w:val="007E10AF"/>
    <w:rsid w:val="007E7BA1"/>
    <w:rsid w:val="007F0FC4"/>
    <w:rsid w:val="007F2419"/>
    <w:rsid w:val="007F6419"/>
    <w:rsid w:val="008004D4"/>
    <w:rsid w:val="008023ED"/>
    <w:rsid w:val="008040D3"/>
    <w:rsid w:val="00804BF5"/>
    <w:rsid w:val="008050BF"/>
    <w:rsid w:val="008112B7"/>
    <w:rsid w:val="0081162D"/>
    <w:rsid w:val="0081242B"/>
    <w:rsid w:val="00823E2F"/>
    <w:rsid w:val="008249BA"/>
    <w:rsid w:val="00824AB5"/>
    <w:rsid w:val="00833EE8"/>
    <w:rsid w:val="00834D9C"/>
    <w:rsid w:val="00836235"/>
    <w:rsid w:val="0084101C"/>
    <w:rsid w:val="008425F9"/>
    <w:rsid w:val="00847EF2"/>
    <w:rsid w:val="00851F0E"/>
    <w:rsid w:val="00852575"/>
    <w:rsid w:val="0086035F"/>
    <w:rsid w:val="00863A19"/>
    <w:rsid w:val="008709A1"/>
    <w:rsid w:val="0087149E"/>
    <w:rsid w:val="00872CFA"/>
    <w:rsid w:val="00872F82"/>
    <w:rsid w:val="00873328"/>
    <w:rsid w:val="00874AF3"/>
    <w:rsid w:val="00874BA8"/>
    <w:rsid w:val="00875120"/>
    <w:rsid w:val="0087703F"/>
    <w:rsid w:val="008826E8"/>
    <w:rsid w:val="008840A8"/>
    <w:rsid w:val="00887C42"/>
    <w:rsid w:val="00890816"/>
    <w:rsid w:val="00890C1E"/>
    <w:rsid w:val="00890FFF"/>
    <w:rsid w:val="00891826"/>
    <w:rsid w:val="00892A86"/>
    <w:rsid w:val="008942B0"/>
    <w:rsid w:val="008A1320"/>
    <w:rsid w:val="008A42EA"/>
    <w:rsid w:val="008A4B7C"/>
    <w:rsid w:val="008A4F49"/>
    <w:rsid w:val="008A5B53"/>
    <w:rsid w:val="008B09AB"/>
    <w:rsid w:val="008B6F11"/>
    <w:rsid w:val="008B74EC"/>
    <w:rsid w:val="008C02F8"/>
    <w:rsid w:val="008C1F94"/>
    <w:rsid w:val="008C2F9A"/>
    <w:rsid w:val="008C3362"/>
    <w:rsid w:val="008D1A15"/>
    <w:rsid w:val="008D3A6B"/>
    <w:rsid w:val="008D76F6"/>
    <w:rsid w:val="008E27A8"/>
    <w:rsid w:val="008F0801"/>
    <w:rsid w:val="008F1C78"/>
    <w:rsid w:val="008F256F"/>
    <w:rsid w:val="008F4923"/>
    <w:rsid w:val="009002F9"/>
    <w:rsid w:val="00900E01"/>
    <w:rsid w:val="00901387"/>
    <w:rsid w:val="00903AEA"/>
    <w:rsid w:val="00903CD3"/>
    <w:rsid w:val="00903D43"/>
    <w:rsid w:val="00905432"/>
    <w:rsid w:val="00913D23"/>
    <w:rsid w:val="00913ECB"/>
    <w:rsid w:val="009146C4"/>
    <w:rsid w:val="0091652C"/>
    <w:rsid w:val="00916D4F"/>
    <w:rsid w:val="00917EBA"/>
    <w:rsid w:val="009207DA"/>
    <w:rsid w:val="00923660"/>
    <w:rsid w:val="00932537"/>
    <w:rsid w:val="0093279F"/>
    <w:rsid w:val="009357F2"/>
    <w:rsid w:val="00937886"/>
    <w:rsid w:val="00940B36"/>
    <w:rsid w:val="0094326B"/>
    <w:rsid w:val="00946B14"/>
    <w:rsid w:val="0094759C"/>
    <w:rsid w:val="00953868"/>
    <w:rsid w:val="00953AB9"/>
    <w:rsid w:val="00955121"/>
    <w:rsid w:val="009568A3"/>
    <w:rsid w:val="009578ED"/>
    <w:rsid w:val="00957B40"/>
    <w:rsid w:val="00963763"/>
    <w:rsid w:val="00965CF6"/>
    <w:rsid w:val="0097142A"/>
    <w:rsid w:val="00973304"/>
    <w:rsid w:val="00976D14"/>
    <w:rsid w:val="00977602"/>
    <w:rsid w:val="009808F3"/>
    <w:rsid w:val="00980CDC"/>
    <w:rsid w:val="00981E80"/>
    <w:rsid w:val="009847D9"/>
    <w:rsid w:val="0098570A"/>
    <w:rsid w:val="00990809"/>
    <w:rsid w:val="00991E22"/>
    <w:rsid w:val="00993637"/>
    <w:rsid w:val="00994729"/>
    <w:rsid w:val="00996154"/>
    <w:rsid w:val="0099686E"/>
    <w:rsid w:val="009977C5"/>
    <w:rsid w:val="009A45ED"/>
    <w:rsid w:val="009A6716"/>
    <w:rsid w:val="009A705D"/>
    <w:rsid w:val="009A75FF"/>
    <w:rsid w:val="009B0C7F"/>
    <w:rsid w:val="009B30A9"/>
    <w:rsid w:val="009B3ADF"/>
    <w:rsid w:val="009B7EA2"/>
    <w:rsid w:val="009C00BB"/>
    <w:rsid w:val="009C37CC"/>
    <w:rsid w:val="009C40CC"/>
    <w:rsid w:val="009D1782"/>
    <w:rsid w:val="009F05EE"/>
    <w:rsid w:val="009F2F23"/>
    <w:rsid w:val="009F4ABB"/>
    <w:rsid w:val="00A01B03"/>
    <w:rsid w:val="00A05498"/>
    <w:rsid w:val="00A06D84"/>
    <w:rsid w:val="00A12887"/>
    <w:rsid w:val="00A224E0"/>
    <w:rsid w:val="00A23BD5"/>
    <w:rsid w:val="00A25430"/>
    <w:rsid w:val="00A26075"/>
    <w:rsid w:val="00A2739F"/>
    <w:rsid w:val="00A33740"/>
    <w:rsid w:val="00A36252"/>
    <w:rsid w:val="00A3630A"/>
    <w:rsid w:val="00A36D10"/>
    <w:rsid w:val="00A37111"/>
    <w:rsid w:val="00A42F93"/>
    <w:rsid w:val="00A44BB2"/>
    <w:rsid w:val="00A4733B"/>
    <w:rsid w:val="00A529DD"/>
    <w:rsid w:val="00A54CF4"/>
    <w:rsid w:val="00A55261"/>
    <w:rsid w:val="00A57137"/>
    <w:rsid w:val="00A57488"/>
    <w:rsid w:val="00A60345"/>
    <w:rsid w:val="00A60412"/>
    <w:rsid w:val="00A658E1"/>
    <w:rsid w:val="00A65B13"/>
    <w:rsid w:val="00A65BC4"/>
    <w:rsid w:val="00A67F48"/>
    <w:rsid w:val="00A73138"/>
    <w:rsid w:val="00A767FD"/>
    <w:rsid w:val="00A8345E"/>
    <w:rsid w:val="00A84251"/>
    <w:rsid w:val="00A8621A"/>
    <w:rsid w:val="00A877A5"/>
    <w:rsid w:val="00A9153E"/>
    <w:rsid w:val="00A945F3"/>
    <w:rsid w:val="00A94F6B"/>
    <w:rsid w:val="00A954A0"/>
    <w:rsid w:val="00A96CB9"/>
    <w:rsid w:val="00AA2B7E"/>
    <w:rsid w:val="00AB2B2F"/>
    <w:rsid w:val="00AB3AA2"/>
    <w:rsid w:val="00AB680C"/>
    <w:rsid w:val="00AB6AE9"/>
    <w:rsid w:val="00AC1FB5"/>
    <w:rsid w:val="00AC3CEA"/>
    <w:rsid w:val="00AD2FA0"/>
    <w:rsid w:val="00AD5FC0"/>
    <w:rsid w:val="00AE2725"/>
    <w:rsid w:val="00AE3D6D"/>
    <w:rsid w:val="00AE4F89"/>
    <w:rsid w:val="00AE608C"/>
    <w:rsid w:val="00AE7D4E"/>
    <w:rsid w:val="00AF5725"/>
    <w:rsid w:val="00AF680C"/>
    <w:rsid w:val="00AF75F8"/>
    <w:rsid w:val="00B0108F"/>
    <w:rsid w:val="00B0258A"/>
    <w:rsid w:val="00B05732"/>
    <w:rsid w:val="00B10C94"/>
    <w:rsid w:val="00B119F5"/>
    <w:rsid w:val="00B11AC3"/>
    <w:rsid w:val="00B11D8F"/>
    <w:rsid w:val="00B11DD6"/>
    <w:rsid w:val="00B1346D"/>
    <w:rsid w:val="00B16D51"/>
    <w:rsid w:val="00B20B43"/>
    <w:rsid w:val="00B3201C"/>
    <w:rsid w:val="00B3262E"/>
    <w:rsid w:val="00B32995"/>
    <w:rsid w:val="00B406D0"/>
    <w:rsid w:val="00B40EFF"/>
    <w:rsid w:val="00B41DF4"/>
    <w:rsid w:val="00B43333"/>
    <w:rsid w:val="00B4553A"/>
    <w:rsid w:val="00B47276"/>
    <w:rsid w:val="00B60B5B"/>
    <w:rsid w:val="00B62580"/>
    <w:rsid w:val="00B62960"/>
    <w:rsid w:val="00B630FD"/>
    <w:rsid w:val="00B6456C"/>
    <w:rsid w:val="00B655F7"/>
    <w:rsid w:val="00B65849"/>
    <w:rsid w:val="00B71484"/>
    <w:rsid w:val="00B73FD1"/>
    <w:rsid w:val="00B74325"/>
    <w:rsid w:val="00B76540"/>
    <w:rsid w:val="00B84F74"/>
    <w:rsid w:val="00B85AA7"/>
    <w:rsid w:val="00B86CA3"/>
    <w:rsid w:val="00B8724B"/>
    <w:rsid w:val="00B94CF1"/>
    <w:rsid w:val="00B971DE"/>
    <w:rsid w:val="00B97AB0"/>
    <w:rsid w:val="00BA0023"/>
    <w:rsid w:val="00BA222B"/>
    <w:rsid w:val="00BA28A5"/>
    <w:rsid w:val="00BA5DFB"/>
    <w:rsid w:val="00BB081F"/>
    <w:rsid w:val="00BB0B05"/>
    <w:rsid w:val="00BB1D56"/>
    <w:rsid w:val="00BB2975"/>
    <w:rsid w:val="00BB2DAA"/>
    <w:rsid w:val="00BB59F5"/>
    <w:rsid w:val="00BB78A9"/>
    <w:rsid w:val="00BC2B8D"/>
    <w:rsid w:val="00BC4707"/>
    <w:rsid w:val="00BD0607"/>
    <w:rsid w:val="00BD1F7C"/>
    <w:rsid w:val="00BD6CD9"/>
    <w:rsid w:val="00BE67E9"/>
    <w:rsid w:val="00BE7B24"/>
    <w:rsid w:val="00BE7EF3"/>
    <w:rsid w:val="00BF07FA"/>
    <w:rsid w:val="00BF14CD"/>
    <w:rsid w:val="00BF34AC"/>
    <w:rsid w:val="00BF4203"/>
    <w:rsid w:val="00BF422F"/>
    <w:rsid w:val="00BF4584"/>
    <w:rsid w:val="00BF6FC7"/>
    <w:rsid w:val="00C029F7"/>
    <w:rsid w:val="00C02C18"/>
    <w:rsid w:val="00C03A1D"/>
    <w:rsid w:val="00C1094A"/>
    <w:rsid w:val="00C12CBE"/>
    <w:rsid w:val="00C1408C"/>
    <w:rsid w:val="00C16ABC"/>
    <w:rsid w:val="00C22370"/>
    <w:rsid w:val="00C26318"/>
    <w:rsid w:val="00C2751F"/>
    <w:rsid w:val="00C30CF9"/>
    <w:rsid w:val="00C312B3"/>
    <w:rsid w:val="00C3237F"/>
    <w:rsid w:val="00C35583"/>
    <w:rsid w:val="00C35794"/>
    <w:rsid w:val="00C41652"/>
    <w:rsid w:val="00C46A06"/>
    <w:rsid w:val="00C473D1"/>
    <w:rsid w:val="00C476F2"/>
    <w:rsid w:val="00C51DA7"/>
    <w:rsid w:val="00C52AF0"/>
    <w:rsid w:val="00C56DE6"/>
    <w:rsid w:val="00C62B04"/>
    <w:rsid w:val="00C636BE"/>
    <w:rsid w:val="00C65820"/>
    <w:rsid w:val="00C66BD9"/>
    <w:rsid w:val="00C72F79"/>
    <w:rsid w:val="00C77562"/>
    <w:rsid w:val="00C82BD0"/>
    <w:rsid w:val="00C8668B"/>
    <w:rsid w:val="00C86F7C"/>
    <w:rsid w:val="00C9014A"/>
    <w:rsid w:val="00C94DB9"/>
    <w:rsid w:val="00C95B28"/>
    <w:rsid w:val="00CA4738"/>
    <w:rsid w:val="00CA4B3C"/>
    <w:rsid w:val="00CA58BB"/>
    <w:rsid w:val="00CB2C40"/>
    <w:rsid w:val="00CB379D"/>
    <w:rsid w:val="00CB4D41"/>
    <w:rsid w:val="00CC3A0C"/>
    <w:rsid w:val="00CC4B55"/>
    <w:rsid w:val="00CC59D2"/>
    <w:rsid w:val="00CC66B2"/>
    <w:rsid w:val="00CD3D5D"/>
    <w:rsid w:val="00CD403B"/>
    <w:rsid w:val="00CD4EA2"/>
    <w:rsid w:val="00CD553A"/>
    <w:rsid w:val="00CD7B57"/>
    <w:rsid w:val="00CE0751"/>
    <w:rsid w:val="00CE72CD"/>
    <w:rsid w:val="00CE7FD4"/>
    <w:rsid w:val="00CF2C9F"/>
    <w:rsid w:val="00CF5E88"/>
    <w:rsid w:val="00CF6198"/>
    <w:rsid w:val="00D00504"/>
    <w:rsid w:val="00D0161E"/>
    <w:rsid w:val="00D039DF"/>
    <w:rsid w:val="00D11EC3"/>
    <w:rsid w:val="00D12D6D"/>
    <w:rsid w:val="00D20AA9"/>
    <w:rsid w:val="00D23C27"/>
    <w:rsid w:val="00D24267"/>
    <w:rsid w:val="00D31629"/>
    <w:rsid w:val="00D32140"/>
    <w:rsid w:val="00D3323B"/>
    <w:rsid w:val="00D4139D"/>
    <w:rsid w:val="00D42D14"/>
    <w:rsid w:val="00D45A67"/>
    <w:rsid w:val="00D47916"/>
    <w:rsid w:val="00D55277"/>
    <w:rsid w:val="00D56318"/>
    <w:rsid w:val="00D6166F"/>
    <w:rsid w:val="00D62BEA"/>
    <w:rsid w:val="00D62E25"/>
    <w:rsid w:val="00D64E85"/>
    <w:rsid w:val="00D64FE3"/>
    <w:rsid w:val="00D66139"/>
    <w:rsid w:val="00D67611"/>
    <w:rsid w:val="00D67C0B"/>
    <w:rsid w:val="00D67D7A"/>
    <w:rsid w:val="00D71063"/>
    <w:rsid w:val="00D74B0D"/>
    <w:rsid w:val="00D8228A"/>
    <w:rsid w:val="00D8377B"/>
    <w:rsid w:val="00D86D43"/>
    <w:rsid w:val="00D90686"/>
    <w:rsid w:val="00D90925"/>
    <w:rsid w:val="00D90B63"/>
    <w:rsid w:val="00DA45E6"/>
    <w:rsid w:val="00DA4C67"/>
    <w:rsid w:val="00DA789E"/>
    <w:rsid w:val="00DA7944"/>
    <w:rsid w:val="00DB6655"/>
    <w:rsid w:val="00DB7E83"/>
    <w:rsid w:val="00DC28AB"/>
    <w:rsid w:val="00DC519D"/>
    <w:rsid w:val="00DD3F0A"/>
    <w:rsid w:val="00DD4523"/>
    <w:rsid w:val="00DD453E"/>
    <w:rsid w:val="00DD5572"/>
    <w:rsid w:val="00DE0D6F"/>
    <w:rsid w:val="00DE0F48"/>
    <w:rsid w:val="00DE1D39"/>
    <w:rsid w:val="00DE3038"/>
    <w:rsid w:val="00DE6665"/>
    <w:rsid w:val="00DE7AF3"/>
    <w:rsid w:val="00DF214B"/>
    <w:rsid w:val="00DF3A27"/>
    <w:rsid w:val="00DF7EF5"/>
    <w:rsid w:val="00E0059C"/>
    <w:rsid w:val="00E00FF8"/>
    <w:rsid w:val="00E01A7E"/>
    <w:rsid w:val="00E067A4"/>
    <w:rsid w:val="00E15788"/>
    <w:rsid w:val="00E17007"/>
    <w:rsid w:val="00E1735A"/>
    <w:rsid w:val="00E22D61"/>
    <w:rsid w:val="00E32CF7"/>
    <w:rsid w:val="00E34ACC"/>
    <w:rsid w:val="00E37DDF"/>
    <w:rsid w:val="00E410F6"/>
    <w:rsid w:val="00E4241A"/>
    <w:rsid w:val="00E4348C"/>
    <w:rsid w:val="00E4409D"/>
    <w:rsid w:val="00E442B3"/>
    <w:rsid w:val="00E5024D"/>
    <w:rsid w:val="00E52822"/>
    <w:rsid w:val="00E531A5"/>
    <w:rsid w:val="00E531CD"/>
    <w:rsid w:val="00E575E1"/>
    <w:rsid w:val="00E602D1"/>
    <w:rsid w:val="00E63719"/>
    <w:rsid w:val="00E65F07"/>
    <w:rsid w:val="00E736CD"/>
    <w:rsid w:val="00E76A64"/>
    <w:rsid w:val="00E848FF"/>
    <w:rsid w:val="00E86ACE"/>
    <w:rsid w:val="00E87205"/>
    <w:rsid w:val="00E87CCC"/>
    <w:rsid w:val="00E94A47"/>
    <w:rsid w:val="00E959E4"/>
    <w:rsid w:val="00E96A58"/>
    <w:rsid w:val="00E96BFC"/>
    <w:rsid w:val="00EA0E35"/>
    <w:rsid w:val="00EA204E"/>
    <w:rsid w:val="00EA2F35"/>
    <w:rsid w:val="00EA352D"/>
    <w:rsid w:val="00EA40F8"/>
    <w:rsid w:val="00EA6D3D"/>
    <w:rsid w:val="00EA76C4"/>
    <w:rsid w:val="00EB0DFA"/>
    <w:rsid w:val="00EB3197"/>
    <w:rsid w:val="00EB7A05"/>
    <w:rsid w:val="00EC2BC2"/>
    <w:rsid w:val="00EC67F4"/>
    <w:rsid w:val="00ED0419"/>
    <w:rsid w:val="00ED0AAF"/>
    <w:rsid w:val="00ED31FB"/>
    <w:rsid w:val="00ED3C58"/>
    <w:rsid w:val="00ED6B43"/>
    <w:rsid w:val="00ED6DD1"/>
    <w:rsid w:val="00ED72A9"/>
    <w:rsid w:val="00ED74F9"/>
    <w:rsid w:val="00EE0A05"/>
    <w:rsid w:val="00EE0AD7"/>
    <w:rsid w:val="00EE0EC1"/>
    <w:rsid w:val="00EE1678"/>
    <w:rsid w:val="00EE4EE4"/>
    <w:rsid w:val="00EE7512"/>
    <w:rsid w:val="00EF2481"/>
    <w:rsid w:val="00EF6B49"/>
    <w:rsid w:val="00EF702D"/>
    <w:rsid w:val="00F02F16"/>
    <w:rsid w:val="00F04A24"/>
    <w:rsid w:val="00F1034A"/>
    <w:rsid w:val="00F10B94"/>
    <w:rsid w:val="00F254B2"/>
    <w:rsid w:val="00F3164A"/>
    <w:rsid w:val="00F32EFE"/>
    <w:rsid w:val="00F3327B"/>
    <w:rsid w:val="00F33F10"/>
    <w:rsid w:val="00F362AE"/>
    <w:rsid w:val="00F36A88"/>
    <w:rsid w:val="00F40557"/>
    <w:rsid w:val="00F40C48"/>
    <w:rsid w:val="00F41B33"/>
    <w:rsid w:val="00F4256E"/>
    <w:rsid w:val="00F433F4"/>
    <w:rsid w:val="00F44FBF"/>
    <w:rsid w:val="00F45FA1"/>
    <w:rsid w:val="00F500F7"/>
    <w:rsid w:val="00F50D21"/>
    <w:rsid w:val="00F526E5"/>
    <w:rsid w:val="00F562CE"/>
    <w:rsid w:val="00F5708C"/>
    <w:rsid w:val="00F60A66"/>
    <w:rsid w:val="00F61B82"/>
    <w:rsid w:val="00F629D0"/>
    <w:rsid w:val="00F738CE"/>
    <w:rsid w:val="00F83C96"/>
    <w:rsid w:val="00F849E5"/>
    <w:rsid w:val="00F921A4"/>
    <w:rsid w:val="00F94E31"/>
    <w:rsid w:val="00F97797"/>
    <w:rsid w:val="00F97DE9"/>
    <w:rsid w:val="00F97F01"/>
    <w:rsid w:val="00FA389D"/>
    <w:rsid w:val="00FA3E44"/>
    <w:rsid w:val="00FA68DF"/>
    <w:rsid w:val="00FA6FE5"/>
    <w:rsid w:val="00FB2F6D"/>
    <w:rsid w:val="00FB3290"/>
    <w:rsid w:val="00FB425D"/>
    <w:rsid w:val="00FB51D3"/>
    <w:rsid w:val="00FB707B"/>
    <w:rsid w:val="00FC192E"/>
    <w:rsid w:val="00FC7615"/>
    <w:rsid w:val="00FC79F4"/>
    <w:rsid w:val="00FD2290"/>
    <w:rsid w:val="00FD247E"/>
    <w:rsid w:val="00FD2C69"/>
    <w:rsid w:val="00FD3BB2"/>
    <w:rsid w:val="00FE1CDF"/>
    <w:rsid w:val="00FE4018"/>
    <w:rsid w:val="00FE4AAF"/>
    <w:rsid w:val="00FE6D54"/>
    <w:rsid w:val="00FF0EFD"/>
    <w:rsid w:val="00FF3623"/>
    <w:rsid w:val="00FF6A8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6E3D"/>
    <w:rPr>
      <w:rFonts w:eastAsia="Times New Roman"/>
      <w:sz w:val="20"/>
      <w:szCs w:val="20"/>
      <w:lang w:val="uk-UA"/>
    </w:rPr>
  </w:style>
  <w:style w:type="paragraph" w:styleId="1">
    <w:name w:val="heading 1"/>
    <w:basedOn w:val="a"/>
    <w:next w:val="a"/>
    <w:link w:val="10"/>
    <w:uiPriority w:val="99"/>
    <w:qFormat/>
    <w:rsid w:val="000479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65CF6"/>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9"/>
    <w:qFormat/>
    <w:rsid w:val="001F4CC5"/>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A60412"/>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0479D8"/>
    <w:pPr>
      <w:spacing w:before="240" w:after="60"/>
      <w:outlineLvl w:val="4"/>
    </w:pPr>
    <w:rPr>
      <w:rFonts w:ascii="Calibri" w:hAnsi="Calibri"/>
      <w:b/>
      <w:bCs/>
      <w:i/>
      <w:iCs/>
      <w:sz w:val="26"/>
      <w:szCs w:val="26"/>
      <w:lang w:val="ru-RU"/>
    </w:rPr>
  </w:style>
  <w:style w:type="paragraph" w:styleId="6">
    <w:name w:val="heading 6"/>
    <w:basedOn w:val="a"/>
    <w:next w:val="a"/>
    <w:link w:val="60"/>
    <w:uiPriority w:val="99"/>
    <w:qFormat/>
    <w:rsid w:val="00F849E5"/>
    <w:pPr>
      <w:keepNext/>
      <w:keepLines/>
      <w:spacing w:before="200"/>
      <w:outlineLvl w:val="5"/>
    </w:pPr>
    <w:rPr>
      <w:rFonts w:ascii="Cambria" w:hAnsi="Cambria"/>
      <w:i/>
      <w:iCs/>
      <w:color w:val="243F60"/>
    </w:rPr>
  </w:style>
  <w:style w:type="paragraph" w:styleId="8">
    <w:name w:val="heading 8"/>
    <w:basedOn w:val="a"/>
    <w:next w:val="a"/>
    <w:link w:val="80"/>
    <w:uiPriority w:val="99"/>
    <w:qFormat/>
    <w:rsid w:val="0044614F"/>
    <w:pPr>
      <w:spacing w:before="240" w:after="60"/>
      <w:outlineLvl w:val="7"/>
    </w:pPr>
    <w:rPr>
      <w:rFonts w:ascii="Calibri" w:hAnsi="Calibri"/>
      <w:i/>
      <w:iCs/>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79D8"/>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965CF6"/>
    <w:rPr>
      <w:rFonts w:ascii="Arial" w:hAnsi="Arial" w:cs="Arial"/>
      <w:b/>
      <w:bCs/>
      <w:i/>
      <w:iCs/>
      <w:sz w:val="28"/>
      <w:szCs w:val="28"/>
      <w:lang w:eastAsia="ru-RU"/>
    </w:rPr>
  </w:style>
  <w:style w:type="character" w:customStyle="1" w:styleId="30">
    <w:name w:val="Заголовок 3 Знак"/>
    <w:basedOn w:val="a0"/>
    <w:link w:val="3"/>
    <w:uiPriority w:val="99"/>
    <w:semiHidden/>
    <w:locked/>
    <w:rsid w:val="001F4CC5"/>
    <w:rPr>
      <w:rFonts w:ascii="Cambria" w:hAnsi="Cambria" w:cs="Times New Roman"/>
      <w:b/>
      <w:bCs/>
      <w:color w:val="4F81BD"/>
      <w:sz w:val="20"/>
      <w:szCs w:val="20"/>
      <w:lang w:val="uk-UA" w:eastAsia="ru-RU"/>
    </w:rPr>
  </w:style>
  <w:style w:type="character" w:customStyle="1" w:styleId="40">
    <w:name w:val="Заголовок 4 Знак"/>
    <w:basedOn w:val="a0"/>
    <w:link w:val="4"/>
    <w:uiPriority w:val="99"/>
    <w:semiHidden/>
    <w:locked/>
    <w:rsid w:val="00A60412"/>
    <w:rPr>
      <w:rFonts w:ascii="Calibri" w:hAnsi="Calibri" w:cs="Times New Roman"/>
      <w:b/>
      <w:bCs/>
      <w:sz w:val="28"/>
      <w:szCs w:val="28"/>
      <w:lang w:val="uk-UA" w:eastAsia="ru-RU"/>
    </w:rPr>
  </w:style>
  <w:style w:type="character" w:customStyle="1" w:styleId="50">
    <w:name w:val="Заголовок 5 Знак"/>
    <w:basedOn w:val="a0"/>
    <w:link w:val="5"/>
    <w:uiPriority w:val="99"/>
    <w:locked/>
    <w:rsid w:val="000479D8"/>
    <w:rPr>
      <w:rFonts w:ascii="Calibri" w:hAnsi="Calibri" w:cs="Times New Roman"/>
      <w:b/>
      <w:bCs/>
      <w:i/>
      <w:iCs/>
      <w:sz w:val="26"/>
      <w:szCs w:val="26"/>
      <w:lang w:eastAsia="ru-RU"/>
    </w:rPr>
  </w:style>
  <w:style w:type="character" w:customStyle="1" w:styleId="60">
    <w:name w:val="Заголовок 6 Знак"/>
    <w:basedOn w:val="a0"/>
    <w:link w:val="6"/>
    <w:uiPriority w:val="99"/>
    <w:semiHidden/>
    <w:locked/>
    <w:rsid w:val="00F849E5"/>
    <w:rPr>
      <w:rFonts w:ascii="Cambria" w:hAnsi="Cambria" w:cs="Times New Roman"/>
      <w:i/>
      <w:iCs/>
      <w:color w:val="243F60"/>
      <w:sz w:val="20"/>
      <w:szCs w:val="20"/>
      <w:lang w:val="uk-UA" w:eastAsia="ru-RU"/>
    </w:rPr>
  </w:style>
  <w:style w:type="character" w:customStyle="1" w:styleId="80">
    <w:name w:val="Заголовок 8 Знак"/>
    <w:basedOn w:val="a0"/>
    <w:link w:val="8"/>
    <w:uiPriority w:val="99"/>
    <w:locked/>
    <w:rsid w:val="0044614F"/>
    <w:rPr>
      <w:rFonts w:ascii="Calibri" w:hAnsi="Calibri" w:cs="Times New Roman"/>
      <w:i/>
      <w:iCs/>
      <w:lang w:eastAsia="ru-RU"/>
    </w:rPr>
  </w:style>
  <w:style w:type="paragraph" w:customStyle="1" w:styleId="11">
    <w:name w:val="Стиль1"/>
    <w:basedOn w:val="a"/>
    <w:autoRedefine/>
    <w:uiPriority w:val="99"/>
    <w:rsid w:val="001837EA"/>
    <w:pPr>
      <w:spacing w:after="200"/>
    </w:pPr>
    <w:rPr>
      <w:szCs w:val="22"/>
      <w:lang w:val="en-US" w:eastAsia="en-US"/>
    </w:rPr>
  </w:style>
  <w:style w:type="paragraph" w:customStyle="1" w:styleId="new">
    <w:name w:val="new"/>
    <w:basedOn w:val="a"/>
    <w:uiPriority w:val="99"/>
    <w:rsid w:val="00DE3038"/>
    <w:pPr>
      <w:spacing w:before="240" w:line="255" w:lineRule="atLeast"/>
      <w:ind w:firstLine="240"/>
    </w:pPr>
    <w:rPr>
      <w:rFonts w:ascii="Verdana" w:hAnsi="Verdana"/>
      <w:color w:val="002F17"/>
      <w:lang w:val="ru-RU"/>
    </w:rPr>
  </w:style>
  <w:style w:type="character" w:styleId="a3">
    <w:name w:val="Hyperlink"/>
    <w:basedOn w:val="a0"/>
    <w:uiPriority w:val="99"/>
    <w:rsid w:val="00DE3038"/>
    <w:rPr>
      <w:rFonts w:ascii="Verdana" w:hAnsi="Verdana" w:cs="Times New Roman"/>
      <w:color w:val="6B5742"/>
      <w:sz w:val="20"/>
      <w:szCs w:val="20"/>
      <w:u w:val="single"/>
    </w:rPr>
  </w:style>
  <w:style w:type="paragraph" w:styleId="a4">
    <w:name w:val="Normal (Web)"/>
    <w:basedOn w:val="a"/>
    <w:uiPriority w:val="99"/>
    <w:rsid w:val="00DE3038"/>
    <w:pPr>
      <w:spacing w:line="255" w:lineRule="atLeast"/>
      <w:ind w:firstLine="240"/>
    </w:pPr>
    <w:rPr>
      <w:rFonts w:ascii="Verdana" w:hAnsi="Verdana"/>
      <w:color w:val="002F17"/>
      <w:lang w:val="ru-RU"/>
    </w:rPr>
  </w:style>
  <w:style w:type="character" w:customStyle="1" w:styleId="hps">
    <w:name w:val="hps"/>
    <w:basedOn w:val="a0"/>
    <w:uiPriority w:val="99"/>
    <w:rsid w:val="001636B6"/>
    <w:rPr>
      <w:rFonts w:cs="Times New Roman"/>
    </w:rPr>
  </w:style>
  <w:style w:type="paragraph" w:styleId="a5">
    <w:name w:val="Subtitle"/>
    <w:basedOn w:val="a"/>
    <w:link w:val="a6"/>
    <w:uiPriority w:val="99"/>
    <w:qFormat/>
    <w:rsid w:val="000479D8"/>
    <w:pPr>
      <w:shd w:val="clear" w:color="auto" w:fill="FFFFFF"/>
      <w:spacing w:line="360" w:lineRule="auto"/>
      <w:ind w:left="21" w:firstLine="547"/>
      <w:jc w:val="center"/>
    </w:pPr>
    <w:rPr>
      <w:color w:val="000000"/>
      <w:spacing w:val="-4"/>
      <w:sz w:val="28"/>
      <w:szCs w:val="28"/>
    </w:rPr>
  </w:style>
  <w:style w:type="character" w:customStyle="1" w:styleId="a6">
    <w:name w:val="Подзаголовок Знак"/>
    <w:basedOn w:val="a0"/>
    <w:link w:val="a5"/>
    <w:uiPriority w:val="99"/>
    <w:locked/>
    <w:rsid w:val="000479D8"/>
    <w:rPr>
      <w:rFonts w:eastAsia="Times New Roman" w:cs="Times New Roman"/>
      <w:color w:val="000000"/>
      <w:spacing w:val="-4"/>
      <w:sz w:val="28"/>
      <w:szCs w:val="28"/>
      <w:shd w:val="clear" w:color="auto" w:fill="FFFFFF"/>
      <w:lang w:val="uk-UA" w:eastAsia="ru-RU"/>
    </w:rPr>
  </w:style>
  <w:style w:type="paragraph" w:styleId="21">
    <w:name w:val="Body Text Indent 2"/>
    <w:basedOn w:val="a"/>
    <w:link w:val="22"/>
    <w:uiPriority w:val="99"/>
    <w:rsid w:val="000479D8"/>
    <w:pPr>
      <w:spacing w:after="120" w:line="480" w:lineRule="auto"/>
      <w:ind w:left="283"/>
    </w:pPr>
    <w:rPr>
      <w:sz w:val="24"/>
      <w:szCs w:val="24"/>
      <w:lang w:val="ru-RU"/>
    </w:rPr>
  </w:style>
  <w:style w:type="character" w:customStyle="1" w:styleId="22">
    <w:name w:val="Основной текст с отступом 2 Знак"/>
    <w:basedOn w:val="a0"/>
    <w:link w:val="21"/>
    <w:uiPriority w:val="99"/>
    <w:locked/>
    <w:rsid w:val="000479D8"/>
    <w:rPr>
      <w:rFonts w:eastAsia="Times New Roman" w:cs="Times New Roman"/>
      <w:lang w:eastAsia="ru-RU"/>
    </w:rPr>
  </w:style>
  <w:style w:type="paragraph" w:styleId="a7">
    <w:name w:val="Body Text"/>
    <w:basedOn w:val="a"/>
    <w:link w:val="a8"/>
    <w:uiPriority w:val="99"/>
    <w:rsid w:val="0044614F"/>
    <w:pPr>
      <w:spacing w:after="120"/>
    </w:pPr>
  </w:style>
  <w:style w:type="character" w:customStyle="1" w:styleId="a8">
    <w:name w:val="Основной текст Знак"/>
    <w:basedOn w:val="a0"/>
    <w:link w:val="a7"/>
    <w:uiPriority w:val="99"/>
    <w:locked/>
    <w:rsid w:val="0044614F"/>
    <w:rPr>
      <w:rFonts w:eastAsia="Times New Roman" w:cs="Times New Roman"/>
      <w:sz w:val="20"/>
      <w:szCs w:val="20"/>
      <w:lang w:val="uk-UA" w:eastAsia="ru-RU"/>
    </w:rPr>
  </w:style>
  <w:style w:type="paragraph" w:styleId="a9">
    <w:name w:val="Body Text Indent"/>
    <w:basedOn w:val="a"/>
    <w:link w:val="aa"/>
    <w:uiPriority w:val="99"/>
    <w:rsid w:val="0044614F"/>
    <w:pPr>
      <w:spacing w:after="120"/>
      <w:ind w:left="283"/>
    </w:pPr>
    <w:rPr>
      <w:sz w:val="24"/>
      <w:szCs w:val="24"/>
      <w:lang w:val="ru-RU"/>
    </w:rPr>
  </w:style>
  <w:style w:type="character" w:customStyle="1" w:styleId="aa">
    <w:name w:val="Основной текст с отступом Знак"/>
    <w:basedOn w:val="a0"/>
    <w:link w:val="a9"/>
    <w:uiPriority w:val="99"/>
    <w:locked/>
    <w:rsid w:val="0044614F"/>
    <w:rPr>
      <w:rFonts w:eastAsia="Times New Roman" w:cs="Times New Roman"/>
      <w:lang w:eastAsia="ru-RU"/>
    </w:rPr>
  </w:style>
  <w:style w:type="paragraph" w:styleId="HTML">
    <w:name w:val="HTML Preformatted"/>
    <w:basedOn w:val="a"/>
    <w:link w:val="HTML0"/>
    <w:uiPriority w:val="99"/>
    <w:rsid w:val="0044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locked/>
    <w:rsid w:val="0044614F"/>
    <w:rPr>
      <w:rFonts w:ascii="Courier New" w:hAnsi="Courier New" w:cs="Courier New"/>
      <w:sz w:val="20"/>
      <w:szCs w:val="20"/>
      <w:lang w:eastAsia="ru-RU"/>
    </w:rPr>
  </w:style>
  <w:style w:type="character" w:customStyle="1" w:styleId="spelle">
    <w:name w:val="spelle"/>
    <w:basedOn w:val="a0"/>
    <w:uiPriority w:val="99"/>
    <w:rsid w:val="0044614F"/>
    <w:rPr>
      <w:rFonts w:cs="Times New Roman"/>
    </w:rPr>
  </w:style>
  <w:style w:type="paragraph" w:customStyle="1" w:styleId="p1">
    <w:name w:val="p1"/>
    <w:basedOn w:val="a"/>
    <w:uiPriority w:val="99"/>
    <w:rsid w:val="0044614F"/>
    <w:pPr>
      <w:spacing w:before="100" w:beforeAutospacing="1" w:after="100" w:afterAutospacing="1"/>
    </w:pPr>
    <w:rPr>
      <w:sz w:val="24"/>
      <w:szCs w:val="24"/>
      <w:lang w:val="ru-RU"/>
    </w:rPr>
  </w:style>
  <w:style w:type="character" w:customStyle="1" w:styleId="shorttext">
    <w:name w:val="short_text"/>
    <w:basedOn w:val="a0"/>
    <w:uiPriority w:val="99"/>
    <w:rsid w:val="0044614F"/>
    <w:rPr>
      <w:rFonts w:cs="Times New Roman"/>
    </w:rPr>
  </w:style>
  <w:style w:type="paragraph" w:styleId="ab">
    <w:name w:val="No Spacing"/>
    <w:uiPriority w:val="99"/>
    <w:qFormat/>
    <w:rsid w:val="0022750D"/>
    <w:rPr>
      <w:rFonts w:ascii="Calibri" w:hAnsi="Calibri"/>
      <w:lang w:eastAsia="en-US"/>
    </w:rPr>
  </w:style>
  <w:style w:type="paragraph" w:customStyle="1" w:styleId="FR2">
    <w:name w:val="FR2"/>
    <w:uiPriority w:val="99"/>
    <w:rsid w:val="00965CF6"/>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ac">
    <w:name w:val="List Paragraph"/>
    <w:basedOn w:val="a"/>
    <w:link w:val="ad"/>
    <w:uiPriority w:val="34"/>
    <w:qFormat/>
    <w:rsid w:val="009C00BB"/>
    <w:pPr>
      <w:ind w:left="720"/>
      <w:contextualSpacing/>
    </w:pPr>
  </w:style>
  <w:style w:type="paragraph" w:styleId="ae">
    <w:name w:val="header"/>
    <w:basedOn w:val="a"/>
    <w:link w:val="af"/>
    <w:uiPriority w:val="99"/>
    <w:rsid w:val="001F4CC5"/>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1F4CC5"/>
    <w:rPr>
      <w:rFonts w:eastAsia="Times New Roman" w:cs="Times New Roman"/>
      <w:lang w:val="uk-UA"/>
    </w:rPr>
  </w:style>
  <w:style w:type="character" w:customStyle="1" w:styleId="atn">
    <w:name w:val="atn"/>
    <w:basedOn w:val="a0"/>
    <w:uiPriority w:val="99"/>
    <w:rsid w:val="00A96CB9"/>
    <w:rPr>
      <w:rFonts w:cs="Times New Roman"/>
    </w:rPr>
  </w:style>
  <w:style w:type="character" w:customStyle="1" w:styleId="submenu-table">
    <w:name w:val="submenu-table"/>
    <w:basedOn w:val="a0"/>
    <w:uiPriority w:val="99"/>
    <w:rsid w:val="00F849E5"/>
    <w:rPr>
      <w:rFonts w:cs="Times New Roman"/>
    </w:rPr>
  </w:style>
  <w:style w:type="paragraph" w:styleId="23">
    <w:name w:val="Body Text 2"/>
    <w:basedOn w:val="a"/>
    <w:link w:val="24"/>
    <w:uiPriority w:val="99"/>
    <w:rsid w:val="00F849E5"/>
    <w:pPr>
      <w:spacing w:after="120" w:line="480" w:lineRule="auto"/>
    </w:pPr>
  </w:style>
  <w:style w:type="character" w:customStyle="1" w:styleId="24">
    <w:name w:val="Основной текст 2 Знак"/>
    <w:basedOn w:val="a0"/>
    <w:link w:val="23"/>
    <w:uiPriority w:val="99"/>
    <w:locked/>
    <w:rsid w:val="00F849E5"/>
    <w:rPr>
      <w:rFonts w:eastAsia="Times New Roman" w:cs="Times New Roman"/>
      <w:sz w:val="20"/>
      <w:szCs w:val="20"/>
      <w:lang w:val="uk-UA" w:eastAsia="ru-RU"/>
    </w:rPr>
  </w:style>
  <w:style w:type="character" w:customStyle="1" w:styleId="block">
    <w:name w:val="block"/>
    <w:basedOn w:val="a0"/>
    <w:uiPriority w:val="99"/>
    <w:rsid w:val="004F451D"/>
    <w:rPr>
      <w:rFonts w:cs="Times New Roman"/>
    </w:rPr>
  </w:style>
  <w:style w:type="paragraph" w:styleId="af0">
    <w:name w:val="footer"/>
    <w:basedOn w:val="a"/>
    <w:link w:val="af1"/>
    <w:uiPriority w:val="99"/>
    <w:semiHidden/>
    <w:rsid w:val="00C02C18"/>
    <w:pPr>
      <w:tabs>
        <w:tab w:val="center" w:pos="4677"/>
        <w:tab w:val="right" w:pos="9355"/>
      </w:tabs>
    </w:pPr>
    <w:rPr>
      <w:sz w:val="24"/>
      <w:szCs w:val="24"/>
      <w:lang w:val="ru-RU"/>
    </w:rPr>
  </w:style>
  <w:style w:type="character" w:customStyle="1" w:styleId="af1">
    <w:name w:val="Нижний колонтитул Знак"/>
    <w:basedOn w:val="a0"/>
    <w:link w:val="af0"/>
    <w:uiPriority w:val="99"/>
    <w:semiHidden/>
    <w:locked/>
    <w:rsid w:val="00C02C18"/>
    <w:rPr>
      <w:rFonts w:eastAsia="Times New Roman" w:cs="Times New Roman"/>
      <w:lang w:eastAsia="ru-RU"/>
    </w:rPr>
  </w:style>
  <w:style w:type="paragraph" w:styleId="af2">
    <w:name w:val="Balloon Text"/>
    <w:basedOn w:val="a"/>
    <w:link w:val="af3"/>
    <w:uiPriority w:val="99"/>
    <w:semiHidden/>
    <w:rsid w:val="00AE2725"/>
    <w:rPr>
      <w:rFonts w:ascii="Tahoma" w:hAnsi="Tahoma" w:cs="Tahoma"/>
      <w:sz w:val="16"/>
      <w:szCs w:val="16"/>
    </w:rPr>
  </w:style>
  <w:style w:type="character" w:customStyle="1" w:styleId="af3">
    <w:name w:val="Текст выноски Знак"/>
    <w:basedOn w:val="a0"/>
    <w:link w:val="af2"/>
    <w:uiPriority w:val="99"/>
    <w:semiHidden/>
    <w:locked/>
    <w:rsid w:val="00AE2725"/>
    <w:rPr>
      <w:rFonts w:ascii="Tahoma" w:hAnsi="Tahoma" w:cs="Tahoma"/>
      <w:sz w:val="16"/>
      <w:szCs w:val="16"/>
      <w:lang w:val="uk-UA" w:eastAsia="ru-RU"/>
    </w:rPr>
  </w:style>
  <w:style w:type="character" w:customStyle="1" w:styleId="st">
    <w:name w:val="st"/>
    <w:basedOn w:val="a0"/>
    <w:uiPriority w:val="99"/>
    <w:rsid w:val="00B11D8F"/>
    <w:rPr>
      <w:rFonts w:cs="Times New Roman"/>
    </w:rPr>
  </w:style>
  <w:style w:type="character" w:styleId="af4">
    <w:name w:val="Emphasis"/>
    <w:basedOn w:val="a0"/>
    <w:uiPriority w:val="20"/>
    <w:qFormat/>
    <w:rsid w:val="00B11D8F"/>
    <w:rPr>
      <w:rFonts w:cs="Times New Roman"/>
      <w:i/>
      <w:iCs/>
    </w:rPr>
  </w:style>
  <w:style w:type="paragraph" w:customStyle="1" w:styleId="dani">
    <w:name w:val="dani"/>
    <w:basedOn w:val="a"/>
    <w:uiPriority w:val="99"/>
    <w:rsid w:val="0081162D"/>
    <w:pPr>
      <w:spacing w:before="100" w:beforeAutospacing="1" w:after="100" w:afterAutospacing="1"/>
    </w:pPr>
    <w:rPr>
      <w:sz w:val="24"/>
      <w:szCs w:val="24"/>
      <w:lang w:val="ru-RU"/>
    </w:rPr>
  </w:style>
  <w:style w:type="character" w:styleId="af5">
    <w:name w:val="Strong"/>
    <w:basedOn w:val="a0"/>
    <w:uiPriority w:val="99"/>
    <w:qFormat/>
    <w:rsid w:val="0081162D"/>
    <w:rPr>
      <w:rFonts w:cs="Times New Roman"/>
      <w:b/>
      <w:bCs/>
    </w:rPr>
  </w:style>
  <w:style w:type="character" w:customStyle="1" w:styleId="ad">
    <w:name w:val="Абзац списка Знак"/>
    <w:link w:val="ac"/>
    <w:uiPriority w:val="34"/>
    <w:locked/>
    <w:rsid w:val="007A2C65"/>
    <w:rPr>
      <w:rFonts w:eastAsia="Times New Roman"/>
      <w:sz w:val="20"/>
      <w:szCs w:val="20"/>
      <w:lang w:val="uk-UA"/>
    </w:rPr>
  </w:style>
  <w:style w:type="character" w:customStyle="1" w:styleId="personname">
    <w:name w:val="person_name"/>
    <w:basedOn w:val="a0"/>
    <w:rsid w:val="007A2C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6E3D"/>
    <w:rPr>
      <w:rFonts w:eastAsia="Times New Roman"/>
      <w:sz w:val="20"/>
      <w:szCs w:val="20"/>
      <w:lang w:val="uk-UA"/>
    </w:rPr>
  </w:style>
  <w:style w:type="paragraph" w:styleId="1">
    <w:name w:val="heading 1"/>
    <w:basedOn w:val="a"/>
    <w:next w:val="a"/>
    <w:link w:val="10"/>
    <w:uiPriority w:val="99"/>
    <w:qFormat/>
    <w:rsid w:val="000479D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65CF6"/>
    <w:pPr>
      <w:keepNext/>
      <w:spacing w:before="240" w:after="60"/>
      <w:outlineLvl w:val="1"/>
    </w:pPr>
    <w:rPr>
      <w:rFonts w:ascii="Arial" w:hAnsi="Arial" w:cs="Arial"/>
      <w:b/>
      <w:bCs/>
      <w:i/>
      <w:iCs/>
      <w:sz w:val="28"/>
      <w:szCs w:val="28"/>
      <w:lang w:val="ru-RU"/>
    </w:rPr>
  </w:style>
  <w:style w:type="paragraph" w:styleId="3">
    <w:name w:val="heading 3"/>
    <w:basedOn w:val="a"/>
    <w:next w:val="a"/>
    <w:link w:val="30"/>
    <w:uiPriority w:val="99"/>
    <w:qFormat/>
    <w:rsid w:val="001F4CC5"/>
    <w:pPr>
      <w:keepNext/>
      <w:keepLines/>
      <w:spacing w:before="200"/>
      <w:outlineLvl w:val="2"/>
    </w:pPr>
    <w:rPr>
      <w:rFonts w:ascii="Cambria" w:hAnsi="Cambria"/>
      <w:b/>
      <w:bCs/>
      <w:color w:val="4F81BD"/>
    </w:rPr>
  </w:style>
  <w:style w:type="paragraph" w:styleId="4">
    <w:name w:val="heading 4"/>
    <w:basedOn w:val="a"/>
    <w:next w:val="a"/>
    <w:link w:val="40"/>
    <w:uiPriority w:val="99"/>
    <w:qFormat/>
    <w:rsid w:val="00A60412"/>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0479D8"/>
    <w:pPr>
      <w:spacing w:before="240" w:after="60"/>
      <w:outlineLvl w:val="4"/>
    </w:pPr>
    <w:rPr>
      <w:rFonts w:ascii="Calibri" w:hAnsi="Calibri"/>
      <w:b/>
      <w:bCs/>
      <w:i/>
      <w:iCs/>
      <w:sz w:val="26"/>
      <w:szCs w:val="26"/>
      <w:lang w:val="ru-RU"/>
    </w:rPr>
  </w:style>
  <w:style w:type="paragraph" w:styleId="6">
    <w:name w:val="heading 6"/>
    <w:basedOn w:val="a"/>
    <w:next w:val="a"/>
    <w:link w:val="60"/>
    <w:uiPriority w:val="99"/>
    <w:qFormat/>
    <w:rsid w:val="00F849E5"/>
    <w:pPr>
      <w:keepNext/>
      <w:keepLines/>
      <w:spacing w:before="200"/>
      <w:outlineLvl w:val="5"/>
    </w:pPr>
    <w:rPr>
      <w:rFonts w:ascii="Cambria" w:hAnsi="Cambria"/>
      <w:i/>
      <w:iCs/>
      <w:color w:val="243F60"/>
    </w:rPr>
  </w:style>
  <w:style w:type="paragraph" w:styleId="8">
    <w:name w:val="heading 8"/>
    <w:basedOn w:val="a"/>
    <w:next w:val="a"/>
    <w:link w:val="80"/>
    <w:uiPriority w:val="99"/>
    <w:qFormat/>
    <w:rsid w:val="0044614F"/>
    <w:pPr>
      <w:spacing w:before="240" w:after="60"/>
      <w:outlineLvl w:val="7"/>
    </w:pPr>
    <w:rPr>
      <w:rFonts w:ascii="Calibri" w:hAnsi="Calibri"/>
      <w:i/>
      <w:iCs/>
      <w:sz w:val="24"/>
      <w:szCs w:val="24"/>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79D8"/>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965CF6"/>
    <w:rPr>
      <w:rFonts w:ascii="Arial" w:hAnsi="Arial" w:cs="Arial"/>
      <w:b/>
      <w:bCs/>
      <w:i/>
      <w:iCs/>
      <w:sz w:val="28"/>
      <w:szCs w:val="28"/>
      <w:lang w:eastAsia="ru-RU"/>
    </w:rPr>
  </w:style>
  <w:style w:type="character" w:customStyle="1" w:styleId="30">
    <w:name w:val="Заголовок 3 Знак"/>
    <w:basedOn w:val="a0"/>
    <w:link w:val="3"/>
    <w:uiPriority w:val="99"/>
    <w:semiHidden/>
    <w:locked/>
    <w:rsid w:val="001F4CC5"/>
    <w:rPr>
      <w:rFonts w:ascii="Cambria" w:hAnsi="Cambria" w:cs="Times New Roman"/>
      <w:b/>
      <w:bCs/>
      <w:color w:val="4F81BD"/>
      <w:sz w:val="20"/>
      <w:szCs w:val="20"/>
      <w:lang w:val="uk-UA" w:eastAsia="ru-RU"/>
    </w:rPr>
  </w:style>
  <w:style w:type="character" w:customStyle="1" w:styleId="40">
    <w:name w:val="Заголовок 4 Знак"/>
    <w:basedOn w:val="a0"/>
    <w:link w:val="4"/>
    <w:uiPriority w:val="99"/>
    <w:semiHidden/>
    <w:locked/>
    <w:rsid w:val="00A60412"/>
    <w:rPr>
      <w:rFonts w:ascii="Calibri" w:hAnsi="Calibri" w:cs="Times New Roman"/>
      <w:b/>
      <w:bCs/>
      <w:sz w:val="28"/>
      <w:szCs w:val="28"/>
      <w:lang w:val="uk-UA" w:eastAsia="ru-RU"/>
    </w:rPr>
  </w:style>
  <w:style w:type="character" w:customStyle="1" w:styleId="50">
    <w:name w:val="Заголовок 5 Знак"/>
    <w:basedOn w:val="a0"/>
    <w:link w:val="5"/>
    <w:uiPriority w:val="99"/>
    <w:locked/>
    <w:rsid w:val="000479D8"/>
    <w:rPr>
      <w:rFonts w:ascii="Calibri" w:hAnsi="Calibri" w:cs="Times New Roman"/>
      <w:b/>
      <w:bCs/>
      <w:i/>
      <w:iCs/>
      <w:sz w:val="26"/>
      <w:szCs w:val="26"/>
      <w:lang w:eastAsia="ru-RU"/>
    </w:rPr>
  </w:style>
  <w:style w:type="character" w:customStyle="1" w:styleId="60">
    <w:name w:val="Заголовок 6 Знак"/>
    <w:basedOn w:val="a0"/>
    <w:link w:val="6"/>
    <w:uiPriority w:val="99"/>
    <w:semiHidden/>
    <w:locked/>
    <w:rsid w:val="00F849E5"/>
    <w:rPr>
      <w:rFonts w:ascii="Cambria" w:hAnsi="Cambria" w:cs="Times New Roman"/>
      <w:i/>
      <w:iCs/>
      <w:color w:val="243F60"/>
      <w:sz w:val="20"/>
      <w:szCs w:val="20"/>
      <w:lang w:val="uk-UA" w:eastAsia="ru-RU"/>
    </w:rPr>
  </w:style>
  <w:style w:type="character" w:customStyle="1" w:styleId="80">
    <w:name w:val="Заголовок 8 Знак"/>
    <w:basedOn w:val="a0"/>
    <w:link w:val="8"/>
    <w:uiPriority w:val="99"/>
    <w:locked/>
    <w:rsid w:val="0044614F"/>
    <w:rPr>
      <w:rFonts w:ascii="Calibri" w:hAnsi="Calibri" w:cs="Times New Roman"/>
      <w:i/>
      <w:iCs/>
      <w:lang w:eastAsia="ru-RU"/>
    </w:rPr>
  </w:style>
  <w:style w:type="paragraph" w:customStyle="1" w:styleId="11">
    <w:name w:val="Стиль1"/>
    <w:basedOn w:val="a"/>
    <w:autoRedefine/>
    <w:uiPriority w:val="99"/>
    <w:rsid w:val="001837EA"/>
    <w:pPr>
      <w:spacing w:after="200"/>
    </w:pPr>
    <w:rPr>
      <w:szCs w:val="22"/>
      <w:lang w:val="en-US" w:eastAsia="en-US"/>
    </w:rPr>
  </w:style>
  <w:style w:type="paragraph" w:customStyle="1" w:styleId="new">
    <w:name w:val="new"/>
    <w:basedOn w:val="a"/>
    <w:uiPriority w:val="99"/>
    <w:rsid w:val="00DE3038"/>
    <w:pPr>
      <w:spacing w:before="240" w:line="255" w:lineRule="atLeast"/>
      <w:ind w:firstLine="240"/>
    </w:pPr>
    <w:rPr>
      <w:rFonts w:ascii="Verdana" w:hAnsi="Verdana"/>
      <w:color w:val="002F17"/>
      <w:lang w:val="ru-RU"/>
    </w:rPr>
  </w:style>
  <w:style w:type="character" w:styleId="a3">
    <w:name w:val="Hyperlink"/>
    <w:basedOn w:val="a0"/>
    <w:uiPriority w:val="99"/>
    <w:rsid w:val="00DE3038"/>
    <w:rPr>
      <w:rFonts w:ascii="Verdana" w:hAnsi="Verdana" w:cs="Times New Roman"/>
      <w:color w:val="6B5742"/>
      <w:sz w:val="20"/>
      <w:szCs w:val="20"/>
      <w:u w:val="single"/>
    </w:rPr>
  </w:style>
  <w:style w:type="paragraph" w:styleId="a4">
    <w:name w:val="Normal (Web)"/>
    <w:basedOn w:val="a"/>
    <w:uiPriority w:val="99"/>
    <w:rsid w:val="00DE3038"/>
    <w:pPr>
      <w:spacing w:line="255" w:lineRule="atLeast"/>
      <w:ind w:firstLine="240"/>
    </w:pPr>
    <w:rPr>
      <w:rFonts w:ascii="Verdana" w:hAnsi="Verdana"/>
      <w:color w:val="002F17"/>
      <w:lang w:val="ru-RU"/>
    </w:rPr>
  </w:style>
  <w:style w:type="character" w:customStyle="1" w:styleId="hps">
    <w:name w:val="hps"/>
    <w:basedOn w:val="a0"/>
    <w:uiPriority w:val="99"/>
    <w:rsid w:val="001636B6"/>
    <w:rPr>
      <w:rFonts w:cs="Times New Roman"/>
    </w:rPr>
  </w:style>
  <w:style w:type="paragraph" w:styleId="a5">
    <w:name w:val="Subtitle"/>
    <w:basedOn w:val="a"/>
    <w:link w:val="a6"/>
    <w:uiPriority w:val="99"/>
    <w:qFormat/>
    <w:rsid w:val="000479D8"/>
    <w:pPr>
      <w:shd w:val="clear" w:color="auto" w:fill="FFFFFF"/>
      <w:spacing w:line="360" w:lineRule="auto"/>
      <w:ind w:left="21" w:firstLine="547"/>
      <w:jc w:val="center"/>
    </w:pPr>
    <w:rPr>
      <w:color w:val="000000"/>
      <w:spacing w:val="-4"/>
      <w:sz w:val="28"/>
      <w:szCs w:val="28"/>
    </w:rPr>
  </w:style>
  <w:style w:type="character" w:customStyle="1" w:styleId="a6">
    <w:name w:val="Подзаголовок Знак"/>
    <w:basedOn w:val="a0"/>
    <w:link w:val="a5"/>
    <w:uiPriority w:val="99"/>
    <w:locked/>
    <w:rsid w:val="000479D8"/>
    <w:rPr>
      <w:rFonts w:eastAsia="Times New Roman" w:cs="Times New Roman"/>
      <w:color w:val="000000"/>
      <w:spacing w:val="-4"/>
      <w:sz w:val="28"/>
      <w:szCs w:val="28"/>
      <w:shd w:val="clear" w:color="auto" w:fill="FFFFFF"/>
      <w:lang w:val="uk-UA" w:eastAsia="ru-RU"/>
    </w:rPr>
  </w:style>
  <w:style w:type="paragraph" w:styleId="21">
    <w:name w:val="Body Text Indent 2"/>
    <w:basedOn w:val="a"/>
    <w:link w:val="22"/>
    <w:uiPriority w:val="99"/>
    <w:rsid w:val="000479D8"/>
    <w:pPr>
      <w:spacing w:after="120" w:line="480" w:lineRule="auto"/>
      <w:ind w:left="283"/>
    </w:pPr>
    <w:rPr>
      <w:sz w:val="24"/>
      <w:szCs w:val="24"/>
      <w:lang w:val="ru-RU"/>
    </w:rPr>
  </w:style>
  <w:style w:type="character" w:customStyle="1" w:styleId="22">
    <w:name w:val="Основной текст с отступом 2 Знак"/>
    <w:basedOn w:val="a0"/>
    <w:link w:val="21"/>
    <w:uiPriority w:val="99"/>
    <w:locked/>
    <w:rsid w:val="000479D8"/>
    <w:rPr>
      <w:rFonts w:eastAsia="Times New Roman" w:cs="Times New Roman"/>
      <w:lang w:eastAsia="ru-RU"/>
    </w:rPr>
  </w:style>
  <w:style w:type="paragraph" w:styleId="a7">
    <w:name w:val="Body Text"/>
    <w:basedOn w:val="a"/>
    <w:link w:val="a8"/>
    <w:uiPriority w:val="99"/>
    <w:rsid w:val="0044614F"/>
    <w:pPr>
      <w:spacing w:after="120"/>
    </w:pPr>
  </w:style>
  <w:style w:type="character" w:customStyle="1" w:styleId="a8">
    <w:name w:val="Основной текст Знак"/>
    <w:basedOn w:val="a0"/>
    <w:link w:val="a7"/>
    <w:uiPriority w:val="99"/>
    <w:locked/>
    <w:rsid w:val="0044614F"/>
    <w:rPr>
      <w:rFonts w:eastAsia="Times New Roman" w:cs="Times New Roman"/>
      <w:sz w:val="20"/>
      <w:szCs w:val="20"/>
      <w:lang w:val="uk-UA" w:eastAsia="ru-RU"/>
    </w:rPr>
  </w:style>
  <w:style w:type="paragraph" w:styleId="a9">
    <w:name w:val="Body Text Indent"/>
    <w:basedOn w:val="a"/>
    <w:link w:val="aa"/>
    <w:uiPriority w:val="99"/>
    <w:rsid w:val="0044614F"/>
    <w:pPr>
      <w:spacing w:after="120"/>
      <w:ind w:left="283"/>
    </w:pPr>
    <w:rPr>
      <w:sz w:val="24"/>
      <w:szCs w:val="24"/>
      <w:lang w:val="ru-RU"/>
    </w:rPr>
  </w:style>
  <w:style w:type="character" w:customStyle="1" w:styleId="aa">
    <w:name w:val="Основной текст с отступом Знак"/>
    <w:basedOn w:val="a0"/>
    <w:link w:val="a9"/>
    <w:uiPriority w:val="99"/>
    <w:locked/>
    <w:rsid w:val="0044614F"/>
    <w:rPr>
      <w:rFonts w:eastAsia="Times New Roman" w:cs="Times New Roman"/>
      <w:lang w:eastAsia="ru-RU"/>
    </w:rPr>
  </w:style>
  <w:style w:type="paragraph" w:styleId="HTML">
    <w:name w:val="HTML Preformatted"/>
    <w:basedOn w:val="a"/>
    <w:link w:val="HTML0"/>
    <w:uiPriority w:val="99"/>
    <w:rsid w:val="00446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locked/>
    <w:rsid w:val="0044614F"/>
    <w:rPr>
      <w:rFonts w:ascii="Courier New" w:hAnsi="Courier New" w:cs="Courier New"/>
      <w:sz w:val="20"/>
      <w:szCs w:val="20"/>
      <w:lang w:eastAsia="ru-RU"/>
    </w:rPr>
  </w:style>
  <w:style w:type="character" w:customStyle="1" w:styleId="spelle">
    <w:name w:val="spelle"/>
    <w:basedOn w:val="a0"/>
    <w:uiPriority w:val="99"/>
    <w:rsid w:val="0044614F"/>
    <w:rPr>
      <w:rFonts w:cs="Times New Roman"/>
    </w:rPr>
  </w:style>
  <w:style w:type="paragraph" w:customStyle="1" w:styleId="p1">
    <w:name w:val="p1"/>
    <w:basedOn w:val="a"/>
    <w:uiPriority w:val="99"/>
    <w:rsid w:val="0044614F"/>
    <w:pPr>
      <w:spacing w:before="100" w:beforeAutospacing="1" w:after="100" w:afterAutospacing="1"/>
    </w:pPr>
    <w:rPr>
      <w:sz w:val="24"/>
      <w:szCs w:val="24"/>
      <w:lang w:val="ru-RU"/>
    </w:rPr>
  </w:style>
  <w:style w:type="character" w:customStyle="1" w:styleId="shorttext">
    <w:name w:val="short_text"/>
    <w:basedOn w:val="a0"/>
    <w:uiPriority w:val="99"/>
    <w:rsid w:val="0044614F"/>
    <w:rPr>
      <w:rFonts w:cs="Times New Roman"/>
    </w:rPr>
  </w:style>
  <w:style w:type="paragraph" w:styleId="ab">
    <w:name w:val="No Spacing"/>
    <w:uiPriority w:val="99"/>
    <w:qFormat/>
    <w:rsid w:val="0022750D"/>
    <w:rPr>
      <w:rFonts w:ascii="Calibri" w:hAnsi="Calibri"/>
      <w:lang w:eastAsia="en-US"/>
    </w:rPr>
  </w:style>
  <w:style w:type="paragraph" w:customStyle="1" w:styleId="FR2">
    <w:name w:val="FR2"/>
    <w:uiPriority w:val="99"/>
    <w:rsid w:val="00965CF6"/>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paragraph" w:styleId="ac">
    <w:name w:val="List Paragraph"/>
    <w:basedOn w:val="a"/>
    <w:link w:val="ad"/>
    <w:uiPriority w:val="34"/>
    <w:qFormat/>
    <w:rsid w:val="009C00BB"/>
    <w:pPr>
      <w:ind w:left="720"/>
      <w:contextualSpacing/>
    </w:pPr>
  </w:style>
  <w:style w:type="paragraph" w:styleId="ae">
    <w:name w:val="header"/>
    <w:basedOn w:val="a"/>
    <w:link w:val="af"/>
    <w:uiPriority w:val="99"/>
    <w:rsid w:val="001F4CC5"/>
    <w:pPr>
      <w:tabs>
        <w:tab w:val="center" w:pos="4677"/>
        <w:tab w:val="right" w:pos="9355"/>
      </w:tabs>
    </w:pPr>
    <w:rPr>
      <w:sz w:val="24"/>
      <w:szCs w:val="24"/>
    </w:rPr>
  </w:style>
  <w:style w:type="character" w:customStyle="1" w:styleId="af">
    <w:name w:val="Верхний колонтитул Знак"/>
    <w:basedOn w:val="a0"/>
    <w:link w:val="ae"/>
    <w:uiPriority w:val="99"/>
    <w:locked/>
    <w:rsid w:val="001F4CC5"/>
    <w:rPr>
      <w:rFonts w:eastAsia="Times New Roman" w:cs="Times New Roman"/>
      <w:lang w:val="uk-UA"/>
    </w:rPr>
  </w:style>
  <w:style w:type="character" w:customStyle="1" w:styleId="atn">
    <w:name w:val="atn"/>
    <w:basedOn w:val="a0"/>
    <w:uiPriority w:val="99"/>
    <w:rsid w:val="00A96CB9"/>
    <w:rPr>
      <w:rFonts w:cs="Times New Roman"/>
    </w:rPr>
  </w:style>
  <w:style w:type="character" w:customStyle="1" w:styleId="submenu-table">
    <w:name w:val="submenu-table"/>
    <w:basedOn w:val="a0"/>
    <w:uiPriority w:val="99"/>
    <w:rsid w:val="00F849E5"/>
    <w:rPr>
      <w:rFonts w:cs="Times New Roman"/>
    </w:rPr>
  </w:style>
  <w:style w:type="paragraph" w:styleId="23">
    <w:name w:val="Body Text 2"/>
    <w:basedOn w:val="a"/>
    <w:link w:val="24"/>
    <w:uiPriority w:val="99"/>
    <w:rsid w:val="00F849E5"/>
    <w:pPr>
      <w:spacing w:after="120" w:line="480" w:lineRule="auto"/>
    </w:pPr>
  </w:style>
  <w:style w:type="character" w:customStyle="1" w:styleId="24">
    <w:name w:val="Основной текст 2 Знак"/>
    <w:basedOn w:val="a0"/>
    <w:link w:val="23"/>
    <w:uiPriority w:val="99"/>
    <w:locked/>
    <w:rsid w:val="00F849E5"/>
    <w:rPr>
      <w:rFonts w:eastAsia="Times New Roman" w:cs="Times New Roman"/>
      <w:sz w:val="20"/>
      <w:szCs w:val="20"/>
      <w:lang w:val="uk-UA" w:eastAsia="ru-RU"/>
    </w:rPr>
  </w:style>
  <w:style w:type="character" w:customStyle="1" w:styleId="block">
    <w:name w:val="block"/>
    <w:basedOn w:val="a0"/>
    <w:uiPriority w:val="99"/>
    <w:rsid w:val="004F451D"/>
    <w:rPr>
      <w:rFonts w:cs="Times New Roman"/>
    </w:rPr>
  </w:style>
  <w:style w:type="paragraph" w:styleId="af0">
    <w:name w:val="footer"/>
    <w:basedOn w:val="a"/>
    <w:link w:val="af1"/>
    <w:uiPriority w:val="99"/>
    <w:semiHidden/>
    <w:rsid w:val="00C02C18"/>
    <w:pPr>
      <w:tabs>
        <w:tab w:val="center" w:pos="4677"/>
        <w:tab w:val="right" w:pos="9355"/>
      </w:tabs>
    </w:pPr>
    <w:rPr>
      <w:sz w:val="24"/>
      <w:szCs w:val="24"/>
      <w:lang w:val="ru-RU"/>
    </w:rPr>
  </w:style>
  <w:style w:type="character" w:customStyle="1" w:styleId="af1">
    <w:name w:val="Нижний колонтитул Знак"/>
    <w:basedOn w:val="a0"/>
    <w:link w:val="af0"/>
    <w:uiPriority w:val="99"/>
    <w:semiHidden/>
    <w:locked/>
    <w:rsid w:val="00C02C18"/>
    <w:rPr>
      <w:rFonts w:eastAsia="Times New Roman" w:cs="Times New Roman"/>
      <w:lang w:eastAsia="ru-RU"/>
    </w:rPr>
  </w:style>
  <w:style w:type="paragraph" w:styleId="af2">
    <w:name w:val="Balloon Text"/>
    <w:basedOn w:val="a"/>
    <w:link w:val="af3"/>
    <w:uiPriority w:val="99"/>
    <w:semiHidden/>
    <w:rsid w:val="00AE2725"/>
    <w:rPr>
      <w:rFonts w:ascii="Tahoma" w:hAnsi="Tahoma" w:cs="Tahoma"/>
      <w:sz w:val="16"/>
      <w:szCs w:val="16"/>
    </w:rPr>
  </w:style>
  <w:style w:type="character" w:customStyle="1" w:styleId="af3">
    <w:name w:val="Текст выноски Знак"/>
    <w:basedOn w:val="a0"/>
    <w:link w:val="af2"/>
    <w:uiPriority w:val="99"/>
    <w:semiHidden/>
    <w:locked/>
    <w:rsid w:val="00AE2725"/>
    <w:rPr>
      <w:rFonts w:ascii="Tahoma" w:hAnsi="Tahoma" w:cs="Tahoma"/>
      <w:sz w:val="16"/>
      <w:szCs w:val="16"/>
      <w:lang w:val="uk-UA" w:eastAsia="ru-RU"/>
    </w:rPr>
  </w:style>
  <w:style w:type="character" w:customStyle="1" w:styleId="st">
    <w:name w:val="st"/>
    <w:basedOn w:val="a0"/>
    <w:uiPriority w:val="99"/>
    <w:rsid w:val="00B11D8F"/>
    <w:rPr>
      <w:rFonts w:cs="Times New Roman"/>
    </w:rPr>
  </w:style>
  <w:style w:type="character" w:styleId="af4">
    <w:name w:val="Emphasis"/>
    <w:basedOn w:val="a0"/>
    <w:uiPriority w:val="20"/>
    <w:qFormat/>
    <w:rsid w:val="00B11D8F"/>
    <w:rPr>
      <w:rFonts w:cs="Times New Roman"/>
      <w:i/>
      <w:iCs/>
    </w:rPr>
  </w:style>
  <w:style w:type="paragraph" w:customStyle="1" w:styleId="dani">
    <w:name w:val="dani"/>
    <w:basedOn w:val="a"/>
    <w:uiPriority w:val="99"/>
    <w:rsid w:val="0081162D"/>
    <w:pPr>
      <w:spacing w:before="100" w:beforeAutospacing="1" w:after="100" w:afterAutospacing="1"/>
    </w:pPr>
    <w:rPr>
      <w:sz w:val="24"/>
      <w:szCs w:val="24"/>
      <w:lang w:val="ru-RU"/>
    </w:rPr>
  </w:style>
  <w:style w:type="character" w:styleId="af5">
    <w:name w:val="Strong"/>
    <w:basedOn w:val="a0"/>
    <w:uiPriority w:val="99"/>
    <w:qFormat/>
    <w:rsid w:val="0081162D"/>
    <w:rPr>
      <w:rFonts w:cs="Times New Roman"/>
      <w:b/>
      <w:bCs/>
    </w:rPr>
  </w:style>
  <w:style w:type="character" w:customStyle="1" w:styleId="ad">
    <w:name w:val="Абзац списка Знак"/>
    <w:link w:val="ac"/>
    <w:uiPriority w:val="34"/>
    <w:locked/>
    <w:rsid w:val="007A2C65"/>
    <w:rPr>
      <w:rFonts w:eastAsia="Times New Roman"/>
      <w:sz w:val="20"/>
      <w:szCs w:val="20"/>
      <w:lang w:val="uk-UA"/>
    </w:rPr>
  </w:style>
  <w:style w:type="character" w:customStyle="1" w:styleId="personname">
    <w:name w:val="person_name"/>
    <w:basedOn w:val="a0"/>
    <w:rsid w:val="007A2C65"/>
  </w:style>
</w:styles>
</file>

<file path=word/webSettings.xml><?xml version="1.0" encoding="utf-8"?>
<w:webSettings xmlns:r="http://schemas.openxmlformats.org/officeDocument/2006/relationships" xmlns:w="http://schemas.openxmlformats.org/wordprocessingml/2006/main">
  <w:divs>
    <w:div w:id="27070555">
      <w:bodyDiv w:val="1"/>
      <w:marLeft w:val="0"/>
      <w:marRight w:val="0"/>
      <w:marTop w:val="0"/>
      <w:marBottom w:val="0"/>
      <w:divBdr>
        <w:top w:val="none" w:sz="0" w:space="0" w:color="auto"/>
        <w:left w:val="none" w:sz="0" w:space="0" w:color="auto"/>
        <w:bottom w:val="none" w:sz="0" w:space="0" w:color="auto"/>
        <w:right w:val="none" w:sz="0" w:space="0" w:color="auto"/>
      </w:divBdr>
    </w:div>
    <w:div w:id="60951614">
      <w:bodyDiv w:val="1"/>
      <w:marLeft w:val="0"/>
      <w:marRight w:val="0"/>
      <w:marTop w:val="0"/>
      <w:marBottom w:val="0"/>
      <w:divBdr>
        <w:top w:val="none" w:sz="0" w:space="0" w:color="auto"/>
        <w:left w:val="none" w:sz="0" w:space="0" w:color="auto"/>
        <w:bottom w:val="none" w:sz="0" w:space="0" w:color="auto"/>
        <w:right w:val="none" w:sz="0" w:space="0" w:color="auto"/>
      </w:divBdr>
    </w:div>
    <w:div w:id="102455189">
      <w:bodyDiv w:val="1"/>
      <w:marLeft w:val="0"/>
      <w:marRight w:val="0"/>
      <w:marTop w:val="0"/>
      <w:marBottom w:val="0"/>
      <w:divBdr>
        <w:top w:val="none" w:sz="0" w:space="0" w:color="auto"/>
        <w:left w:val="none" w:sz="0" w:space="0" w:color="auto"/>
        <w:bottom w:val="none" w:sz="0" w:space="0" w:color="auto"/>
        <w:right w:val="none" w:sz="0" w:space="0" w:color="auto"/>
      </w:divBdr>
    </w:div>
    <w:div w:id="106583135">
      <w:bodyDiv w:val="1"/>
      <w:marLeft w:val="0"/>
      <w:marRight w:val="0"/>
      <w:marTop w:val="0"/>
      <w:marBottom w:val="0"/>
      <w:divBdr>
        <w:top w:val="none" w:sz="0" w:space="0" w:color="auto"/>
        <w:left w:val="none" w:sz="0" w:space="0" w:color="auto"/>
        <w:bottom w:val="none" w:sz="0" w:space="0" w:color="auto"/>
        <w:right w:val="none" w:sz="0" w:space="0" w:color="auto"/>
      </w:divBdr>
      <w:divsChild>
        <w:div w:id="1484084917">
          <w:marLeft w:val="0"/>
          <w:marRight w:val="0"/>
          <w:marTop w:val="30"/>
          <w:marBottom w:val="30"/>
          <w:divBdr>
            <w:top w:val="none" w:sz="0" w:space="0" w:color="auto"/>
            <w:left w:val="none" w:sz="0" w:space="0" w:color="auto"/>
            <w:bottom w:val="none" w:sz="0" w:space="0" w:color="auto"/>
            <w:right w:val="none" w:sz="0" w:space="0" w:color="auto"/>
          </w:divBdr>
        </w:div>
      </w:divsChild>
    </w:div>
    <w:div w:id="141780722">
      <w:bodyDiv w:val="1"/>
      <w:marLeft w:val="0"/>
      <w:marRight w:val="0"/>
      <w:marTop w:val="0"/>
      <w:marBottom w:val="0"/>
      <w:divBdr>
        <w:top w:val="none" w:sz="0" w:space="0" w:color="auto"/>
        <w:left w:val="none" w:sz="0" w:space="0" w:color="auto"/>
        <w:bottom w:val="none" w:sz="0" w:space="0" w:color="auto"/>
        <w:right w:val="none" w:sz="0" w:space="0" w:color="auto"/>
      </w:divBdr>
    </w:div>
    <w:div w:id="143008817">
      <w:bodyDiv w:val="1"/>
      <w:marLeft w:val="0"/>
      <w:marRight w:val="0"/>
      <w:marTop w:val="0"/>
      <w:marBottom w:val="0"/>
      <w:divBdr>
        <w:top w:val="none" w:sz="0" w:space="0" w:color="auto"/>
        <w:left w:val="none" w:sz="0" w:space="0" w:color="auto"/>
        <w:bottom w:val="none" w:sz="0" w:space="0" w:color="auto"/>
        <w:right w:val="none" w:sz="0" w:space="0" w:color="auto"/>
      </w:divBdr>
    </w:div>
    <w:div w:id="144667396">
      <w:bodyDiv w:val="1"/>
      <w:marLeft w:val="0"/>
      <w:marRight w:val="0"/>
      <w:marTop w:val="0"/>
      <w:marBottom w:val="0"/>
      <w:divBdr>
        <w:top w:val="none" w:sz="0" w:space="0" w:color="auto"/>
        <w:left w:val="none" w:sz="0" w:space="0" w:color="auto"/>
        <w:bottom w:val="none" w:sz="0" w:space="0" w:color="auto"/>
        <w:right w:val="none" w:sz="0" w:space="0" w:color="auto"/>
      </w:divBdr>
    </w:div>
    <w:div w:id="187304339">
      <w:bodyDiv w:val="1"/>
      <w:marLeft w:val="0"/>
      <w:marRight w:val="0"/>
      <w:marTop w:val="0"/>
      <w:marBottom w:val="0"/>
      <w:divBdr>
        <w:top w:val="none" w:sz="0" w:space="0" w:color="auto"/>
        <w:left w:val="none" w:sz="0" w:space="0" w:color="auto"/>
        <w:bottom w:val="none" w:sz="0" w:space="0" w:color="auto"/>
        <w:right w:val="none" w:sz="0" w:space="0" w:color="auto"/>
      </w:divBdr>
    </w:div>
    <w:div w:id="319235268">
      <w:bodyDiv w:val="1"/>
      <w:marLeft w:val="0"/>
      <w:marRight w:val="0"/>
      <w:marTop w:val="0"/>
      <w:marBottom w:val="0"/>
      <w:divBdr>
        <w:top w:val="none" w:sz="0" w:space="0" w:color="auto"/>
        <w:left w:val="none" w:sz="0" w:space="0" w:color="auto"/>
        <w:bottom w:val="none" w:sz="0" w:space="0" w:color="auto"/>
        <w:right w:val="none" w:sz="0" w:space="0" w:color="auto"/>
      </w:divBdr>
    </w:div>
    <w:div w:id="325674398">
      <w:bodyDiv w:val="1"/>
      <w:marLeft w:val="0"/>
      <w:marRight w:val="0"/>
      <w:marTop w:val="0"/>
      <w:marBottom w:val="0"/>
      <w:divBdr>
        <w:top w:val="none" w:sz="0" w:space="0" w:color="auto"/>
        <w:left w:val="none" w:sz="0" w:space="0" w:color="auto"/>
        <w:bottom w:val="none" w:sz="0" w:space="0" w:color="auto"/>
        <w:right w:val="none" w:sz="0" w:space="0" w:color="auto"/>
      </w:divBdr>
    </w:div>
    <w:div w:id="329256292">
      <w:bodyDiv w:val="1"/>
      <w:marLeft w:val="0"/>
      <w:marRight w:val="0"/>
      <w:marTop w:val="0"/>
      <w:marBottom w:val="0"/>
      <w:divBdr>
        <w:top w:val="none" w:sz="0" w:space="0" w:color="auto"/>
        <w:left w:val="none" w:sz="0" w:space="0" w:color="auto"/>
        <w:bottom w:val="none" w:sz="0" w:space="0" w:color="auto"/>
        <w:right w:val="none" w:sz="0" w:space="0" w:color="auto"/>
      </w:divBdr>
    </w:div>
    <w:div w:id="342048413">
      <w:bodyDiv w:val="1"/>
      <w:marLeft w:val="0"/>
      <w:marRight w:val="0"/>
      <w:marTop w:val="0"/>
      <w:marBottom w:val="0"/>
      <w:divBdr>
        <w:top w:val="none" w:sz="0" w:space="0" w:color="auto"/>
        <w:left w:val="none" w:sz="0" w:space="0" w:color="auto"/>
        <w:bottom w:val="none" w:sz="0" w:space="0" w:color="auto"/>
        <w:right w:val="none" w:sz="0" w:space="0" w:color="auto"/>
      </w:divBdr>
    </w:div>
    <w:div w:id="344404333">
      <w:bodyDiv w:val="1"/>
      <w:marLeft w:val="0"/>
      <w:marRight w:val="0"/>
      <w:marTop w:val="0"/>
      <w:marBottom w:val="0"/>
      <w:divBdr>
        <w:top w:val="none" w:sz="0" w:space="0" w:color="auto"/>
        <w:left w:val="none" w:sz="0" w:space="0" w:color="auto"/>
        <w:bottom w:val="none" w:sz="0" w:space="0" w:color="auto"/>
        <w:right w:val="none" w:sz="0" w:space="0" w:color="auto"/>
      </w:divBdr>
    </w:div>
    <w:div w:id="404575411">
      <w:bodyDiv w:val="1"/>
      <w:marLeft w:val="0"/>
      <w:marRight w:val="0"/>
      <w:marTop w:val="0"/>
      <w:marBottom w:val="0"/>
      <w:divBdr>
        <w:top w:val="none" w:sz="0" w:space="0" w:color="auto"/>
        <w:left w:val="none" w:sz="0" w:space="0" w:color="auto"/>
        <w:bottom w:val="none" w:sz="0" w:space="0" w:color="auto"/>
        <w:right w:val="none" w:sz="0" w:space="0" w:color="auto"/>
      </w:divBdr>
    </w:div>
    <w:div w:id="417793561">
      <w:bodyDiv w:val="1"/>
      <w:marLeft w:val="0"/>
      <w:marRight w:val="0"/>
      <w:marTop w:val="0"/>
      <w:marBottom w:val="0"/>
      <w:divBdr>
        <w:top w:val="none" w:sz="0" w:space="0" w:color="auto"/>
        <w:left w:val="none" w:sz="0" w:space="0" w:color="auto"/>
        <w:bottom w:val="none" w:sz="0" w:space="0" w:color="auto"/>
        <w:right w:val="none" w:sz="0" w:space="0" w:color="auto"/>
      </w:divBdr>
    </w:div>
    <w:div w:id="442961647">
      <w:bodyDiv w:val="1"/>
      <w:marLeft w:val="0"/>
      <w:marRight w:val="0"/>
      <w:marTop w:val="0"/>
      <w:marBottom w:val="0"/>
      <w:divBdr>
        <w:top w:val="none" w:sz="0" w:space="0" w:color="auto"/>
        <w:left w:val="none" w:sz="0" w:space="0" w:color="auto"/>
        <w:bottom w:val="none" w:sz="0" w:space="0" w:color="auto"/>
        <w:right w:val="none" w:sz="0" w:space="0" w:color="auto"/>
      </w:divBdr>
    </w:div>
    <w:div w:id="452409667">
      <w:bodyDiv w:val="1"/>
      <w:marLeft w:val="0"/>
      <w:marRight w:val="0"/>
      <w:marTop w:val="0"/>
      <w:marBottom w:val="0"/>
      <w:divBdr>
        <w:top w:val="none" w:sz="0" w:space="0" w:color="auto"/>
        <w:left w:val="none" w:sz="0" w:space="0" w:color="auto"/>
        <w:bottom w:val="none" w:sz="0" w:space="0" w:color="auto"/>
        <w:right w:val="none" w:sz="0" w:space="0" w:color="auto"/>
      </w:divBdr>
    </w:div>
    <w:div w:id="480000025">
      <w:bodyDiv w:val="1"/>
      <w:marLeft w:val="0"/>
      <w:marRight w:val="0"/>
      <w:marTop w:val="0"/>
      <w:marBottom w:val="0"/>
      <w:divBdr>
        <w:top w:val="none" w:sz="0" w:space="0" w:color="auto"/>
        <w:left w:val="none" w:sz="0" w:space="0" w:color="auto"/>
        <w:bottom w:val="none" w:sz="0" w:space="0" w:color="auto"/>
        <w:right w:val="none" w:sz="0" w:space="0" w:color="auto"/>
      </w:divBdr>
    </w:div>
    <w:div w:id="500897199">
      <w:bodyDiv w:val="1"/>
      <w:marLeft w:val="0"/>
      <w:marRight w:val="0"/>
      <w:marTop w:val="0"/>
      <w:marBottom w:val="0"/>
      <w:divBdr>
        <w:top w:val="none" w:sz="0" w:space="0" w:color="auto"/>
        <w:left w:val="none" w:sz="0" w:space="0" w:color="auto"/>
        <w:bottom w:val="none" w:sz="0" w:space="0" w:color="auto"/>
        <w:right w:val="none" w:sz="0" w:space="0" w:color="auto"/>
      </w:divBdr>
    </w:div>
    <w:div w:id="514661680">
      <w:bodyDiv w:val="1"/>
      <w:marLeft w:val="0"/>
      <w:marRight w:val="0"/>
      <w:marTop w:val="0"/>
      <w:marBottom w:val="0"/>
      <w:divBdr>
        <w:top w:val="none" w:sz="0" w:space="0" w:color="auto"/>
        <w:left w:val="none" w:sz="0" w:space="0" w:color="auto"/>
        <w:bottom w:val="none" w:sz="0" w:space="0" w:color="auto"/>
        <w:right w:val="none" w:sz="0" w:space="0" w:color="auto"/>
      </w:divBdr>
    </w:div>
    <w:div w:id="542599961">
      <w:bodyDiv w:val="1"/>
      <w:marLeft w:val="0"/>
      <w:marRight w:val="0"/>
      <w:marTop w:val="0"/>
      <w:marBottom w:val="0"/>
      <w:divBdr>
        <w:top w:val="none" w:sz="0" w:space="0" w:color="auto"/>
        <w:left w:val="none" w:sz="0" w:space="0" w:color="auto"/>
        <w:bottom w:val="none" w:sz="0" w:space="0" w:color="auto"/>
        <w:right w:val="none" w:sz="0" w:space="0" w:color="auto"/>
      </w:divBdr>
    </w:div>
    <w:div w:id="553658158">
      <w:bodyDiv w:val="1"/>
      <w:marLeft w:val="0"/>
      <w:marRight w:val="0"/>
      <w:marTop w:val="0"/>
      <w:marBottom w:val="0"/>
      <w:divBdr>
        <w:top w:val="none" w:sz="0" w:space="0" w:color="auto"/>
        <w:left w:val="none" w:sz="0" w:space="0" w:color="auto"/>
        <w:bottom w:val="none" w:sz="0" w:space="0" w:color="auto"/>
        <w:right w:val="none" w:sz="0" w:space="0" w:color="auto"/>
      </w:divBdr>
    </w:div>
    <w:div w:id="554238709">
      <w:bodyDiv w:val="1"/>
      <w:marLeft w:val="0"/>
      <w:marRight w:val="0"/>
      <w:marTop w:val="0"/>
      <w:marBottom w:val="0"/>
      <w:divBdr>
        <w:top w:val="none" w:sz="0" w:space="0" w:color="auto"/>
        <w:left w:val="none" w:sz="0" w:space="0" w:color="auto"/>
        <w:bottom w:val="none" w:sz="0" w:space="0" w:color="auto"/>
        <w:right w:val="none" w:sz="0" w:space="0" w:color="auto"/>
      </w:divBdr>
    </w:div>
    <w:div w:id="579143932">
      <w:bodyDiv w:val="1"/>
      <w:marLeft w:val="0"/>
      <w:marRight w:val="0"/>
      <w:marTop w:val="0"/>
      <w:marBottom w:val="0"/>
      <w:divBdr>
        <w:top w:val="none" w:sz="0" w:space="0" w:color="auto"/>
        <w:left w:val="none" w:sz="0" w:space="0" w:color="auto"/>
        <w:bottom w:val="none" w:sz="0" w:space="0" w:color="auto"/>
        <w:right w:val="none" w:sz="0" w:space="0" w:color="auto"/>
      </w:divBdr>
    </w:div>
    <w:div w:id="606424093">
      <w:bodyDiv w:val="1"/>
      <w:marLeft w:val="0"/>
      <w:marRight w:val="0"/>
      <w:marTop w:val="0"/>
      <w:marBottom w:val="0"/>
      <w:divBdr>
        <w:top w:val="none" w:sz="0" w:space="0" w:color="auto"/>
        <w:left w:val="none" w:sz="0" w:space="0" w:color="auto"/>
        <w:bottom w:val="none" w:sz="0" w:space="0" w:color="auto"/>
        <w:right w:val="none" w:sz="0" w:space="0" w:color="auto"/>
      </w:divBdr>
    </w:div>
    <w:div w:id="606541537">
      <w:bodyDiv w:val="1"/>
      <w:marLeft w:val="0"/>
      <w:marRight w:val="0"/>
      <w:marTop w:val="0"/>
      <w:marBottom w:val="0"/>
      <w:divBdr>
        <w:top w:val="none" w:sz="0" w:space="0" w:color="auto"/>
        <w:left w:val="none" w:sz="0" w:space="0" w:color="auto"/>
        <w:bottom w:val="none" w:sz="0" w:space="0" w:color="auto"/>
        <w:right w:val="none" w:sz="0" w:space="0" w:color="auto"/>
      </w:divBdr>
    </w:div>
    <w:div w:id="608046646">
      <w:bodyDiv w:val="1"/>
      <w:marLeft w:val="0"/>
      <w:marRight w:val="0"/>
      <w:marTop w:val="0"/>
      <w:marBottom w:val="0"/>
      <w:divBdr>
        <w:top w:val="none" w:sz="0" w:space="0" w:color="auto"/>
        <w:left w:val="none" w:sz="0" w:space="0" w:color="auto"/>
        <w:bottom w:val="none" w:sz="0" w:space="0" w:color="auto"/>
        <w:right w:val="none" w:sz="0" w:space="0" w:color="auto"/>
      </w:divBdr>
    </w:div>
    <w:div w:id="651636205">
      <w:bodyDiv w:val="1"/>
      <w:marLeft w:val="0"/>
      <w:marRight w:val="0"/>
      <w:marTop w:val="0"/>
      <w:marBottom w:val="0"/>
      <w:divBdr>
        <w:top w:val="none" w:sz="0" w:space="0" w:color="auto"/>
        <w:left w:val="none" w:sz="0" w:space="0" w:color="auto"/>
        <w:bottom w:val="none" w:sz="0" w:space="0" w:color="auto"/>
        <w:right w:val="none" w:sz="0" w:space="0" w:color="auto"/>
      </w:divBdr>
    </w:div>
    <w:div w:id="680013331">
      <w:bodyDiv w:val="1"/>
      <w:marLeft w:val="0"/>
      <w:marRight w:val="0"/>
      <w:marTop w:val="0"/>
      <w:marBottom w:val="0"/>
      <w:divBdr>
        <w:top w:val="none" w:sz="0" w:space="0" w:color="auto"/>
        <w:left w:val="none" w:sz="0" w:space="0" w:color="auto"/>
        <w:bottom w:val="none" w:sz="0" w:space="0" w:color="auto"/>
        <w:right w:val="none" w:sz="0" w:space="0" w:color="auto"/>
      </w:divBdr>
    </w:div>
    <w:div w:id="688290153">
      <w:bodyDiv w:val="1"/>
      <w:marLeft w:val="0"/>
      <w:marRight w:val="0"/>
      <w:marTop w:val="0"/>
      <w:marBottom w:val="0"/>
      <w:divBdr>
        <w:top w:val="none" w:sz="0" w:space="0" w:color="auto"/>
        <w:left w:val="none" w:sz="0" w:space="0" w:color="auto"/>
        <w:bottom w:val="none" w:sz="0" w:space="0" w:color="auto"/>
        <w:right w:val="none" w:sz="0" w:space="0" w:color="auto"/>
      </w:divBdr>
    </w:div>
    <w:div w:id="732049316">
      <w:bodyDiv w:val="1"/>
      <w:marLeft w:val="0"/>
      <w:marRight w:val="0"/>
      <w:marTop w:val="0"/>
      <w:marBottom w:val="0"/>
      <w:divBdr>
        <w:top w:val="none" w:sz="0" w:space="0" w:color="auto"/>
        <w:left w:val="none" w:sz="0" w:space="0" w:color="auto"/>
        <w:bottom w:val="none" w:sz="0" w:space="0" w:color="auto"/>
        <w:right w:val="none" w:sz="0" w:space="0" w:color="auto"/>
      </w:divBdr>
    </w:div>
    <w:div w:id="808938775">
      <w:bodyDiv w:val="1"/>
      <w:marLeft w:val="0"/>
      <w:marRight w:val="0"/>
      <w:marTop w:val="0"/>
      <w:marBottom w:val="0"/>
      <w:divBdr>
        <w:top w:val="none" w:sz="0" w:space="0" w:color="auto"/>
        <w:left w:val="none" w:sz="0" w:space="0" w:color="auto"/>
        <w:bottom w:val="none" w:sz="0" w:space="0" w:color="auto"/>
        <w:right w:val="none" w:sz="0" w:space="0" w:color="auto"/>
      </w:divBdr>
    </w:div>
    <w:div w:id="824785068">
      <w:bodyDiv w:val="1"/>
      <w:marLeft w:val="0"/>
      <w:marRight w:val="0"/>
      <w:marTop w:val="0"/>
      <w:marBottom w:val="0"/>
      <w:divBdr>
        <w:top w:val="none" w:sz="0" w:space="0" w:color="auto"/>
        <w:left w:val="none" w:sz="0" w:space="0" w:color="auto"/>
        <w:bottom w:val="none" w:sz="0" w:space="0" w:color="auto"/>
        <w:right w:val="none" w:sz="0" w:space="0" w:color="auto"/>
      </w:divBdr>
    </w:div>
    <w:div w:id="833254294">
      <w:bodyDiv w:val="1"/>
      <w:marLeft w:val="0"/>
      <w:marRight w:val="0"/>
      <w:marTop w:val="0"/>
      <w:marBottom w:val="0"/>
      <w:divBdr>
        <w:top w:val="none" w:sz="0" w:space="0" w:color="auto"/>
        <w:left w:val="none" w:sz="0" w:space="0" w:color="auto"/>
        <w:bottom w:val="none" w:sz="0" w:space="0" w:color="auto"/>
        <w:right w:val="none" w:sz="0" w:space="0" w:color="auto"/>
      </w:divBdr>
    </w:div>
    <w:div w:id="850335991">
      <w:bodyDiv w:val="1"/>
      <w:marLeft w:val="0"/>
      <w:marRight w:val="0"/>
      <w:marTop w:val="0"/>
      <w:marBottom w:val="0"/>
      <w:divBdr>
        <w:top w:val="none" w:sz="0" w:space="0" w:color="auto"/>
        <w:left w:val="none" w:sz="0" w:space="0" w:color="auto"/>
        <w:bottom w:val="none" w:sz="0" w:space="0" w:color="auto"/>
        <w:right w:val="none" w:sz="0" w:space="0" w:color="auto"/>
      </w:divBdr>
    </w:div>
    <w:div w:id="860703120">
      <w:bodyDiv w:val="1"/>
      <w:marLeft w:val="0"/>
      <w:marRight w:val="0"/>
      <w:marTop w:val="0"/>
      <w:marBottom w:val="0"/>
      <w:divBdr>
        <w:top w:val="none" w:sz="0" w:space="0" w:color="auto"/>
        <w:left w:val="none" w:sz="0" w:space="0" w:color="auto"/>
        <w:bottom w:val="none" w:sz="0" w:space="0" w:color="auto"/>
        <w:right w:val="none" w:sz="0" w:space="0" w:color="auto"/>
      </w:divBdr>
    </w:div>
    <w:div w:id="864246273">
      <w:bodyDiv w:val="1"/>
      <w:marLeft w:val="0"/>
      <w:marRight w:val="0"/>
      <w:marTop w:val="0"/>
      <w:marBottom w:val="0"/>
      <w:divBdr>
        <w:top w:val="none" w:sz="0" w:space="0" w:color="auto"/>
        <w:left w:val="none" w:sz="0" w:space="0" w:color="auto"/>
        <w:bottom w:val="none" w:sz="0" w:space="0" w:color="auto"/>
        <w:right w:val="none" w:sz="0" w:space="0" w:color="auto"/>
      </w:divBdr>
    </w:div>
    <w:div w:id="872613396">
      <w:bodyDiv w:val="1"/>
      <w:marLeft w:val="0"/>
      <w:marRight w:val="0"/>
      <w:marTop w:val="0"/>
      <w:marBottom w:val="0"/>
      <w:divBdr>
        <w:top w:val="none" w:sz="0" w:space="0" w:color="auto"/>
        <w:left w:val="none" w:sz="0" w:space="0" w:color="auto"/>
        <w:bottom w:val="none" w:sz="0" w:space="0" w:color="auto"/>
        <w:right w:val="none" w:sz="0" w:space="0" w:color="auto"/>
      </w:divBdr>
    </w:div>
    <w:div w:id="889536445">
      <w:bodyDiv w:val="1"/>
      <w:marLeft w:val="0"/>
      <w:marRight w:val="0"/>
      <w:marTop w:val="0"/>
      <w:marBottom w:val="0"/>
      <w:divBdr>
        <w:top w:val="none" w:sz="0" w:space="0" w:color="auto"/>
        <w:left w:val="none" w:sz="0" w:space="0" w:color="auto"/>
        <w:bottom w:val="none" w:sz="0" w:space="0" w:color="auto"/>
        <w:right w:val="none" w:sz="0" w:space="0" w:color="auto"/>
      </w:divBdr>
    </w:div>
    <w:div w:id="961497440">
      <w:bodyDiv w:val="1"/>
      <w:marLeft w:val="0"/>
      <w:marRight w:val="0"/>
      <w:marTop w:val="0"/>
      <w:marBottom w:val="0"/>
      <w:divBdr>
        <w:top w:val="none" w:sz="0" w:space="0" w:color="auto"/>
        <w:left w:val="none" w:sz="0" w:space="0" w:color="auto"/>
        <w:bottom w:val="none" w:sz="0" w:space="0" w:color="auto"/>
        <w:right w:val="none" w:sz="0" w:space="0" w:color="auto"/>
      </w:divBdr>
    </w:div>
    <w:div w:id="979190765">
      <w:bodyDiv w:val="1"/>
      <w:marLeft w:val="0"/>
      <w:marRight w:val="0"/>
      <w:marTop w:val="0"/>
      <w:marBottom w:val="0"/>
      <w:divBdr>
        <w:top w:val="none" w:sz="0" w:space="0" w:color="auto"/>
        <w:left w:val="none" w:sz="0" w:space="0" w:color="auto"/>
        <w:bottom w:val="none" w:sz="0" w:space="0" w:color="auto"/>
        <w:right w:val="none" w:sz="0" w:space="0" w:color="auto"/>
      </w:divBdr>
    </w:div>
    <w:div w:id="1013069569">
      <w:bodyDiv w:val="1"/>
      <w:marLeft w:val="0"/>
      <w:marRight w:val="0"/>
      <w:marTop w:val="0"/>
      <w:marBottom w:val="0"/>
      <w:divBdr>
        <w:top w:val="none" w:sz="0" w:space="0" w:color="auto"/>
        <w:left w:val="none" w:sz="0" w:space="0" w:color="auto"/>
        <w:bottom w:val="none" w:sz="0" w:space="0" w:color="auto"/>
        <w:right w:val="none" w:sz="0" w:space="0" w:color="auto"/>
      </w:divBdr>
    </w:div>
    <w:div w:id="1057510993">
      <w:bodyDiv w:val="1"/>
      <w:marLeft w:val="0"/>
      <w:marRight w:val="0"/>
      <w:marTop w:val="0"/>
      <w:marBottom w:val="0"/>
      <w:divBdr>
        <w:top w:val="none" w:sz="0" w:space="0" w:color="auto"/>
        <w:left w:val="none" w:sz="0" w:space="0" w:color="auto"/>
        <w:bottom w:val="none" w:sz="0" w:space="0" w:color="auto"/>
        <w:right w:val="none" w:sz="0" w:space="0" w:color="auto"/>
      </w:divBdr>
    </w:div>
    <w:div w:id="1058674218">
      <w:bodyDiv w:val="1"/>
      <w:marLeft w:val="0"/>
      <w:marRight w:val="0"/>
      <w:marTop w:val="0"/>
      <w:marBottom w:val="0"/>
      <w:divBdr>
        <w:top w:val="none" w:sz="0" w:space="0" w:color="auto"/>
        <w:left w:val="none" w:sz="0" w:space="0" w:color="auto"/>
        <w:bottom w:val="none" w:sz="0" w:space="0" w:color="auto"/>
        <w:right w:val="none" w:sz="0" w:space="0" w:color="auto"/>
      </w:divBdr>
    </w:div>
    <w:div w:id="1059062358">
      <w:bodyDiv w:val="1"/>
      <w:marLeft w:val="0"/>
      <w:marRight w:val="0"/>
      <w:marTop w:val="0"/>
      <w:marBottom w:val="0"/>
      <w:divBdr>
        <w:top w:val="none" w:sz="0" w:space="0" w:color="auto"/>
        <w:left w:val="none" w:sz="0" w:space="0" w:color="auto"/>
        <w:bottom w:val="none" w:sz="0" w:space="0" w:color="auto"/>
        <w:right w:val="none" w:sz="0" w:space="0" w:color="auto"/>
      </w:divBdr>
    </w:div>
    <w:div w:id="1143036366">
      <w:bodyDiv w:val="1"/>
      <w:marLeft w:val="0"/>
      <w:marRight w:val="0"/>
      <w:marTop w:val="0"/>
      <w:marBottom w:val="0"/>
      <w:divBdr>
        <w:top w:val="none" w:sz="0" w:space="0" w:color="auto"/>
        <w:left w:val="none" w:sz="0" w:space="0" w:color="auto"/>
        <w:bottom w:val="none" w:sz="0" w:space="0" w:color="auto"/>
        <w:right w:val="none" w:sz="0" w:space="0" w:color="auto"/>
      </w:divBdr>
    </w:div>
    <w:div w:id="1149522144">
      <w:bodyDiv w:val="1"/>
      <w:marLeft w:val="0"/>
      <w:marRight w:val="0"/>
      <w:marTop w:val="0"/>
      <w:marBottom w:val="0"/>
      <w:divBdr>
        <w:top w:val="none" w:sz="0" w:space="0" w:color="auto"/>
        <w:left w:val="none" w:sz="0" w:space="0" w:color="auto"/>
        <w:bottom w:val="none" w:sz="0" w:space="0" w:color="auto"/>
        <w:right w:val="none" w:sz="0" w:space="0" w:color="auto"/>
      </w:divBdr>
    </w:div>
    <w:div w:id="1160848545">
      <w:bodyDiv w:val="1"/>
      <w:marLeft w:val="0"/>
      <w:marRight w:val="0"/>
      <w:marTop w:val="0"/>
      <w:marBottom w:val="0"/>
      <w:divBdr>
        <w:top w:val="none" w:sz="0" w:space="0" w:color="auto"/>
        <w:left w:val="none" w:sz="0" w:space="0" w:color="auto"/>
        <w:bottom w:val="none" w:sz="0" w:space="0" w:color="auto"/>
        <w:right w:val="none" w:sz="0" w:space="0" w:color="auto"/>
      </w:divBdr>
    </w:div>
    <w:div w:id="1215042610">
      <w:bodyDiv w:val="1"/>
      <w:marLeft w:val="0"/>
      <w:marRight w:val="0"/>
      <w:marTop w:val="0"/>
      <w:marBottom w:val="0"/>
      <w:divBdr>
        <w:top w:val="none" w:sz="0" w:space="0" w:color="auto"/>
        <w:left w:val="none" w:sz="0" w:space="0" w:color="auto"/>
        <w:bottom w:val="none" w:sz="0" w:space="0" w:color="auto"/>
        <w:right w:val="none" w:sz="0" w:space="0" w:color="auto"/>
      </w:divBdr>
    </w:div>
    <w:div w:id="1233931099">
      <w:bodyDiv w:val="1"/>
      <w:marLeft w:val="0"/>
      <w:marRight w:val="0"/>
      <w:marTop w:val="0"/>
      <w:marBottom w:val="0"/>
      <w:divBdr>
        <w:top w:val="none" w:sz="0" w:space="0" w:color="auto"/>
        <w:left w:val="none" w:sz="0" w:space="0" w:color="auto"/>
        <w:bottom w:val="none" w:sz="0" w:space="0" w:color="auto"/>
        <w:right w:val="none" w:sz="0" w:space="0" w:color="auto"/>
      </w:divBdr>
    </w:div>
    <w:div w:id="1251700533">
      <w:bodyDiv w:val="1"/>
      <w:marLeft w:val="0"/>
      <w:marRight w:val="0"/>
      <w:marTop w:val="0"/>
      <w:marBottom w:val="0"/>
      <w:divBdr>
        <w:top w:val="none" w:sz="0" w:space="0" w:color="auto"/>
        <w:left w:val="none" w:sz="0" w:space="0" w:color="auto"/>
        <w:bottom w:val="none" w:sz="0" w:space="0" w:color="auto"/>
        <w:right w:val="none" w:sz="0" w:space="0" w:color="auto"/>
      </w:divBdr>
    </w:div>
    <w:div w:id="1293290961">
      <w:bodyDiv w:val="1"/>
      <w:marLeft w:val="0"/>
      <w:marRight w:val="0"/>
      <w:marTop w:val="0"/>
      <w:marBottom w:val="0"/>
      <w:divBdr>
        <w:top w:val="none" w:sz="0" w:space="0" w:color="auto"/>
        <w:left w:val="none" w:sz="0" w:space="0" w:color="auto"/>
        <w:bottom w:val="none" w:sz="0" w:space="0" w:color="auto"/>
        <w:right w:val="none" w:sz="0" w:space="0" w:color="auto"/>
      </w:divBdr>
    </w:div>
    <w:div w:id="1305043544">
      <w:bodyDiv w:val="1"/>
      <w:marLeft w:val="0"/>
      <w:marRight w:val="0"/>
      <w:marTop w:val="0"/>
      <w:marBottom w:val="0"/>
      <w:divBdr>
        <w:top w:val="none" w:sz="0" w:space="0" w:color="auto"/>
        <w:left w:val="none" w:sz="0" w:space="0" w:color="auto"/>
        <w:bottom w:val="none" w:sz="0" w:space="0" w:color="auto"/>
        <w:right w:val="none" w:sz="0" w:space="0" w:color="auto"/>
      </w:divBdr>
    </w:div>
    <w:div w:id="1313634388">
      <w:bodyDiv w:val="1"/>
      <w:marLeft w:val="0"/>
      <w:marRight w:val="0"/>
      <w:marTop w:val="0"/>
      <w:marBottom w:val="0"/>
      <w:divBdr>
        <w:top w:val="none" w:sz="0" w:space="0" w:color="auto"/>
        <w:left w:val="none" w:sz="0" w:space="0" w:color="auto"/>
        <w:bottom w:val="none" w:sz="0" w:space="0" w:color="auto"/>
        <w:right w:val="none" w:sz="0" w:space="0" w:color="auto"/>
      </w:divBdr>
      <w:divsChild>
        <w:div w:id="840124960">
          <w:marLeft w:val="0"/>
          <w:marRight w:val="0"/>
          <w:marTop w:val="30"/>
          <w:marBottom w:val="30"/>
          <w:divBdr>
            <w:top w:val="none" w:sz="0" w:space="0" w:color="auto"/>
            <w:left w:val="none" w:sz="0" w:space="0" w:color="auto"/>
            <w:bottom w:val="none" w:sz="0" w:space="0" w:color="auto"/>
            <w:right w:val="none" w:sz="0" w:space="0" w:color="auto"/>
          </w:divBdr>
        </w:div>
      </w:divsChild>
    </w:div>
    <w:div w:id="1357853257">
      <w:bodyDiv w:val="1"/>
      <w:marLeft w:val="0"/>
      <w:marRight w:val="0"/>
      <w:marTop w:val="0"/>
      <w:marBottom w:val="0"/>
      <w:divBdr>
        <w:top w:val="none" w:sz="0" w:space="0" w:color="auto"/>
        <w:left w:val="none" w:sz="0" w:space="0" w:color="auto"/>
        <w:bottom w:val="none" w:sz="0" w:space="0" w:color="auto"/>
        <w:right w:val="none" w:sz="0" w:space="0" w:color="auto"/>
      </w:divBdr>
    </w:div>
    <w:div w:id="1374765118">
      <w:bodyDiv w:val="1"/>
      <w:marLeft w:val="0"/>
      <w:marRight w:val="0"/>
      <w:marTop w:val="0"/>
      <w:marBottom w:val="0"/>
      <w:divBdr>
        <w:top w:val="none" w:sz="0" w:space="0" w:color="auto"/>
        <w:left w:val="none" w:sz="0" w:space="0" w:color="auto"/>
        <w:bottom w:val="none" w:sz="0" w:space="0" w:color="auto"/>
        <w:right w:val="none" w:sz="0" w:space="0" w:color="auto"/>
      </w:divBdr>
    </w:div>
    <w:div w:id="1383748302">
      <w:bodyDiv w:val="1"/>
      <w:marLeft w:val="0"/>
      <w:marRight w:val="0"/>
      <w:marTop w:val="0"/>
      <w:marBottom w:val="0"/>
      <w:divBdr>
        <w:top w:val="none" w:sz="0" w:space="0" w:color="auto"/>
        <w:left w:val="none" w:sz="0" w:space="0" w:color="auto"/>
        <w:bottom w:val="none" w:sz="0" w:space="0" w:color="auto"/>
        <w:right w:val="none" w:sz="0" w:space="0" w:color="auto"/>
      </w:divBdr>
    </w:div>
    <w:div w:id="1398282623">
      <w:bodyDiv w:val="1"/>
      <w:marLeft w:val="0"/>
      <w:marRight w:val="0"/>
      <w:marTop w:val="0"/>
      <w:marBottom w:val="0"/>
      <w:divBdr>
        <w:top w:val="none" w:sz="0" w:space="0" w:color="auto"/>
        <w:left w:val="none" w:sz="0" w:space="0" w:color="auto"/>
        <w:bottom w:val="none" w:sz="0" w:space="0" w:color="auto"/>
        <w:right w:val="none" w:sz="0" w:space="0" w:color="auto"/>
      </w:divBdr>
    </w:div>
    <w:div w:id="1400709696">
      <w:bodyDiv w:val="1"/>
      <w:marLeft w:val="0"/>
      <w:marRight w:val="0"/>
      <w:marTop w:val="0"/>
      <w:marBottom w:val="0"/>
      <w:divBdr>
        <w:top w:val="none" w:sz="0" w:space="0" w:color="auto"/>
        <w:left w:val="none" w:sz="0" w:space="0" w:color="auto"/>
        <w:bottom w:val="none" w:sz="0" w:space="0" w:color="auto"/>
        <w:right w:val="none" w:sz="0" w:space="0" w:color="auto"/>
      </w:divBdr>
    </w:div>
    <w:div w:id="1433935662">
      <w:bodyDiv w:val="1"/>
      <w:marLeft w:val="0"/>
      <w:marRight w:val="0"/>
      <w:marTop w:val="0"/>
      <w:marBottom w:val="0"/>
      <w:divBdr>
        <w:top w:val="none" w:sz="0" w:space="0" w:color="auto"/>
        <w:left w:val="none" w:sz="0" w:space="0" w:color="auto"/>
        <w:bottom w:val="none" w:sz="0" w:space="0" w:color="auto"/>
        <w:right w:val="none" w:sz="0" w:space="0" w:color="auto"/>
      </w:divBdr>
    </w:div>
    <w:div w:id="1490638949">
      <w:bodyDiv w:val="1"/>
      <w:marLeft w:val="0"/>
      <w:marRight w:val="0"/>
      <w:marTop w:val="0"/>
      <w:marBottom w:val="0"/>
      <w:divBdr>
        <w:top w:val="none" w:sz="0" w:space="0" w:color="auto"/>
        <w:left w:val="none" w:sz="0" w:space="0" w:color="auto"/>
        <w:bottom w:val="none" w:sz="0" w:space="0" w:color="auto"/>
        <w:right w:val="none" w:sz="0" w:space="0" w:color="auto"/>
      </w:divBdr>
    </w:div>
    <w:div w:id="1514341189">
      <w:bodyDiv w:val="1"/>
      <w:marLeft w:val="0"/>
      <w:marRight w:val="0"/>
      <w:marTop w:val="0"/>
      <w:marBottom w:val="0"/>
      <w:divBdr>
        <w:top w:val="none" w:sz="0" w:space="0" w:color="auto"/>
        <w:left w:val="none" w:sz="0" w:space="0" w:color="auto"/>
        <w:bottom w:val="none" w:sz="0" w:space="0" w:color="auto"/>
        <w:right w:val="none" w:sz="0" w:space="0" w:color="auto"/>
      </w:divBdr>
    </w:div>
    <w:div w:id="1612399250">
      <w:marLeft w:val="0"/>
      <w:marRight w:val="0"/>
      <w:marTop w:val="0"/>
      <w:marBottom w:val="0"/>
      <w:divBdr>
        <w:top w:val="none" w:sz="0" w:space="0" w:color="auto"/>
        <w:left w:val="none" w:sz="0" w:space="0" w:color="auto"/>
        <w:bottom w:val="none" w:sz="0" w:space="0" w:color="auto"/>
        <w:right w:val="none" w:sz="0" w:space="0" w:color="auto"/>
      </w:divBdr>
    </w:div>
    <w:div w:id="1612399253">
      <w:marLeft w:val="0"/>
      <w:marRight w:val="0"/>
      <w:marTop w:val="0"/>
      <w:marBottom w:val="0"/>
      <w:divBdr>
        <w:top w:val="none" w:sz="0" w:space="0" w:color="auto"/>
        <w:left w:val="none" w:sz="0" w:space="0" w:color="auto"/>
        <w:bottom w:val="none" w:sz="0" w:space="0" w:color="auto"/>
        <w:right w:val="none" w:sz="0" w:space="0" w:color="auto"/>
      </w:divBdr>
      <w:divsChild>
        <w:div w:id="1612399290">
          <w:marLeft w:val="0"/>
          <w:marRight w:val="0"/>
          <w:marTop w:val="0"/>
          <w:marBottom w:val="0"/>
          <w:divBdr>
            <w:top w:val="none" w:sz="0" w:space="0" w:color="auto"/>
            <w:left w:val="none" w:sz="0" w:space="0" w:color="auto"/>
            <w:bottom w:val="none" w:sz="0" w:space="0" w:color="auto"/>
            <w:right w:val="none" w:sz="0" w:space="0" w:color="auto"/>
          </w:divBdr>
        </w:div>
        <w:div w:id="1612399457">
          <w:marLeft w:val="0"/>
          <w:marRight w:val="0"/>
          <w:marTop w:val="0"/>
          <w:marBottom w:val="0"/>
          <w:divBdr>
            <w:top w:val="none" w:sz="0" w:space="0" w:color="auto"/>
            <w:left w:val="none" w:sz="0" w:space="0" w:color="auto"/>
            <w:bottom w:val="none" w:sz="0" w:space="0" w:color="auto"/>
            <w:right w:val="none" w:sz="0" w:space="0" w:color="auto"/>
          </w:divBdr>
        </w:div>
        <w:div w:id="1612399471">
          <w:marLeft w:val="0"/>
          <w:marRight w:val="0"/>
          <w:marTop w:val="0"/>
          <w:marBottom w:val="0"/>
          <w:divBdr>
            <w:top w:val="none" w:sz="0" w:space="0" w:color="auto"/>
            <w:left w:val="none" w:sz="0" w:space="0" w:color="auto"/>
            <w:bottom w:val="none" w:sz="0" w:space="0" w:color="auto"/>
            <w:right w:val="none" w:sz="0" w:space="0" w:color="auto"/>
          </w:divBdr>
        </w:div>
        <w:div w:id="1612399531">
          <w:marLeft w:val="0"/>
          <w:marRight w:val="0"/>
          <w:marTop w:val="0"/>
          <w:marBottom w:val="0"/>
          <w:divBdr>
            <w:top w:val="none" w:sz="0" w:space="0" w:color="auto"/>
            <w:left w:val="none" w:sz="0" w:space="0" w:color="auto"/>
            <w:bottom w:val="none" w:sz="0" w:space="0" w:color="auto"/>
            <w:right w:val="none" w:sz="0" w:space="0" w:color="auto"/>
          </w:divBdr>
        </w:div>
        <w:div w:id="1612399603">
          <w:marLeft w:val="0"/>
          <w:marRight w:val="0"/>
          <w:marTop w:val="0"/>
          <w:marBottom w:val="0"/>
          <w:divBdr>
            <w:top w:val="none" w:sz="0" w:space="0" w:color="auto"/>
            <w:left w:val="none" w:sz="0" w:space="0" w:color="auto"/>
            <w:bottom w:val="none" w:sz="0" w:space="0" w:color="auto"/>
            <w:right w:val="none" w:sz="0" w:space="0" w:color="auto"/>
          </w:divBdr>
        </w:div>
        <w:div w:id="1612399633">
          <w:marLeft w:val="0"/>
          <w:marRight w:val="0"/>
          <w:marTop w:val="0"/>
          <w:marBottom w:val="0"/>
          <w:divBdr>
            <w:top w:val="none" w:sz="0" w:space="0" w:color="auto"/>
            <w:left w:val="none" w:sz="0" w:space="0" w:color="auto"/>
            <w:bottom w:val="none" w:sz="0" w:space="0" w:color="auto"/>
            <w:right w:val="none" w:sz="0" w:space="0" w:color="auto"/>
          </w:divBdr>
        </w:div>
        <w:div w:id="1612399789">
          <w:marLeft w:val="0"/>
          <w:marRight w:val="0"/>
          <w:marTop w:val="0"/>
          <w:marBottom w:val="0"/>
          <w:divBdr>
            <w:top w:val="none" w:sz="0" w:space="0" w:color="auto"/>
            <w:left w:val="none" w:sz="0" w:space="0" w:color="auto"/>
            <w:bottom w:val="none" w:sz="0" w:space="0" w:color="auto"/>
            <w:right w:val="none" w:sz="0" w:space="0" w:color="auto"/>
          </w:divBdr>
        </w:div>
        <w:div w:id="1612400056">
          <w:marLeft w:val="0"/>
          <w:marRight w:val="0"/>
          <w:marTop w:val="0"/>
          <w:marBottom w:val="0"/>
          <w:divBdr>
            <w:top w:val="none" w:sz="0" w:space="0" w:color="auto"/>
            <w:left w:val="none" w:sz="0" w:space="0" w:color="auto"/>
            <w:bottom w:val="none" w:sz="0" w:space="0" w:color="auto"/>
            <w:right w:val="none" w:sz="0" w:space="0" w:color="auto"/>
          </w:divBdr>
        </w:div>
        <w:div w:id="1612400179">
          <w:marLeft w:val="0"/>
          <w:marRight w:val="0"/>
          <w:marTop w:val="0"/>
          <w:marBottom w:val="0"/>
          <w:divBdr>
            <w:top w:val="none" w:sz="0" w:space="0" w:color="auto"/>
            <w:left w:val="none" w:sz="0" w:space="0" w:color="auto"/>
            <w:bottom w:val="none" w:sz="0" w:space="0" w:color="auto"/>
            <w:right w:val="none" w:sz="0" w:space="0" w:color="auto"/>
          </w:divBdr>
        </w:div>
        <w:div w:id="1612400204">
          <w:marLeft w:val="0"/>
          <w:marRight w:val="0"/>
          <w:marTop w:val="0"/>
          <w:marBottom w:val="0"/>
          <w:divBdr>
            <w:top w:val="none" w:sz="0" w:space="0" w:color="auto"/>
            <w:left w:val="none" w:sz="0" w:space="0" w:color="auto"/>
            <w:bottom w:val="none" w:sz="0" w:space="0" w:color="auto"/>
            <w:right w:val="none" w:sz="0" w:space="0" w:color="auto"/>
          </w:divBdr>
        </w:div>
      </w:divsChild>
    </w:div>
    <w:div w:id="1612399255">
      <w:marLeft w:val="0"/>
      <w:marRight w:val="0"/>
      <w:marTop w:val="0"/>
      <w:marBottom w:val="0"/>
      <w:divBdr>
        <w:top w:val="none" w:sz="0" w:space="0" w:color="auto"/>
        <w:left w:val="none" w:sz="0" w:space="0" w:color="auto"/>
        <w:bottom w:val="none" w:sz="0" w:space="0" w:color="auto"/>
        <w:right w:val="none" w:sz="0" w:space="0" w:color="auto"/>
      </w:divBdr>
    </w:div>
    <w:div w:id="1612399258">
      <w:marLeft w:val="0"/>
      <w:marRight w:val="0"/>
      <w:marTop w:val="0"/>
      <w:marBottom w:val="0"/>
      <w:divBdr>
        <w:top w:val="none" w:sz="0" w:space="0" w:color="auto"/>
        <w:left w:val="none" w:sz="0" w:space="0" w:color="auto"/>
        <w:bottom w:val="none" w:sz="0" w:space="0" w:color="auto"/>
        <w:right w:val="none" w:sz="0" w:space="0" w:color="auto"/>
      </w:divBdr>
    </w:div>
    <w:div w:id="1612399272">
      <w:marLeft w:val="0"/>
      <w:marRight w:val="0"/>
      <w:marTop w:val="0"/>
      <w:marBottom w:val="0"/>
      <w:divBdr>
        <w:top w:val="none" w:sz="0" w:space="0" w:color="auto"/>
        <w:left w:val="none" w:sz="0" w:space="0" w:color="auto"/>
        <w:bottom w:val="none" w:sz="0" w:space="0" w:color="auto"/>
        <w:right w:val="none" w:sz="0" w:space="0" w:color="auto"/>
      </w:divBdr>
    </w:div>
    <w:div w:id="1612399280">
      <w:marLeft w:val="0"/>
      <w:marRight w:val="0"/>
      <w:marTop w:val="0"/>
      <w:marBottom w:val="0"/>
      <w:divBdr>
        <w:top w:val="none" w:sz="0" w:space="0" w:color="auto"/>
        <w:left w:val="none" w:sz="0" w:space="0" w:color="auto"/>
        <w:bottom w:val="none" w:sz="0" w:space="0" w:color="auto"/>
        <w:right w:val="none" w:sz="0" w:space="0" w:color="auto"/>
      </w:divBdr>
      <w:divsChild>
        <w:div w:id="1612399242">
          <w:marLeft w:val="0"/>
          <w:marRight w:val="0"/>
          <w:marTop w:val="0"/>
          <w:marBottom w:val="0"/>
          <w:divBdr>
            <w:top w:val="none" w:sz="0" w:space="0" w:color="auto"/>
            <w:left w:val="none" w:sz="0" w:space="0" w:color="auto"/>
            <w:bottom w:val="none" w:sz="0" w:space="0" w:color="auto"/>
            <w:right w:val="none" w:sz="0" w:space="0" w:color="auto"/>
          </w:divBdr>
        </w:div>
        <w:div w:id="1612399446">
          <w:marLeft w:val="0"/>
          <w:marRight w:val="0"/>
          <w:marTop w:val="0"/>
          <w:marBottom w:val="0"/>
          <w:divBdr>
            <w:top w:val="none" w:sz="0" w:space="0" w:color="auto"/>
            <w:left w:val="none" w:sz="0" w:space="0" w:color="auto"/>
            <w:bottom w:val="none" w:sz="0" w:space="0" w:color="auto"/>
            <w:right w:val="none" w:sz="0" w:space="0" w:color="auto"/>
          </w:divBdr>
        </w:div>
        <w:div w:id="1612399469">
          <w:marLeft w:val="0"/>
          <w:marRight w:val="0"/>
          <w:marTop w:val="0"/>
          <w:marBottom w:val="0"/>
          <w:divBdr>
            <w:top w:val="none" w:sz="0" w:space="0" w:color="auto"/>
            <w:left w:val="none" w:sz="0" w:space="0" w:color="auto"/>
            <w:bottom w:val="none" w:sz="0" w:space="0" w:color="auto"/>
            <w:right w:val="none" w:sz="0" w:space="0" w:color="auto"/>
          </w:divBdr>
        </w:div>
        <w:div w:id="1612399520">
          <w:marLeft w:val="0"/>
          <w:marRight w:val="0"/>
          <w:marTop w:val="0"/>
          <w:marBottom w:val="0"/>
          <w:divBdr>
            <w:top w:val="none" w:sz="0" w:space="0" w:color="auto"/>
            <w:left w:val="none" w:sz="0" w:space="0" w:color="auto"/>
            <w:bottom w:val="none" w:sz="0" w:space="0" w:color="auto"/>
            <w:right w:val="none" w:sz="0" w:space="0" w:color="auto"/>
          </w:divBdr>
        </w:div>
        <w:div w:id="1612399577">
          <w:marLeft w:val="0"/>
          <w:marRight w:val="0"/>
          <w:marTop w:val="0"/>
          <w:marBottom w:val="0"/>
          <w:divBdr>
            <w:top w:val="none" w:sz="0" w:space="0" w:color="auto"/>
            <w:left w:val="none" w:sz="0" w:space="0" w:color="auto"/>
            <w:bottom w:val="none" w:sz="0" w:space="0" w:color="auto"/>
            <w:right w:val="none" w:sz="0" w:space="0" w:color="auto"/>
          </w:divBdr>
        </w:div>
        <w:div w:id="1612399612">
          <w:marLeft w:val="0"/>
          <w:marRight w:val="0"/>
          <w:marTop w:val="0"/>
          <w:marBottom w:val="0"/>
          <w:divBdr>
            <w:top w:val="none" w:sz="0" w:space="0" w:color="auto"/>
            <w:left w:val="none" w:sz="0" w:space="0" w:color="auto"/>
            <w:bottom w:val="none" w:sz="0" w:space="0" w:color="auto"/>
            <w:right w:val="none" w:sz="0" w:space="0" w:color="auto"/>
          </w:divBdr>
        </w:div>
        <w:div w:id="1612399673">
          <w:marLeft w:val="0"/>
          <w:marRight w:val="0"/>
          <w:marTop w:val="0"/>
          <w:marBottom w:val="0"/>
          <w:divBdr>
            <w:top w:val="none" w:sz="0" w:space="0" w:color="auto"/>
            <w:left w:val="none" w:sz="0" w:space="0" w:color="auto"/>
            <w:bottom w:val="none" w:sz="0" w:space="0" w:color="auto"/>
            <w:right w:val="none" w:sz="0" w:space="0" w:color="auto"/>
          </w:divBdr>
        </w:div>
        <w:div w:id="1612399741">
          <w:marLeft w:val="0"/>
          <w:marRight w:val="0"/>
          <w:marTop w:val="0"/>
          <w:marBottom w:val="0"/>
          <w:divBdr>
            <w:top w:val="none" w:sz="0" w:space="0" w:color="auto"/>
            <w:left w:val="none" w:sz="0" w:space="0" w:color="auto"/>
            <w:bottom w:val="none" w:sz="0" w:space="0" w:color="auto"/>
            <w:right w:val="none" w:sz="0" w:space="0" w:color="auto"/>
          </w:divBdr>
        </w:div>
        <w:div w:id="1612399808">
          <w:marLeft w:val="0"/>
          <w:marRight w:val="0"/>
          <w:marTop w:val="0"/>
          <w:marBottom w:val="0"/>
          <w:divBdr>
            <w:top w:val="none" w:sz="0" w:space="0" w:color="auto"/>
            <w:left w:val="none" w:sz="0" w:space="0" w:color="auto"/>
            <w:bottom w:val="none" w:sz="0" w:space="0" w:color="auto"/>
            <w:right w:val="none" w:sz="0" w:space="0" w:color="auto"/>
          </w:divBdr>
        </w:div>
        <w:div w:id="1612399891">
          <w:marLeft w:val="0"/>
          <w:marRight w:val="0"/>
          <w:marTop w:val="0"/>
          <w:marBottom w:val="0"/>
          <w:divBdr>
            <w:top w:val="none" w:sz="0" w:space="0" w:color="auto"/>
            <w:left w:val="none" w:sz="0" w:space="0" w:color="auto"/>
            <w:bottom w:val="none" w:sz="0" w:space="0" w:color="auto"/>
            <w:right w:val="none" w:sz="0" w:space="0" w:color="auto"/>
          </w:divBdr>
        </w:div>
        <w:div w:id="1612399925">
          <w:marLeft w:val="0"/>
          <w:marRight w:val="0"/>
          <w:marTop w:val="0"/>
          <w:marBottom w:val="0"/>
          <w:divBdr>
            <w:top w:val="none" w:sz="0" w:space="0" w:color="auto"/>
            <w:left w:val="none" w:sz="0" w:space="0" w:color="auto"/>
            <w:bottom w:val="none" w:sz="0" w:space="0" w:color="auto"/>
            <w:right w:val="none" w:sz="0" w:space="0" w:color="auto"/>
          </w:divBdr>
        </w:div>
        <w:div w:id="1612399949">
          <w:marLeft w:val="0"/>
          <w:marRight w:val="0"/>
          <w:marTop w:val="0"/>
          <w:marBottom w:val="0"/>
          <w:divBdr>
            <w:top w:val="none" w:sz="0" w:space="0" w:color="auto"/>
            <w:left w:val="none" w:sz="0" w:space="0" w:color="auto"/>
            <w:bottom w:val="none" w:sz="0" w:space="0" w:color="auto"/>
            <w:right w:val="none" w:sz="0" w:space="0" w:color="auto"/>
          </w:divBdr>
        </w:div>
        <w:div w:id="1612400033">
          <w:marLeft w:val="0"/>
          <w:marRight w:val="0"/>
          <w:marTop w:val="0"/>
          <w:marBottom w:val="0"/>
          <w:divBdr>
            <w:top w:val="none" w:sz="0" w:space="0" w:color="auto"/>
            <w:left w:val="none" w:sz="0" w:space="0" w:color="auto"/>
            <w:bottom w:val="none" w:sz="0" w:space="0" w:color="auto"/>
            <w:right w:val="none" w:sz="0" w:space="0" w:color="auto"/>
          </w:divBdr>
        </w:div>
        <w:div w:id="1612400048">
          <w:marLeft w:val="0"/>
          <w:marRight w:val="0"/>
          <w:marTop w:val="0"/>
          <w:marBottom w:val="0"/>
          <w:divBdr>
            <w:top w:val="none" w:sz="0" w:space="0" w:color="auto"/>
            <w:left w:val="none" w:sz="0" w:space="0" w:color="auto"/>
            <w:bottom w:val="none" w:sz="0" w:space="0" w:color="auto"/>
            <w:right w:val="none" w:sz="0" w:space="0" w:color="auto"/>
          </w:divBdr>
        </w:div>
        <w:div w:id="1612400200">
          <w:marLeft w:val="0"/>
          <w:marRight w:val="0"/>
          <w:marTop w:val="0"/>
          <w:marBottom w:val="0"/>
          <w:divBdr>
            <w:top w:val="none" w:sz="0" w:space="0" w:color="auto"/>
            <w:left w:val="none" w:sz="0" w:space="0" w:color="auto"/>
            <w:bottom w:val="none" w:sz="0" w:space="0" w:color="auto"/>
            <w:right w:val="none" w:sz="0" w:space="0" w:color="auto"/>
          </w:divBdr>
        </w:div>
        <w:div w:id="1612400249">
          <w:marLeft w:val="0"/>
          <w:marRight w:val="0"/>
          <w:marTop w:val="0"/>
          <w:marBottom w:val="0"/>
          <w:divBdr>
            <w:top w:val="none" w:sz="0" w:space="0" w:color="auto"/>
            <w:left w:val="none" w:sz="0" w:space="0" w:color="auto"/>
            <w:bottom w:val="none" w:sz="0" w:space="0" w:color="auto"/>
            <w:right w:val="none" w:sz="0" w:space="0" w:color="auto"/>
          </w:divBdr>
        </w:div>
      </w:divsChild>
    </w:div>
    <w:div w:id="1612399282">
      <w:marLeft w:val="0"/>
      <w:marRight w:val="0"/>
      <w:marTop w:val="0"/>
      <w:marBottom w:val="0"/>
      <w:divBdr>
        <w:top w:val="none" w:sz="0" w:space="0" w:color="auto"/>
        <w:left w:val="none" w:sz="0" w:space="0" w:color="auto"/>
        <w:bottom w:val="none" w:sz="0" w:space="0" w:color="auto"/>
        <w:right w:val="none" w:sz="0" w:space="0" w:color="auto"/>
      </w:divBdr>
    </w:div>
    <w:div w:id="1612399286">
      <w:marLeft w:val="0"/>
      <w:marRight w:val="0"/>
      <w:marTop w:val="0"/>
      <w:marBottom w:val="0"/>
      <w:divBdr>
        <w:top w:val="none" w:sz="0" w:space="0" w:color="auto"/>
        <w:left w:val="none" w:sz="0" w:space="0" w:color="auto"/>
        <w:bottom w:val="none" w:sz="0" w:space="0" w:color="auto"/>
        <w:right w:val="none" w:sz="0" w:space="0" w:color="auto"/>
      </w:divBdr>
    </w:div>
    <w:div w:id="1612399305">
      <w:marLeft w:val="0"/>
      <w:marRight w:val="0"/>
      <w:marTop w:val="0"/>
      <w:marBottom w:val="0"/>
      <w:divBdr>
        <w:top w:val="none" w:sz="0" w:space="0" w:color="auto"/>
        <w:left w:val="none" w:sz="0" w:space="0" w:color="auto"/>
        <w:bottom w:val="none" w:sz="0" w:space="0" w:color="auto"/>
        <w:right w:val="none" w:sz="0" w:space="0" w:color="auto"/>
      </w:divBdr>
    </w:div>
    <w:div w:id="1612399338">
      <w:marLeft w:val="0"/>
      <w:marRight w:val="0"/>
      <w:marTop w:val="0"/>
      <w:marBottom w:val="0"/>
      <w:divBdr>
        <w:top w:val="none" w:sz="0" w:space="0" w:color="auto"/>
        <w:left w:val="none" w:sz="0" w:space="0" w:color="auto"/>
        <w:bottom w:val="none" w:sz="0" w:space="0" w:color="auto"/>
        <w:right w:val="none" w:sz="0" w:space="0" w:color="auto"/>
      </w:divBdr>
    </w:div>
    <w:div w:id="1612399361">
      <w:marLeft w:val="0"/>
      <w:marRight w:val="0"/>
      <w:marTop w:val="0"/>
      <w:marBottom w:val="0"/>
      <w:divBdr>
        <w:top w:val="none" w:sz="0" w:space="0" w:color="auto"/>
        <w:left w:val="none" w:sz="0" w:space="0" w:color="auto"/>
        <w:bottom w:val="none" w:sz="0" w:space="0" w:color="auto"/>
        <w:right w:val="none" w:sz="0" w:space="0" w:color="auto"/>
      </w:divBdr>
    </w:div>
    <w:div w:id="1612399362">
      <w:marLeft w:val="0"/>
      <w:marRight w:val="0"/>
      <w:marTop w:val="0"/>
      <w:marBottom w:val="0"/>
      <w:divBdr>
        <w:top w:val="none" w:sz="0" w:space="0" w:color="auto"/>
        <w:left w:val="none" w:sz="0" w:space="0" w:color="auto"/>
        <w:bottom w:val="none" w:sz="0" w:space="0" w:color="auto"/>
        <w:right w:val="none" w:sz="0" w:space="0" w:color="auto"/>
      </w:divBdr>
    </w:div>
    <w:div w:id="1612399368">
      <w:marLeft w:val="0"/>
      <w:marRight w:val="0"/>
      <w:marTop w:val="0"/>
      <w:marBottom w:val="0"/>
      <w:divBdr>
        <w:top w:val="none" w:sz="0" w:space="0" w:color="auto"/>
        <w:left w:val="none" w:sz="0" w:space="0" w:color="auto"/>
        <w:bottom w:val="none" w:sz="0" w:space="0" w:color="auto"/>
        <w:right w:val="none" w:sz="0" w:space="0" w:color="auto"/>
      </w:divBdr>
    </w:div>
    <w:div w:id="1612399373">
      <w:marLeft w:val="0"/>
      <w:marRight w:val="0"/>
      <w:marTop w:val="0"/>
      <w:marBottom w:val="0"/>
      <w:divBdr>
        <w:top w:val="none" w:sz="0" w:space="0" w:color="auto"/>
        <w:left w:val="none" w:sz="0" w:space="0" w:color="auto"/>
        <w:bottom w:val="none" w:sz="0" w:space="0" w:color="auto"/>
        <w:right w:val="none" w:sz="0" w:space="0" w:color="auto"/>
      </w:divBdr>
    </w:div>
    <w:div w:id="1612399387">
      <w:marLeft w:val="0"/>
      <w:marRight w:val="0"/>
      <w:marTop w:val="0"/>
      <w:marBottom w:val="0"/>
      <w:divBdr>
        <w:top w:val="none" w:sz="0" w:space="0" w:color="auto"/>
        <w:left w:val="none" w:sz="0" w:space="0" w:color="auto"/>
        <w:bottom w:val="none" w:sz="0" w:space="0" w:color="auto"/>
        <w:right w:val="none" w:sz="0" w:space="0" w:color="auto"/>
      </w:divBdr>
      <w:divsChild>
        <w:div w:id="1612399336">
          <w:marLeft w:val="0"/>
          <w:marRight w:val="0"/>
          <w:marTop w:val="0"/>
          <w:marBottom w:val="0"/>
          <w:divBdr>
            <w:top w:val="none" w:sz="0" w:space="0" w:color="auto"/>
            <w:left w:val="none" w:sz="0" w:space="0" w:color="auto"/>
            <w:bottom w:val="none" w:sz="0" w:space="0" w:color="auto"/>
            <w:right w:val="none" w:sz="0" w:space="0" w:color="auto"/>
          </w:divBdr>
        </w:div>
        <w:div w:id="1612399342">
          <w:marLeft w:val="0"/>
          <w:marRight w:val="0"/>
          <w:marTop w:val="0"/>
          <w:marBottom w:val="0"/>
          <w:divBdr>
            <w:top w:val="none" w:sz="0" w:space="0" w:color="auto"/>
            <w:left w:val="none" w:sz="0" w:space="0" w:color="auto"/>
            <w:bottom w:val="none" w:sz="0" w:space="0" w:color="auto"/>
            <w:right w:val="none" w:sz="0" w:space="0" w:color="auto"/>
          </w:divBdr>
        </w:div>
        <w:div w:id="1612399346">
          <w:marLeft w:val="0"/>
          <w:marRight w:val="0"/>
          <w:marTop w:val="0"/>
          <w:marBottom w:val="0"/>
          <w:divBdr>
            <w:top w:val="none" w:sz="0" w:space="0" w:color="auto"/>
            <w:left w:val="none" w:sz="0" w:space="0" w:color="auto"/>
            <w:bottom w:val="none" w:sz="0" w:space="0" w:color="auto"/>
            <w:right w:val="none" w:sz="0" w:space="0" w:color="auto"/>
          </w:divBdr>
        </w:div>
        <w:div w:id="1612399392">
          <w:marLeft w:val="0"/>
          <w:marRight w:val="0"/>
          <w:marTop w:val="0"/>
          <w:marBottom w:val="0"/>
          <w:divBdr>
            <w:top w:val="none" w:sz="0" w:space="0" w:color="auto"/>
            <w:left w:val="none" w:sz="0" w:space="0" w:color="auto"/>
            <w:bottom w:val="none" w:sz="0" w:space="0" w:color="auto"/>
            <w:right w:val="none" w:sz="0" w:space="0" w:color="auto"/>
          </w:divBdr>
        </w:div>
        <w:div w:id="1612399429">
          <w:marLeft w:val="0"/>
          <w:marRight w:val="0"/>
          <w:marTop w:val="0"/>
          <w:marBottom w:val="0"/>
          <w:divBdr>
            <w:top w:val="none" w:sz="0" w:space="0" w:color="auto"/>
            <w:left w:val="none" w:sz="0" w:space="0" w:color="auto"/>
            <w:bottom w:val="none" w:sz="0" w:space="0" w:color="auto"/>
            <w:right w:val="none" w:sz="0" w:space="0" w:color="auto"/>
          </w:divBdr>
        </w:div>
        <w:div w:id="1612399467">
          <w:marLeft w:val="0"/>
          <w:marRight w:val="0"/>
          <w:marTop w:val="0"/>
          <w:marBottom w:val="0"/>
          <w:divBdr>
            <w:top w:val="none" w:sz="0" w:space="0" w:color="auto"/>
            <w:left w:val="none" w:sz="0" w:space="0" w:color="auto"/>
            <w:bottom w:val="none" w:sz="0" w:space="0" w:color="auto"/>
            <w:right w:val="none" w:sz="0" w:space="0" w:color="auto"/>
          </w:divBdr>
        </w:div>
        <w:div w:id="1612399584">
          <w:marLeft w:val="0"/>
          <w:marRight w:val="0"/>
          <w:marTop w:val="0"/>
          <w:marBottom w:val="0"/>
          <w:divBdr>
            <w:top w:val="none" w:sz="0" w:space="0" w:color="auto"/>
            <w:left w:val="none" w:sz="0" w:space="0" w:color="auto"/>
            <w:bottom w:val="none" w:sz="0" w:space="0" w:color="auto"/>
            <w:right w:val="none" w:sz="0" w:space="0" w:color="auto"/>
          </w:divBdr>
        </w:div>
        <w:div w:id="1612399610">
          <w:marLeft w:val="0"/>
          <w:marRight w:val="0"/>
          <w:marTop w:val="0"/>
          <w:marBottom w:val="0"/>
          <w:divBdr>
            <w:top w:val="none" w:sz="0" w:space="0" w:color="auto"/>
            <w:left w:val="none" w:sz="0" w:space="0" w:color="auto"/>
            <w:bottom w:val="none" w:sz="0" w:space="0" w:color="auto"/>
            <w:right w:val="none" w:sz="0" w:space="0" w:color="auto"/>
          </w:divBdr>
        </w:div>
        <w:div w:id="1612399796">
          <w:marLeft w:val="0"/>
          <w:marRight w:val="0"/>
          <w:marTop w:val="0"/>
          <w:marBottom w:val="0"/>
          <w:divBdr>
            <w:top w:val="none" w:sz="0" w:space="0" w:color="auto"/>
            <w:left w:val="none" w:sz="0" w:space="0" w:color="auto"/>
            <w:bottom w:val="none" w:sz="0" w:space="0" w:color="auto"/>
            <w:right w:val="none" w:sz="0" w:space="0" w:color="auto"/>
          </w:divBdr>
        </w:div>
        <w:div w:id="1612399992">
          <w:marLeft w:val="0"/>
          <w:marRight w:val="0"/>
          <w:marTop w:val="0"/>
          <w:marBottom w:val="0"/>
          <w:divBdr>
            <w:top w:val="none" w:sz="0" w:space="0" w:color="auto"/>
            <w:left w:val="none" w:sz="0" w:space="0" w:color="auto"/>
            <w:bottom w:val="none" w:sz="0" w:space="0" w:color="auto"/>
            <w:right w:val="none" w:sz="0" w:space="0" w:color="auto"/>
          </w:divBdr>
        </w:div>
        <w:div w:id="1612400185">
          <w:marLeft w:val="0"/>
          <w:marRight w:val="0"/>
          <w:marTop w:val="0"/>
          <w:marBottom w:val="0"/>
          <w:divBdr>
            <w:top w:val="none" w:sz="0" w:space="0" w:color="auto"/>
            <w:left w:val="none" w:sz="0" w:space="0" w:color="auto"/>
            <w:bottom w:val="none" w:sz="0" w:space="0" w:color="auto"/>
            <w:right w:val="none" w:sz="0" w:space="0" w:color="auto"/>
          </w:divBdr>
        </w:div>
        <w:div w:id="1612400188">
          <w:marLeft w:val="0"/>
          <w:marRight w:val="0"/>
          <w:marTop w:val="0"/>
          <w:marBottom w:val="0"/>
          <w:divBdr>
            <w:top w:val="none" w:sz="0" w:space="0" w:color="auto"/>
            <w:left w:val="none" w:sz="0" w:space="0" w:color="auto"/>
            <w:bottom w:val="none" w:sz="0" w:space="0" w:color="auto"/>
            <w:right w:val="none" w:sz="0" w:space="0" w:color="auto"/>
          </w:divBdr>
        </w:div>
        <w:div w:id="1612400261">
          <w:marLeft w:val="0"/>
          <w:marRight w:val="0"/>
          <w:marTop w:val="0"/>
          <w:marBottom w:val="0"/>
          <w:divBdr>
            <w:top w:val="none" w:sz="0" w:space="0" w:color="auto"/>
            <w:left w:val="none" w:sz="0" w:space="0" w:color="auto"/>
            <w:bottom w:val="none" w:sz="0" w:space="0" w:color="auto"/>
            <w:right w:val="none" w:sz="0" w:space="0" w:color="auto"/>
          </w:divBdr>
        </w:div>
        <w:div w:id="1612400273">
          <w:marLeft w:val="0"/>
          <w:marRight w:val="0"/>
          <w:marTop w:val="0"/>
          <w:marBottom w:val="0"/>
          <w:divBdr>
            <w:top w:val="none" w:sz="0" w:space="0" w:color="auto"/>
            <w:left w:val="none" w:sz="0" w:space="0" w:color="auto"/>
            <w:bottom w:val="none" w:sz="0" w:space="0" w:color="auto"/>
            <w:right w:val="none" w:sz="0" w:space="0" w:color="auto"/>
          </w:divBdr>
        </w:div>
      </w:divsChild>
    </w:div>
    <w:div w:id="1612399395">
      <w:marLeft w:val="0"/>
      <w:marRight w:val="0"/>
      <w:marTop w:val="0"/>
      <w:marBottom w:val="0"/>
      <w:divBdr>
        <w:top w:val="none" w:sz="0" w:space="0" w:color="auto"/>
        <w:left w:val="none" w:sz="0" w:space="0" w:color="auto"/>
        <w:bottom w:val="none" w:sz="0" w:space="0" w:color="auto"/>
        <w:right w:val="none" w:sz="0" w:space="0" w:color="auto"/>
      </w:divBdr>
      <w:divsChild>
        <w:div w:id="1612399263">
          <w:marLeft w:val="0"/>
          <w:marRight w:val="0"/>
          <w:marTop w:val="0"/>
          <w:marBottom w:val="0"/>
          <w:divBdr>
            <w:top w:val="none" w:sz="0" w:space="0" w:color="auto"/>
            <w:left w:val="none" w:sz="0" w:space="0" w:color="auto"/>
            <w:bottom w:val="none" w:sz="0" w:space="0" w:color="auto"/>
            <w:right w:val="none" w:sz="0" w:space="0" w:color="auto"/>
          </w:divBdr>
        </w:div>
        <w:div w:id="1612399295">
          <w:marLeft w:val="0"/>
          <w:marRight w:val="0"/>
          <w:marTop w:val="0"/>
          <w:marBottom w:val="0"/>
          <w:divBdr>
            <w:top w:val="none" w:sz="0" w:space="0" w:color="auto"/>
            <w:left w:val="none" w:sz="0" w:space="0" w:color="auto"/>
            <w:bottom w:val="none" w:sz="0" w:space="0" w:color="auto"/>
            <w:right w:val="none" w:sz="0" w:space="0" w:color="auto"/>
          </w:divBdr>
        </w:div>
        <w:div w:id="1612399309">
          <w:marLeft w:val="0"/>
          <w:marRight w:val="0"/>
          <w:marTop w:val="0"/>
          <w:marBottom w:val="0"/>
          <w:divBdr>
            <w:top w:val="none" w:sz="0" w:space="0" w:color="auto"/>
            <w:left w:val="none" w:sz="0" w:space="0" w:color="auto"/>
            <w:bottom w:val="none" w:sz="0" w:space="0" w:color="auto"/>
            <w:right w:val="none" w:sz="0" w:space="0" w:color="auto"/>
          </w:divBdr>
        </w:div>
        <w:div w:id="1612399495">
          <w:marLeft w:val="0"/>
          <w:marRight w:val="0"/>
          <w:marTop w:val="0"/>
          <w:marBottom w:val="0"/>
          <w:divBdr>
            <w:top w:val="none" w:sz="0" w:space="0" w:color="auto"/>
            <w:left w:val="none" w:sz="0" w:space="0" w:color="auto"/>
            <w:bottom w:val="none" w:sz="0" w:space="0" w:color="auto"/>
            <w:right w:val="none" w:sz="0" w:space="0" w:color="auto"/>
          </w:divBdr>
        </w:div>
        <w:div w:id="1612399501">
          <w:marLeft w:val="0"/>
          <w:marRight w:val="0"/>
          <w:marTop w:val="0"/>
          <w:marBottom w:val="0"/>
          <w:divBdr>
            <w:top w:val="none" w:sz="0" w:space="0" w:color="auto"/>
            <w:left w:val="none" w:sz="0" w:space="0" w:color="auto"/>
            <w:bottom w:val="none" w:sz="0" w:space="0" w:color="auto"/>
            <w:right w:val="none" w:sz="0" w:space="0" w:color="auto"/>
          </w:divBdr>
        </w:div>
        <w:div w:id="1612399528">
          <w:marLeft w:val="0"/>
          <w:marRight w:val="0"/>
          <w:marTop w:val="0"/>
          <w:marBottom w:val="0"/>
          <w:divBdr>
            <w:top w:val="none" w:sz="0" w:space="0" w:color="auto"/>
            <w:left w:val="none" w:sz="0" w:space="0" w:color="auto"/>
            <w:bottom w:val="none" w:sz="0" w:space="0" w:color="auto"/>
            <w:right w:val="none" w:sz="0" w:space="0" w:color="auto"/>
          </w:divBdr>
        </w:div>
        <w:div w:id="1612399573">
          <w:marLeft w:val="0"/>
          <w:marRight w:val="0"/>
          <w:marTop w:val="0"/>
          <w:marBottom w:val="0"/>
          <w:divBdr>
            <w:top w:val="none" w:sz="0" w:space="0" w:color="auto"/>
            <w:left w:val="none" w:sz="0" w:space="0" w:color="auto"/>
            <w:bottom w:val="none" w:sz="0" w:space="0" w:color="auto"/>
            <w:right w:val="none" w:sz="0" w:space="0" w:color="auto"/>
          </w:divBdr>
        </w:div>
        <w:div w:id="1612399585">
          <w:marLeft w:val="0"/>
          <w:marRight w:val="0"/>
          <w:marTop w:val="0"/>
          <w:marBottom w:val="0"/>
          <w:divBdr>
            <w:top w:val="none" w:sz="0" w:space="0" w:color="auto"/>
            <w:left w:val="none" w:sz="0" w:space="0" w:color="auto"/>
            <w:bottom w:val="none" w:sz="0" w:space="0" w:color="auto"/>
            <w:right w:val="none" w:sz="0" w:space="0" w:color="auto"/>
          </w:divBdr>
        </w:div>
        <w:div w:id="1612399607">
          <w:marLeft w:val="0"/>
          <w:marRight w:val="0"/>
          <w:marTop w:val="0"/>
          <w:marBottom w:val="0"/>
          <w:divBdr>
            <w:top w:val="none" w:sz="0" w:space="0" w:color="auto"/>
            <w:left w:val="none" w:sz="0" w:space="0" w:color="auto"/>
            <w:bottom w:val="none" w:sz="0" w:space="0" w:color="auto"/>
            <w:right w:val="none" w:sz="0" w:space="0" w:color="auto"/>
          </w:divBdr>
        </w:div>
        <w:div w:id="1612399663">
          <w:marLeft w:val="0"/>
          <w:marRight w:val="0"/>
          <w:marTop w:val="0"/>
          <w:marBottom w:val="0"/>
          <w:divBdr>
            <w:top w:val="none" w:sz="0" w:space="0" w:color="auto"/>
            <w:left w:val="none" w:sz="0" w:space="0" w:color="auto"/>
            <w:bottom w:val="none" w:sz="0" w:space="0" w:color="auto"/>
            <w:right w:val="none" w:sz="0" w:space="0" w:color="auto"/>
          </w:divBdr>
        </w:div>
        <w:div w:id="1612399683">
          <w:marLeft w:val="0"/>
          <w:marRight w:val="0"/>
          <w:marTop w:val="0"/>
          <w:marBottom w:val="0"/>
          <w:divBdr>
            <w:top w:val="none" w:sz="0" w:space="0" w:color="auto"/>
            <w:left w:val="none" w:sz="0" w:space="0" w:color="auto"/>
            <w:bottom w:val="none" w:sz="0" w:space="0" w:color="auto"/>
            <w:right w:val="none" w:sz="0" w:space="0" w:color="auto"/>
          </w:divBdr>
        </w:div>
        <w:div w:id="1612399717">
          <w:marLeft w:val="0"/>
          <w:marRight w:val="0"/>
          <w:marTop w:val="0"/>
          <w:marBottom w:val="0"/>
          <w:divBdr>
            <w:top w:val="none" w:sz="0" w:space="0" w:color="auto"/>
            <w:left w:val="none" w:sz="0" w:space="0" w:color="auto"/>
            <w:bottom w:val="none" w:sz="0" w:space="0" w:color="auto"/>
            <w:right w:val="none" w:sz="0" w:space="0" w:color="auto"/>
          </w:divBdr>
        </w:div>
        <w:div w:id="1612399762">
          <w:marLeft w:val="0"/>
          <w:marRight w:val="0"/>
          <w:marTop w:val="0"/>
          <w:marBottom w:val="0"/>
          <w:divBdr>
            <w:top w:val="none" w:sz="0" w:space="0" w:color="auto"/>
            <w:left w:val="none" w:sz="0" w:space="0" w:color="auto"/>
            <w:bottom w:val="none" w:sz="0" w:space="0" w:color="auto"/>
            <w:right w:val="none" w:sz="0" w:space="0" w:color="auto"/>
          </w:divBdr>
        </w:div>
        <w:div w:id="1612399767">
          <w:marLeft w:val="0"/>
          <w:marRight w:val="0"/>
          <w:marTop w:val="0"/>
          <w:marBottom w:val="0"/>
          <w:divBdr>
            <w:top w:val="none" w:sz="0" w:space="0" w:color="auto"/>
            <w:left w:val="none" w:sz="0" w:space="0" w:color="auto"/>
            <w:bottom w:val="none" w:sz="0" w:space="0" w:color="auto"/>
            <w:right w:val="none" w:sz="0" w:space="0" w:color="auto"/>
          </w:divBdr>
        </w:div>
        <w:div w:id="1612399844">
          <w:marLeft w:val="0"/>
          <w:marRight w:val="0"/>
          <w:marTop w:val="0"/>
          <w:marBottom w:val="0"/>
          <w:divBdr>
            <w:top w:val="none" w:sz="0" w:space="0" w:color="auto"/>
            <w:left w:val="none" w:sz="0" w:space="0" w:color="auto"/>
            <w:bottom w:val="none" w:sz="0" w:space="0" w:color="auto"/>
            <w:right w:val="none" w:sz="0" w:space="0" w:color="auto"/>
          </w:divBdr>
        </w:div>
        <w:div w:id="1612399850">
          <w:marLeft w:val="0"/>
          <w:marRight w:val="0"/>
          <w:marTop w:val="0"/>
          <w:marBottom w:val="0"/>
          <w:divBdr>
            <w:top w:val="none" w:sz="0" w:space="0" w:color="auto"/>
            <w:left w:val="none" w:sz="0" w:space="0" w:color="auto"/>
            <w:bottom w:val="none" w:sz="0" w:space="0" w:color="auto"/>
            <w:right w:val="none" w:sz="0" w:space="0" w:color="auto"/>
          </w:divBdr>
        </w:div>
        <w:div w:id="1612399886">
          <w:marLeft w:val="0"/>
          <w:marRight w:val="0"/>
          <w:marTop w:val="0"/>
          <w:marBottom w:val="0"/>
          <w:divBdr>
            <w:top w:val="none" w:sz="0" w:space="0" w:color="auto"/>
            <w:left w:val="none" w:sz="0" w:space="0" w:color="auto"/>
            <w:bottom w:val="none" w:sz="0" w:space="0" w:color="auto"/>
            <w:right w:val="none" w:sz="0" w:space="0" w:color="auto"/>
          </w:divBdr>
        </w:div>
        <w:div w:id="1612399935">
          <w:marLeft w:val="0"/>
          <w:marRight w:val="0"/>
          <w:marTop w:val="0"/>
          <w:marBottom w:val="0"/>
          <w:divBdr>
            <w:top w:val="none" w:sz="0" w:space="0" w:color="auto"/>
            <w:left w:val="none" w:sz="0" w:space="0" w:color="auto"/>
            <w:bottom w:val="none" w:sz="0" w:space="0" w:color="auto"/>
            <w:right w:val="none" w:sz="0" w:space="0" w:color="auto"/>
          </w:divBdr>
        </w:div>
        <w:div w:id="1612399943">
          <w:marLeft w:val="0"/>
          <w:marRight w:val="0"/>
          <w:marTop w:val="0"/>
          <w:marBottom w:val="0"/>
          <w:divBdr>
            <w:top w:val="none" w:sz="0" w:space="0" w:color="auto"/>
            <w:left w:val="none" w:sz="0" w:space="0" w:color="auto"/>
            <w:bottom w:val="none" w:sz="0" w:space="0" w:color="auto"/>
            <w:right w:val="none" w:sz="0" w:space="0" w:color="auto"/>
          </w:divBdr>
        </w:div>
        <w:div w:id="1612399957">
          <w:marLeft w:val="0"/>
          <w:marRight w:val="0"/>
          <w:marTop w:val="0"/>
          <w:marBottom w:val="0"/>
          <w:divBdr>
            <w:top w:val="none" w:sz="0" w:space="0" w:color="auto"/>
            <w:left w:val="none" w:sz="0" w:space="0" w:color="auto"/>
            <w:bottom w:val="none" w:sz="0" w:space="0" w:color="auto"/>
            <w:right w:val="none" w:sz="0" w:space="0" w:color="auto"/>
          </w:divBdr>
        </w:div>
        <w:div w:id="1612399966">
          <w:marLeft w:val="0"/>
          <w:marRight w:val="0"/>
          <w:marTop w:val="0"/>
          <w:marBottom w:val="0"/>
          <w:divBdr>
            <w:top w:val="none" w:sz="0" w:space="0" w:color="auto"/>
            <w:left w:val="none" w:sz="0" w:space="0" w:color="auto"/>
            <w:bottom w:val="none" w:sz="0" w:space="0" w:color="auto"/>
            <w:right w:val="none" w:sz="0" w:space="0" w:color="auto"/>
          </w:divBdr>
        </w:div>
        <w:div w:id="1612400030">
          <w:marLeft w:val="0"/>
          <w:marRight w:val="0"/>
          <w:marTop w:val="0"/>
          <w:marBottom w:val="0"/>
          <w:divBdr>
            <w:top w:val="none" w:sz="0" w:space="0" w:color="auto"/>
            <w:left w:val="none" w:sz="0" w:space="0" w:color="auto"/>
            <w:bottom w:val="none" w:sz="0" w:space="0" w:color="auto"/>
            <w:right w:val="none" w:sz="0" w:space="0" w:color="auto"/>
          </w:divBdr>
        </w:div>
        <w:div w:id="1612400077">
          <w:marLeft w:val="0"/>
          <w:marRight w:val="0"/>
          <w:marTop w:val="0"/>
          <w:marBottom w:val="0"/>
          <w:divBdr>
            <w:top w:val="none" w:sz="0" w:space="0" w:color="auto"/>
            <w:left w:val="none" w:sz="0" w:space="0" w:color="auto"/>
            <w:bottom w:val="none" w:sz="0" w:space="0" w:color="auto"/>
            <w:right w:val="none" w:sz="0" w:space="0" w:color="auto"/>
          </w:divBdr>
        </w:div>
        <w:div w:id="1612400174">
          <w:marLeft w:val="0"/>
          <w:marRight w:val="0"/>
          <w:marTop w:val="0"/>
          <w:marBottom w:val="0"/>
          <w:divBdr>
            <w:top w:val="none" w:sz="0" w:space="0" w:color="auto"/>
            <w:left w:val="none" w:sz="0" w:space="0" w:color="auto"/>
            <w:bottom w:val="none" w:sz="0" w:space="0" w:color="auto"/>
            <w:right w:val="none" w:sz="0" w:space="0" w:color="auto"/>
          </w:divBdr>
        </w:div>
        <w:div w:id="1612400230">
          <w:marLeft w:val="0"/>
          <w:marRight w:val="0"/>
          <w:marTop w:val="0"/>
          <w:marBottom w:val="0"/>
          <w:divBdr>
            <w:top w:val="none" w:sz="0" w:space="0" w:color="auto"/>
            <w:left w:val="none" w:sz="0" w:space="0" w:color="auto"/>
            <w:bottom w:val="none" w:sz="0" w:space="0" w:color="auto"/>
            <w:right w:val="none" w:sz="0" w:space="0" w:color="auto"/>
          </w:divBdr>
        </w:div>
        <w:div w:id="1612400239">
          <w:marLeft w:val="0"/>
          <w:marRight w:val="0"/>
          <w:marTop w:val="0"/>
          <w:marBottom w:val="0"/>
          <w:divBdr>
            <w:top w:val="none" w:sz="0" w:space="0" w:color="auto"/>
            <w:left w:val="none" w:sz="0" w:space="0" w:color="auto"/>
            <w:bottom w:val="none" w:sz="0" w:space="0" w:color="auto"/>
            <w:right w:val="none" w:sz="0" w:space="0" w:color="auto"/>
          </w:divBdr>
        </w:div>
      </w:divsChild>
    </w:div>
    <w:div w:id="1612399400">
      <w:marLeft w:val="0"/>
      <w:marRight w:val="0"/>
      <w:marTop w:val="0"/>
      <w:marBottom w:val="0"/>
      <w:divBdr>
        <w:top w:val="none" w:sz="0" w:space="0" w:color="auto"/>
        <w:left w:val="none" w:sz="0" w:space="0" w:color="auto"/>
        <w:bottom w:val="none" w:sz="0" w:space="0" w:color="auto"/>
        <w:right w:val="none" w:sz="0" w:space="0" w:color="auto"/>
      </w:divBdr>
    </w:div>
    <w:div w:id="1612399413">
      <w:marLeft w:val="0"/>
      <w:marRight w:val="0"/>
      <w:marTop w:val="0"/>
      <w:marBottom w:val="0"/>
      <w:divBdr>
        <w:top w:val="none" w:sz="0" w:space="0" w:color="auto"/>
        <w:left w:val="none" w:sz="0" w:space="0" w:color="auto"/>
        <w:bottom w:val="none" w:sz="0" w:space="0" w:color="auto"/>
        <w:right w:val="none" w:sz="0" w:space="0" w:color="auto"/>
      </w:divBdr>
    </w:div>
    <w:div w:id="1612399415">
      <w:marLeft w:val="0"/>
      <w:marRight w:val="0"/>
      <w:marTop w:val="0"/>
      <w:marBottom w:val="0"/>
      <w:divBdr>
        <w:top w:val="none" w:sz="0" w:space="0" w:color="auto"/>
        <w:left w:val="none" w:sz="0" w:space="0" w:color="auto"/>
        <w:bottom w:val="none" w:sz="0" w:space="0" w:color="auto"/>
        <w:right w:val="none" w:sz="0" w:space="0" w:color="auto"/>
      </w:divBdr>
    </w:div>
    <w:div w:id="1612399421">
      <w:marLeft w:val="0"/>
      <w:marRight w:val="0"/>
      <w:marTop w:val="0"/>
      <w:marBottom w:val="0"/>
      <w:divBdr>
        <w:top w:val="none" w:sz="0" w:space="0" w:color="auto"/>
        <w:left w:val="none" w:sz="0" w:space="0" w:color="auto"/>
        <w:bottom w:val="none" w:sz="0" w:space="0" w:color="auto"/>
        <w:right w:val="none" w:sz="0" w:space="0" w:color="auto"/>
      </w:divBdr>
    </w:div>
    <w:div w:id="1612399434">
      <w:marLeft w:val="0"/>
      <w:marRight w:val="0"/>
      <w:marTop w:val="0"/>
      <w:marBottom w:val="0"/>
      <w:divBdr>
        <w:top w:val="none" w:sz="0" w:space="0" w:color="auto"/>
        <w:left w:val="none" w:sz="0" w:space="0" w:color="auto"/>
        <w:bottom w:val="none" w:sz="0" w:space="0" w:color="auto"/>
        <w:right w:val="none" w:sz="0" w:space="0" w:color="auto"/>
      </w:divBdr>
    </w:div>
    <w:div w:id="1612399458">
      <w:marLeft w:val="0"/>
      <w:marRight w:val="0"/>
      <w:marTop w:val="0"/>
      <w:marBottom w:val="0"/>
      <w:divBdr>
        <w:top w:val="none" w:sz="0" w:space="0" w:color="auto"/>
        <w:left w:val="none" w:sz="0" w:space="0" w:color="auto"/>
        <w:bottom w:val="none" w:sz="0" w:space="0" w:color="auto"/>
        <w:right w:val="none" w:sz="0" w:space="0" w:color="auto"/>
      </w:divBdr>
      <w:divsChild>
        <w:div w:id="1612399275">
          <w:marLeft w:val="0"/>
          <w:marRight w:val="0"/>
          <w:marTop w:val="0"/>
          <w:marBottom w:val="0"/>
          <w:divBdr>
            <w:top w:val="none" w:sz="0" w:space="0" w:color="auto"/>
            <w:left w:val="none" w:sz="0" w:space="0" w:color="auto"/>
            <w:bottom w:val="none" w:sz="0" w:space="0" w:color="auto"/>
            <w:right w:val="none" w:sz="0" w:space="0" w:color="auto"/>
          </w:divBdr>
        </w:div>
        <w:div w:id="1612399379">
          <w:marLeft w:val="0"/>
          <w:marRight w:val="0"/>
          <w:marTop w:val="0"/>
          <w:marBottom w:val="0"/>
          <w:divBdr>
            <w:top w:val="none" w:sz="0" w:space="0" w:color="auto"/>
            <w:left w:val="none" w:sz="0" w:space="0" w:color="auto"/>
            <w:bottom w:val="none" w:sz="0" w:space="0" w:color="auto"/>
            <w:right w:val="none" w:sz="0" w:space="0" w:color="auto"/>
          </w:divBdr>
        </w:div>
        <w:div w:id="1612399518">
          <w:marLeft w:val="0"/>
          <w:marRight w:val="0"/>
          <w:marTop w:val="0"/>
          <w:marBottom w:val="0"/>
          <w:divBdr>
            <w:top w:val="none" w:sz="0" w:space="0" w:color="auto"/>
            <w:left w:val="none" w:sz="0" w:space="0" w:color="auto"/>
            <w:bottom w:val="none" w:sz="0" w:space="0" w:color="auto"/>
            <w:right w:val="none" w:sz="0" w:space="0" w:color="auto"/>
          </w:divBdr>
        </w:div>
        <w:div w:id="1612399660">
          <w:marLeft w:val="0"/>
          <w:marRight w:val="0"/>
          <w:marTop w:val="0"/>
          <w:marBottom w:val="0"/>
          <w:divBdr>
            <w:top w:val="none" w:sz="0" w:space="0" w:color="auto"/>
            <w:left w:val="none" w:sz="0" w:space="0" w:color="auto"/>
            <w:bottom w:val="none" w:sz="0" w:space="0" w:color="auto"/>
            <w:right w:val="none" w:sz="0" w:space="0" w:color="auto"/>
          </w:divBdr>
        </w:div>
        <w:div w:id="1612399692">
          <w:marLeft w:val="0"/>
          <w:marRight w:val="0"/>
          <w:marTop w:val="0"/>
          <w:marBottom w:val="0"/>
          <w:divBdr>
            <w:top w:val="none" w:sz="0" w:space="0" w:color="auto"/>
            <w:left w:val="none" w:sz="0" w:space="0" w:color="auto"/>
            <w:bottom w:val="none" w:sz="0" w:space="0" w:color="auto"/>
            <w:right w:val="none" w:sz="0" w:space="0" w:color="auto"/>
          </w:divBdr>
        </w:div>
        <w:div w:id="1612399900">
          <w:marLeft w:val="0"/>
          <w:marRight w:val="0"/>
          <w:marTop w:val="0"/>
          <w:marBottom w:val="0"/>
          <w:divBdr>
            <w:top w:val="none" w:sz="0" w:space="0" w:color="auto"/>
            <w:left w:val="none" w:sz="0" w:space="0" w:color="auto"/>
            <w:bottom w:val="none" w:sz="0" w:space="0" w:color="auto"/>
            <w:right w:val="none" w:sz="0" w:space="0" w:color="auto"/>
          </w:divBdr>
        </w:div>
        <w:div w:id="1612400107">
          <w:marLeft w:val="0"/>
          <w:marRight w:val="0"/>
          <w:marTop w:val="0"/>
          <w:marBottom w:val="0"/>
          <w:divBdr>
            <w:top w:val="none" w:sz="0" w:space="0" w:color="auto"/>
            <w:left w:val="none" w:sz="0" w:space="0" w:color="auto"/>
            <w:bottom w:val="none" w:sz="0" w:space="0" w:color="auto"/>
            <w:right w:val="none" w:sz="0" w:space="0" w:color="auto"/>
          </w:divBdr>
        </w:div>
        <w:div w:id="1612400232">
          <w:marLeft w:val="0"/>
          <w:marRight w:val="0"/>
          <w:marTop w:val="0"/>
          <w:marBottom w:val="0"/>
          <w:divBdr>
            <w:top w:val="none" w:sz="0" w:space="0" w:color="auto"/>
            <w:left w:val="none" w:sz="0" w:space="0" w:color="auto"/>
            <w:bottom w:val="none" w:sz="0" w:space="0" w:color="auto"/>
            <w:right w:val="none" w:sz="0" w:space="0" w:color="auto"/>
          </w:divBdr>
        </w:div>
      </w:divsChild>
    </w:div>
    <w:div w:id="1612399459">
      <w:marLeft w:val="0"/>
      <w:marRight w:val="0"/>
      <w:marTop w:val="0"/>
      <w:marBottom w:val="0"/>
      <w:divBdr>
        <w:top w:val="none" w:sz="0" w:space="0" w:color="auto"/>
        <w:left w:val="none" w:sz="0" w:space="0" w:color="auto"/>
        <w:bottom w:val="none" w:sz="0" w:space="0" w:color="auto"/>
        <w:right w:val="none" w:sz="0" w:space="0" w:color="auto"/>
      </w:divBdr>
      <w:divsChild>
        <w:div w:id="1612399281">
          <w:marLeft w:val="0"/>
          <w:marRight w:val="0"/>
          <w:marTop w:val="0"/>
          <w:marBottom w:val="0"/>
          <w:divBdr>
            <w:top w:val="none" w:sz="0" w:space="0" w:color="auto"/>
            <w:left w:val="none" w:sz="0" w:space="0" w:color="auto"/>
            <w:bottom w:val="none" w:sz="0" w:space="0" w:color="auto"/>
            <w:right w:val="none" w:sz="0" w:space="0" w:color="auto"/>
          </w:divBdr>
        </w:div>
        <w:div w:id="1612399288">
          <w:marLeft w:val="0"/>
          <w:marRight w:val="0"/>
          <w:marTop w:val="0"/>
          <w:marBottom w:val="0"/>
          <w:divBdr>
            <w:top w:val="none" w:sz="0" w:space="0" w:color="auto"/>
            <w:left w:val="none" w:sz="0" w:space="0" w:color="auto"/>
            <w:bottom w:val="none" w:sz="0" w:space="0" w:color="auto"/>
            <w:right w:val="none" w:sz="0" w:space="0" w:color="auto"/>
          </w:divBdr>
        </w:div>
        <w:div w:id="1612399306">
          <w:marLeft w:val="0"/>
          <w:marRight w:val="0"/>
          <w:marTop w:val="0"/>
          <w:marBottom w:val="0"/>
          <w:divBdr>
            <w:top w:val="none" w:sz="0" w:space="0" w:color="auto"/>
            <w:left w:val="none" w:sz="0" w:space="0" w:color="auto"/>
            <w:bottom w:val="none" w:sz="0" w:space="0" w:color="auto"/>
            <w:right w:val="none" w:sz="0" w:space="0" w:color="auto"/>
          </w:divBdr>
        </w:div>
        <w:div w:id="1612399321">
          <w:marLeft w:val="0"/>
          <w:marRight w:val="0"/>
          <w:marTop w:val="0"/>
          <w:marBottom w:val="0"/>
          <w:divBdr>
            <w:top w:val="none" w:sz="0" w:space="0" w:color="auto"/>
            <w:left w:val="none" w:sz="0" w:space="0" w:color="auto"/>
            <w:bottom w:val="none" w:sz="0" w:space="0" w:color="auto"/>
            <w:right w:val="none" w:sz="0" w:space="0" w:color="auto"/>
          </w:divBdr>
        </w:div>
        <w:div w:id="1612399357">
          <w:marLeft w:val="0"/>
          <w:marRight w:val="0"/>
          <w:marTop w:val="0"/>
          <w:marBottom w:val="0"/>
          <w:divBdr>
            <w:top w:val="none" w:sz="0" w:space="0" w:color="auto"/>
            <w:left w:val="none" w:sz="0" w:space="0" w:color="auto"/>
            <w:bottom w:val="none" w:sz="0" w:space="0" w:color="auto"/>
            <w:right w:val="none" w:sz="0" w:space="0" w:color="auto"/>
          </w:divBdr>
        </w:div>
        <w:div w:id="1612399364">
          <w:marLeft w:val="0"/>
          <w:marRight w:val="0"/>
          <w:marTop w:val="0"/>
          <w:marBottom w:val="0"/>
          <w:divBdr>
            <w:top w:val="none" w:sz="0" w:space="0" w:color="auto"/>
            <w:left w:val="none" w:sz="0" w:space="0" w:color="auto"/>
            <w:bottom w:val="none" w:sz="0" w:space="0" w:color="auto"/>
            <w:right w:val="none" w:sz="0" w:space="0" w:color="auto"/>
          </w:divBdr>
        </w:div>
        <w:div w:id="1612399432">
          <w:marLeft w:val="0"/>
          <w:marRight w:val="0"/>
          <w:marTop w:val="0"/>
          <w:marBottom w:val="0"/>
          <w:divBdr>
            <w:top w:val="none" w:sz="0" w:space="0" w:color="auto"/>
            <w:left w:val="none" w:sz="0" w:space="0" w:color="auto"/>
            <w:bottom w:val="none" w:sz="0" w:space="0" w:color="auto"/>
            <w:right w:val="none" w:sz="0" w:space="0" w:color="auto"/>
          </w:divBdr>
        </w:div>
        <w:div w:id="1612399454">
          <w:marLeft w:val="0"/>
          <w:marRight w:val="0"/>
          <w:marTop w:val="0"/>
          <w:marBottom w:val="0"/>
          <w:divBdr>
            <w:top w:val="none" w:sz="0" w:space="0" w:color="auto"/>
            <w:left w:val="none" w:sz="0" w:space="0" w:color="auto"/>
            <w:bottom w:val="none" w:sz="0" w:space="0" w:color="auto"/>
            <w:right w:val="none" w:sz="0" w:space="0" w:color="auto"/>
          </w:divBdr>
        </w:div>
        <w:div w:id="1612399512">
          <w:marLeft w:val="0"/>
          <w:marRight w:val="0"/>
          <w:marTop w:val="0"/>
          <w:marBottom w:val="0"/>
          <w:divBdr>
            <w:top w:val="none" w:sz="0" w:space="0" w:color="auto"/>
            <w:left w:val="none" w:sz="0" w:space="0" w:color="auto"/>
            <w:bottom w:val="none" w:sz="0" w:space="0" w:color="auto"/>
            <w:right w:val="none" w:sz="0" w:space="0" w:color="auto"/>
          </w:divBdr>
        </w:div>
        <w:div w:id="1612399541">
          <w:marLeft w:val="0"/>
          <w:marRight w:val="0"/>
          <w:marTop w:val="0"/>
          <w:marBottom w:val="0"/>
          <w:divBdr>
            <w:top w:val="none" w:sz="0" w:space="0" w:color="auto"/>
            <w:left w:val="none" w:sz="0" w:space="0" w:color="auto"/>
            <w:bottom w:val="none" w:sz="0" w:space="0" w:color="auto"/>
            <w:right w:val="none" w:sz="0" w:space="0" w:color="auto"/>
          </w:divBdr>
        </w:div>
        <w:div w:id="1612399653">
          <w:marLeft w:val="0"/>
          <w:marRight w:val="0"/>
          <w:marTop w:val="0"/>
          <w:marBottom w:val="0"/>
          <w:divBdr>
            <w:top w:val="none" w:sz="0" w:space="0" w:color="auto"/>
            <w:left w:val="none" w:sz="0" w:space="0" w:color="auto"/>
            <w:bottom w:val="none" w:sz="0" w:space="0" w:color="auto"/>
            <w:right w:val="none" w:sz="0" w:space="0" w:color="auto"/>
          </w:divBdr>
        </w:div>
        <w:div w:id="1612399739">
          <w:marLeft w:val="0"/>
          <w:marRight w:val="0"/>
          <w:marTop w:val="0"/>
          <w:marBottom w:val="0"/>
          <w:divBdr>
            <w:top w:val="none" w:sz="0" w:space="0" w:color="auto"/>
            <w:left w:val="none" w:sz="0" w:space="0" w:color="auto"/>
            <w:bottom w:val="none" w:sz="0" w:space="0" w:color="auto"/>
            <w:right w:val="none" w:sz="0" w:space="0" w:color="auto"/>
          </w:divBdr>
        </w:div>
        <w:div w:id="1612399752">
          <w:marLeft w:val="0"/>
          <w:marRight w:val="0"/>
          <w:marTop w:val="0"/>
          <w:marBottom w:val="0"/>
          <w:divBdr>
            <w:top w:val="none" w:sz="0" w:space="0" w:color="auto"/>
            <w:left w:val="none" w:sz="0" w:space="0" w:color="auto"/>
            <w:bottom w:val="none" w:sz="0" w:space="0" w:color="auto"/>
            <w:right w:val="none" w:sz="0" w:space="0" w:color="auto"/>
          </w:divBdr>
        </w:div>
        <w:div w:id="1612399761">
          <w:marLeft w:val="0"/>
          <w:marRight w:val="0"/>
          <w:marTop w:val="0"/>
          <w:marBottom w:val="0"/>
          <w:divBdr>
            <w:top w:val="none" w:sz="0" w:space="0" w:color="auto"/>
            <w:left w:val="none" w:sz="0" w:space="0" w:color="auto"/>
            <w:bottom w:val="none" w:sz="0" w:space="0" w:color="auto"/>
            <w:right w:val="none" w:sz="0" w:space="0" w:color="auto"/>
          </w:divBdr>
        </w:div>
        <w:div w:id="1612399864">
          <w:marLeft w:val="0"/>
          <w:marRight w:val="0"/>
          <w:marTop w:val="0"/>
          <w:marBottom w:val="0"/>
          <w:divBdr>
            <w:top w:val="none" w:sz="0" w:space="0" w:color="auto"/>
            <w:left w:val="none" w:sz="0" w:space="0" w:color="auto"/>
            <w:bottom w:val="none" w:sz="0" w:space="0" w:color="auto"/>
            <w:right w:val="none" w:sz="0" w:space="0" w:color="auto"/>
          </w:divBdr>
        </w:div>
        <w:div w:id="1612399870">
          <w:marLeft w:val="0"/>
          <w:marRight w:val="0"/>
          <w:marTop w:val="0"/>
          <w:marBottom w:val="0"/>
          <w:divBdr>
            <w:top w:val="none" w:sz="0" w:space="0" w:color="auto"/>
            <w:left w:val="none" w:sz="0" w:space="0" w:color="auto"/>
            <w:bottom w:val="none" w:sz="0" w:space="0" w:color="auto"/>
            <w:right w:val="none" w:sz="0" w:space="0" w:color="auto"/>
          </w:divBdr>
        </w:div>
        <w:div w:id="1612399952">
          <w:marLeft w:val="0"/>
          <w:marRight w:val="0"/>
          <w:marTop w:val="0"/>
          <w:marBottom w:val="0"/>
          <w:divBdr>
            <w:top w:val="none" w:sz="0" w:space="0" w:color="auto"/>
            <w:left w:val="none" w:sz="0" w:space="0" w:color="auto"/>
            <w:bottom w:val="none" w:sz="0" w:space="0" w:color="auto"/>
            <w:right w:val="none" w:sz="0" w:space="0" w:color="auto"/>
          </w:divBdr>
        </w:div>
        <w:div w:id="1612400010">
          <w:marLeft w:val="0"/>
          <w:marRight w:val="0"/>
          <w:marTop w:val="0"/>
          <w:marBottom w:val="0"/>
          <w:divBdr>
            <w:top w:val="none" w:sz="0" w:space="0" w:color="auto"/>
            <w:left w:val="none" w:sz="0" w:space="0" w:color="auto"/>
            <w:bottom w:val="none" w:sz="0" w:space="0" w:color="auto"/>
            <w:right w:val="none" w:sz="0" w:space="0" w:color="auto"/>
          </w:divBdr>
        </w:div>
        <w:div w:id="1612400103">
          <w:marLeft w:val="0"/>
          <w:marRight w:val="0"/>
          <w:marTop w:val="0"/>
          <w:marBottom w:val="0"/>
          <w:divBdr>
            <w:top w:val="none" w:sz="0" w:space="0" w:color="auto"/>
            <w:left w:val="none" w:sz="0" w:space="0" w:color="auto"/>
            <w:bottom w:val="none" w:sz="0" w:space="0" w:color="auto"/>
            <w:right w:val="none" w:sz="0" w:space="0" w:color="auto"/>
          </w:divBdr>
        </w:div>
        <w:div w:id="1612400142">
          <w:marLeft w:val="0"/>
          <w:marRight w:val="0"/>
          <w:marTop w:val="0"/>
          <w:marBottom w:val="0"/>
          <w:divBdr>
            <w:top w:val="none" w:sz="0" w:space="0" w:color="auto"/>
            <w:left w:val="none" w:sz="0" w:space="0" w:color="auto"/>
            <w:bottom w:val="none" w:sz="0" w:space="0" w:color="auto"/>
            <w:right w:val="none" w:sz="0" w:space="0" w:color="auto"/>
          </w:divBdr>
        </w:div>
        <w:div w:id="1612400223">
          <w:marLeft w:val="0"/>
          <w:marRight w:val="0"/>
          <w:marTop w:val="0"/>
          <w:marBottom w:val="0"/>
          <w:divBdr>
            <w:top w:val="none" w:sz="0" w:space="0" w:color="auto"/>
            <w:left w:val="none" w:sz="0" w:space="0" w:color="auto"/>
            <w:bottom w:val="none" w:sz="0" w:space="0" w:color="auto"/>
            <w:right w:val="none" w:sz="0" w:space="0" w:color="auto"/>
          </w:divBdr>
        </w:div>
        <w:div w:id="1612400243">
          <w:marLeft w:val="0"/>
          <w:marRight w:val="0"/>
          <w:marTop w:val="0"/>
          <w:marBottom w:val="0"/>
          <w:divBdr>
            <w:top w:val="none" w:sz="0" w:space="0" w:color="auto"/>
            <w:left w:val="none" w:sz="0" w:space="0" w:color="auto"/>
            <w:bottom w:val="none" w:sz="0" w:space="0" w:color="auto"/>
            <w:right w:val="none" w:sz="0" w:space="0" w:color="auto"/>
          </w:divBdr>
        </w:div>
        <w:div w:id="1612400270">
          <w:marLeft w:val="0"/>
          <w:marRight w:val="0"/>
          <w:marTop w:val="0"/>
          <w:marBottom w:val="0"/>
          <w:divBdr>
            <w:top w:val="none" w:sz="0" w:space="0" w:color="auto"/>
            <w:left w:val="none" w:sz="0" w:space="0" w:color="auto"/>
            <w:bottom w:val="none" w:sz="0" w:space="0" w:color="auto"/>
            <w:right w:val="none" w:sz="0" w:space="0" w:color="auto"/>
          </w:divBdr>
        </w:div>
        <w:div w:id="1612400275">
          <w:marLeft w:val="0"/>
          <w:marRight w:val="0"/>
          <w:marTop w:val="0"/>
          <w:marBottom w:val="0"/>
          <w:divBdr>
            <w:top w:val="none" w:sz="0" w:space="0" w:color="auto"/>
            <w:left w:val="none" w:sz="0" w:space="0" w:color="auto"/>
            <w:bottom w:val="none" w:sz="0" w:space="0" w:color="auto"/>
            <w:right w:val="none" w:sz="0" w:space="0" w:color="auto"/>
          </w:divBdr>
        </w:div>
        <w:div w:id="1612400277">
          <w:marLeft w:val="0"/>
          <w:marRight w:val="0"/>
          <w:marTop w:val="0"/>
          <w:marBottom w:val="0"/>
          <w:divBdr>
            <w:top w:val="none" w:sz="0" w:space="0" w:color="auto"/>
            <w:left w:val="none" w:sz="0" w:space="0" w:color="auto"/>
            <w:bottom w:val="none" w:sz="0" w:space="0" w:color="auto"/>
            <w:right w:val="none" w:sz="0" w:space="0" w:color="auto"/>
          </w:divBdr>
        </w:div>
      </w:divsChild>
    </w:div>
    <w:div w:id="1612399460">
      <w:marLeft w:val="0"/>
      <w:marRight w:val="0"/>
      <w:marTop w:val="0"/>
      <w:marBottom w:val="0"/>
      <w:divBdr>
        <w:top w:val="none" w:sz="0" w:space="0" w:color="auto"/>
        <w:left w:val="none" w:sz="0" w:space="0" w:color="auto"/>
        <w:bottom w:val="none" w:sz="0" w:space="0" w:color="auto"/>
        <w:right w:val="none" w:sz="0" w:space="0" w:color="auto"/>
      </w:divBdr>
    </w:div>
    <w:div w:id="1612399464">
      <w:marLeft w:val="0"/>
      <w:marRight w:val="0"/>
      <w:marTop w:val="0"/>
      <w:marBottom w:val="0"/>
      <w:divBdr>
        <w:top w:val="none" w:sz="0" w:space="0" w:color="auto"/>
        <w:left w:val="none" w:sz="0" w:space="0" w:color="auto"/>
        <w:bottom w:val="none" w:sz="0" w:space="0" w:color="auto"/>
        <w:right w:val="none" w:sz="0" w:space="0" w:color="auto"/>
      </w:divBdr>
    </w:div>
    <w:div w:id="1612399470">
      <w:marLeft w:val="0"/>
      <w:marRight w:val="0"/>
      <w:marTop w:val="0"/>
      <w:marBottom w:val="0"/>
      <w:divBdr>
        <w:top w:val="none" w:sz="0" w:space="0" w:color="auto"/>
        <w:left w:val="none" w:sz="0" w:space="0" w:color="auto"/>
        <w:bottom w:val="none" w:sz="0" w:space="0" w:color="auto"/>
        <w:right w:val="none" w:sz="0" w:space="0" w:color="auto"/>
      </w:divBdr>
      <w:divsChild>
        <w:div w:id="1612399270">
          <w:marLeft w:val="0"/>
          <w:marRight w:val="0"/>
          <w:marTop w:val="0"/>
          <w:marBottom w:val="0"/>
          <w:divBdr>
            <w:top w:val="none" w:sz="0" w:space="0" w:color="auto"/>
            <w:left w:val="none" w:sz="0" w:space="0" w:color="auto"/>
            <w:bottom w:val="none" w:sz="0" w:space="0" w:color="auto"/>
            <w:right w:val="none" w:sz="0" w:space="0" w:color="auto"/>
          </w:divBdr>
        </w:div>
        <w:div w:id="1612399332">
          <w:marLeft w:val="0"/>
          <w:marRight w:val="0"/>
          <w:marTop w:val="0"/>
          <w:marBottom w:val="0"/>
          <w:divBdr>
            <w:top w:val="none" w:sz="0" w:space="0" w:color="auto"/>
            <w:left w:val="none" w:sz="0" w:space="0" w:color="auto"/>
            <w:bottom w:val="none" w:sz="0" w:space="0" w:color="auto"/>
            <w:right w:val="none" w:sz="0" w:space="0" w:color="auto"/>
          </w:divBdr>
        </w:div>
        <w:div w:id="1612399382">
          <w:marLeft w:val="0"/>
          <w:marRight w:val="0"/>
          <w:marTop w:val="0"/>
          <w:marBottom w:val="0"/>
          <w:divBdr>
            <w:top w:val="none" w:sz="0" w:space="0" w:color="auto"/>
            <w:left w:val="none" w:sz="0" w:space="0" w:color="auto"/>
            <w:bottom w:val="none" w:sz="0" w:space="0" w:color="auto"/>
            <w:right w:val="none" w:sz="0" w:space="0" w:color="auto"/>
          </w:divBdr>
        </w:div>
        <w:div w:id="1612399442">
          <w:marLeft w:val="0"/>
          <w:marRight w:val="0"/>
          <w:marTop w:val="0"/>
          <w:marBottom w:val="0"/>
          <w:divBdr>
            <w:top w:val="none" w:sz="0" w:space="0" w:color="auto"/>
            <w:left w:val="none" w:sz="0" w:space="0" w:color="auto"/>
            <w:bottom w:val="none" w:sz="0" w:space="0" w:color="auto"/>
            <w:right w:val="none" w:sz="0" w:space="0" w:color="auto"/>
          </w:divBdr>
        </w:div>
        <w:div w:id="1612399589">
          <w:marLeft w:val="0"/>
          <w:marRight w:val="0"/>
          <w:marTop w:val="0"/>
          <w:marBottom w:val="0"/>
          <w:divBdr>
            <w:top w:val="none" w:sz="0" w:space="0" w:color="auto"/>
            <w:left w:val="none" w:sz="0" w:space="0" w:color="auto"/>
            <w:bottom w:val="none" w:sz="0" w:space="0" w:color="auto"/>
            <w:right w:val="none" w:sz="0" w:space="0" w:color="auto"/>
          </w:divBdr>
        </w:div>
        <w:div w:id="1612399590">
          <w:marLeft w:val="0"/>
          <w:marRight w:val="0"/>
          <w:marTop w:val="0"/>
          <w:marBottom w:val="0"/>
          <w:divBdr>
            <w:top w:val="none" w:sz="0" w:space="0" w:color="auto"/>
            <w:left w:val="none" w:sz="0" w:space="0" w:color="auto"/>
            <w:bottom w:val="none" w:sz="0" w:space="0" w:color="auto"/>
            <w:right w:val="none" w:sz="0" w:space="0" w:color="auto"/>
          </w:divBdr>
        </w:div>
        <w:div w:id="1612399731">
          <w:marLeft w:val="0"/>
          <w:marRight w:val="0"/>
          <w:marTop w:val="0"/>
          <w:marBottom w:val="0"/>
          <w:divBdr>
            <w:top w:val="none" w:sz="0" w:space="0" w:color="auto"/>
            <w:left w:val="none" w:sz="0" w:space="0" w:color="auto"/>
            <w:bottom w:val="none" w:sz="0" w:space="0" w:color="auto"/>
            <w:right w:val="none" w:sz="0" w:space="0" w:color="auto"/>
          </w:divBdr>
        </w:div>
        <w:div w:id="1612399921">
          <w:marLeft w:val="0"/>
          <w:marRight w:val="0"/>
          <w:marTop w:val="0"/>
          <w:marBottom w:val="0"/>
          <w:divBdr>
            <w:top w:val="none" w:sz="0" w:space="0" w:color="auto"/>
            <w:left w:val="none" w:sz="0" w:space="0" w:color="auto"/>
            <w:bottom w:val="none" w:sz="0" w:space="0" w:color="auto"/>
            <w:right w:val="none" w:sz="0" w:space="0" w:color="auto"/>
          </w:divBdr>
        </w:div>
        <w:div w:id="1612400015">
          <w:marLeft w:val="0"/>
          <w:marRight w:val="0"/>
          <w:marTop w:val="0"/>
          <w:marBottom w:val="0"/>
          <w:divBdr>
            <w:top w:val="none" w:sz="0" w:space="0" w:color="auto"/>
            <w:left w:val="none" w:sz="0" w:space="0" w:color="auto"/>
            <w:bottom w:val="none" w:sz="0" w:space="0" w:color="auto"/>
            <w:right w:val="none" w:sz="0" w:space="0" w:color="auto"/>
          </w:divBdr>
        </w:div>
        <w:div w:id="1612400044">
          <w:marLeft w:val="0"/>
          <w:marRight w:val="0"/>
          <w:marTop w:val="0"/>
          <w:marBottom w:val="0"/>
          <w:divBdr>
            <w:top w:val="none" w:sz="0" w:space="0" w:color="auto"/>
            <w:left w:val="none" w:sz="0" w:space="0" w:color="auto"/>
            <w:bottom w:val="none" w:sz="0" w:space="0" w:color="auto"/>
            <w:right w:val="none" w:sz="0" w:space="0" w:color="auto"/>
          </w:divBdr>
        </w:div>
        <w:div w:id="1612400121">
          <w:marLeft w:val="0"/>
          <w:marRight w:val="0"/>
          <w:marTop w:val="0"/>
          <w:marBottom w:val="0"/>
          <w:divBdr>
            <w:top w:val="none" w:sz="0" w:space="0" w:color="auto"/>
            <w:left w:val="none" w:sz="0" w:space="0" w:color="auto"/>
            <w:bottom w:val="none" w:sz="0" w:space="0" w:color="auto"/>
            <w:right w:val="none" w:sz="0" w:space="0" w:color="auto"/>
          </w:divBdr>
        </w:div>
        <w:div w:id="1612400226">
          <w:marLeft w:val="0"/>
          <w:marRight w:val="0"/>
          <w:marTop w:val="0"/>
          <w:marBottom w:val="0"/>
          <w:divBdr>
            <w:top w:val="none" w:sz="0" w:space="0" w:color="auto"/>
            <w:left w:val="none" w:sz="0" w:space="0" w:color="auto"/>
            <w:bottom w:val="none" w:sz="0" w:space="0" w:color="auto"/>
            <w:right w:val="none" w:sz="0" w:space="0" w:color="auto"/>
          </w:divBdr>
        </w:div>
      </w:divsChild>
    </w:div>
    <w:div w:id="1612399474">
      <w:marLeft w:val="0"/>
      <w:marRight w:val="0"/>
      <w:marTop w:val="0"/>
      <w:marBottom w:val="0"/>
      <w:divBdr>
        <w:top w:val="none" w:sz="0" w:space="0" w:color="auto"/>
        <w:left w:val="none" w:sz="0" w:space="0" w:color="auto"/>
        <w:bottom w:val="none" w:sz="0" w:space="0" w:color="auto"/>
        <w:right w:val="none" w:sz="0" w:space="0" w:color="auto"/>
      </w:divBdr>
    </w:div>
    <w:div w:id="1612399476">
      <w:marLeft w:val="0"/>
      <w:marRight w:val="0"/>
      <w:marTop w:val="0"/>
      <w:marBottom w:val="0"/>
      <w:divBdr>
        <w:top w:val="none" w:sz="0" w:space="0" w:color="auto"/>
        <w:left w:val="none" w:sz="0" w:space="0" w:color="auto"/>
        <w:bottom w:val="none" w:sz="0" w:space="0" w:color="auto"/>
        <w:right w:val="none" w:sz="0" w:space="0" w:color="auto"/>
      </w:divBdr>
    </w:div>
    <w:div w:id="1612399477">
      <w:marLeft w:val="0"/>
      <w:marRight w:val="0"/>
      <w:marTop w:val="0"/>
      <w:marBottom w:val="0"/>
      <w:divBdr>
        <w:top w:val="none" w:sz="0" w:space="0" w:color="auto"/>
        <w:left w:val="none" w:sz="0" w:space="0" w:color="auto"/>
        <w:bottom w:val="none" w:sz="0" w:space="0" w:color="auto"/>
        <w:right w:val="none" w:sz="0" w:space="0" w:color="auto"/>
      </w:divBdr>
    </w:div>
    <w:div w:id="1612399479">
      <w:marLeft w:val="0"/>
      <w:marRight w:val="0"/>
      <w:marTop w:val="0"/>
      <w:marBottom w:val="0"/>
      <w:divBdr>
        <w:top w:val="none" w:sz="0" w:space="0" w:color="auto"/>
        <w:left w:val="none" w:sz="0" w:space="0" w:color="auto"/>
        <w:bottom w:val="none" w:sz="0" w:space="0" w:color="auto"/>
        <w:right w:val="none" w:sz="0" w:space="0" w:color="auto"/>
      </w:divBdr>
    </w:div>
    <w:div w:id="1612399485">
      <w:marLeft w:val="0"/>
      <w:marRight w:val="0"/>
      <w:marTop w:val="0"/>
      <w:marBottom w:val="0"/>
      <w:divBdr>
        <w:top w:val="none" w:sz="0" w:space="0" w:color="auto"/>
        <w:left w:val="none" w:sz="0" w:space="0" w:color="auto"/>
        <w:bottom w:val="none" w:sz="0" w:space="0" w:color="auto"/>
        <w:right w:val="none" w:sz="0" w:space="0" w:color="auto"/>
      </w:divBdr>
    </w:div>
    <w:div w:id="1612399488">
      <w:marLeft w:val="0"/>
      <w:marRight w:val="0"/>
      <w:marTop w:val="0"/>
      <w:marBottom w:val="0"/>
      <w:divBdr>
        <w:top w:val="none" w:sz="0" w:space="0" w:color="auto"/>
        <w:left w:val="none" w:sz="0" w:space="0" w:color="auto"/>
        <w:bottom w:val="none" w:sz="0" w:space="0" w:color="auto"/>
        <w:right w:val="none" w:sz="0" w:space="0" w:color="auto"/>
      </w:divBdr>
      <w:divsChild>
        <w:div w:id="1612399823">
          <w:marLeft w:val="0"/>
          <w:marRight w:val="0"/>
          <w:marTop w:val="0"/>
          <w:marBottom w:val="0"/>
          <w:divBdr>
            <w:top w:val="none" w:sz="0" w:space="0" w:color="auto"/>
            <w:left w:val="none" w:sz="0" w:space="0" w:color="auto"/>
            <w:bottom w:val="none" w:sz="0" w:space="0" w:color="auto"/>
            <w:right w:val="none" w:sz="0" w:space="0" w:color="auto"/>
          </w:divBdr>
          <w:divsChild>
            <w:div w:id="1612399372">
              <w:marLeft w:val="0"/>
              <w:marRight w:val="0"/>
              <w:marTop w:val="0"/>
              <w:marBottom w:val="0"/>
              <w:divBdr>
                <w:top w:val="none" w:sz="0" w:space="0" w:color="auto"/>
                <w:left w:val="none" w:sz="0" w:space="0" w:color="auto"/>
                <w:bottom w:val="none" w:sz="0" w:space="0" w:color="auto"/>
                <w:right w:val="none" w:sz="0" w:space="0" w:color="auto"/>
              </w:divBdr>
            </w:div>
            <w:div w:id="1612399438">
              <w:marLeft w:val="0"/>
              <w:marRight w:val="0"/>
              <w:marTop w:val="0"/>
              <w:marBottom w:val="0"/>
              <w:divBdr>
                <w:top w:val="none" w:sz="0" w:space="0" w:color="auto"/>
                <w:left w:val="none" w:sz="0" w:space="0" w:color="auto"/>
                <w:bottom w:val="none" w:sz="0" w:space="0" w:color="auto"/>
                <w:right w:val="none" w:sz="0" w:space="0" w:color="auto"/>
              </w:divBdr>
            </w:div>
            <w:div w:id="1612399625">
              <w:marLeft w:val="0"/>
              <w:marRight w:val="0"/>
              <w:marTop w:val="0"/>
              <w:marBottom w:val="0"/>
              <w:divBdr>
                <w:top w:val="none" w:sz="0" w:space="0" w:color="auto"/>
                <w:left w:val="none" w:sz="0" w:space="0" w:color="auto"/>
                <w:bottom w:val="none" w:sz="0" w:space="0" w:color="auto"/>
                <w:right w:val="none" w:sz="0" w:space="0" w:color="auto"/>
              </w:divBdr>
            </w:div>
            <w:div w:id="1612399786">
              <w:marLeft w:val="0"/>
              <w:marRight w:val="0"/>
              <w:marTop w:val="0"/>
              <w:marBottom w:val="0"/>
              <w:divBdr>
                <w:top w:val="none" w:sz="0" w:space="0" w:color="auto"/>
                <w:left w:val="none" w:sz="0" w:space="0" w:color="auto"/>
                <w:bottom w:val="none" w:sz="0" w:space="0" w:color="auto"/>
                <w:right w:val="none" w:sz="0" w:space="0" w:color="auto"/>
              </w:divBdr>
            </w:div>
            <w:div w:id="1612399839">
              <w:marLeft w:val="0"/>
              <w:marRight w:val="0"/>
              <w:marTop w:val="0"/>
              <w:marBottom w:val="0"/>
              <w:divBdr>
                <w:top w:val="none" w:sz="0" w:space="0" w:color="auto"/>
                <w:left w:val="none" w:sz="0" w:space="0" w:color="auto"/>
                <w:bottom w:val="none" w:sz="0" w:space="0" w:color="auto"/>
                <w:right w:val="none" w:sz="0" w:space="0" w:color="auto"/>
              </w:divBdr>
            </w:div>
            <w:div w:id="1612399923">
              <w:marLeft w:val="0"/>
              <w:marRight w:val="0"/>
              <w:marTop w:val="0"/>
              <w:marBottom w:val="0"/>
              <w:divBdr>
                <w:top w:val="none" w:sz="0" w:space="0" w:color="auto"/>
                <w:left w:val="none" w:sz="0" w:space="0" w:color="auto"/>
                <w:bottom w:val="none" w:sz="0" w:space="0" w:color="auto"/>
                <w:right w:val="none" w:sz="0" w:space="0" w:color="auto"/>
              </w:divBdr>
            </w:div>
            <w:div w:id="1612399994">
              <w:marLeft w:val="0"/>
              <w:marRight w:val="0"/>
              <w:marTop w:val="0"/>
              <w:marBottom w:val="0"/>
              <w:divBdr>
                <w:top w:val="none" w:sz="0" w:space="0" w:color="auto"/>
                <w:left w:val="none" w:sz="0" w:space="0" w:color="auto"/>
                <w:bottom w:val="none" w:sz="0" w:space="0" w:color="auto"/>
                <w:right w:val="none" w:sz="0" w:space="0" w:color="auto"/>
              </w:divBdr>
            </w:div>
            <w:div w:id="1612400002">
              <w:marLeft w:val="0"/>
              <w:marRight w:val="0"/>
              <w:marTop w:val="0"/>
              <w:marBottom w:val="0"/>
              <w:divBdr>
                <w:top w:val="none" w:sz="0" w:space="0" w:color="auto"/>
                <w:left w:val="none" w:sz="0" w:space="0" w:color="auto"/>
                <w:bottom w:val="none" w:sz="0" w:space="0" w:color="auto"/>
                <w:right w:val="none" w:sz="0" w:space="0" w:color="auto"/>
              </w:divBdr>
            </w:div>
            <w:div w:id="1612400042">
              <w:marLeft w:val="0"/>
              <w:marRight w:val="0"/>
              <w:marTop w:val="0"/>
              <w:marBottom w:val="0"/>
              <w:divBdr>
                <w:top w:val="none" w:sz="0" w:space="0" w:color="auto"/>
                <w:left w:val="none" w:sz="0" w:space="0" w:color="auto"/>
                <w:bottom w:val="none" w:sz="0" w:space="0" w:color="auto"/>
                <w:right w:val="none" w:sz="0" w:space="0" w:color="auto"/>
              </w:divBdr>
            </w:div>
            <w:div w:id="1612400052">
              <w:marLeft w:val="0"/>
              <w:marRight w:val="0"/>
              <w:marTop w:val="0"/>
              <w:marBottom w:val="0"/>
              <w:divBdr>
                <w:top w:val="none" w:sz="0" w:space="0" w:color="auto"/>
                <w:left w:val="none" w:sz="0" w:space="0" w:color="auto"/>
                <w:bottom w:val="none" w:sz="0" w:space="0" w:color="auto"/>
                <w:right w:val="none" w:sz="0" w:space="0" w:color="auto"/>
              </w:divBdr>
            </w:div>
            <w:div w:id="1612400070">
              <w:marLeft w:val="0"/>
              <w:marRight w:val="0"/>
              <w:marTop w:val="0"/>
              <w:marBottom w:val="0"/>
              <w:divBdr>
                <w:top w:val="none" w:sz="0" w:space="0" w:color="auto"/>
                <w:left w:val="none" w:sz="0" w:space="0" w:color="auto"/>
                <w:bottom w:val="none" w:sz="0" w:space="0" w:color="auto"/>
                <w:right w:val="none" w:sz="0" w:space="0" w:color="auto"/>
              </w:divBdr>
            </w:div>
            <w:div w:id="1612400082">
              <w:marLeft w:val="0"/>
              <w:marRight w:val="0"/>
              <w:marTop w:val="0"/>
              <w:marBottom w:val="0"/>
              <w:divBdr>
                <w:top w:val="none" w:sz="0" w:space="0" w:color="auto"/>
                <w:left w:val="none" w:sz="0" w:space="0" w:color="auto"/>
                <w:bottom w:val="none" w:sz="0" w:space="0" w:color="auto"/>
                <w:right w:val="none" w:sz="0" w:space="0" w:color="auto"/>
              </w:divBdr>
            </w:div>
            <w:div w:id="1612400146">
              <w:marLeft w:val="0"/>
              <w:marRight w:val="0"/>
              <w:marTop w:val="0"/>
              <w:marBottom w:val="0"/>
              <w:divBdr>
                <w:top w:val="none" w:sz="0" w:space="0" w:color="auto"/>
                <w:left w:val="none" w:sz="0" w:space="0" w:color="auto"/>
                <w:bottom w:val="none" w:sz="0" w:space="0" w:color="auto"/>
                <w:right w:val="none" w:sz="0" w:space="0" w:color="auto"/>
              </w:divBdr>
            </w:div>
            <w:div w:id="1612400157">
              <w:marLeft w:val="0"/>
              <w:marRight w:val="0"/>
              <w:marTop w:val="0"/>
              <w:marBottom w:val="0"/>
              <w:divBdr>
                <w:top w:val="none" w:sz="0" w:space="0" w:color="auto"/>
                <w:left w:val="none" w:sz="0" w:space="0" w:color="auto"/>
                <w:bottom w:val="none" w:sz="0" w:space="0" w:color="auto"/>
                <w:right w:val="none" w:sz="0" w:space="0" w:color="auto"/>
              </w:divBdr>
            </w:div>
            <w:div w:id="1612400165">
              <w:marLeft w:val="0"/>
              <w:marRight w:val="0"/>
              <w:marTop w:val="0"/>
              <w:marBottom w:val="0"/>
              <w:divBdr>
                <w:top w:val="none" w:sz="0" w:space="0" w:color="auto"/>
                <w:left w:val="none" w:sz="0" w:space="0" w:color="auto"/>
                <w:bottom w:val="none" w:sz="0" w:space="0" w:color="auto"/>
                <w:right w:val="none" w:sz="0" w:space="0" w:color="auto"/>
              </w:divBdr>
            </w:div>
            <w:div w:id="16124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9497">
      <w:marLeft w:val="0"/>
      <w:marRight w:val="0"/>
      <w:marTop w:val="0"/>
      <w:marBottom w:val="0"/>
      <w:divBdr>
        <w:top w:val="none" w:sz="0" w:space="0" w:color="auto"/>
        <w:left w:val="none" w:sz="0" w:space="0" w:color="auto"/>
        <w:bottom w:val="none" w:sz="0" w:space="0" w:color="auto"/>
        <w:right w:val="none" w:sz="0" w:space="0" w:color="auto"/>
      </w:divBdr>
    </w:div>
    <w:div w:id="1612399498">
      <w:marLeft w:val="0"/>
      <w:marRight w:val="0"/>
      <w:marTop w:val="0"/>
      <w:marBottom w:val="0"/>
      <w:divBdr>
        <w:top w:val="none" w:sz="0" w:space="0" w:color="auto"/>
        <w:left w:val="none" w:sz="0" w:space="0" w:color="auto"/>
        <w:bottom w:val="none" w:sz="0" w:space="0" w:color="auto"/>
        <w:right w:val="none" w:sz="0" w:space="0" w:color="auto"/>
      </w:divBdr>
    </w:div>
    <w:div w:id="1612399508">
      <w:marLeft w:val="0"/>
      <w:marRight w:val="0"/>
      <w:marTop w:val="0"/>
      <w:marBottom w:val="0"/>
      <w:divBdr>
        <w:top w:val="none" w:sz="0" w:space="0" w:color="auto"/>
        <w:left w:val="none" w:sz="0" w:space="0" w:color="auto"/>
        <w:bottom w:val="none" w:sz="0" w:space="0" w:color="auto"/>
        <w:right w:val="none" w:sz="0" w:space="0" w:color="auto"/>
      </w:divBdr>
    </w:div>
    <w:div w:id="1612399516">
      <w:marLeft w:val="0"/>
      <w:marRight w:val="0"/>
      <w:marTop w:val="0"/>
      <w:marBottom w:val="0"/>
      <w:divBdr>
        <w:top w:val="none" w:sz="0" w:space="0" w:color="auto"/>
        <w:left w:val="none" w:sz="0" w:space="0" w:color="auto"/>
        <w:bottom w:val="none" w:sz="0" w:space="0" w:color="auto"/>
        <w:right w:val="none" w:sz="0" w:space="0" w:color="auto"/>
      </w:divBdr>
    </w:div>
    <w:div w:id="1612399525">
      <w:marLeft w:val="0"/>
      <w:marRight w:val="0"/>
      <w:marTop w:val="0"/>
      <w:marBottom w:val="0"/>
      <w:divBdr>
        <w:top w:val="none" w:sz="0" w:space="0" w:color="auto"/>
        <w:left w:val="none" w:sz="0" w:space="0" w:color="auto"/>
        <w:bottom w:val="none" w:sz="0" w:space="0" w:color="auto"/>
        <w:right w:val="none" w:sz="0" w:space="0" w:color="auto"/>
      </w:divBdr>
    </w:div>
    <w:div w:id="1612399532">
      <w:marLeft w:val="0"/>
      <w:marRight w:val="0"/>
      <w:marTop w:val="0"/>
      <w:marBottom w:val="0"/>
      <w:divBdr>
        <w:top w:val="none" w:sz="0" w:space="0" w:color="auto"/>
        <w:left w:val="none" w:sz="0" w:space="0" w:color="auto"/>
        <w:bottom w:val="none" w:sz="0" w:space="0" w:color="auto"/>
        <w:right w:val="none" w:sz="0" w:space="0" w:color="auto"/>
      </w:divBdr>
    </w:div>
    <w:div w:id="1612399533">
      <w:marLeft w:val="0"/>
      <w:marRight w:val="0"/>
      <w:marTop w:val="0"/>
      <w:marBottom w:val="0"/>
      <w:divBdr>
        <w:top w:val="none" w:sz="0" w:space="0" w:color="auto"/>
        <w:left w:val="none" w:sz="0" w:space="0" w:color="auto"/>
        <w:bottom w:val="none" w:sz="0" w:space="0" w:color="auto"/>
        <w:right w:val="none" w:sz="0" w:space="0" w:color="auto"/>
      </w:divBdr>
    </w:div>
    <w:div w:id="1612399536">
      <w:marLeft w:val="0"/>
      <w:marRight w:val="0"/>
      <w:marTop w:val="0"/>
      <w:marBottom w:val="0"/>
      <w:divBdr>
        <w:top w:val="none" w:sz="0" w:space="0" w:color="auto"/>
        <w:left w:val="none" w:sz="0" w:space="0" w:color="auto"/>
        <w:bottom w:val="none" w:sz="0" w:space="0" w:color="auto"/>
        <w:right w:val="none" w:sz="0" w:space="0" w:color="auto"/>
      </w:divBdr>
    </w:div>
    <w:div w:id="1612399537">
      <w:marLeft w:val="0"/>
      <w:marRight w:val="0"/>
      <w:marTop w:val="0"/>
      <w:marBottom w:val="0"/>
      <w:divBdr>
        <w:top w:val="none" w:sz="0" w:space="0" w:color="auto"/>
        <w:left w:val="none" w:sz="0" w:space="0" w:color="auto"/>
        <w:bottom w:val="none" w:sz="0" w:space="0" w:color="auto"/>
        <w:right w:val="none" w:sz="0" w:space="0" w:color="auto"/>
      </w:divBdr>
    </w:div>
    <w:div w:id="1612399556">
      <w:marLeft w:val="0"/>
      <w:marRight w:val="0"/>
      <w:marTop w:val="0"/>
      <w:marBottom w:val="0"/>
      <w:divBdr>
        <w:top w:val="none" w:sz="0" w:space="0" w:color="auto"/>
        <w:left w:val="none" w:sz="0" w:space="0" w:color="auto"/>
        <w:bottom w:val="none" w:sz="0" w:space="0" w:color="auto"/>
        <w:right w:val="none" w:sz="0" w:space="0" w:color="auto"/>
      </w:divBdr>
    </w:div>
    <w:div w:id="1612399557">
      <w:marLeft w:val="0"/>
      <w:marRight w:val="0"/>
      <w:marTop w:val="0"/>
      <w:marBottom w:val="0"/>
      <w:divBdr>
        <w:top w:val="none" w:sz="0" w:space="0" w:color="auto"/>
        <w:left w:val="none" w:sz="0" w:space="0" w:color="auto"/>
        <w:bottom w:val="none" w:sz="0" w:space="0" w:color="auto"/>
        <w:right w:val="none" w:sz="0" w:space="0" w:color="auto"/>
      </w:divBdr>
    </w:div>
    <w:div w:id="1612399558">
      <w:marLeft w:val="0"/>
      <w:marRight w:val="0"/>
      <w:marTop w:val="0"/>
      <w:marBottom w:val="0"/>
      <w:divBdr>
        <w:top w:val="none" w:sz="0" w:space="0" w:color="auto"/>
        <w:left w:val="none" w:sz="0" w:space="0" w:color="auto"/>
        <w:bottom w:val="none" w:sz="0" w:space="0" w:color="auto"/>
        <w:right w:val="none" w:sz="0" w:space="0" w:color="auto"/>
      </w:divBdr>
    </w:div>
    <w:div w:id="1612399559">
      <w:marLeft w:val="0"/>
      <w:marRight w:val="0"/>
      <w:marTop w:val="0"/>
      <w:marBottom w:val="0"/>
      <w:divBdr>
        <w:top w:val="none" w:sz="0" w:space="0" w:color="auto"/>
        <w:left w:val="none" w:sz="0" w:space="0" w:color="auto"/>
        <w:bottom w:val="none" w:sz="0" w:space="0" w:color="auto"/>
        <w:right w:val="none" w:sz="0" w:space="0" w:color="auto"/>
      </w:divBdr>
      <w:divsChild>
        <w:div w:id="1612399240">
          <w:marLeft w:val="0"/>
          <w:marRight w:val="0"/>
          <w:marTop w:val="0"/>
          <w:marBottom w:val="0"/>
          <w:divBdr>
            <w:top w:val="none" w:sz="0" w:space="0" w:color="auto"/>
            <w:left w:val="none" w:sz="0" w:space="0" w:color="auto"/>
            <w:bottom w:val="none" w:sz="0" w:space="0" w:color="auto"/>
            <w:right w:val="none" w:sz="0" w:space="0" w:color="auto"/>
          </w:divBdr>
        </w:div>
        <w:div w:id="1612399241">
          <w:marLeft w:val="0"/>
          <w:marRight w:val="0"/>
          <w:marTop w:val="0"/>
          <w:marBottom w:val="0"/>
          <w:divBdr>
            <w:top w:val="none" w:sz="0" w:space="0" w:color="auto"/>
            <w:left w:val="none" w:sz="0" w:space="0" w:color="auto"/>
            <w:bottom w:val="none" w:sz="0" w:space="0" w:color="auto"/>
            <w:right w:val="none" w:sz="0" w:space="0" w:color="auto"/>
          </w:divBdr>
        </w:div>
        <w:div w:id="1612399269">
          <w:marLeft w:val="0"/>
          <w:marRight w:val="0"/>
          <w:marTop w:val="0"/>
          <w:marBottom w:val="0"/>
          <w:divBdr>
            <w:top w:val="none" w:sz="0" w:space="0" w:color="auto"/>
            <w:left w:val="none" w:sz="0" w:space="0" w:color="auto"/>
            <w:bottom w:val="none" w:sz="0" w:space="0" w:color="auto"/>
            <w:right w:val="none" w:sz="0" w:space="0" w:color="auto"/>
          </w:divBdr>
        </w:div>
        <w:div w:id="1612399331">
          <w:marLeft w:val="0"/>
          <w:marRight w:val="0"/>
          <w:marTop w:val="0"/>
          <w:marBottom w:val="0"/>
          <w:divBdr>
            <w:top w:val="none" w:sz="0" w:space="0" w:color="auto"/>
            <w:left w:val="none" w:sz="0" w:space="0" w:color="auto"/>
            <w:bottom w:val="none" w:sz="0" w:space="0" w:color="auto"/>
            <w:right w:val="none" w:sz="0" w:space="0" w:color="auto"/>
          </w:divBdr>
        </w:div>
        <w:div w:id="1612399335">
          <w:marLeft w:val="0"/>
          <w:marRight w:val="0"/>
          <w:marTop w:val="0"/>
          <w:marBottom w:val="0"/>
          <w:divBdr>
            <w:top w:val="none" w:sz="0" w:space="0" w:color="auto"/>
            <w:left w:val="none" w:sz="0" w:space="0" w:color="auto"/>
            <w:bottom w:val="none" w:sz="0" w:space="0" w:color="auto"/>
            <w:right w:val="none" w:sz="0" w:space="0" w:color="auto"/>
          </w:divBdr>
        </w:div>
        <w:div w:id="1612399376">
          <w:marLeft w:val="0"/>
          <w:marRight w:val="0"/>
          <w:marTop w:val="0"/>
          <w:marBottom w:val="0"/>
          <w:divBdr>
            <w:top w:val="none" w:sz="0" w:space="0" w:color="auto"/>
            <w:left w:val="none" w:sz="0" w:space="0" w:color="auto"/>
            <w:bottom w:val="none" w:sz="0" w:space="0" w:color="auto"/>
            <w:right w:val="none" w:sz="0" w:space="0" w:color="auto"/>
          </w:divBdr>
        </w:div>
        <w:div w:id="1612399419">
          <w:marLeft w:val="0"/>
          <w:marRight w:val="0"/>
          <w:marTop w:val="0"/>
          <w:marBottom w:val="0"/>
          <w:divBdr>
            <w:top w:val="none" w:sz="0" w:space="0" w:color="auto"/>
            <w:left w:val="none" w:sz="0" w:space="0" w:color="auto"/>
            <w:bottom w:val="none" w:sz="0" w:space="0" w:color="auto"/>
            <w:right w:val="none" w:sz="0" w:space="0" w:color="auto"/>
          </w:divBdr>
        </w:div>
        <w:div w:id="1612399480">
          <w:marLeft w:val="0"/>
          <w:marRight w:val="0"/>
          <w:marTop w:val="0"/>
          <w:marBottom w:val="0"/>
          <w:divBdr>
            <w:top w:val="none" w:sz="0" w:space="0" w:color="auto"/>
            <w:left w:val="none" w:sz="0" w:space="0" w:color="auto"/>
            <w:bottom w:val="none" w:sz="0" w:space="0" w:color="auto"/>
            <w:right w:val="none" w:sz="0" w:space="0" w:color="auto"/>
          </w:divBdr>
        </w:div>
        <w:div w:id="1612399490">
          <w:marLeft w:val="0"/>
          <w:marRight w:val="0"/>
          <w:marTop w:val="0"/>
          <w:marBottom w:val="0"/>
          <w:divBdr>
            <w:top w:val="none" w:sz="0" w:space="0" w:color="auto"/>
            <w:left w:val="none" w:sz="0" w:space="0" w:color="auto"/>
            <w:bottom w:val="none" w:sz="0" w:space="0" w:color="auto"/>
            <w:right w:val="none" w:sz="0" w:space="0" w:color="auto"/>
          </w:divBdr>
        </w:div>
        <w:div w:id="1612399504">
          <w:marLeft w:val="0"/>
          <w:marRight w:val="0"/>
          <w:marTop w:val="0"/>
          <w:marBottom w:val="0"/>
          <w:divBdr>
            <w:top w:val="none" w:sz="0" w:space="0" w:color="auto"/>
            <w:left w:val="none" w:sz="0" w:space="0" w:color="auto"/>
            <w:bottom w:val="none" w:sz="0" w:space="0" w:color="auto"/>
            <w:right w:val="none" w:sz="0" w:space="0" w:color="auto"/>
          </w:divBdr>
        </w:div>
        <w:div w:id="1612399515">
          <w:marLeft w:val="0"/>
          <w:marRight w:val="0"/>
          <w:marTop w:val="0"/>
          <w:marBottom w:val="0"/>
          <w:divBdr>
            <w:top w:val="none" w:sz="0" w:space="0" w:color="auto"/>
            <w:left w:val="none" w:sz="0" w:space="0" w:color="auto"/>
            <w:bottom w:val="none" w:sz="0" w:space="0" w:color="auto"/>
            <w:right w:val="none" w:sz="0" w:space="0" w:color="auto"/>
          </w:divBdr>
        </w:div>
        <w:div w:id="1612399597">
          <w:marLeft w:val="0"/>
          <w:marRight w:val="0"/>
          <w:marTop w:val="0"/>
          <w:marBottom w:val="0"/>
          <w:divBdr>
            <w:top w:val="none" w:sz="0" w:space="0" w:color="auto"/>
            <w:left w:val="none" w:sz="0" w:space="0" w:color="auto"/>
            <w:bottom w:val="none" w:sz="0" w:space="0" w:color="auto"/>
            <w:right w:val="none" w:sz="0" w:space="0" w:color="auto"/>
          </w:divBdr>
        </w:div>
        <w:div w:id="1612399632">
          <w:marLeft w:val="0"/>
          <w:marRight w:val="0"/>
          <w:marTop w:val="0"/>
          <w:marBottom w:val="0"/>
          <w:divBdr>
            <w:top w:val="none" w:sz="0" w:space="0" w:color="auto"/>
            <w:left w:val="none" w:sz="0" w:space="0" w:color="auto"/>
            <w:bottom w:val="none" w:sz="0" w:space="0" w:color="auto"/>
            <w:right w:val="none" w:sz="0" w:space="0" w:color="auto"/>
          </w:divBdr>
        </w:div>
        <w:div w:id="1612399650">
          <w:marLeft w:val="0"/>
          <w:marRight w:val="0"/>
          <w:marTop w:val="0"/>
          <w:marBottom w:val="0"/>
          <w:divBdr>
            <w:top w:val="none" w:sz="0" w:space="0" w:color="auto"/>
            <w:left w:val="none" w:sz="0" w:space="0" w:color="auto"/>
            <w:bottom w:val="none" w:sz="0" w:space="0" w:color="auto"/>
            <w:right w:val="none" w:sz="0" w:space="0" w:color="auto"/>
          </w:divBdr>
        </w:div>
        <w:div w:id="1612399655">
          <w:marLeft w:val="0"/>
          <w:marRight w:val="0"/>
          <w:marTop w:val="0"/>
          <w:marBottom w:val="0"/>
          <w:divBdr>
            <w:top w:val="none" w:sz="0" w:space="0" w:color="auto"/>
            <w:left w:val="none" w:sz="0" w:space="0" w:color="auto"/>
            <w:bottom w:val="none" w:sz="0" w:space="0" w:color="auto"/>
            <w:right w:val="none" w:sz="0" w:space="0" w:color="auto"/>
          </w:divBdr>
        </w:div>
        <w:div w:id="1612399691">
          <w:marLeft w:val="0"/>
          <w:marRight w:val="0"/>
          <w:marTop w:val="0"/>
          <w:marBottom w:val="0"/>
          <w:divBdr>
            <w:top w:val="none" w:sz="0" w:space="0" w:color="auto"/>
            <w:left w:val="none" w:sz="0" w:space="0" w:color="auto"/>
            <w:bottom w:val="none" w:sz="0" w:space="0" w:color="auto"/>
            <w:right w:val="none" w:sz="0" w:space="0" w:color="auto"/>
          </w:divBdr>
        </w:div>
        <w:div w:id="1612399709">
          <w:marLeft w:val="0"/>
          <w:marRight w:val="0"/>
          <w:marTop w:val="0"/>
          <w:marBottom w:val="0"/>
          <w:divBdr>
            <w:top w:val="none" w:sz="0" w:space="0" w:color="auto"/>
            <w:left w:val="none" w:sz="0" w:space="0" w:color="auto"/>
            <w:bottom w:val="none" w:sz="0" w:space="0" w:color="auto"/>
            <w:right w:val="none" w:sz="0" w:space="0" w:color="auto"/>
          </w:divBdr>
        </w:div>
        <w:div w:id="1612399727">
          <w:marLeft w:val="0"/>
          <w:marRight w:val="0"/>
          <w:marTop w:val="0"/>
          <w:marBottom w:val="0"/>
          <w:divBdr>
            <w:top w:val="none" w:sz="0" w:space="0" w:color="auto"/>
            <w:left w:val="none" w:sz="0" w:space="0" w:color="auto"/>
            <w:bottom w:val="none" w:sz="0" w:space="0" w:color="auto"/>
            <w:right w:val="none" w:sz="0" w:space="0" w:color="auto"/>
          </w:divBdr>
        </w:div>
        <w:div w:id="1612399770">
          <w:marLeft w:val="0"/>
          <w:marRight w:val="0"/>
          <w:marTop w:val="0"/>
          <w:marBottom w:val="0"/>
          <w:divBdr>
            <w:top w:val="none" w:sz="0" w:space="0" w:color="auto"/>
            <w:left w:val="none" w:sz="0" w:space="0" w:color="auto"/>
            <w:bottom w:val="none" w:sz="0" w:space="0" w:color="auto"/>
            <w:right w:val="none" w:sz="0" w:space="0" w:color="auto"/>
          </w:divBdr>
        </w:div>
        <w:div w:id="1612399774">
          <w:marLeft w:val="0"/>
          <w:marRight w:val="0"/>
          <w:marTop w:val="0"/>
          <w:marBottom w:val="0"/>
          <w:divBdr>
            <w:top w:val="none" w:sz="0" w:space="0" w:color="auto"/>
            <w:left w:val="none" w:sz="0" w:space="0" w:color="auto"/>
            <w:bottom w:val="none" w:sz="0" w:space="0" w:color="auto"/>
            <w:right w:val="none" w:sz="0" w:space="0" w:color="auto"/>
          </w:divBdr>
        </w:div>
        <w:div w:id="1612399802">
          <w:marLeft w:val="0"/>
          <w:marRight w:val="0"/>
          <w:marTop w:val="0"/>
          <w:marBottom w:val="0"/>
          <w:divBdr>
            <w:top w:val="none" w:sz="0" w:space="0" w:color="auto"/>
            <w:left w:val="none" w:sz="0" w:space="0" w:color="auto"/>
            <w:bottom w:val="none" w:sz="0" w:space="0" w:color="auto"/>
            <w:right w:val="none" w:sz="0" w:space="0" w:color="auto"/>
          </w:divBdr>
        </w:div>
        <w:div w:id="1612399818">
          <w:marLeft w:val="0"/>
          <w:marRight w:val="0"/>
          <w:marTop w:val="0"/>
          <w:marBottom w:val="0"/>
          <w:divBdr>
            <w:top w:val="none" w:sz="0" w:space="0" w:color="auto"/>
            <w:left w:val="none" w:sz="0" w:space="0" w:color="auto"/>
            <w:bottom w:val="none" w:sz="0" w:space="0" w:color="auto"/>
            <w:right w:val="none" w:sz="0" w:space="0" w:color="auto"/>
          </w:divBdr>
        </w:div>
        <w:div w:id="1612399881">
          <w:marLeft w:val="0"/>
          <w:marRight w:val="0"/>
          <w:marTop w:val="0"/>
          <w:marBottom w:val="0"/>
          <w:divBdr>
            <w:top w:val="none" w:sz="0" w:space="0" w:color="auto"/>
            <w:left w:val="none" w:sz="0" w:space="0" w:color="auto"/>
            <w:bottom w:val="none" w:sz="0" w:space="0" w:color="auto"/>
            <w:right w:val="none" w:sz="0" w:space="0" w:color="auto"/>
          </w:divBdr>
        </w:div>
        <w:div w:id="1612399888">
          <w:marLeft w:val="0"/>
          <w:marRight w:val="0"/>
          <w:marTop w:val="0"/>
          <w:marBottom w:val="0"/>
          <w:divBdr>
            <w:top w:val="none" w:sz="0" w:space="0" w:color="auto"/>
            <w:left w:val="none" w:sz="0" w:space="0" w:color="auto"/>
            <w:bottom w:val="none" w:sz="0" w:space="0" w:color="auto"/>
            <w:right w:val="none" w:sz="0" w:space="0" w:color="auto"/>
          </w:divBdr>
        </w:div>
        <w:div w:id="1612399896">
          <w:marLeft w:val="0"/>
          <w:marRight w:val="0"/>
          <w:marTop w:val="0"/>
          <w:marBottom w:val="0"/>
          <w:divBdr>
            <w:top w:val="none" w:sz="0" w:space="0" w:color="auto"/>
            <w:left w:val="none" w:sz="0" w:space="0" w:color="auto"/>
            <w:bottom w:val="none" w:sz="0" w:space="0" w:color="auto"/>
            <w:right w:val="none" w:sz="0" w:space="0" w:color="auto"/>
          </w:divBdr>
        </w:div>
        <w:div w:id="1612399946">
          <w:marLeft w:val="0"/>
          <w:marRight w:val="0"/>
          <w:marTop w:val="0"/>
          <w:marBottom w:val="0"/>
          <w:divBdr>
            <w:top w:val="none" w:sz="0" w:space="0" w:color="auto"/>
            <w:left w:val="none" w:sz="0" w:space="0" w:color="auto"/>
            <w:bottom w:val="none" w:sz="0" w:space="0" w:color="auto"/>
            <w:right w:val="none" w:sz="0" w:space="0" w:color="auto"/>
          </w:divBdr>
        </w:div>
        <w:div w:id="1612399979">
          <w:marLeft w:val="0"/>
          <w:marRight w:val="0"/>
          <w:marTop w:val="0"/>
          <w:marBottom w:val="0"/>
          <w:divBdr>
            <w:top w:val="none" w:sz="0" w:space="0" w:color="auto"/>
            <w:left w:val="none" w:sz="0" w:space="0" w:color="auto"/>
            <w:bottom w:val="none" w:sz="0" w:space="0" w:color="auto"/>
            <w:right w:val="none" w:sz="0" w:space="0" w:color="auto"/>
          </w:divBdr>
        </w:div>
        <w:div w:id="1612399980">
          <w:marLeft w:val="0"/>
          <w:marRight w:val="0"/>
          <w:marTop w:val="0"/>
          <w:marBottom w:val="0"/>
          <w:divBdr>
            <w:top w:val="none" w:sz="0" w:space="0" w:color="auto"/>
            <w:left w:val="none" w:sz="0" w:space="0" w:color="auto"/>
            <w:bottom w:val="none" w:sz="0" w:space="0" w:color="auto"/>
            <w:right w:val="none" w:sz="0" w:space="0" w:color="auto"/>
          </w:divBdr>
        </w:div>
        <w:div w:id="1612400097">
          <w:marLeft w:val="0"/>
          <w:marRight w:val="0"/>
          <w:marTop w:val="0"/>
          <w:marBottom w:val="0"/>
          <w:divBdr>
            <w:top w:val="none" w:sz="0" w:space="0" w:color="auto"/>
            <w:left w:val="none" w:sz="0" w:space="0" w:color="auto"/>
            <w:bottom w:val="none" w:sz="0" w:space="0" w:color="auto"/>
            <w:right w:val="none" w:sz="0" w:space="0" w:color="auto"/>
          </w:divBdr>
        </w:div>
        <w:div w:id="1612400099">
          <w:marLeft w:val="0"/>
          <w:marRight w:val="0"/>
          <w:marTop w:val="0"/>
          <w:marBottom w:val="0"/>
          <w:divBdr>
            <w:top w:val="none" w:sz="0" w:space="0" w:color="auto"/>
            <w:left w:val="none" w:sz="0" w:space="0" w:color="auto"/>
            <w:bottom w:val="none" w:sz="0" w:space="0" w:color="auto"/>
            <w:right w:val="none" w:sz="0" w:space="0" w:color="auto"/>
          </w:divBdr>
        </w:div>
        <w:div w:id="1612400128">
          <w:marLeft w:val="0"/>
          <w:marRight w:val="0"/>
          <w:marTop w:val="0"/>
          <w:marBottom w:val="0"/>
          <w:divBdr>
            <w:top w:val="none" w:sz="0" w:space="0" w:color="auto"/>
            <w:left w:val="none" w:sz="0" w:space="0" w:color="auto"/>
            <w:bottom w:val="none" w:sz="0" w:space="0" w:color="auto"/>
            <w:right w:val="none" w:sz="0" w:space="0" w:color="auto"/>
          </w:divBdr>
        </w:div>
        <w:div w:id="1612400178">
          <w:marLeft w:val="0"/>
          <w:marRight w:val="0"/>
          <w:marTop w:val="0"/>
          <w:marBottom w:val="0"/>
          <w:divBdr>
            <w:top w:val="none" w:sz="0" w:space="0" w:color="auto"/>
            <w:left w:val="none" w:sz="0" w:space="0" w:color="auto"/>
            <w:bottom w:val="none" w:sz="0" w:space="0" w:color="auto"/>
            <w:right w:val="none" w:sz="0" w:space="0" w:color="auto"/>
          </w:divBdr>
        </w:div>
        <w:div w:id="1612400180">
          <w:marLeft w:val="0"/>
          <w:marRight w:val="0"/>
          <w:marTop w:val="0"/>
          <w:marBottom w:val="0"/>
          <w:divBdr>
            <w:top w:val="none" w:sz="0" w:space="0" w:color="auto"/>
            <w:left w:val="none" w:sz="0" w:space="0" w:color="auto"/>
            <w:bottom w:val="none" w:sz="0" w:space="0" w:color="auto"/>
            <w:right w:val="none" w:sz="0" w:space="0" w:color="auto"/>
          </w:divBdr>
        </w:div>
        <w:div w:id="1612400187">
          <w:marLeft w:val="0"/>
          <w:marRight w:val="0"/>
          <w:marTop w:val="0"/>
          <w:marBottom w:val="0"/>
          <w:divBdr>
            <w:top w:val="none" w:sz="0" w:space="0" w:color="auto"/>
            <w:left w:val="none" w:sz="0" w:space="0" w:color="auto"/>
            <w:bottom w:val="none" w:sz="0" w:space="0" w:color="auto"/>
            <w:right w:val="none" w:sz="0" w:space="0" w:color="auto"/>
          </w:divBdr>
        </w:div>
        <w:div w:id="1612400258">
          <w:marLeft w:val="0"/>
          <w:marRight w:val="0"/>
          <w:marTop w:val="0"/>
          <w:marBottom w:val="0"/>
          <w:divBdr>
            <w:top w:val="none" w:sz="0" w:space="0" w:color="auto"/>
            <w:left w:val="none" w:sz="0" w:space="0" w:color="auto"/>
            <w:bottom w:val="none" w:sz="0" w:space="0" w:color="auto"/>
            <w:right w:val="none" w:sz="0" w:space="0" w:color="auto"/>
          </w:divBdr>
        </w:div>
        <w:div w:id="1612400272">
          <w:marLeft w:val="0"/>
          <w:marRight w:val="0"/>
          <w:marTop w:val="0"/>
          <w:marBottom w:val="0"/>
          <w:divBdr>
            <w:top w:val="none" w:sz="0" w:space="0" w:color="auto"/>
            <w:left w:val="none" w:sz="0" w:space="0" w:color="auto"/>
            <w:bottom w:val="none" w:sz="0" w:space="0" w:color="auto"/>
            <w:right w:val="none" w:sz="0" w:space="0" w:color="auto"/>
          </w:divBdr>
        </w:div>
        <w:div w:id="1612400278">
          <w:marLeft w:val="0"/>
          <w:marRight w:val="0"/>
          <w:marTop w:val="0"/>
          <w:marBottom w:val="0"/>
          <w:divBdr>
            <w:top w:val="none" w:sz="0" w:space="0" w:color="auto"/>
            <w:left w:val="none" w:sz="0" w:space="0" w:color="auto"/>
            <w:bottom w:val="none" w:sz="0" w:space="0" w:color="auto"/>
            <w:right w:val="none" w:sz="0" w:space="0" w:color="auto"/>
          </w:divBdr>
        </w:div>
      </w:divsChild>
    </w:div>
    <w:div w:id="1612399564">
      <w:marLeft w:val="0"/>
      <w:marRight w:val="0"/>
      <w:marTop w:val="0"/>
      <w:marBottom w:val="0"/>
      <w:divBdr>
        <w:top w:val="none" w:sz="0" w:space="0" w:color="auto"/>
        <w:left w:val="none" w:sz="0" w:space="0" w:color="auto"/>
        <w:bottom w:val="none" w:sz="0" w:space="0" w:color="auto"/>
        <w:right w:val="none" w:sz="0" w:space="0" w:color="auto"/>
      </w:divBdr>
    </w:div>
    <w:div w:id="1612399568">
      <w:marLeft w:val="0"/>
      <w:marRight w:val="0"/>
      <w:marTop w:val="0"/>
      <w:marBottom w:val="0"/>
      <w:divBdr>
        <w:top w:val="none" w:sz="0" w:space="0" w:color="auto"/>
        <w:left w:val="none" w:sz="0" w:space="0" w:color="auto"/>
        <w:bottom w:val="none" w:sz="0" w:space="0" w:color="auto"/>
        <w:right w:val="none" w:sz="0" w:space="0" w:color="auto"/>
      </w:divBdr>
    </w:div>
    <w:div w:id="1612399578">
      <w:marLeft w:val="0"/>
      <w:marRight w:val="0"/>
      <w:marTop w:val="0"/>
      <w:marBottom w:val="0"/>
      <w:divBdr>
        <w:top w:val="none" w:sz="0" w:space="0" w:color="auto"/>
        <w:left w:val="none" w:sz="0" w:space="0" w:color="auto"/>
        <w:bottom w:val="none" w:sz="0" w:space="0" w:color="auto"/>
        <w:right w:val="none" w:sz="0" w:space="0" w:color="auto"/>
      </w:divBdr>
    </w:div>
    <w:div w:id="1612399580">
      <w:marLeft w:val="0"/>
      <w:marRight w:val="0"/>
      <w:marTop w:val="0"/>
      <w:marBottom w:val="0"/>
      <w:divBdr>
        <w:top w:val="none" w:sz="0" w:space="0" w:color="auto"/>
        <w:left w:val="none" w:sz="0" w:space="0" w:color="auto"/>
        <w:bottom w:val="none" w:sz="0" w:space="0" w:color="auto"/>
        <w:right w:val="none" w:sz="0" w:space="0" w:color="auto"/>
      </w:divBdr>
      <w:divsChild>
        <w:div w:id="1612399287">
          <w:marLeft w:val="0"/>
          <w:marRight w:val="0"/>
          <w:marTop w:val="0"/>
          <w:marBottom w:val="0"/>
          <w:divBdr>
            <w:top w:val="none" w:sz="0" w:space="0" w:color="auto"/>
            <w:left w:val="none" w:sz="0" w:space="0" w:color="auto"/>
            <w:bottom w:val="none" w:sz="0" w:space="0" w:color="auto"/>
            <w:right w:val="none" w:sz="0" w:space="0" w:color="auto"/>
          </w:divBdr>
        </w:div>
        <w:div w:id="1612399327">
          <w:marLeft w:val="0"/>
          <w:marRight w:val="0"/>
          <w:marTop w:val="0"/>
          <w:marBottom w:val="0"/>
          <w:divBdr>
            <w:top w:val="none" w:sz="0" w:space="0" w:color="auto"/>
            <w:left w:val="none" w:sz="0" w:space="0" w:color="auto"/>
            <w:bottom w:val="none" w:sz="0" w:space="0" w:color="auto"/>
            <w:right w:val="none" w:sz="0" w:space="0" w:color="auto"/>
          </w:divBdr>
        </w:div>
        <w:div w:id="1612399356">
          <w:marLeft w:val="0"/>
          <w:marRight w:val="0"/>
          <w:marTop w:val="0"/>
          <w:marBottom w:val="0"/>
          <w:divBdr>
            <w:top w:val="none" w:sz="0" w:space="0" w:color="auto"/>
            <w:left w:val="none" w:sz="0" w:space="0" w:color="auto"/>
            <w:bottom w:val="none" w:sz="0" w:space="0" w:color="auto"/>
            <w:right w:val="none" w:sz="0" w:space="0" w:color="auto"/>
          </w:divBdr>
        </w:div>
        <w:div w:id="1612399374">
          <w:marLeft w:val="0"/>
          <w:marRight w:val="0"/>
          <w:marTop w:val="0"/>
          <w:marBottom w:val="0"/>
          <w:divBdr>
            <w:top w:val="none" w:sz="0" w:space="0" w:color="auto"/>
            <w:left w:val="none" w:sz="0" w:space="0" w:color="auto"/>
            <w:bottom w:val="none" w:sz="0" w:space="0" w:color="auto"/>
            <w:right w:val="none" w:sz="0" w:space="0" w:color="auto"/>
          </w:divBdr>
        </w:div>
        <w:div w:id="1612399403">
          <w:marLeft w:val="0"/>
          <w:marRight w:val="0"/>
          <w:marTop w:val="0"/>
          <w:marBottom w:val="0"/>
          <w:divBdr>
            <w:top w:val="none" w:sz="0" w:space="0" w:color="auto"/>
            <w:left w:val="none" w:sz="0" w:space="0" w:color="auto"/>
            <w:bottom w:val="none" w:sz="0" w:space="0" w:color="auto"/>
            <w:right w:val="none" w:sz="0" w:space="0" w:color="auto"/>
          </w:divBdr>
        </w:div>
        <w:div w:id="1612399408">
          <w:marLeft w:val="0"/>
          <w:marRight w:val="0"/>
          <w:marTop w:val="0"/>
          <w:marBottom w:val="0"/>
          <w:divBdr>
            <w:top w:val="none" w:sz="0" w:space="0" w:color="auto"/>
            <w:left w:val="none" w:sz="0" w:space="0" w:color="auto"/>
            <w:bottom w:val="none" w:sz="0" w:space="0" w:color="auto"/>
            <w:right w:val="none" w:sz="0" w:space="0" w:color="auto"/>
          </w:divBdr>
        </w:div>
        <w:div w:id="1612399502">
          <w:marLeft w:val="0"/>
          <w:marRight w:val="0"/>
          <w:marTop w:val="0"/>
          <w:marBottom w:val="0"/>
          <w:divBdr>
            <w:top w:val="none" w:sz="0" w:space="0" w:color="auto"/>
            <w:left w:val="none" w:sz="0" w:space="0" w:color="auto"/>
            <w:bottom w:val="none" w:sz="0" w:space="0" w:color="auto"/>
            <w:right w:val="none" w:sz="0" w:space="0" w:color="auto"/>
          </w:divBdr>
        </w:div>
        <w:div w:id="1612399503">
          <w:marLeft w:val="0"/>
          <w:marRight w:val="0"/>
          <w:marTop w:val="0"/>
          <w:marBottom w:val="0"/>
          <w:divBdr>
            <w:top w:val="none" w:sz="0" w:space="0" w:color="auto"/>
            <w:left w:val="none" w:sz="0" w:space="0" w:color="auto"/>
            <w:bottom w:val="none" w:sz="0" w:space="0" w:color="auto"/>
            <w:right w:val="none" w:sz="0" w:space="0" w:color="auto"/>
          </w:divBdr>
        </w:div>
        <w:div w:id="1612399514">
          <w:marLeft w:val="0"/>
          <w:marRight w:val="0"/>
          <w:marTop w:val="0"/>
          <w:marBottom w:val="0"/>
          <w:divBdr>
            <w:top w:val="none" w:sz="0" w:space="0" w:color="auto"/>
            <w:left w:val="none" w:sz="0" w:space="0" w:color="auto"/>
            <w:bottom w:val="none" w:sz="0" w:space="0" w:color="auto"/>
            <w:right w:val="none" w:sz="0" w:space="0" w:color="auto"/>
          </w:divBdr>
        </w:div>
        <w:div w:id="1612399540">
          <w:marLeft w:val="0"/>
          <w:marRight w:val="0"/>
          <w:marTop w:val="0"/>
          <w:marBottom w:val="0"/>
          <w:divBdr>
            <w:top w:val="none" w:sz="0" w:space="0" w:color="auto"/>
            <w:left w:val="none" w:sz="0" w:space="0" w:color="auto"/>
            <w:bottom w:val="none" w:sz="0" w:space="0" w:color="auto"/>
            <w:right w:val="none" w:sz="0" w:space="0" w:color="auto"/>
          </w:divBdr>
        </w:div>
        <w:div w:id="1612399566">
          <w:marLeft w:val="0"/>
          <w:marRight w:val="0"/>
          <w:marTop w:val="0"/>
          <w:marBottom w:val="0"/>
          <w:divBdr>
            <w:top w:val="none" w:sz="0" w:space="0" w:color="auto"/>
            <w:left w:val="none" w:sz="0" w:space="0" w:color="auto"/>
            <w:bottom w:val="none" w:sz="0" w:space="0" w:color="auto"/>
            <w:right w:val="none" w:sz="0" w:space="0" w:color="auto"/>
          </w:divBdr>
        </w:div>
        <w:div w:id="1612399606">
          <w:marLeft w:val="0"/>
          <w:marRight w:val="0"/>
          <w:marTop w:val="0"/>
          <w:marBottom w:val="0"/>
          <w:divBdr>
            <w:top w:val="none" w:sz="0" w:space="0" w:color="auto"/>
            <w:left w:val="none" w:sz="0" w:space="0" w:color="auto"/>
            <w:bottom w:val="none" w:sz="0" w:space="0" w:color="auto"/>
            <w:right w:val="none" w:sz="0" w:space="0" w:color="auto"/>
          </w:divBdr>
        </w:div>
        <w:div w:id="1612399630">
          <w:marLeft w:val="0"/>
          <w:marRight w:val="0"/>
          <w:marTop w:val="0"/>
          <w:marBottom w:val="0"/>
          <w:divBdr>
            <w:top w:val="none" w:sz="0" w:space="0" w:color="auto"/>
            <w:left w:val="none" w:sz="0" w:space="0" w:color="auto"/>
            <w:bottom w:val="none" w:sz="0" w:space="0" w:color="auto"/>
            <w:right w:val="none" w:sz="0" w:space="0" w:color="auto"/>
          </w:divBdr>
        </w:div>
        <w:div w:id="1612399654">
          <w:marLeft w:val="0"/>
          <w:marRight w:val="0"/>
          <w:marTop w:val="0"/>
          <w:marBottom w:val="0"/>
          <w:divBdr>
            <w:top w:val="none" w:sz="0" w:space="0" w:color="auto"/>
            <w:left w:val="none" w:sz="0" w:space="0" w:color="auto"/>
            <w:bottom w:val="none" w:sz="0" w:space="0" w:color="auto"/>
            <w:right w:val="none" w:sz="0" w:space="0" w:color="auto"/>
          </w:divBdr>
        </w:div>
        <w:div w:id="1612399721">
          <w:marLeft w:val="0"/>
          <w:marRight w:val="0"/>
          <w:marTop w:val="0"/>
          <w:marBottom w:val="0"/>
          <w:divBdr>
            <w:top w:val="none" w:sz="0" w:space="0" w:color="auto"/>
            <w:left w:val="none" w:sz="0" w:space="0" w:color="auto"/>
            <w:bottom w:val="none" w:sz="0" w:space="0" w:color="auto"/>
            <w:right w:val="none" w:sz="0" w:space="0" w:color="auto"/>
          </w:divBdr>
        </w:div>
        <w:div w:id="1612399748">
          <w:marLeft w:val="0"/>
          <w:marRight w:val="0"/>
          <w:marTop w:val="0"/>
          <w:marBottom w:val="0"/>
          <w:divBdr>
            <w:top w:val="none" w:sz="0" w:space="0" w:color="auto"/>
            <w:left w:val="none" w:sz="0" w:space="0" w:color="auto"/>
            <w:bottom w:val="none" w:sz="0" w:space="0" w:color="auto"/>
            <w:right w:val="none" w:sz="0" w:space="0" w:color="auto"/>
          </w:divBdr>
        </w:div>
        <w:div w:id="1612399799">
          <w:marLeft w:val="0"/>
          <w:marRight w:val="0"/>
          <w:marTop w:val="0"/>
          <w:marBottom w:val="0"/>
          <w:divBdr>
            <w:top w:val="none" w:sz="0" w:space="0" w:color="auto"/>
            <w:left w:val="none" w:sz="0" w:space="0" w:color="auto"/>
            <w:bottom w:val="none" w:sz="0" w:space="0" w:color="auto"/>
            <w:right w:val="none" w:sz="0" w:space="0" w:color="auto"/>
          </w:divBdr>
        </w:div>
        <w:div w:id="1612399863">
          <w:marLeft w:val="0"/>
          <w:marRight w:val="0"/>
          <w:marTop w:val="0"/>
          <w:marBottom w:val="0"/>
          <w:divBdr>
            <w:top w:val="none" w:sz="0" w:space="0" w:color="auto"/>
            <w:left w:val="none" w:sz="0" w:space="0" w:color="auto"/>
            <w:bottom w:val="none" w:sz="0" w:space="0" w:color="auto"/>
            <w:right w:val="none" w:sz="0" w:space="0" w:color="auto"/>
          </w:divBdr>
        </w:div>
        <w:div w:id="1612399873">
          <w:marLeft w:val="0"/>
          <w:marRight w:val="0"/>
          <w:marTop w:val="0"/>
          <w:marBottom w:val="0"/>
          <w:divBdr>
            <w:top w:val="none" w:sz="0" w:space="0" w:color="auto"/>
            <w:left w:val="none" w:sz="0" w:space="0" w:color="auto"/>
            <w:bottom w:val="none" w:sz="0" w:space="0" w:color="auto"/>
            <w:right w:val="none" w:sz="0" w:space="0" w:color="auto"/>
          </w:divBdr>
        </w:div>
        <w:div w:id="1612399924">
          <w:marLeft w:val="0"/>
          <w:marRight w:val="0"/>
          <w:marTop w:val="0"/>
          <w:marBottom w:val="0"/>
          <w:divBdr>
            <w:top w:val="none" w:sz="0" w:space="0" w:color="auto"/>
            <w:left w:val="none" w:sz="0" w:space="0" w:color="auto"/>
            <w:bottom w:val="none" w:sz="0" w:space="0" w:color="auto"/>
            <w:right w:val="none" w:sz="0" w:space="0" w:color="auto"/>
          </w:divBdr>
        </w:div>
        <w:div w:id="1612400049">
          <w:marLeft w:val="0"/>
          <w:marRight w:val="0"/>
          <w:marTop w:val="0"/>
          <w:marBottom w:val="0"/>
          <w:divBdr>
            <w:top w:val="none" w:sz="0" w:space="0" w:color="auto"/>
            <w:left w:val="none" w:sz="0" w:space="0" w:color="auto"/>
            <w:bottom w:val="none" w:sz="0" w:space="0" w:color="auto"/>
            <w:right w:val="none" w:sz="0" w:space="0" w:color="auto"/>
          </w:divBdr>
        </w:div>
        <w:div w:id="1612400063">
          <w:marLeft w:val="0"/>
          <w:marRight w:val="0"/>
          <w:marTop w:val="0"/>
          <w:marBottom w:val="0"/>
          <w:divBdr>
            <w:top w:val="none" w:sz="0" w:space="0" w:color="auto"/>
            <w:left w:val="none" w:sz="0" w:space="0" w:color="auto"/>
            <w:bottom w:val="none" w:sz="0" w:space="0" w:color="auto"/>
            <w:right w:val="none" w:sz="0" w:space="0" w:color="auto"/>
          </w:divBdr>
        </w:div>
        <w:div w:id="1612400176">
          <w:marLeft w:val="0"/>
          <w:marRight w:val="0"/>
          <w:marTop w:val="0"/>
          <w:marBottom w:val="0"/>
          <w:divBdr>
            <w:top w:val="none" w:sz="0" w:space="0" w:color="auto"/>
            <w:left w:val="none" w:sz="0" w:space="0" w:color="auto"/>
            <w:bottom w:val="none" w:sz="0" w:space="0" w:color="auto"/>
            <w:right w:val="none" w:sz="0" w:space="0" w:color="auto"/>
          </w:divBdr>
        </w:div>
        <w:div w:id="1612400209">
          <w:marLeft w:val="0"/>
          <w:marRight w:val="0"/>
          <w:marTop w:val="0"/>
          <w:marBottom w:val="0"/>
          <w:divBdr>
            <w:top w:val="none" w:sz="0" w:space="0" w:color="auto"/>
            <w:left w:val="none" w:sz="0" w:space="0" w:color="auto"/>
            <w:bottom w:val="none" w:sz="0" w:space="0" w:color="auto"/>
            <w:right w:val="none" w:sz="0" w:space="0" w:color="auto"/>
          </w:divBdr>
        </w:div>
        <w:div w:id="1612400237">
          <w:marLeft w:val="0"/>
          <w:marRight w:val="0"/>
          <w:marTop w:val="0"/>
          <w:marBottom w:val="0"/>
          <w:divBdr>
            <w:top w:val="none" w:sz="0" w:space="0" w:color="auto"/>
            <w:left w:val="none" w:sz="0" w:space="0" w:color="auto"/>
            <w:bottom w:val="none" w:sz="0" w:space="0" w:color="auto"/>
            <w:right w:val="none" w:sz="0" w:space="0" w:color="auto"/>
          </w:divBdr>
        </w:div>
        <w:div w:id="1612400280">
          <w:marLeft w:val="0"/>
          <w:marRight w:val="0"/>
          <w:marTop w:val="0"/>
          <w:marBottom w:val="0"/>
          <w:divBdr>
            <w:top w:val="none" w:sz="0" w:space="0" w:color="auto"/>
            <w:left w:val="none" w:sz="0" w:space="0" w:color="auto"/>
            <w:bottom w:val="none" w:sz="0" w:space="0" w:color="auto"/>
            <w:right w:val="none" w:sz="0" w:space="0" w:color="auto"/>
          </w:divBdr>
        </w:div>
      </w:divsChild>
    </w:div>
    <w:div w:id="1612399600">
      <w:marLeft w:val="0"/>
      <w:marRight w:val="0"/>
      <w:marTop w:val="0"/>
      <w:marBottom w:val="0"/>
      <w:divBdr>
        <w:top w:val="none" w:sz="0" w:space="0" w:color="auto"/>
        <w:left w:val="none" w:sz="0" w:space="0" w:color="auto"/>
        <w:bottom w:val="none" w:sz="0" w:space="0" w:color="auto"/>
        <w:right w:val="none" w:sz="0" w:space="0" w:color="auto"/>
      </w:divBdr>
    </w:div>
    <w:div w:id="1612399604">
      <w:marLeft w:val="0"/>
      <w:marRight w:val="0"/>
      <w:marTop w:val="0"/>
      <w:marBottom w:val="0"/>
      <w:divBdr>
        <w:top w:val="none" w:sz="0" w:space="0" w:color="auto"/>
        <w:left w:val="none" w:sz="0" w:space="0" w:color="auto"/>
        <w:bottom w:val="none" w:sz="0" w:space="0" w:color="auto"/>
        <w:right w:val="none" w:sz="0" w:space="0" w:color="auto"/>
      </w:divBdr>
      <w:divsChild>
        <w:div w:id="1612399251">
          <w:marLeft w:val="0"/>
          <w:marRight w:val="0"/>
          <w:marTop w:val="0"/>
          <w:marBottom w:val="0"/>
          <w:divBdr>
            <w:top w:val="none" w:sz="0" w:space="0" w:color="auto"/>
            <w:left w:val="none" w:sz="0" w:space="0" w:color="auto"/>
            <w:bottom w:val="none" w:sz="0" w:space="0" w:color="auto"/>
            <w:right w:val="none" w:sz="0" w:space="0" w:color="auto"/>
          </w:divBdr>
        </w:div>
        <w:div w:id="1612399256">
          <w:marLeft w:val="0"/>
          <w:marRight w:val="0"/>
          <w:marTop w:val="0"/>
          <w:marBottom w:val="0"/>
          <w:divBdr>
            <w:top w:val="none" w:sz="0" w:space="0" w:color="auto"/>
            <w:left w:val="none" w:sz="0" w:space="0" w:color="auto"/>
            <w:bottom w:val="none" w:sz="0" w:space="0" w:color="auto"/>
            <w:right w:val="none" w:sz="0" w:space="0" w:color="auto"/>
          </w:divBdr>
        </w:div>
        <w:div w:id="1612399279">
          <w:marLeft w:val="0"/>
          <w:marRight w:val="0"/>
          <w:marTop w:val="0"/>
          <w:marBottom w:val="0"/>
          <w:divBdr>
            <w:top w:val="none" w:sz="0" w:space="0" w:color="auto"/>
            <w:left w:val="none" w:sz="0" w:space="0" w:color="auto"/>
            <w:bottom w:val="none" w:sz="0" w:space="0" w:color="auto"/>
            <w:right w:val="none" w:sz="0" w:space="0" w:color="auto"/>
          </w:divBdr>
        </w:div>
        <w:div w:id="1612399307">
          <w:marLeft w:val="0"/>
          <w:marRight w:val="0"/>
          <w:marTop w:val="0"/>
          <w:marBottom w:val="0"/>
          <w:divBdr>
            <w:top w:val="none" w:sz="0" w:space="0" w:color="auto"/>
            <w:left w:val="none" w:sz="0" w:space="0" w:color="auto"/>
            <w:bottom w:val="none" w:sz="0" w:space="0" w:color="auto"/>
            <w:right w:val="none" w:sz="0" w:space="0" w:color="auto"/>
          </w:divBdr>
        </w:div>
        <w:div w:id="1612399343">
          <w:marLeft w:val="0"/>
          <w:marRight w:val="0"/>
          <w:marTop w:val="0"/>
          <w:marBottom w:val="0"/>
          <w:divBdr>
            <w:top w:val="none" w:sz="0" w:space="0" w:color="auto"/>
            <w:left w:val="none" w:sz="0" w:space="0" w:color="auto"/>
            <w:bottom w:val="none" w:sz="0" w:space="0" w:color="auto"/>
            <w:right w:val="none" w:sz="0" w:space="0" w:color="auto"/>
          </w:divBdr>
        </w:div>
        <w:div w:id="1612399375">
          <w:marLeft w:val="0"/>
          <w:marRight w:val="0"/>
          <w:marTop w:val="0"/>
          <w:marBottom w:val="0"/>
          <w:divBdr>
            <w:top w:val="none" w:sz="0" w:space="0" w:color="auto"/>
            <w:left w:val="none" w:sz="0" w:space="0" w:color="auto"/>
            <w:bottom w:val="none" w:sz="0" w:space="0" w:color="auto"/>
            <w:right w:val="none" w:sz="0" w:space="0" w:color="auto"/>
          </w:divBdr>
        </w:div>
        <w:div w:id="1612399389">
          <w:marLeft w:val="0"/>
          <w:marRight w:val="0"/>
          <w:marTop w:val="0"/>
          <w:marBottom w:val="0"/>
          <w:divBdr>
            <w:top w:val="none" w:sz="0" w:space="0" w:color="auto"/>
            <w:left w:val="none" w:sz="0" w:space="0" w:color="auto"/>
            <w:bottom w:val="none" w:sz="0" w:space="0" w:color="auto"/>
            <w:right w:val="none" w:sz="0" w:space="0" w:color="auto"/>
          </w:divBdr>
        </w:div>
        <w:div w:id="1612399391">
          <w:marLeft w:val="0"/>
          <w:marRight w:val="0"/>
          <w:marTop w:val="0"/>
          <w:marBottom w:val="0"/>
          <w:divBdr>
            <w:top w:val="none" w:sz="0" w:space="0" w:color="auto"/>
            <w:left w:val="none" w:sz="0" w:space="0" w:color="auto"/>
            <w:bottom w:val="none" w:sz="0" w:space="0" w:color="auto"/>
            <w:right w:val="none" w:sz="0" w:space="0" w:color="auto"/>
          </w:divBdr>
        </w:div>
        <w:div w:id="1612399435">
          <w:marLeft w:val="0"/>
          <w:marRight w:val="0"/>
          <w:marTop w:val="0"/>
          <w:marBottom w:val="0"/>
          <w:divBdr>
            <w:top w:val="none" w:sz="0" w:space="0" w:color="auto"/>
            <w:left w:val="none" w:sz="0" w:space="0" w:color="auto"/>
            <w:bottom w:val="none" w:sz="0" w:space="0" w:color="auto"/>
            <w:right w:val="none" w:sz="0" w:space="0" w:color="auto"/>
          </w:divBdr>
        </w:div>
        <w:div w:id="1612399548">
          <w:marLeft w:val="0"/>
          <w:marRight w:val="0"/>
          <w:marTop w:val="0"/>
          <w:marBottom w:val="0"/>
          <w:divBdr>
            <w:top w:val="none" w:sz="0" w:space="0" w:color="auto"/>
            <w:left w:val="none" w:sz="0" w:space="0" w:color="auto"/>
            <w:bottom w:val="none" w:sz="0" w:space="0" w:color="auto"/>
            <w:right w:val="none" w:sz="0" w:space="0" w:color="auto"/>
          </w:divBdr>
        </w:div>
        <w:div w:id="1612399611">
          <w:marLeft w:val="0"/>
          <w:marRight w:val="0"/>
          <w:marTop w:val="0"/>
          <w:marBottom w:val="0"/>
          <w:divBdr>
            <w:top w:val="none" w:sz="0" w:space="0" w:color="auto"/>
            <w:left w:val="none" w:sz="0" w:space="0" w:color="auto"/>
            <w:bottom w:val="none" w:sz="0" w:space="0" w:color="auto"/>
            <w:right w:val="none" w:sz="0" w:space="0" w:color="auto"/>
          </w:divBdr>
        </w:div>
        <w:div w:id="1612399719">
          <w:marLeft w:val="0"/>
          <w:marRight w:val="0"/>
          <w:marTop w:val="0"/>
          <w:marBottom w:val="0"/>
          <w:divBdr>
            <w:top w:val="none" w:sz="0" w:space="0" w:color="auto"/>
            <w:left w:val="none" w:sz="0" w:space="0" w:color="auto"/>
            <w:bottom w:val="none" w:sz="0" w:space="0" w:color="auto"/>
            <w:right w:val="none" w:sz="0" w:space="0" w:color="auto"/>
          </w:divBdr>
        </w:div>
        <w:div w:id="1612399845">
          <w:marLeft w:val="0"/>
          <w:marRight w:val="0"/>
          <w:marTop w:val="0"/>
          <w:marBottom w:val="0"/>
          <w:divBdr>
            <w:top w:val="none" w:sz="0" w:space="0" w:color="auto"/>
            <w:left w:val="none" w:sz="0" w:space="0" w:color="auto"/>
            <w:bottom w:val="none" w:sz="0" w:space="0" w:color="auto"/>
            <w:right w:val="none" w:sz="0" w:space="0" w:color="auto"/>
          </w:divBdr>
        </w:div>
        <w:div w:id="1612399867">
          <w:marLeft w:val="0"/>
          <w:marRight w:val="0"/>
          <w:marTop w:val="0"/>
          <w:marBottom w:val="0"/>
          <w:divBdr>
            <w:top w:val="none" w:sz="0" w:space="0" w:color="auto"/>
            <w:left w:val="none" w:sz="0" w:space="0" w:color="auto"/>
            <w:bottom w:val="none" w:sz="0" w:space="0" w:color="auto"/>
            <w:right w:val="none" w:sz="0" w:space="0" w:color="auto"/>
          </w:divBdr>
        </w:div>
        <w:div w:id="1612399911">
          <w:marLeft w:val="0"/>
          <w:marRight w:val="0"/>
          <w:marTop w:val="0"/>
          <w:marBottom w:val="0"/>
          <w:divBdr>
            <w:top w:val="none" w:sz="0" w:space="0" w:color="auto"/>
            <w:left w:val="none" w:sz="0" w:space="0" w:color="auto"/>
            <w:bottom w:val="none" w:sz="0" w:space="0" w:color="auto"/>
            <w:right w:val="none" w:sz="0" w:space="0" w:color="auto"/>
          </w:divBdr>
        </w:div>
        <w:div w:id="1612399919">
          <w:marLeft w:val="0"/>
          <w:marRight w:val="0"/>
          <w:marTop w:val="0"/>
          <w:marBottom w:val="0"/>
          <w:divBdr>
            <w:top w:val="none" w:sz="0" w:space="0" w:color="auto"/>
            <w:left w:val="none" w:sz="0" w:space="0" w:color="auto"/>
            <w:bottom w:val="none" w:sz="0" w:space="0" w:color="auto"/>
            <w:right w:val="none" w:sz="0" w:space="0" w:color="auto"/>
          </w:divBdr>
        </w:div>
        <w:div w:id="1612399995">
          <w:marLeft w:val="0"/>
          <w:marRight w:val="0"/>
          <w:marTop w:val="0"/>
          <w:marBottom w:val="0"/>
          <w:divBdr>
            <w:top w:val="none" w:sz="0" w:space="0" w:color="auto"/>
            <w:left w:val="none" w:sz="0" w:space="0" w:color="auto"/>
            <w:bottom w:val="none" w:sz="0" w:space="0" w:color="auto"/>
            <w:right w:val="none" w:sz="0" w:space="0" w:color="auto"/>
          </w:divBdr>
        </w:div>
        <w:div w:id="1612400005">
          <w:marLeft w:val="0"/>
          <w:marRight w:val="0"/>
          <w:marTop w:val="0"/>
          <w:marBottom w:val="0"/>
          <w:divBdr>
            <w:top w:val="none" w:sz="0" w:space="0" w:color="auto"/>
            <w:left w:val="none" w:sz="0" w:space="0" w:color="auto"/>
            <w:bottom w:val="none" w:sz="0" w:space="0" w:color="auto"/>
            <w:right w:val="none" w:sz="0" w:space="0" w:color="auto"/>
          </w:divBdr>
        </w:div>
        <w:div w:id="1612400067">
          <w:marLeft w:val="0"/>
          <w:marRight w:val="0"/>
          <w:marTop w:val="0"/>
          <w:marBottom w:val="0"/>
          <w:divBdr>
            <w:top w:val="none" w:sz="0" w:space="0" w:color="auto"/>
            <w:left w:val="none" w:sz="0" w:space="0" w:color="auto"/>
            <w:bottom w:val="none" w:sz="0" w:space="0" w:color="auto"/>
            <w:right w:val="none" w:sz="0" w:space="0" w:color="auto"/>
          </w:divBdr>
        </w:div>
        <w:div w:id="1612400164">
          <w:marLeft w:val="0"/>
          <w:marRight w:val="0"/>
          <w:marTop w:val="0"/>
          <w:marBottom w:val="0"/>
          <w:divBdr>
            <w:top w:val="none" w:sz="0" w:space="0" w:color="auto"/>
            <w:left w:val="none" w:sz="0" w:space="0" w:color="auto"/>
            <w:bottom w:val="none" w:sz="0" w:space="0" w:color="auto"/>
            <w:right w:val="none" w:sz="0" w:space="0" w:color="auto"/>
          </w:divBdr>
        </w:div>
        <w:div w:id="1612400219">
          <w:marLeft w:val="0"/>
          <w:marRight w:val="0"/>
          <w:marTop w:val="0"/>
          <w:marBottom w:val="0"/>
          <w:divBdr>
            <w:top w:val="none" w:sz="0" w:space="0" w:color="auto"/>
            <w:left w:val="none" w:sz="0" w:space="0" w:color="auto"/>
            <w:bottom w:val="none" w:sz="0" w:space="0" w:color="auto"/>
            <w:right w:val="none" w:sz="0" w:space="0" w:color="auto"/>
          </w:divBdr>
        </w:div>
      </w:divsChild>
    </w:div>
    <w:div w:id="1612399616">
      <w:marLeft w:val="0"/>
      <w:marRight w:val="0"/>
      <w:marTop w:val="0"/>
      <w:marBottom w:val="0"/>
      <w:divBdr>
        <w:top w:val="none" w:sz="0" w:space="0" w:color="auto"/>
        <w:left w:val="none" w:sz="0" w:space="0" w:color="auto"/>
        <w:bottom w:val="none" w:sz="0" w:space="0" w:color="auto"/>
        <w:right w:val="none" w:sz="0" w:space="0" w:color="auto"/>
      </w:divBdr>
    </w:div>
    <w:div w:id="1612399618">
      <w:marLeft w:val="0"/>
      <w:marRight w:val="0"/>
      <w:marTop w:val="0"/>
      <w:marBottom w:val="0"/>
      <w:divBdr>
        <w:top w:val="none" w:sz="0" w:space="0" w:color="auto"/>
        <w:left w:val="none" w:sz="0" w:space="0" w:color="auto"/>
        <w:bottom w:val="none" w:sz="0" w:space="0" w:color="auto"/>
        <w:right w:val="none" w:sz="0" w:space="0" w:color="auto"/>
      </w:divBdr>
    </w:div>
    <w:div w:id="1612399620">
      <w:marLeft w:val="0"/>
      <w:marRight w:val="0"/>
      <w:marTop w:val="0"/>
      <w:marBottom w:val="0"/>
      <w:divBdr>
        <w:top w:val="none" w:sz="0" w:space="0" w:color="auto"/>
        <w:left w:val="none" w:sz="0" w:space="0" w:color="auto"/>
        <w:bottom w:val="none" w:sz="0" w:space="0" w:color="auto"/>
        <w:right w:val="none" w:sz="0" w:space="0" w:color="auto"/>
      </w:divBdr>
    </w:div>
    <w:div w:id="1612399622">
      <w:marLeft w:val="0"/>
      <w:marRight w:val="0"/>
      <w:marTop w:val="0"/>
      <w:marBottom w:val="0"/>
      <w:divBdr>
        <w:top w:val="none" w:sz="0" w:space="0" w:color="auto"/>
        <w:left w:val="none" w:sz="0" w:space="0" w:color="auto"/>
        <w:bottom w:val="none" w:sz="0" w:space="0" w:color="auto"/>
        <w:right w:val="none" w:sz="0" w:space="0" w:color="auto"/>
      </w:divBdr>
    </w:div>
    <w:div w:id="1612399628">
      <w:marLeft w:val="0"/>
      <w:marRight w:val="0"/>
      <w:marTop w:val="0"/>
      <w:marBottom w:val="0"/>
      <w:divBdr>
        <w:top w:val="none" w:sz="0" w:space="0" w:color="auto"/>
        <w:left w:val="none" w:sz="0" w:space="0" w:color="auto"/>
        <w:bottom w:val="none" w:sz="0" w:space="0" w:color="auto"/>
        <w:right w:val="none" w:sz="0" w:space="0" w:color="auto"/>
      </w:divBdr>
    </w:div>
    <w:div w:id="1612399635">
      <w:marLeft w:val="0"/>
      <w:marRight w:val="0"/>
      <w:marTop w:val="0"/>
      <w:marBottom w:val="0"/>
      <w:divBdr>
        <w:top w:val="none" w:sz="0" w:space="0" w:color="auto"/>
        <w:left w:val="none" w:sz="0" w:space="0" w:color="auto"/>
        <w:bottom w:val="none" w:sz="0" w:space="0" w:color="auto"/>
        <w:right w:val="none" w:sz="0" w:space="0" w:color="auto"/>
      </w:divBdr>
    </w:div>
    <w:div w:id="1612399640">
      <w:marLeft w:val="0"/>
      <w:marRight w:val="0"/>
      <w:marTop w:val="0"/>
      <w:marBottom w:val="0"/>
      <w:divBdr>
        <w:top w:val="none" w:sz="0" w:space="0" w:color="auto"/>
        <w:left w:val="none" w:sz="0" w:space="0" w:color="auto"/>
        <w:bottom w:val="none" w:sz="0" w:space="0" w:color="auto"/>
        <w:right w:val="none" w:sz="0" w:space="0" w:color="auto"/>
      </w:divBdr>
    </w:div>
    <w:div w:id="1612399641">
      <w:marLeft w:val="0"/>
      <w:marRight w:val="0"/>
      <w:marTop w:val="0"/>
      <w:marBottom w:val="0"/>
      <w:divBdr>
        <w:top w:val="none" w:sz="0" w:space="0" w:color="auto"/>
        <w:left w:val="none" w:sz="0" w:space="0" w:color="auto"/>
        <w:bottom w:val="none" w:sz="0" w:space="0" w:color="auto"/>
        <w:right w:val="none" w:sz="0" w:space="0" w:color="auto"/>
      </w:divBdr>
    </w:div>
    <w:div w:id="1612399646">
      <w:marLeft w:val="0"/>
      <w:marRight w:val="0"/>
      <w:marTop w:val="0"/>
      <w:marBottom w:val="0"/>
      <w:divBdr>
        <w:top w:val="none" w:sz="0" w:space="0" w:color="auto"/>
        <w:left w:val="none" w:sz="0" w:space="0" w:color="auto"/>
        <w:bottom w:val="none" w:sz="0" w:space="0" w:color="auto"/>
        <w:right w:val="none" w:sz="0" w:space="0" w:color="auto"/>
      </w:divBdr>
      <w:divsChild>
        <w:div w:id="1612399427">
          <w:marLeft w:val="0"/>
          <w:marRight w:val="0"/>
          <w:marTop w:val="0"/>
          <w:marBottom w:val="0"/>
          <w:divBdr>
            <w:top w:val="none" w:sz="0" w:space="0" w:color="auto"/>
            <w:left w:val="none" w:sz="0" w:space="0" w:color="auto"/>
            <w:bottom w:val="none" w:sz="0" w:space="0" w:color="auto"/>
            <w:right w:val="none" w:sz="0" w:space="0" w:color="auto"/>
          </w:divBdr>
        </w:div>
        <w:div w:id="1612399456">
          <w:marLeft w:val="0"/>
          <w:marRight w:val="0"/>
          <w:marTop w:val="0"/>
          <w:marBottom w:val="0"/>
          <w:divBdr>
            <w:top w:val="none" w:sz="0" w:space="0" w:color="auto"/>
            <w:left w:val="none" w:sz="0" w:space="0" w:color="auto"/>
            <w:bottom w:val="none" w:sz="0" w:space="0" w:color="auto"/>
            <w:right w:val="none" w:sz="0" w:space="0" w:color="auto"/>
          </w:divBdr>
        </w:div>
        <w:div w:id="1612399473">
          <w:marLeft w:val="0"/>
          <w:marRight w:val="0"/>
          <w:marTop w:val="0"/>
          <w:marBottom w:val="0"/>
          <w:divBdr>
            <w:top w:val="none" w:sz="0" w:space="0" w:color="auto"/>
            <w:left w:val="none" w:sz="0" w:space="0" w:color="auto"/>
            <w:bottom w:val="none" w:sz="0" w:space="0" w:color="auto"/>
            <w:right w:val="none" w:sz="0" w:space="0" w:color="auto"/>
          </w:divBdr>
        </w:div>
        <w:div w:id="1612399621">
          <w:marLeft w:val="0"/>
          <w:marRight w:val="0"/>
          <w:marTop w:val="0"/>
          <w:marBottom w:val="0"/>
          <w:divBdr>
            <w:top w:val="none" w:sz="0" w:space="0" w:color="auto"/>
            <w:left w:val="none" w:sz="0" w:space="0" w:color="auto"/>
            <w:bottom w:val="none" w:sz="0" w:space="0" w:color="auto"/>
            <w:right w:val="none" w:sz="0" w:space="0" w:color="auto"/>
          </w:divBdr>
        </w:div>
        <w:div w:id="1612399768">
          <w:marLeft w:val="0"/>
          <w:marRight w:val="0"/>
          <w:marTop w:val="0"/>
          <w:marBottom w:val="0"/>
          <w:divBdr>
            <w:top w:val="none" w:sz="0" w:space="0" w:color="auto"/>
            <w:left w:val="none" w:sz="0" w:space="0" w:color="auto"/>
            <w:bottom w:val="none" w:sz="0" w:space="0" w:color="auto"/>
            <w:right w:val="none" w:sz="0" w:space="0" w:color="auto"/>
          </w:divBdr>
        </w:div>
        <w:div w:id="1612399788">
          <w:marLeft w:val="0"/>
          <w:marRight w:val="0"/>
          <w:marTop w:val="0"/>
          <w:marBottom w:val="0"/>
          <w:divBdr>
            <w:top w:val="none" w:sz="0" w:space="0" w:color="auto"/>
            <w:left w:val="none" w:sz="0" w:space="0" w:color="auto"/>
            <w:bottom w:val="none" w:sz="0" w:space="0" w:color="auto"/>
            <w:right w:val="none" w:sz="0" w:space="0" w:color="auto"/>
          </w:divBdr>
        </w:div>
        <w:div w:id="1612399790">
          <w:marLeft w:val="0"/>
          <w:marRight w:val="0"/>
          <w:marTop w:val="0"/>
          <w:marBottom w:val="0"/>
          <w:divBdr>
            <w:top w:val="none" w:sz="0" w:space="0" w:color="auto"/>
            <w:left w:val="none" w:sz="0" w:space="0" w:color="auto"/>
            <w:bottom w:val="none" w:sz="0" w:space="0" w:color="auto"/>
            <w:right w:val="none" w:sz="0" w:space="0" w:color="auto"/>
          </w:divBdr>
        </w:div>
        <w:div w:id="1612399895">
          <w:marLeft w:val="0"/>
          <w:marRight w:val="0"/>
          <w:marTop w:val="0"/>
          <w:marBottom w:val="0"/>
          <w:divBdr>
            <w:top w:val="none" w:sz="0" w:space="0" w:color="auto"/>
            <w:left w:val="none" w:sz="0" w:space="0" w:color="auto"/>
            <w:bottom w:val="none" w:sz="0" w:space="0" w:color="auto"/>
            <w:right w:val="none" w:sz="0" w:space="0" w:color="auto"/>
          </w:divBdr>
        </w:div>
        <w:div w:id="1612399913">
          <w:marLeft w:val="0"/>
          <w:marRight w:val="0"/>
          <w:marTop w:val="0"/>
          <w:marBottom w:val="0"/>
          <w:divBdr>
            <w:top w:val="none" w:sz="0" w:space="0" w:color="auto"/>
            <w:left w:val="none" w:sz="0" w:space="0" w:color="auto"/>
            <w:bottom w:val="none" w:sz="0" w:space="0" w:color="auto"/>
            <w:right w:val="none" w:sz="0" w:space="0" w:color="auto"/>
          </w:divBdr>
        </w:div>
        <w:div w:id="1612399998">
          <w:marLeft w:val="0"/>
          <w:marRight w:val="0"/>
          <w:marTop w:val="0"/>
          <w:marBottom w:val="0"/>
          <w:divBdr>
            <w:top w:val="none" w:sz="0" w:space="0" w:color="auto"/>
            <w:left w:val="none" w:sz="0" w:space="0" w:color="auto"/>
            <w:bottom w:val="none" w:sz="0" w:space="0" w:color="auto"/>
            <w:right w:val="none" w:sz="0" w:space="0" w:color="auto"/>
          </w:divBdr>
        </w:div>
        <w:div w:id="1612400076">
          <w:marLeft w:val="0"/>
          <w:marRight w:val="0"/>
          <w:marTop w:val="0"/>
          <w:marBottom w:val="0"/>
          <w:divBdr>
            <w:top w:val="none" w:sz="0" w:space="0" w:color="auto"/>
            <w:left w:val="none" w:sz="0" w:space="0" w:color="auto"/>
            <w:bottom w:val="none" w:sz="0" w:space="0" w:color="auto"/>
            <w:right w:val="none" w:sz="0" w:space="0" w:color="auto"/>
          </w:divBdr>
        </w:div>
        <w:div w:id="1612400196">
          <w:marLeft w:val="0"/>
          <w:marRight w:val="0"/>
          <w:marTop w:val="0"/>
          <w:marBottom w:val="0"/>
          <w:divBdr>
            <w:top w:val="none" w:sz="0" w:space="0" w:color="auto"/>
            <w:left w:val="none" w:sz="0" w:space="0" w:color="auto"/>
            <w:bottom w:val="none" w:sz="0" w:space="0" w:color="auto"/>
            <w:right w:val="none" w:sz="0" w:space="0" w:color="auto"/>
          </w:divBdr>
        </w:div>
        <w:div w:id="1612400214">
          <w:marLeft w:val="0"/>
          <w:marRight w:val="0"/>
          <w:marTop w:val="0"/>
          <w:marBottom w:val="0"/>
          <w:divBdr>
            <w:top w:val="none" w:sz="0" w:space="0" w:color="auto"/>
            <w:left w:val="none" w:sz="0" w:space="0" w:color="auto"/>
            <w:bottom w:val="none" w:sz="0" w:space="0" w:color="auto"/>
            <w:right w:val="none" w:sz="0" w:space="0" w:color="auto"/>
          </w:divBdr>
        </w:div>
        <w:div w:id="1612400236">
          <w:marLeft w:val="0"/>
          <w:marRight w:val="0"/>
          <w:marTop w:val="0"/>
          <w:marBottom w:val="0"/>
          <w:divBdr>
            <w:top w:val="none" w:sz="0" w:space="0" w:color="auto"/>
            <w:left w:val="none" w:sz="0" w:space="0" w:color="auto"/>
            <w:bottom w:val="none" w:sz="0" w:space="0" w:color="auto"/>
            <w:right w:val="none" w:sz="0" w:space="0" w:color="auto"/>
          </w:divBdr>
        </w:div>
        <w:div w:id="1612400260">
          <w:marLeft w:val="0"/>
          <w:marRight w:val="0"/>
          <w:marTop w:val="0"/>
          <w:marBottom w:val="0"/>
          <w:divBdr>
            <w:top w:val="none" w:sz="0" w:space="0" w:color="auto"/>
            <w:left w:val="none" w:sz="0" w:space="0" w:color="auto"/>
            <w:bottom w:val="none" w:sz="0" w:space="0" w:color="auto"/>
            <w:right w:val="none" w:sz="0" w:space="0" w:color="auto"/>
          </w:divBdr>
        </w:div>
      </w:divsChild>
    </w:div>
    <w:div w:id="1612399647">
      <w:marLeft w:val="0"/>
      <w:marRight w:val="0"/>
      <w:marTop w:val="0"/>
      <w:marBottom w:val="0"/>
      <w:divBdr>
        <w:top w:val="none" w:sz="0" w:space="0" w:color="auto"/>
        <w:left w:val="none" w:sz="0" w:space="0" w:color="auto"/>
        <w:bottom w:val="none" w:sz="0" w:space="0" w:color="auto"/>
        <w:right w:val="none" w:sz="0" w:space="0" w:color="auto"/>
      </w:divBdr>
    </w:div>
    <w:div w:id="1612399658">
      <w:marLeft w:val="0"/>
      <w:marRight w:val="0"/>
      <w:marTop w:val="0"/>
      <w:marBottom w:val="0"/>
      <w:divBdr>
        <w:top w:val="none" w:sz="0" w:space="0" w:color="auto"/>
        <w:left w:val="none" w:sz="0" w:space="0" w:color="auto"/>
        <w:bottom w:val="none" w:sz="0" w:space="0" w:color="auto"/>
        <w:right w:val="none" w:sz="0" w:space="0" w:color="auto"/>
      </w:divBdr>
    </w:div>
    <w:div w:id="1612399664">
      <w:marLeft w:val="0"/>
      <w:marRight w:val="0"/>
      <w:marTop w:val="0"/>
      <w:marBottom w:val="0"/>
      <w:divBdr>
        <w:top w:val="none" w:sz="0" w:space="0" w:color="auto"/>
        <w:left w:val="none" w:sz="0" w:space="0" w:color="auto"/>
        <w:bottom w:val="none" w:sz="0" w:space="0" w:color="auto"/>
        <w:right w:val="none" w:sz="0" w:space="0" w:color="auto"/>
      </w:divBdr>
    </w:div>
    <w:div w:id="1612399669">
      <w:marLeft w:val="0"/>
      <w:marRight w:val="0"/>
      <w:marTop w:val="0"/>
      <w:marBottom w:val="0"/>
      <w:divBdr>
        <w:top w:val="none" w:sz="0" w:space="0" w:color="auto"/>
        <w:left w:val="none" w:sz="0" w:space="0" w:color="auto"/>
        <w:bottom w:val="none" w:sz="0" w:space="0" w:color="auto"/>
        <w:right w:val="none" w:sz="0" w:space="0" w:color="auto"/>
      </w:divBdr>
    </w:div>
    <w:div w:id="1612399671">
      <w:marLeft w:val="0"/>
      <w:marRight w:val="0"/>
      <w:marTop w:val="0"/>
      <w:marBottom w:val="0"/>
      <w:divBdr>
        <w:top w:val="none" w:sz="0" w:space="0" w:color="auto"/>
        <w:left w:val="none" w:sz="0" w:space="0" w:color="auto"/>
        <w:bottom w:val="none" w:sz="0" w:space="0" w:color="auto"/>
        <w:right w:val="none" w:sz="0" w:space="0" w:color="auto"/>
      </w:divBdr>
    </w:div>
    <w:div w:id="1612399680">
      <w:marLeft w:val="0"/>
      <w:marRight w:val="0"/>
      <w:marTop w:val="0"/>
      <w:marBottom w:val="0"/>
      <w:divBdr>
        <w:top w:val="none" w:sz="0" w:space="0" w:color="auto"/>
        <w:left w:val="none" w:sz="0" w:space="0" w:color="auto"/>
        <w:bottom w:val="none" w:sz="0" w:space="0" w:color="auto"/>
        <w:right w:val="none" w:sz="0" w:space="0" w:color="auto"/>
      </w:divBdr>
      <w:divsChild>
        <w:div w:id="1612399239">
          <w:marLeft w:val="0"/>
          <w:marRight w:val="0"/>
          <w:marTop w:val="0"/>
          <w:marBottom w:val="0"/>
          <w:divBdr>
            <w:top w:val="none" w:sz="0" w:space="0" w:color="auto"/>
            <w:left w:val="none" w:sz="0" w:space="0" w:color="auto"/>
            <w:bottom w:val="none" w:sz="0" w:space="0" w:color="auto"/>
            <w:right w:val="none" w:sz="0" w:space="0" w:color="auto"/>
          </w:divBdr>
        </w:div>
        <w:div w:id="1612399244">
          <w:marLeft w:val="0"/>
          <w:marRight w:val="0"/>
          <w:marTop w:val="0"/>
          <w:marBottom w:val="0"/>
          <w:divBdr>
            <w:top w:val="none" w:sz="0" w:space="0" w:color="auto"/>
            <w:left w:val="none" w:sz="0" w:space="0" w:color="auto"/>
            <w:bottom w:val="none" w:sz="0" w:space="0" w:color="auto"/>
            <w:right w:val="none" w:sz="0" w:space="0" w:color="auto"/>
          </w:divBdr>
        </w:div>
        <w:div w:id="1612399245">
          <w:marLeft w:val="0"/>
          <w:marRight w:val="0"/>
          <w:marTop w:val="0"/>
          <w:marBottom w:val="0"/>
          <w:divBdr>
            <w:top w:val="none" w:sz="0" w:space="0" w:color="auto"/>
            <w:left w:val="none" w:sz="0" w:space="0" w:color="auto"/>
            <w:bottom w:val="none" w:sz="0" w:space="0" w:color="auto"/>
            <w:right w:val="none" w:sz="0" w:space="0" w:color="auto"/>
          </w:divBdr>
        </w:div>
        <w:div w:id="1612399246">
          <w:marLeft w:val="0"/>
          <w:marRight w:val="0"/>
          <w:marTop w:val="0"/>
          <w:marBottom w:val="0"/>
          <w:divBdr>
            <w:top w:val="none" w:sz="0" w:space="0" w:color="auto"/>
            <w:left w:val="none" w:sz="0" w:space="0" w:color="auto"/>
            <w:bottom w:val="none" w:sz="0" w:space="0" w:color="auto"/>
            <w:right w:val="none" w:sz="0" w:space="0" w:color="auto"/>
          </w:divBdr>
        </w:div>
        <w:div w:id="1612399248">
          <w:marLeft w:val="0"/>
          <w:marRight w:val="0"/>
          <w:marTop w:val="0"/>
          <w:marBottom w:val="0"/>
          <w:divBdr>
            <w:top w:val="none" w:sz="0" w:space="0" w:color="auto"/>
            <w:left w:val="none" w:sz="0" w:space="0" w:color="auto"/>
            <w:bottom w:val="none" w:sz="0" w:space="0" w:color="auto"/>
            <w:right w:val="none" w:sz="0" w:space="0" w:color="auto"/>
          </w:divBdr>
        </w:div>
        <w:div w:id="1612399249">
          <w:marLeft w:val="0"/>
          <w:marRight w:val="0"/>
          <w:marTop w:val="0"/>
          <w:marBottom w:val="0"/>
          <w:divBdr>
            <w:top w:val="none" w:sz="0" w:space="0" w:color="auto"/>
            <w:left w:val="none" w:sz="0" w:space="0" w:color="auto"/>
            <w:bottom w:val="none" w:sz="0" w:space="0" w:color="auto"/>
            <w:right w:val="none" w:sz="0" w:space="0" w:color="auto"/>
          </w:divBdr>
        </w:div>
        <w:div w:id="1612399252">
          <w:marLeft w:val="0"/>
          <w:marRight w:val="0"/>
          <w:marTop w:val="0"/>
          <w:marBottom w:val="0"/>
          <w:divBdr>
            <w:top w:val="none" w:sz="0" w:space="0" w:color="auto"/>
            <w:left w:val="none" w:sz="0" w:space="0" w:color="auto"/>
            <w:bottom w:val="none" w:sz="0" w:space="0" w:color="auto"/>
            <w:right w:val="none" w:sz="0" w:space="0" w:color="auto"/>
          </w:divBdr>
        </w:div>
        <w:div w:id="1612399261">
          <w:marLeft w:val="0"/>
          <w:marRight w:val="0"/>
          <w:marTop w:val="0"/>
          <w:marBottom w:val="0"/>
          <w:divBdr>
            <w:top w:val="none" w:sz="0" w:space="0" w:color="auto"/>
            <w:left w:val="none" w:sz="0" w:space="0" w:color="auto"/>
            <w:bottom w:val="none" w:sz="0" w:space="0" w:color="auto"/>
            <w:right w:val="none" w:sz="0" w:space="0" w:color="auto"/>
          </w:divBdr>
        </w:div>
        <w:div w:id="1612399264">
          <w:marLeft w:val="0"/>
          <w:marRight w:val="0"/>
          <w:marTop w:val="0"/>
          <w:marBottom w:val="0"/>
          <w:divBdr>
            <w:top w:val="none" w:sz="0" w:space="0" w:color="auto"/>
            <w:left w:val="none" w:sz="0" w:space="0" w:color="auto"/>
            <w:bottom w:val="none" w:sz="0" w:space="0" w:color="auto"/>
            <w:right w:val="none" w:sz="0" w:space="0" w:color="auto"/>
          </w:divBdr>
        </w:div>
        <w:div w:id="1612399265">
          <w:marLeft w:val="0"/>
          <w:marRight w:val="0"/>
          <w:marTop w:val="0"/>
          <w:marBottom w:val="0"/>
          <w:divBdr>
            <w:top w:val="none" w:sz="0" w:space="0" w:color="auto"/>
            <w:left w:val="none" w:sz="0" w:space="0" w:color="auto"/>
            <w:bottom w:val="none" w:sz="0" w:space="0" w:color="auto"/>
            <w:right w:val="none" w:sz="0" w:space="0" w:color="auto"/>
          </w:divBdr>
        </w:div>
        <w:div w:id="1612399267">
          <w:marLeft w:val="0"/>
          <w:marRight w:val="0"/>
          <w:marTop w:val="0"/>
          <w:marBottom w:val="0"/>
          <w:divBdr>
            <w:top w:val="none" w:sz="0" w:space="0" w:color="auto"/>
            <w:left w:val="none" w:sz="0" w:space="0" w:color="auto"/>
            <w:bottom w:val="none" w:sz="0" w:space="0" w:color="auto"/>
            <w:right w:val="none" w:sz="0" w:space="0" w:color="auto"/>
          </w:divBdr>
        </w:div>
        <w:div w:id="1612399271">
          <w:marLeft w:val="0"/>
          <w:marRight w:val="0"/>
          <w:marTop w:val="0"/>
          <w:marBottom w:val="0"/>
          <w:divBdr>
            <w:top w:val="none" w:sz="0" w:space="0" w:color="auto"/>
            <w:left w:val="none" w:sz="0" w:space="0" w:color="auto"/>
            <w:bottom w:val="none" w:sz="0" w:space="0" w:color="auto"/>
            <w:right w:val="none" w:sz="0" w:space="0" w:color="auto"/>
          </w:divBdr>
        </w:div>
        <w:div w:id="1612399273">
          <w:marLeft w:val="0"/>
          <w:marRight w:val="0"/>
          <w:marTop w:val="0"/>
          <w:marBottom w:val="0"/>
          <w:divBdr>
            <w:top w:val="none" w:sz="0" w:space="0" w:color="auto"/>
            <w:left w:val="none" w:sz="0" w:space="0" w:color="auto"/>
            <w:bottom w:val="none" w:sz="0" w:space="0" w:color="auto"/>
            <w:right w:val="none" w:sz="0" w:space="0" w:color="auto"/>
          </w:divBdr>
        </w:div>
        <w:div w:id="1612399276">
          <w:marLeft w:val="0"/>
          <w:marRight w:val="0"/>
          <w:marTop w:val="0"/>
          <w:marBottom w:val="0"/>
          <w:divBdr>
            <w:top w:val="none" w:sz="0" w:space="0" w:color="auto"/>
            <w:left w:val="none" w:sz="0" w:space="0" w:color="auto"/>
            <w:bottom w:val="none" w:sz="0" w:space="0" w:color="auto"/>
            <w:right w:val="none" w:sz="0" w:space="0" w:color="auto"/>
          </w:divBdr>
        </w:div>
        <w:div w:id="1612399277">
          <w:marLeft w:val="0"/>
          <w:marRight w:val="0"/>
          <w:marTop w:val="0"/>
          <w:marBottom w:val="0"/>
          <w:divBdr>
            <w:top w:val="none" w:sz="0" w:space="0" w:color="auto"/>
            <w:left w:val="none" w:sz="0" w:space="0" w:color="auto"/>
            <w:bottom w:val="none" w:sz="0" w:space="0" w:color="auto"/>
            <w:right w:val="none" w:sz="0" w:space="0" w:color="auto"/>
          </w:divBdr>
        </w:div>
        <w:div w:id="1612399278">
          <w:marLeft w:val="0"/>
          <w:marRight w:val="0"/>
          <w:marTop w:val="0"/>
          <w:marBottom w:val="0"/>
          <w:divBdr>
            <w:top w:val="none" w:sz="0" w:space="0" w:color="auto"/>
            <w:left w:val="none" w:sz="0" w:space="0" w:color="auto"/>
            <w:bottom w:val="none" w:sz="0" w:space="0" w:color="auto"/>
            <w:right w:val="none" w:sz="0" w:space="0" w:color="auto"/>
          </w:divBdr>
        </w:div>
        <w:div w:id="1612399283">
          <w:marLeft w:val="0"/>
          <w:marRight w:val="0"/>
          <w:marTop w:val="0"/>
          <w:marBottom w:val="0"/>
          <w:divBdr>
            <w:top w:val="none" w:sz="0" w:space="0" w:color="auto"/>
            <w:left w:val="none" w:sz="0" w:space="0" w:color="auto"/>
            <w:bottom w:val="none" w:sz="0" w:space="0" w:color="auto"/>
            <w:right w:val="none" w:sz="0" w:space="0" w:color="auto"/>
          </w:divBdr>
        </w:div>
        <w:div w:id="1612399285">
          <w:marLeft w:val="0"/>
          <w:marRight w:val="0"/>
          <w:marTop w:val="0"/>
          <w:marBottom w:val="0"/>
          <w:divBdr>
            <w:top w:val="none" w:sz="0" w:space="0" w:color="auto"/>
            <w:left w:val="none" w:sz="0" w:space="0" w:color="auto"/>
            <w:bottom w:val="none" w:sz="0" w:space="0" w:color="auto"/>
            <w:right w:val="none" w:sz="0" w:space="0" w:color="auto"/>
          </w:divBdr>
        </w:div>
        <w:div w:id="1612399289">
          <w:marLeft w:val="0"/>
          <w:marRight w:val="0"/>
          <w:marTop w:val="0"/>
          <w:marBottom w:val="0"/>
          <w:divBdr>
            <w:top w:val="none" w:sz="0" w:space="0" w:color="auto"/>
            <w:left w:val="none" w:sz="0" w:space="0" w:color="auto"/>
            <w:bottom w:val="none" w:sz="0" w:space="0" w:color="auto"/>
            <w:right w:val="none" w:sz="0" w:space="0" w:color="auto"/>
          </w:divBdr>
        </w:div>
        <w:div w:id="1612399292">
          <w:marLeft w:val="0"/>
          <w:marRight w:val="0"/>
          <w:marTop w:val="0"/>
          <w:marBottom w:val="0"/>
          <w:divBdr>
            <w:top w:val="none" w:sz="0" w:space="0" w:color="auto"/>
            <w:left w:val="none" w:sz="0" w:space="0" w:color="auto"/>
            <w:bottom w:val="none" w:sz="0" w:space="0" w:color="auto"/>
            <w:right w:val="none" w:sz="0" w:space="0" w:color="auto"/>
          </w:divBdr>
        </w:div>
        <w:div w:id="1612399293">
          <w:marLeft w:val="0"/>
          <w:marRight w:val="0"/>
          <w:marTop w:val="0"/>
          <w:marBottom w:val="0"/>
          <w:divBdr>
            <w:top w:val="none" w:sz="0" w:space="0" w:color="auto"/>
            <w:left w:val="none" w:sz="0" w:space="0" w:color="auto"/>
            <w:bottom w:val="none" w:sz="0" w:space="0" w:color="auto"/>
            <w:right w:val="none" w:sz="0" w:space="0" w:color="auto"/>
          </w:divBdr>
        </w:div>
        <w:div w:id="1612399294">
          <w:marLeft w:val="0"/>
          <w:marRight w:val="0"/>
          <w:marTop w:val="0"/>
          <w:marBottom w:val="0"/>
          <w:divBdr>
            <w:top w:val="none" w:sz="0" w:space="0" w:color="auto"/>
            <w:left w:val="none" w:sz="0" w:space="0" w:color="auto"/>
            <w:bottom w:val="none" w:sz="0" w:space="0" w:color="auto"/>
            <w:right w:val="none" w:sz="0" w:space="0" w:color="auto"/>
          </w:divBdr>
        </w:div>
        <w:div w:id="1612399296">
          <w:marLeft w:val="0"/>
          <w:marRight w:val="0"/>
          <w:marTop w:val="0"/>
          <w:marBottom w:val="0"/>
          <w:divBdr>
            <w:top w:val="none" w:sz="0" w:space="0" w:color="auto"/>
            <w:left w:val="none" w:sz="0" w:space="0" w:color="auto"/>
            <w:bottom w:val="none" w:sz="0" w:space="0" w:color="auto"/>
            <w:right w:val="none" w:sz="0" w:space="0" w:color="auto"/>
          </w:divBdr>
        </w:div>
        <w:div w:id="1612399297">
          <w:marLeft w:val="0"/>
          <w:marRight w:val="0"/>
          <w:marTop w:val="0"/>
          <w:marBottom w:val="0"/>
          <w:divBdr>
            <w:top w:val="none" w:sz="0" w:space="0" w:color="auto"/>
            <w:left w:val="none" w:sz="0" w:space="0" w:color="auto"/>
            <w:bottom w:val="none" w:sz="0" w:space="0" w:color="auto"/>
            <w:right w:val="none" w:sz="0" w:space="0" w:color="auto"/>
          </w:divBdr>
        </w:div>
        <w:div w:id="1612399298">
          <w:marLeft w:val="0"/>
          <w:marRight w:val="0"/>
          <w:marTop w:val="0"/>
          <w:marBottom w:val="0"/>
          <w:divBdr>
            <w:top w:val="none" w:sz="0" w:space="0" w:color="auto"/>
            <w:left w:val="none" w:sz="0" w:space="0" w:color="auto"/>
            <w:bottom w:val="none" w:sz="0" w:space="0" w:color="auto"/>
            <w:right w:val="none" w:sz="0" w:space="0" w:color="auto"/>
          </w:divBdr>
        </w:div>
        <w:div w:id="1612399299">
          <w:marLeft w:val="0"/>
          <w:marRight w:val="0"/>
          <w:marTop w:val="0"/>
          <w:marBottom w:val="0"/>
          <w:divBdr>
            <w:top w:val="none" w:sz="0" w:space="0" w:color="auto"/>
            <w:left w:val="none" w:sz="0" w:space="0" w:color="auto"/>
            <w:bottom w:val="none" w:sz="0" w:space="0" w:color="auto"/>
            <w:right w:val="none" w:sz="0" w:space="0" w:color="auto"/>
          </w:divBdr>
        </w:div>
        <w:div w:id="1612399300">
          <w:marLeft w:val="0"/>
          <w:marRight w:val="0"/>
          <w:marTop w:val="0"/>
          <w:marBottom w:val="0"/>
          <w:divBdr>
            <w:top w:val="none" w:sz="0" w:space="0" w:color="auto"/>
            <w:left w:val="none" w:sz="0" w:space="0" w:color="auto"/>
            <w:bottom w:val="none" w:sz="0" w:space="0" w:color="auto"/>
            <w:right w:val="none" w:sz="0" w:space="0" w:color="auto"/>
          </w:divBdr>
        </w:div>
        <w:div w:id="1612399302">
          <w:marLeft w:val="0"/>
          <w:marRight w:val="0"/>
          <w:marTop w:val="0"/>
          <w:marBottom w:val="0"/>
          <w:divBdr>
            <w:top w:val="none" w:sz="0" w:space="0" w:color="auto"/>
            <w:left w:val="none" w:sz="0" w:space="0" w:color="auto"/>
            <w:bottom w:val="none" w:sz="0" w:space="0" w:color="auto"/>
            <w:right w:val="none" w:sz="0" w:space="0" w:color="auto"/>
          </w:divBdr>
        </w:div>
        <w:div w:id="1612399303">
          <w:marLeft w:val="0"/>
          <w:marRight w:val="0"/>
          <w:marTop w:val="0"/>
          <w:marBottom w:val="0"/>
          <w:divBdr>
            <w:top w:val="none" w:sz="0" w:space="0" w:color="auto"/>
            <w:left w:val="none" w:sz="0" w:space="0" w:color="auto"/>
            <w:bottom w:val="none" w:sz="0" w:space="0" w:color="auto"/>
            <w:right w:val="none" w:sz="0" w:space="0" w:color="auto"/>
          </w:divBdr>
        </w:div>
        <w:div w:id="1612399304">
          <w:marLeft w:val="0"/>
          <w:marRight w:val="0"/>
          <w:marTop w:val="0"/>
          <w:marBottom w:val="0"/>
          <w:divBdr>
            <w:top w:val="none" w:sz="0" w:space="0" w:color="auto"/>
            <w:left w:val="none" w:sz="0" w:space="0" w:color="auto"/>
            <w:bottom w:val="none" w:sz="0" w:space="0" w:color="auto"/>
            <w:right w:val="none" w:sz="0" w:space="0" w:color="auto"/>
          </w:divBdr>
        </w:div>
        <w:div w:id="1612399308">
          <w:marLeft w:val="0"/>
          <w:marRight w:val="0"/>
          <w:marTop w:val="0"/>
          <w:marBottom w:val="0"/>
          <w:divBdr>
            <w:top w:val="none" w:sz="0" w:space="0" w:color="auto"/>
            <w:left w:val="none" w:sz="0" w:space="0" w:color="auto"/>
            <w:bottom w:val="none" w:sz="0" w:space="0" w:color="auto"/>
            <w:right w:val="none" w:sz="0" w:space="0" w:color="auto"/>
          </w:divBdr>
        </w:div>
        <w:div w:id="1612399310">
          <w:marLeft w:val="0"/>
          <w:marRight w:val="0"/>
          <w:marTop w:val="0"/>
          <w:marBottom w:val="0"/>
          <w:divBdr>
            <w:top w:val="none" w:sz="0" w:space="0" w:color="auto"/>
            <w:left w:val="none" w:sz="0" w:space="0" w:color="auto"/>
            <w:bottom w:val="none" w:sz="0" w:space="0" w:color="auto"/>
            <w:right w:val="none" w:sz="0" w:space="0" w:color="auto"/>
          </w:divBdr>
        </w:div>
        <w:div w:id="1612399311">
          <w:marLeft w:val="0"/>
          <w:marRight w:val="0"/>
          <w:marTop w:val="0"/>
          <w:marBottom w:val="0"/>
          <w:divBdr>
            <w:top w:val="none" w:sz="0" w:space="0" w:color="auto"/>
            <w:left w:val="none" w:sz="0" w:space="0" w:color="auto"/>
            <w:bottom w:val="none" w:sz="0" w:space="0" w:color="auto"/>
            <w:right w:val="none" w:sz="0" w:space="0" w:color="auto"/>
          </w:divBdr>
        </w:div>
        <w:div w:id="1612399313">
          <w:marLeft w:val="0"/>
          <w:marRight w:val="0"/>
          <w:marTop w:val="0"/>
          <w:marBottom w:val="0"/>
          <w:divBdr>
            <w:top w:val="none" w:sz="0" w:space="0" w:color="auto"/>
            <w:left w:val="none" w:sz="0" w:space="0" w:color="auto"/>
            <w:bottom w:val="none" w:sz="0" w:space="0" w:color="auto"/>
            <w:right w:val="none" w:sz="0" w:space="0" w:color="auto"/>
          </w:divBdr>
        </w:div>
        <w:div w:id="1612399314">
          <w:marLeft w:val="0"/>
          <w:marRight w:val="0"/>
          <w:marTop w:val="0"/>
          <w:marBottom w:val="0"/>
          <w:divBdr>
            <w:top w:val="none" w:sz="0" w:space="0" w:color="auto"/>
            <w:left w:val="none" w:sz="0" w:space="0" w:color="auto"/>
            <w:bottom w:val="none" w:sz="0" w:space="0" w:color="auto"/>
            <w:right w:val="none" w:sz="0" w:space="0" w:color="auto"/>
          </w:divBdr>
        </w:div>
        <w:div w:id="1612399315">
          <w:marLeft w:val="0"/>
          <w:marRight w:val="0"/>
          <w:marTop w:val="0"/>
          <w:marBottom w:val="0"/>
          <w:divBdr>
            <w:top w:val="none" w:sz="0" w:space="0" w:color="auto"/>
            <w:left w:val="none" w:sz="0" w:space="0" w:color="auto"/>
            <w:bottom w:val="none" w:sz="0" w:space="0" w:color="auto"/>
            <w:right w:val="none" w:sz="0" w:space="0" w:color="auto"/>
          </w:divBdr>
        </w:div>
        <w:div w:id="1612399317">
          <w:marLeft w:val="0"/>
          <w:marRight w:val="0"/>
          <w:marTop w:val="0"/>
          <w:marBottom w:val="0"/>
          <w:divBdr>
            <w:top w:val="none" w:sz="0" w:space="0" w:color="auto"/>
            <w:left w:val="none" w:sz="0" w:space="0" w:color="auto"/>
            <w:bottom w:val="none" w:sz="0" w:space="0" w:color="auto"/>
            <w:right w:val="none" w:sz="0" w:space="0" w:color="auto"/>
          </w:divBdr>
        </w:div>
        <w:div w:id="1612399319">
          <w:marLeft w:val="0"/>
          <w:marRight w:val="0"/>
          <w:marTop w:val="0"/>
          <w:marBottom w:val="0"/>
          <w:divBdr>
            <w:top w:val="none" w:sz="0" w:space="0" w:color="auto"/>
            <w:left w:val="none" w:sz="0" w:space="0" w:color="auto"/>
            <w:bottom w:val="none" w:sz="0" w:space="0" w:color="auto"/>
            <w:right w:val="none" w:sz="0" w:space="0" w:color="auto"/>
          </w:divBdr>
        </w:div>
        <w:div w:id="1612399320">
          <w:marLeft w:val="0"/>
          <w:marRight w:val="0"/>
          <w:marTop w:val="0"/>
          <w:marBottom w:val="0"/>
          <w:divBdr>
            <w:top w:val="none" w:sz="0" w:space="0" w:color="auto"/>
            <w:left w:val="none" w:sz="0" w:space="0" w:color="auto"/>
            <w:bottom w:val="none" w:sz="0" w:space="0" w:color="auto"/>
            <w:right w:val="none" w:sz="0" w:space="0" w:color="auto"/>
          </w:divBdr>
        </w:div>
        <w:div w:id="1612399322">
          <w:marLeft w:val="0"/>
          <w:marRight w:val="0"/>
          <w:marTop w:val="0"/>
          <w:marBottom w:val="0"/>
          <w:divBdr>
            <w:top w:val="none" w:sz="0" w:space="0" w:color="auto"/>
            <w:left w:val="none" w:sz="0" w:space="0" w:color="auto"/>
            <w:bottom w:val="none" w:sz="0" w:space="0" w:color="auto"/>
            <w:right w:val="none" w:sz="0" w:space="0" w:color="auto"/>
          </w:divBdr>
        </w:div>
        <w:div w:id="1612399323">
          <w:marLeft w:val="0"/>
          <w:marRight w:val="0"/>
          <w:marTop w:val="0"/>
          <w:marBottom w:val="0"/>
          <w:divBdr>
            <w:top w:val="none" w:sz="0" w:space="0" w:color="auto"/>
            <w:left w:val="none" w:sz="0" w:space="0" w:color="auto"/>
            <w:bottom w:val="none" w:sz="0" w:space="0" w:color="auto"/>
            <w:right w:val="none" w:sz="0" w:space="0" w:color="auto"/>
          </w:divBdr>
        </w:div>
        <w:div w:id="1612399324">
          <w:marLeft w:val="0"/>
          <w:marRight w:val="0"/>
          <w:marTop w:val="0"/>
          <w:marBottom w:val="0"/>
          <w:divBdr>
            <w:top w:val="none" w:sz="0" w:space="0" w:color="auto"/>
            <w:left w:val="none" w:sz="0" w:space="0" w:color="auto"/>
            <w:bottom w:val="none" w:sz="0" w:space="0" w:color="auto"/>
            <w:right w:val="none" w:sz="0" w:space="0" w:color="auto"/>
          </w:divBdr>
        </w:div>
        <w:div w:id="1612399326">
          <w:marLeft w:val="0"/>
          <w:marRight w:val="0"/>
          <w:marTop w:val="0"/>
          <w:marBottom w:val="0"/>
          <w:divBdr>
            <w:top w:val="none" w:sz="0" w:space="0" w:color="auto"/>
            <w:left w:val="none" w:sz="0" w:space="0" w:color="auto"/>
            <w:bottom w:val="none" w:sz="0" w:space="0" w:color="auto"/>
            <w:right w:val="none" w:sz="0" w:space="0" w:color="auto"/>
          </w:divBdr>
        </w:div>
        <w:div w:id="1612399329">
          <w:marLeft w:val="0"/>
          <w:marRight w:val="0"/>
          <w:marTop w:val="0"/>
          <w:marBottom w:val="0"/>
          <w:divBdr>
            <w:top w:val="none" w:sz="0" w:space="0" w:color="auto"/>
            <w:left w:val="none" w:sz="0" w:space="0" w:color="auto"/>
            <w:bottom w:val="none" w:sz="0" w:space="0" w:color="auto"/>
            <w:right w:val="none" w:sz="0" w:space="0" w:color="auto"/>
          </w:divBdr>
        </w:div>
        <w:div w:id="1612399330">
          <w:marLeft w:val="0"/>
          <w:marRight w:val="0"/>
          <w:marTop w:val="0"/>
          <w:marBottom w:val="0"/>
          <w:divBdr>
            <w:top w:val="none" w:sz="0" w:space="0" w:color="auto"/>
            <w:left w:val="none" w:sz="0" w:space="0" w:color="auto"/>
            <w:bottom w:val="none" w:sz="0" w:space="0" w:color="auto"/>
            <w:right w:val="none" w:sz="0" w:space="0" w:color="auto"/>
          </w:divBdr>
        </w:div>
        <w:div w:id="1612399333">
          <w:marLeft w:val="0"/>
          <w:marRight w:val="0"/>
          <w:marTop w:val="0"/>
          <w:marBottom w:val="0"/>
          <w:divBdr>
            <w:top w:val="none" w:sz="0" w:space="0" w:color="auto"/>
            <w:left w:val="none" w:sz="0" w:space="0" w:color="auto"/>
            <w:bottom w:val="none" w:sz="0" w:space="0" w:color="auto"/>
            <w:right w:val="none" w:sz="0" w:space="0" w:color="auto"/>
          </w:divBdr>
        </w:div>
        <w:div w:id="1612399337">
          <w:marLeft w:val="0"/>
          <w:marRight w:val="0"/>
          <w:marTop w:val="0"/>
          <w:marBottom w:val="0"/>
          <w:divBdr>
            <w:top w:val="none" w:sz="0" w:space="0" w:color="auto"/>
            <w:left w:val="none" w:sz="0" w:space="0" w:color="auto"/>
            <w:bottom w:val="none" w:sz="0" w:space="0" w:color="auto"/>
            <w:right w:val="none" w:sz="0" w:space="0" w:color="auto"/>
          </w:divBdr>
        </w:div>
        <w:div w:id="1612399339">
          <w:marLeft w:val="0"/>
          <w:marRight w:val="0"/>
          <w:marTop w:val="0"/>
          <w:marBottom w:val="0"/>
          <w:divBdr>
            <w:top w:val="none" w:sz="0" w:space="0" w:color="auto"/>
            <w:left w:val="none" w:sz="0" w:space="0" w:color="auto"/>
            <w:bottom w:val="none" w:sz="0" w:space="0" w:color="auto"/>
            <w:right w:val="none" w:sz="0" w:space="0" w:color="auto"/>
          </w:divBdr>
        </w:div>
        <w:div w:id="1612399340">
          <w:marLeft w:val="0"/>
          <w:marRight w:val="0"/>
          <w:marTop w:val="0"/>
          <w:marBottom w:val="0"/>
          <w:divBdr>
            <w:top w:val="none" w:sz="0" w:space="0" w:color="auto"/>
            <w:left w:val="none" w:sz="0" w:space="0" w:color="auto"/>
            <w:bottom w:val="none" w:sz="0" w:space="0" w:color="auto"/>
            <w:right w:val="none" w:sz="0" w:space="0" w:color="auto"/>
          </w:divBdr>
        </w:div>
        <w:div w:id="1612399341">
          <w:marLeft w:val="0"/>
          <w:marRight w:val="0"/>
          <w:marTop w:val="0"/>
          <w:marBottom w:val="0"/>
          <w:divBdr>
            <w:top w:val="none" w:sz="0" w:space="0" w:color="auto"/>
            <w:left w:val="none" w:sz="0" w:space="0" w:color="auto"/>
            <w:bottom w:val="none" w:sz="0" w:space="0" w:color="auto"/>
            <w:right w:val="none" w:sz="0" w:space="0" w:color="auto"/>
          </w:divBdr>
        </w:div>
        <w:div w:id="1612399347">
          <w:marLeft w:val="0"/>
          <w:marRight w:val="0"/>
          <w:marTop w:val="0"/>
          <w:marBottom w:val="0"/>
          <w:divBdr>
            <w:top w:val="none" w:sz="0" w:space="0" w:color="auto"/>
            <w:left w:val="none" w:sz="0" w:space="0" w:color="auto"/>
            <w:bottom w:val="none" w:sz="0" w:space="0" w:color="auto"/>
            <w:right w:val="none" w:sz="0" w:space="0" w:color="auto"/>
          </w:divBdr>
        </w:div>
        <w:div w:id="1612399348">
          <w:marLeft w:val="0"/>
          <w:marRight w:val="0"/>
          <w:marTop w:val="0"/>
          <w:marBottom w:val="0"/>
          <w:divBdr>
            <w:top w:val="none" w:sz="0" w:space="0" w:color="auto"/>
            <w:left w:val="none" w:sz="0" w:space="0" w:color="auto"/>
            <w:bottom w:val="none" w:sz="0" w:space="0" w:color="auto"/>
            <w:right w:val="none" w:sz="0" w:space="0" w:color="auto"/>
          </w:divBdr>
        </w:div>
        <w:div w:id="1612399350">
          <w:marLeft w:val="0"/>
          <w:marRight w:val="0"/>
          <w:marTop w:val="0"/>
          <w:marBottom w:val="0"/>
          <w:divBdr>
            <w:top w:val="none" w:sz="0" w:space="0" w:color="auto"/>
            <w:left w:val="none" w:sz="0" w:space="0" w:color="auto"/>
            <w:bottom w:val="none" w:sz="0" w:space="0" w:color="auto"/>
            <w:right w:val="none" w:sz="0" w:space="0" w:color="auto"/>
          </w:divBdr>
        </w:div>
        <w:div w:id="1612399351">
          <w:marLeft w:val="0"/>
          <w:marRight w:val="0"/>
          <w:marTop w:val="0"/>
          <w:marBottom w:val="0"/>
          <w:divBdr>
            <w:top w:val="none" w:sz="0" w:space="0" w:color="auto"/>
            <w:left w:val="none" w:sz="0" w:space="0" w:color="auto"/>
            <w:bottom w:val="none" w:sz="0" w:space="0" w:color="auto"/>
            <w:right w:val="none" w:sz="0" w:space="0" w:color="auto"/>
          </w:divBdr>
        </w:div>
        <w:div w:id="1612399352">
          <w:marLeft w:val="0"/>
          <w:marRight w:val="0"/>
          <w:marTop w:val="0"/>
          <w:marBottom w:val="0"/>
          <w:divBdr>
            <w:top w:val="none" w:sz="0" w:space="0" w:color="auto"/>
            <w:left w:val="none" w:sz="0" w:space="0" w:color="auto"/>
            <w:bottom w:val="none" w:sz="0" w:space="0" w:color="auto"/>
            <w:right w:val="none" w:sz="0" w:space="0" w:color="auto"/>
          </w:divBdr>
        </w:div>
        <w:div w:id="1612399353">
          <w:marLeft w:val="0"/>
          <w:marRight w:val="0"/>
          <w:marTop w:val="0"/>
          <w:marBottom w:val="0"/>
          <w:divBdr>
            <w:top w:val="none" w:sz="0" w:space="0" w:color="auto"/>
            <w:left w:val="none" w:sz="0" w:space="0" w:color="auto"/>
            <w:bottom w:val="none" w:sz="0" w:space="0" w:color="auto"/>
            <w:right w:val="none" w:sz="0" w:space="0" w:color="auto"/>
          </w:divBdr>
        </w:div>
        <w:div w:id="1612399354">
          <w:marLeft w:val="0"/>
          <w:marRight w:val="0"/>
          <w:marTop w:val="0"/>
          <w:marBottom w:val="0"/>
          <w:divBdr>
            <w:top w:val="none" w:sz="0" w:space="0" w:color="auto"/>
            <w:left w:val="none" w:sz="0" w:space="0" w:color="auto"/>
            <w:bottom w:val="none" w:sz="0" w:space="0" w:color="auto"/>
            <w:right w:val="none" w:sz="0" w:space="0" w:color="auto"/>
          </w:divBdr>
        </w:div>
        <w:div w:id="1612399355">
          <w:marLeft w:val="0"/>
          <w:marRight w:val="0"/>
          <w:marTop w:val="0"/>
          <w:marBottom w:val="0"/>
          <w:divBdr>
            <w:top w:val="none" w:sz="0" w:space="0" w:color="auto"/>
            <w:left w:val="none" w:sz="0" w:space="0" w:color="auto"/>
            <w:bottom w:val="none" w:sz="0" w:space="0" w:color="auto"/>
            <w:right w:val="none" w:sz="0" w:space="0" w:color="auto"/>
          </w:divBdr>
        </w:div>
        <w:div w:id="1612399358">
          <w:marLeft w:val="0"/>
          <w:marRight w:val="0"/>
          <w:marTop w:val="0"/>
          <w:marBottom w:val="0"/>
          <w:divBdr>
            <w:top w:val="none" w:sz="0" w:space="0" w:color="auto"/>
            <w:left w:val="none" w:sz="0" w:space="0" w:color="auto"/>
            <w:bottom w:val="none" w:sz="0" w:space="0" w:color="auto"/>
            <w:right w:val="none" w:sz="0" w:space="0" w:color="auto"/>
          </w:divBdr>
        </w:div>
        <w:div w:id="1612399359">
          <w:marLeft w:val="0"/>
          <w:marRight w:val="0"/>
          <w:marTop w:val="0"/>
          <w:marBottom w:val="0"/>
          <w:divBdr>
            <w:top w:val="none" w:sz="0" w:space="0" w:color="auto"/>
            <w:left w:val="none" w:sz="0" w:space="0" w:color="auto"/>
            <w:bottom w:val="none" w:sz="0" w:space="0" w:color="auto"/>
            <w:right w:val="none" w:sz="0" w:space="0" w:color="auto"/>
          </w:divBdr>
        </w:div>
        <w:div w:id="1612399360">
          <w:marLeft w:val="0"/>
          <w:marRight w:val="0"/>
          <w:marTop w:val="0"/>
          <w:marBottom w:val="0"/>
          <w:divBdr>
            <w:top w:val="none" w:sz="0" w:space="0" w:color="auto"/>
            <w:left w:val="none" w:sz="0" w:space="0" w:color="auto"/>
            <w:bottom w:val="none" w:sz="0" w:space="0" w:color="auto"/>
            <w:right w:val="none" w:sz="0" w:space="0" w:color="auto"/>
          </w:divBdr>
        </w:div>
        <w:div w:id="1612399365">
          <w:marLeft w:val="0"/>
          <w:marRight w:val="0"/>
          <w:marTop w:val="0"/>
          <w:marBottom w:val="0"/>
          <w:divBdr>
            <w:top w:val="none" w:sz="0" w:space="0" w:color="auto"/>
            <w:left w:val="none" w:sz="0" w:space="0" w:color="auto"/>
            <w:bottom w:val="none" w:sz="0" w:space="0" w:color="auto"/>
            <w:right w:val="none" w:sz="0" w:space="0" w:color="auto"/>
          </w:divBdr>
        </w:div>
        <w:div w:id="1612399370">
          <w:marLeft w:val="0"/>
          <w:marRight w:val="0"/>
          <w:marTop w:val="0"/>
          <w:marBottom w:val="0"/>
          <w:divBdr>
            <w:top w:val="none" w:sz="0" w:space="0" w:color="auto"/>
            <w:left w:val="none" w:sz="0" w:space="0" w:color="auto"/>
            <w:bottom w:val="none" w:sz="0" w:space="0" w:color="auto"/>
            <w:right w:val="none" w:sz="0" w:space="0" w:color="auto"/>
          </w:divBdr>
        </w:div>
        <w:div w:id="1612399377">
          <w:marLeft w:val="0"/>
          <w:marRight w:val="0"/>
          <w:marTop w:val="0"/>
          <w:marBottom w:val="0"/>
          <w:divBdr>
            <w:top w:val="none" w:sz="0" w:space="0" w:color="auto"/>
            <w:left w:val="none" w:sz="0" w:space="0" w:color="auto"/>
            <w:bottom w:val="none" w:sz="0" w:space="0" w:color="auto"/>
            <w:right w:val="none" w:sz="0" w:space="0" w:color="auto"/>
          </w:divBdr>
        </w:div>
        <w:div w:id="1612399381">
          <w:marLeft w:val="0"/>
          <w:marRight w:val="0"/>
          <w:marTop w:val="0"/>
          <w:marBottom w:val="0"/>
          <w:divBdr>
            <w:top w:val="none" w:sz="0" w:space="0" w:color="auto"/>
            <w:left w:val="none" w:sz="0" w:space="0" w:color="auto"/>
            <w:bottom w:val="none" w:sz="0" w:space="0" w:color="auto"/>
            <w:right w:val="none" w:sz="0" w:space="0" w:color="auto"/>
          </w:divBdr>
        </w:div>
        <w:div w:id="1612399383">
          <w:marLeft w:val="0"/>
          <w:marRight w:val="0"/>
          <w:marTop w:val="0"/>
          <w:marBottom w:val="0"/>
          <w:divBdr>
            <w:top w:val="none" w:sz="0" w:space="0" w:color="auto"/>
            <w:left w:val="none" w:sz="0" w:space="0" w:color="auto"/>
            <w:bottom w:val="none" w:sz="0" w:space="0" w:color="auto"/>
            <w:right w:val="none" w:sz="0" w:space="0" w:color="auto"/>
          </w:divBdr>
        </w:div>
        <w:div w:id="1612399384">
          <w:marLeft w:val="0"/>
          <w:marRight w:val="0"/>
          <w:marTop w:val="0"/>
          <w:marBottom w:val="0"/>
          <w:divBdr>
            <w:top w:val="none" w:sz="0" w:space="0" w:color="auto"/>
            <w:left w:val="none" w:sz="0" w:space="0" w:color="auto"/>
            <w:bottom w:val="none" w:sz="0" w:space="0" w:color="auto"/>
            <w:right w:val="none" w:sz="0" w:space="0" w:color="auto"/>
          </w:divBdr>
        </w:div>
        <w:div w:id="1612399385">
          <w:marLeft w:val="0"/>
          <w:marRight w:val="0"/>
          <w:marTop w:val="0"/>
          <w:marBottom w:val="0"/>
          <w:divBdr>
            <w:top w:val="none" w:sz="0" w:space="0" w:color="auto"/>
            <w:left w:val="none" w:sz="0" w:space="0" w:color="auto"/>
            <w:bottom w:val="none" w:sz="0" w:space="0" w:color="auto"/>
            <w:right w:val="none" w:sz="0" w:space="0" w:color="auto"/>
          </w:divBdr>
        </w:div>
        <w:div w:id="1612399386">
          <w:marLeft w:val="0"/>
          <w:marRight w:val="0"/>
          <w:marTop w:val="0"/>
          <w:marBottom w:val="0"/>
          <w:divBdr>
            <w:top w:val="none" w:sz="0" w:space="0" w:color="auto"/>
            <w:left w:val="none" w:sz="0" w:space="0" w:color="auto"/>
            <w:bottom w:val="none" w:sz="0" w:space="0" w:color="auto"/>
            <w:right w:val="none" w:sz="0" w:space="0" w:color="auto"/>
          </w:divBdr>
        </w:div>
        <w:div w:id="1612399390">
          <w:marLeft w:val="0"/>
          <w:marRight w:val="0"/>
          <w:marTop w:val="0"/>
          <w:marBottom w:val="0"/>
          <w:divBdr>
            <w:top w:val="none" w:sz="0" w:space="0" w:color="auto"/>
            <w:left w:val="none" w:sz="0" w:space="0" w:color="auto"/>
            <w:bottom w:val="none" w:sz="0" w:space="0" w:color="auto"/>
            <w:right w:val="none" w:sz="0" w:space="0" w:color="auto"/>
          </w:divBdr>
        </w:div>
        <w:div w:id="1612399394">
          <w:marLeft w:val="0"/>
          <w:marRight w:val="0"/>
          <w:marTop w:val="0"/>
          <w:marBottom w:val="0"/>
          <w:divBdr>
            <w:top w:val="none" w:sz="0" w:space="0" w:color="auto"/>
            <w:left w:val="none" w:sz="0" w:space="0" w:color="auto"/>
            <w:bottom w:val="none" w:sz="0" w:space="0" w:color="auto"/>
            <w:right w:val="none" w:sz="0" w:space="0" w:color="auto"/>
          </w:divBdr>
        </w:div>
        <w:div w:id="1612399397">
          <w:marLeft w:val="0"/>
          <w:marRight w:val="0"/>
          <w:marTop w:val="0"/>
          <w:marBottom w:val="0"/>
          <w:divBdr>
            <w:top w:val="none" w:sz="0" w:space="0" w:color="auto"/>
            <w:left w:val="none" w:sz="0" w:space="0" w:color="auto"/>
            <w:bottom w:val="none" w:sz="0" w:space="0" w:color="auto"/>
            <w:right w:val="none" w:sz="0" w:space="0" w:color="auto"/>
          </w:divBdr>
        </w:div>
        <w:div w:id="1612399398">
          <w:marLeft w:val="0"/>
          <w:marRight w:val="0"/>
          <w:marTop w:val="0"/>
          <w:marBottom w:val="0"/>
          <w:divBdr>
            <w:top w:val="none" w:sz="0" w:space="0" w:color="auto"/>
            <w:left w:val="none" w:sz="0" w:space="0" w:color="auto"/>
            <w:bottom w:val="none" w:sz="0" w:space="0" w:color="auto"/>
            <w:right w:val="none" w:sz="0" w:space="0" w:color="auto"/>
          </w:divBdr>
        </w:div>
        <w:div w:id="1612399405">
          <w:marLeft w:val="0"/>
          <w:marRight w:val="0"/>
          <w:marTop w:val="0"/>
          <w:marBottom w:val="0"/>
          <w:divBdr>
            <w:top w:val="none" w:sz="0" w:space="0" w:color="auto"/>
            <w:left w:val="none" w:sz="0" w:space="0" w:color="auto"/>
            <w:bottom w:val="none" w:sz="0" w:space="0" w:color="auto"/>
            <w:right w:val="none" w:sz="0" w:space="0" w:color="auto"/>
          </w:divBdr>
        </w:div>
        <w:div w:id="1612399406">
          <w:marLeft w:val="0"/>
          <w:marRight w:val="0"/>
          <w:marTop w:val="0"/>
          <w:marBottom w:val="0"/>
          <w:divBdr>
            <w:top w:val="none" w:sz="0" w:space="0" w:color="auto"/>
            <w:left w:val="none" w:sz="0" w:space="0" w:color="auto"/>
            <w:bottom w:val="none" w:sz="0" w:space="0" w:color="auto"/>
            <w:right w:val="none" w:sz="0" w:space="0" w:color="auto"/>
          </w:divBdr>
        </w:div>
        <w:div w:id="1612399407">
          <w:marLeft w:val="0"/>
          <w:marRight w:val="0"/>
          <w:marTop w:val="0"/>
          <w:marBottom w:val="0"/>
          <w:divBdr>
            <w:top w:val="none" w:sz="0" w:space="0" w:color="auto"/>
            <w:left w:val="none" w:sz="0" w:space="0" w:color="auto"/>
            <w:bottom w:val="none" w:sz="0" w:space="0" w:color="auto"/>
            <w:right w:val="none" w:sz="0" w:space="0" w:color="auto"/>
          </w:divBdr>
        </w:div>
        <w:div w:id="1612399410">
          <w:marLeft w:val="0"/>
          <w:marRight w:val="0"/>
          <w:marTop w:val="0"/>
          <w:marBottom w:val="0"/>
          <w:divBdr>
            <w:top w:val="none" w:sz="0" w:space="0" w:color="auto"/>
            <w:left w:val="none" w:sz="0" w:space="0" w:color="auto"/>
            <w:bottom w:val="none" w:sz="0" w:space="0" w:color="auto"/>
            <w:right w:val="none" w:sz="0" w:space="0" w:color="auto"/>
          </w:divBdr>
        </w:div>
        <w:div w:id="1612399411">
          <w:marLeft w:val="0"/>
          <w:marRight w:val="0"/>
          <w:marTop w:val="0"/>
          <w:marBottom w:val="0"/>
          <w:divBdr>
            <w:top w:val="none" w:sz="0" w:space="0" w:color="auto"/>
            <w:left w:val="none" w:sz="0" w:space="0" w:color="auto"/>
            <w:bottom w:val="none" w:sz="0" w:space="0" w:color="auto"/>
            <w:right w:val="none" w:sz="0" w:space="0" w:color="auto"/>
          </w:divBdr>
        </w:div>
        <w:div w:id="1612399414">
          <w:marLeft w:val="0"/>
          <w:marRight w:val="0"/>
          <w:marTop w:val="0"/>
          <w:marBottom w:val="0"/>
          <w:divBdr>
            <w:top w:val="none" w:sz="0" w:space="0" w:color="auto"/>
            <w:left w:val="none" w:sz="0" w:space="0" w:color="auto"/>
            <w:bottom w:val="none" w:sz="0" w:space="0" w:color="auto"/>
            <w:right w:val="none" w:sz="0" w:space="0" w:color="auto"/>
          </w:divBdr>
        </w:div>
        <w:div w:id="1612399416">
          <w:marLeft w:val="0"/>
          <w:marRight w:val="0"/>
          <w:marTop w:val="0"/>
          <w:marBottom w:val="0"/>
          <w:divBdr>
            <w:top w:val="none" w:sz="0" w:space="0" w:color="auto"/>
            <w:left w:val="none" w:sz="0" w:space="0" w:color="auto"/>
            <w:bottom w:val="none" w:sz="0" w:space="0" w:color="auto"/>
            <w:right w:val="none" w:sz="0" w:space="0" w:color="auto"/>
          </w:divBdr>
        </w:div>
        <w:div w:id="1612399418">
          <w:marLeft w:val="0"/>
          <w:marRight w:val="0"/>
          <w:marTop w:val="0"/>
          <w:marBottom w:val="0"/>
          <w:divBdr>
            <w:top w:val="none" w:sz="0" w:space="0" w:color="auto"/>
            <w:left w:val="none" w:sz="0" w:space="0" w:color="auto"/>
            <w:bottom w:val="none" w:sz="0" w:space="0" w:color="auto"/>
            <w:right w:val="none" w:sz="0" w:space="0" w:color="auto"/>
          </w:divBdr>
        </w:div>
        <w:div w:id="1612399420">
          <w:marLeft w:val="0"/>
          <w:marRight w:val="0"/>
          <w:marTop w:val="0"/>
          <w:marBottom w:val="0"/>
          <w:divBdr>
            <w:top w:val="none" w:sz="0" w:space="0" w:color="auto"/>
            <w:left w:val="none" w:sz="0" w:space="0" w:color="auto"/>
            <w:bottom w:val="none" w:sz="0" w:space="0" w:color="auto"/>
            <w:right w:val="none" w:sz="0" w:space="0" w:color="auto"/>
          </w:divBdr>
        </w:div>
        <w:div w:id="1612399422">
          <w:marLeft w:val="0"/>
          <w:marRight w:val="0"/>
          <w:marTop w:val="0"/>
          <w:marBottom w:val="0"/>
          <w:divBdr>
            <w:top w:val="none" w:sz="0" w:space="0" w:color="auto"/>
            <w:left w:val="none" w:sz="0" w:space="0" w:color="auto"/>
            <w:bottom w:val="none" w:sz="0" w:space="0" w:color="auto"/>
            <w:right w:val="none" w:sz="0" w:space="0" w:color="auto"/>
          </w:divBdr>
        </w:div>
        <w:div w:id="1612399423">
          <w:marLeft w:val="0"/>
          <w:marRight w:val="0"/>
          <w:marTop w:val="0"/>
          <w:marBottom w:val="0"/>
          <w:divBdr>
            <w:top w:val="none" w:sz="0" w:space="0" w:color="auto"/>
            <w:left w:val="none" w:sz="0" w:space="0" w:color="auto"/>
            <w:bottom w:val="none" w:sz="0" w:space="0" w:color="auto"/>
            <w:right w:val="none" w:sz="0" w:space="0" w:color="auto"/>
          </w:divBdr>
        </w:div>
        <w:div w:id="1612399424">
          <w:marLeft w:val="0"/>
          <w:marRight w:val="0"/>
          <w:marTop w:val="0"/>
          <w:marBottom w:val="0"/>
          <w:divBdr>
            <w:top w:val="none" w:sz="0" w:space="0" w:color="auto"/>
            <w:left w:val="none" w:sz="0" w:space="0" w:color="auto"/>
            <w:bottom w:val="none" w:sz="0" w:space="0" w:color="auto"/>
            <w:right w:val="none" w:sz="0" w:space="0" w:color="auto"/>
          </w:divBdr>
        </w:div>
        <w:div w:id="1612399425">
          <w:marLeft w:val="0"/>
          <w:marRight w:val="0"/>
          <w:marTop w:val="0"/>
          <w:marBottom w:val="0"/>
          <w:divBdr>
            <w:top w:val="none" w:sz="0" w:space="0" w:color="auto"/>
            <w:left w:val="none" w:sz="0" w:space="0" w:color="auto"/>
            <w:bottom w:val="none" w:sz="0" w:space="0" w:color="auto"/>
            <w:right w:val="none" w:sz="0" w:space="0" w:color="auto"/>
          </w:divBdr>
        </w:div>
        <w:div w:id="1612399426">
          <w:marLeft w:val="0"/>
          <w:marRight w:val="0"/>
          <w:marTop w:val="0"/>
          <w:marBottom w:val="0"/>
          <w:divBdr>
            <w:top w:val="none" w:sz="0" w:space="0" w:color="auto"/>
            <w:left w:val="none" w:sz="0" w:space="0" w:color="auto"/>
            <w:bottom w:val="none" w:sz="0" w:space="0" w:color="auto"/>
            <w:right w:val="none" w:sz="0" w:space="0" w:color="auto"/>
          </w:divBdr>
        </w:div>
        <w:div w:id="1612399428">
          <w:marLeft w:val="0"/>
          <w:marRight w:val="0"/>
          <w:marTop w:val="0"/>
          <w:marBottom w:val="0"/>
          <w:divBdr>
            <w:top w:val="none" w:sz="0" w:space="0" w:color="auto"/>
            <w:left w:val="none" w:sz="0" w:space="0" w:color="auto"/>
            <w:bottom w:val="none" w:sz="0" w:space="0" w:color="auto"/>
            <w:right w:val="none" w:sz="0" w:space="0" w:color="auto"/>
          </w:divBdr>
        </w:div>
        <w:div w:id="1612399430">
          <w:marLeft w:val="0"/>
          <w:marRight w:val="0"/>
          <w:marTop w:val="0"/>
          <w:marBottom w:val="0"/>
          <w:divBdr>
            <w:top w:val="none" w:sz="0" w:space="0" w:color="auto"/>
            <w:left w:val="none" w:sz="0" w:space="0" w:color="auto"/>
            <w:bottom w:val="none" w:sz="0" w:space="0" w:color="auto"/>
            <w:right w:val="none" w:sz="0" w:space="0" w:color="auto"/>
          </w:divBdr>
        </w:div>
        <w:div w:id="1612399431">
          <w:marLeft w:val="0"/>
          <w:marRight w:val="0"/>
          <w:marTop w:val="0"/>
          <w:marBottom w:val="0"/>
          <w:divBdr>
            <w:top w:val="none" w:sz="0" w:space="0" w:color="auto"/>
            <w:left w:val="none" w:sz="0" w:space="0" w:color="auto"/>
            <w:bottom w:val="none" w:sz="0" w:space="0" w:color="auto"/>
            <w:right w:val="none" w:sz="0" w:space="0" w:color="auto"/>
          </w:divBdr>
        </w:div>
        <w:div w:id="1612399436">
          <w:marLeft w:val="0"/>
          <w:marRight w:val="0"/>
          <w:marTop w:val="0"/>
          <w:marBottom w:val="0"/>
          <w:divBdr>
            <w:top w:val="none" w:sz="0" w:space="0" w:color="auto"/>
            <w:left w:val="none" w:sz="0" w:space="0" w:color="auto"/>
            <w:bottom w:val="none" w:sz="0" w:space="0" w:color="auto"/>
            <w:right w:val="none" w:sz="0" w:space="0" w:color="auto"/>
          </w:divBdr>
        </w:div>
        <w:div w:id="1612399439">
          <w:marLeft w:val="0"/>
          <w:marRight w:val="0"/>
          <w:marTop w:val="0"/>
          <w:marBottom w:val="0"/>
          <w:divBdr>
            <w:top w:val="none" w:sz="0" w:space="0" w:color="auto"/>
            <w:left w:val="none" w:sz="0" w:space="0" w:color="auto"/>
            <w:bottom w:val="none" w:sz="0" w:space="0" w:color="auto"/>
            <w:right w:val="none" w:sz="0" w:space="0" w:color="auto"/>
          </w:divBdr>
        </w:div>
        <w:div w:id="1612399440">
          <w:marLeft w:val="0"/>
          <w:marRight w:val="0"/>
          <w:marTop w:val="0"/>
          <w:marBottom w:val="0"/>
          <w:divBdr>
            <w:top w:val="none" w:sz="0" w:space="0" w:color="auto"/>
            <w:left w:val="none" w:sz="0" w:space="0" w:color="auto"/>
            <w:bottom w:val="none" w:sz="0" w:space="0" w:color="auto"/>
            <w:right w:val="none" w:sz="0" w:space="0" w:color="auto"/>
          </w:divBdr>
        </w:div>
        <w:div w:id="1612399443">
          <w:marLeft w:val="0"/>
          <w:marRight w:val="0"/>
          <w:marTop w:val="0"/>
          <w:marBottom w:val="0"/>
          <w:divBdr>
            <w:top w:val="none" w:sz="0" w:space="0" w:color="auto"/>
            <w:left w:val="none" w:sz="0" w:space="0" w:color="auto"/>
            <w:bottom w:val="none" w:sz="0" w:space="0" w:color="auto"/>
            <w:right w:val="none" w:sz="0" w:space="0" w:color="auto"/>
          </w:divBdr>
        </w:div>
        <w:div w:id="1612399445">
          <w:marLeft w:val="0"/>
          <w:marRight w:val="0"/>
          <w:marTop w:val="0"/>
          <w:marBottom w:val="0"/>
          <w:divBdr>
            <w:top w:val="none" w:sz="0" w:space="0" w:color="auto"/>
            <w:left w:val="none" w:sz="0" w:space="0" w:color="auto"/>
            <w:bottom w:val="none" w:sz="0" w:space="0" w:color="auto"/>
            <w:right w:val="none" w:sz="0" w:space="0" w:color="auto"/>
          </w:divBdr>
        </w:div>
        <w:div w:id="1612399447">
          <w:marLeft w:val="0"/>
          <w:marRight w:val="0"/>
          <w:marTop w:val="0"/>
          <w:marBottom w:val="0"/>
          <w:divBdr>
            <w:top w:val="none" w:sz="0" w:space="0" w:color="auto"/>
            <w:left w:val="none" w:sz="0" w:space="0" w:color="auto"/>
            <w:bottom w:val="none" w:sz="0" w:space="0" w:color="auto"/>
            <w:right w:val="none" w:sz="0" w:space="0" w:color="auto"/>
          </w:divBdr>
        </w:div>
        <w:div w:id="1612399448">
          <w:marLeft w:val="0"/>
          <w:marRight w:val="0"/>
          <w:marTop w:val="0"/>
          <w:marBottom w:val="0"/>
          <w:divBdr>
            <w:top w:val="none" w:sz="0" w:space="0" w:color="auto"/>
            <w:left w:val="none" w:sz="0" w:space="0" w:color="auto"/>
            <w:bottom w:val="none" w:sz="0" w:space="0" w:color="auto"/>
            <w:right w:val="none" w:sz="0" w:space="0" w:color="auto"/>
          </w:divBdr>
        </w:div>
        <w:div w:id="1612399450">
          <w:marLeft w:val="0"/>
          <w:marRight w:val="0"/>
          <w:marTop w:val="0"/>
          <w:marBottom w:val="0"/>
          <w:divBdr>
            <w:top w:val="none" w:sz="0" w:space="0" w:color="auto"/>
            <w:left w:val="none" w:sz="0" w:space="0" w:color="auto"/>
            <w:bottom w:val="none" w:sz="0" w:space="0" w:color="auto"/>
            <w:right w:val="none" w:sz="0" w:space="0" w:color="auto"/>
          </w:divBdr>
        </w:div>
        <w:div w:id="1612399451">
          <w:marLeft w:val="0"/>
          <w:marRight w:val="0"/>
          <w:marTop w:val="0"/>
          <w:marBottom w:val="0"/>
          <w:divBdr>
            <w:top w:val="none" w:sz="0" w:space="0" w:color="auto"/>
            <w:left w:val="none" w:sz="0" w:space="0" w:color="auto"/>
            <w:bottom w:val="none" w:sz="0" w:space="0" w:color="auto"/>
            <w:right w:val="none" w:sz="0" w:space="0" w:color="auto"/>
          </w:divBdr>
        </w:div>
        <w:div w:id="1612399452">
          <w:marLeft w:val="0"/>
          <w:marRight w:val="0"/>
          <w:marTop w:val="0"/>
          <w:marBottom w:val="0"/>
          <w:divBdr>
            <w:top w:val="none" w:sz="0" w:space="0" w:color="auto"/>
            <w:left w:val="none" w:sz="0" w:space="0" w:color="auto"/>
            <w:bottom w:val="none" w:sz="0" w:space="0" w:color="auto"/>
            <w:right w:val="none" w:sz="0" w:space="0" w:color="auto"/>
          </w:divBdr>
        </w:div>
        <w:div w:id="1612399461">
          <w:marLeft w:val="0"/>
          <w:marRight w:val="0"/>
          <w:marTop w:val="0"/>
          <w:marBottom w:val="0"/>
          <w:divBdr>
            <w:top w:val="none" w:sz="0" w:space="0" w:color="auto"/>
            <w:left w:val="none" w:sz="0" w:space="0" w:color="auto"/>
            <w:bottom w:val="none" w:sz="0" w:space="0" w:color="auto"/>
            <w:right w:val="none" w:sz="0" w:space="0" w:color="auto"/>
          </w:divBdr>
        </w:div>
        <w:div w:id="1612399462">
          <w:marLeft w:val="0"/>
          <w:marRight w:val="0"/>
          <w:marTop w:val="0"/>
          <w:marBottom w:val="0"/>
          <w:divBdr>
            <w:top w:val="none" w:sz="0" w:space="0" w:color="auto"/>
            <w:left w:val="none" w:sz="0" w:space="0" w:color="auto"/>
            <w:bottom w:val="none" w:sz="0" w:space="0" w:color="auto"/>
            <w:right w:val="none" w:sz="0" w:space="0" w:color="auto"/>
          </w:divBdr>
        </w:div>
        <w:div w:id="1612399463">
          <w:marLeft w:val="0"/>
          <w:marRight w:val="0"/>
          <w:marTop w:val="0"/>
          <w:marBottom w:val="0"/>
          <w:divBdr>
            <w:top w:val="none" w:sz="0" w:space="0" w:color="auto"/>
            <w:left w:val="none" w:sz="0" w:space="0" w:color="auto"/>
            <w:bottom w:val="none" w:sz="0" w:space="0" w:color="auto"/>
            <w:right w:val="none" w:sz="0" w:space="0" w:color="auto"/>
          </w:divBdr>
        </w:div>
        <w:div w:id="1612399465">
          <w:marLeft w:val="0"/>
          <w:marRight w:val="0"/>
          <w:marTop w:val="0"/>
          <w:marBottom w:val="0"/>
          <w:divBdr>
            <w:top w:val="none" w:sz="0" w:space="0" w:color="auto"/>
            <w:left w:val="none" w:sz="0" w:space="0" w:color="auto"/>
            <w:bottom w:val="none" w:sz="0" w:space="0" w:color="auto"/>
            <w:right w:val="none" w:sz="0" w:space="0" w:color="auto"/>
          </w:divBdr>
        </w:div>
        <w:div w:id="1612399466">
          <w:marLeft w:val="0"/>
          <w:marRight w:val="0"/>
          <w:marTop w:val="0"/>
          <w:marBottom w:val="0"/>
          <w:divBdr>
            <w:top w:val="none" w:sz="0" w:space="0" w:color="auto"/>
            <w:left w:val="none" w:sz="0" w:space="0" w:color="auto"/>
            <w:bottom w:val="none" w:sz="0" w:space="0" w:color="auto"/>
            <w:right w:val="none" w:sz="0" w:space="0" w:color="auto"/>
          </w:divBdr>
        </w:div>
        <w:div w:id="1612399472">
          <w:marLeft w:val="0"/>
          <w:marRight w:val="0"/>
          <w:marTop w:val="0"/>
          <w:marBottom w:val="0"/>
          <w:divBdr>
            <w:top w:val="none" w:sz="0" w:space="0" w:color="auto"/>
            <w:left w:val="none" w:sz="0" w:space="0" w:color="auto"/>
            <w:bottom w:val="none" w:sz="0" w:space="0" w:color="auto"/>
            <w:right w:val="none" w:sz="0" w:space="0" w:color="auto"/>
          </w:divBdr>
        </w:div>
        <w:div w:id="1612399475">
          <w:marLeft w:val="0"/>
          <w:marRight w:val="0"/>
          <w:marTop w:val="0"/>
          <w:marBottom w:val="0"/>
          <w:divBdr>
            <w:top w:val="none" w:sz="0" w:space="0" w:color="auto"/>
            <w:left w:val="none" w:sz="0" w:space="0" w:color="auto"/>
            <w:bottom w:val="none" w:sz="0" w:space="0" w:color="auto"/>
            <w:right w:val="none" w:sz="0" w:space="0" w:color="auto"/>
          </w:divBdr>
        </w:div>
        <w:div w:id="1612399478">
          <w:marLeft w:val="0"/>
          <w:marRight w:val="0"/>
          <w:marTop w:val="0"/>
          <w:marBottom w:val="0"/>
          <w:divBdr>
            <w:top w:val="none" w:sz="0" w:space="0" w:color="auto"/>
            <w:left w:val="none" w:sz="0" w:space="0" w:color="auto"/>
            <w:bottom w:val="none" w:sz="0" w:space="0" w:color="auto"/>
            <w:right w:val="none" w:sz="0" w:space="0" w:color="auto"/>
          </w:divBdr>
        </w:div>
        <w:div w:id="1612399481">
          <w:marLeft w:val="0"/>
          <w:marRight w:val="0"/>
          <w:marTop w:val="0"/>
          <w:marBottom w:val="0"/>
          <w:divBdr>
            <w:top w:val="none" w:sz="0" w:space="0" w:color="auto"/>
            <w:left w:val="none" w:sz="0" w:space="0" w:color="auto"/>
            <w:bottom w:val="none" w:sz="0" w:space="0" w:color="auto"/>
            <w:right w:val="none" w:sz="0" w:space="0" w:color="auto"/>
          </w:divBdr>
        </w:div>
        <w:div w:id="1612399483">
          <w:marLeft w:val="0"/>
          <w:marRight w:val="0"/>
          <w:marTop w:val="0"/>
          <w:marBottom w:val="0"/>
          <w:divBdr>
            <w:top w:val="none" w:sz="0" w:space="0" w:color="auto"/>
            <w:left w:val="none" w:sz="0" w:space="0" w:color="auto"/>
            <w:bottom w:val="none" w:sz="0" w:space="0" w:color="auto"/>
            <w:right w:val="none" w:sz="0" w:space="0" w:color="auto"/>
          </w:divBdr>
        </w:div>
        <w:div w:id="1612399484">
          <w:marLeft w:val="0"/>
          <w:marRight w:val="0"/>
          <w:marTop w:val="0"/>
          <w:marBottom w:val="0"/>
          <w:divBdr>
            <w:top w:val="none" w:sz="0" w:space="0" w:color="auto"/>
            <w:left w:val="none" w:sz="0" w:space="0" w:color="auto"/>
            <w:bottom w:val="none" w:sz="0" w:space="0" w:color="auto"/>
            <w:right w:val="none" w:sz="0" w:space="0" w:color="auto"/>
          </w:divBdr>
        </w:div>
        <w:div w:id="1612399486">
          <w:marLeft w:val="0"/>
          <w:marRight w:val="0"/>
          <w:marTop w:val="0"/>
          <w:marBottom w:val="0"/>
          <w:divBdr>
            <w:top w:val="none" w:sz="0" w:space="0" w:color="auto"/>
            <w:left w:val="none" w:sz="0" w:space="0" w:color="auto"/>
            <w:bottom w:val="none" w:sz="0" w:space="0" w:color="auto"/>
            <w:right w:val="none" w:sz="0" w:space="0" w:color="auto"/>
          </w:divBdr>
        </w:div>
        <w:div w:id="1612399487">
          <w:marLeft w:val="0"/>
          <w:marRight w:val="0"/>
          <w:marTop w:val="0"/>
          <w:marBottom w:val="0"/>
          <w:divBdr>
            <w:top w:val="none" w:sz="0" w:space="0" w:color="auto"/>
            <w:left w:val="none" w:sz="0" w:space="0" w:color="auto"/>
            <w:bottom w:val="none" w:sz="0" w:space="0" w:color="auto"/>
            <w:right w:val="none" w:sz="0" w:space="0" w:color="auto"/>
          </w:divBdr>
        </w:div>
        <w:div w:id="1612399489">
          <w:marLeft w:val="0"/>
          <w:marRight w:val="0"/>
          <w:marTop w:val="0"/>
          <w:marBottom w:val="0"/>
          <w:divBdr>
            <w:top w:val="none" w:sz="0" w:space="0" w:color="auto"/>
            <w:left w:val="none" w:sz="0" w:space="0" w:color="auto"/>
            <w:bottom w:val="none" w:sz="0" w:space="0" w:color="auto"/>
            <w:right w:val="none" w:sz="0" w:space="0" w:color="auto"/>
          </w:divBdr>
        </w:div>
        <w:div w:id="1612399491">
          <w:marLeft w:val="0"/>
          <w:marRight w:val="0"/>
          <w:marTop w:val="0"/>
          <w:marBottom w:val="0"/>
          <w:divBdr>
            <w:top w:val="none" w:sz="0" w:space="0" w:color="auto"/>
            <w:left w:val="none" w:sz="0" w:space="0" w:color="auto"/>
            <w:bottom w:val="none" w:sz="0" w:space="0" w:color="auto"/>
            <w:right w:val="none" w:sz="0" w:space="0" w:color="auto"/>
          </w:divBdr>
        </w:div>
        <w:div w:id="1612399494">
          <w:marLeft w:val="0"/>
          <w:marRight w:val="0"/>
          <w:marTop w:val="0"/>
          <w:marBottom w:val="0"/>
          <w:divBdr>
            <w:top w:val="none" w:sz="0" w:space="0" w:color="auto"/>
            <w:left w:val="none" w:sz="0" w:space="0" w:color="auto"/>
            <w:bottom w:val="none" w:sz="0" w:space="0" w:color="auto"/>
            <w:right w:val="none" w:sz="0" w:space="0" w:color="auto"/>
          </w:divBdr>
        </w:div>
        <w:div w:id="1612399496">
          <w:marLeft w:val="0"/>
          <w:marRight w:val="0"/>
          <w:marTop w:val="0"/>
          <w:marBottom w:val="0"/>
          <w:divBdr>
            <w:top w:val="none" w:sz="0" w:space="0" w:color="auto"/>
            <w:left w:val="none" w:sz="0" w:space="0" w:color="auto"/>
            <w:bottom w:val="none" w:sz="0" w:space="0" w:color="auto"/>
            <w:right w:val="none" w:sz="0" w:space="0" w:color="auto"/>
          </w:divBdr>
        </w:div>
        <w:div w:id="1612399499">
          <w:marLeft w:val="0"/>
          <w:marRight w:val="0"/>
          <w:marTop w:val="0"/>
          <w:marBottom w:val="0"/>
          <w:divBdr>
            <w:top w:val="none" w:sz="0" w:space="0" w:color="auto"/>
            <w:left w:val="none" w:sz="0" w:space="0" w:color="auto"/>
            <w:bottom w:val="none" w:sz="0" w:space="0" w:color="auto"/>
            <w:right w:val="none" w:sz="0" w:space="0" w:color="auto"/>
          </w:divBdr>
        </w:div>
        <w:div w:id="1612399500">
          <w:marLeft w:val="0"/>
          <w:marRight w:val="0"/>
          <w:marTop w:val="0"/>
          <w:marBottom w:val="0"/>
          <w:divBdr>
            <w:top w:val="none" w:sz="0" w:space="0" w:color="auto"/>
            <w:left w:val="none" w:sz="0" w:space="0" w:color="auto"/>
            <w:bottom w:val="none" w:sz="0" w:space="0" w:color="auto"/>
            <w:right w:val="none" w:sz="0" w:space="0" w:color="auto"/>
          </w:divBdr>
        </w:div>
        <w:div w:id="1612399505">
          <w:marLeft w:val="0"/>
          <w:marRight w:val="0"/>
          <w:marTop w:val="0"/>
          <w:marBottom w:val="0"/>
          <w:divBdr>
            <w:top w:val="none" w:sz="0" w:space="0" w:color="auto"/>
            <w:left w:val="none" w:sz="0" w:space="0" w:color="auto"/>
            <w:bottom w:val="none" w:sz="0" w:space="0" w:color="auto"/>
            <w:right w:val="none" w:sz="0" w:space="0" w:color="auto"/>
          </w:divBdr>
        </w:div>
        <w:div w:id="1612399509">
          <w:marLeft w:val="0"/>
          <w:marRight w:val="0"/>
          <w:marTop w:val="0"/>
          <w:marBottom w:val="0"/>
          <w:divBdr>
            <w:top w:val="none" w:sz="0" w:space="0" w:color="auto"/>
            <w:left w:val="none" w:sz="0" w:space="0" w:color="auto"/>
            <w:bottom w:val="none" w:sz="0" w:space="0" w:color="auto"/>
            <w:right w:val="none" w:sz="0" w:space="0" w:color="auto"/>
          </w:divBdr>
        </w:div>
        <w:div w:id="1612399510">
          <w:marLeft w:val="0"/>
          <w:marRight w:val="0"/>
          <w:marTop w:val="0"/>
          <w:marBottom w:val="0"/>
          <w:divBdr>
            <w:top w:val="none" w:sz="0" w:space="0" w:color="auto"/>
            <w:left w:val="none" w:sz="0" w:space="0" w:color="auto"/>
            <w:bottom w:val="none" w:sz="0" w:space="0" w:color="auto"/>
            <w:right w:val="none" w:sz="0" w:space="0" w:color="auto"/>
          </w:divBdr>
        </w:div>
        <w:div w:id="1612399511">
          <w:marLeft w:val="0"/>
          <w:marRight w:val="0"/>
          <w:marTop w:val="0"/>
          <w:marBottom w:val="0"/>
          <w:divBdr>
            <w:top w:val="none" w:sz="0" w:space="0" w:color="auto"/>
            <w:left w:val="none" w:sz="0" w:space="0" w:color="auto"/>
            <w:bottom w:val="none" w:sz="0" w:space="0" w:color="auto"/>
            <w:right w:val="none" w:sz="0" w:space="0" w:color="auto"/>
          </w:divBdr>
        </w:div>
        <w:div w:id="1612399513">
          <w:marLeft w:val="0"/>
          <w:marRight w:val="0"/>
          <w:marTop w:val="0"/>
          <w:marBottom w:val="0"/>
          <w:divBdr>
            <w:top w:val="none" w:sz="0" w:space="0" w:color="auto"/>
            <w:left w:val="none" w:sz="0" w:space="0" w:color="auto"/>
            <w:bottom w:val="none" w:sz="0" w:space="0" w:color="auto"/>
            <w:right w:val="none" w:sz="0" w:space="0" w:color="auto"/>
          </w:divBdr>
        </w:div>
        <w:div w:id="1612399517">
          <w:marLeft w:val="0"/>
          <w:marRight w:val="0"/>
          <w:marTop w:val="0"/>
          <w:marBottom w:val="0"/>
          <w:divBdr>
            <w:top w:val="none" w:sz="0" w:space="0" w:color="auto"/>
            <w:left w:val="none" w:sz="0" w:space="0" w:color="auto"/>
            <w:bottom w:val="none" w:sz="0" w:space="0" w:color="auto"/>
            <w:right w:val="none" w:sz="0" w:space="0" w:color="auto"/>
          </w:divBdr>
        </w:div>
        <w:div w:id="1612399519">
          <w:marLeft w:val="0"/>
          <w:marRight w:val="0"/>
          <w:marTop w:val="0"/>
          <w:marBottom w:val="0"/>
          <w:divBdr>
            <w:top w:val="none" w:sz="0" w:space="0" w:color="auto"/>
            <w:left w:val="none" w:sz="0" w:space="0" w:color="auto"/>
            <w:bottom w:val="none" w:sz="0" w:space="0" w:color="auto"/>
            <w:right w:val="none" w:sz="0" w:space="0" w:color="auto"/>
          </w:divBdr>
        </w:div>
        <w:div w:id="1612399521">
          <w:marLeft w:val="0"/>
          <w:marRight w:val="0"/>
          <w:marTop w:val="0"/>
          <w:marBottom w:val="0"/>
          <w:divBdr>
            <w:top w:val="none" w:sz="0" w:space="0" w:color="auto"/>
            <w:left w:val="none" w:sz="0" w:space="0" w:color="auto"/>
            <w:bottom w:val="none" w:sz="0" w:space="0" w:color="auto"/>
            <w:right w:val="none" w:sz="0" w:space="0" w:color="auto"/>
          </w:divBdr>
        </w:div>
        <w:div w:id="1612399522">
          <w:marLeft w:val="0"/>
          <w:marRight w:val="0"/>
          <w:marTop w:val="0"/>
          <w:marBottom w:val="0"/>
          <w:divBdr>
            <w:top w:val="none" w:sz="0" w:space="0" w:color="auto"/>
            <w:left w:val="none" w:sz="0" w:space="0" w:color="auto"/>
            <w:bottom w:val="none" w:sz="0" w:space="0" w:color="auto"/>
            <w:right w:val="none" w:sz="0" w:space="0" w:color="auto"/>
          </w:divBdr>
        </w:div>
        <w:div w:id="1612399523">
          <w:marLeft w:val="0"/>
          <w:marRight w:val="0"/>
          <w:marTop w:val="0"/>
          <w:marBottom w:val="0"/>
          <w:divBdr>
            <w:top w:val="none" w:sz="0" w:space="0" w:color="auto"/>
            <w:left w:val="none" w:sz="0" w:space="0" w:color="auto"/>
            <w:bottom w:val="none" w:sz="0" w:space="0" w:color="auto"/>
            <w:right w:val="none" w:sz="0" w:space="0" w:color="auto"/>
          </w:divBdr>
        </w:div>
        <w:div w:id="1612399524">
          <w:marLeft w:val="0"/>
          <w:marRight w:val="0"/>
          <w:marTop w:val="0"/>
          <w:marBottom w:val="0"/>
          <w:divBdr>
            <w:top w:val="none" w:sz="0" w:space="0" w:color="auto"/>
            <w:left w:val="none" w:sz="0" w:space="0" w:color="auto"/>
            <w:bottom w:val="none" w:sz="0" w:space="0" w:color="auto"/>
            <w:right w:val="none" w:sz="0" w:space="0" w:color="auto"/>
          </w:divBdr>
        </w:div>
        <w:div w:id="1612399526">
          <w:marLeft w:val="0"/>
          <w:marRight w:val="0"/>
          <w:marTop w:val="0"/>
          <w:marBottom w:val="0"/>
          <w:divBdr>
            <w:top w:val="none" w:sz="0" w:space="0" w:color="auto"/>
            <w:left w:val="none" w:sz="0" w:space="0" w:color="auto"/>
            <w:bottom w:val="none" w:sz="0" w:space="0" w:color="auto"/>
            <w:right w:val="none" w:sz="0" w:space="0" w:color="auto"/>
          </w:divBdr>
        </w:div>
        <w:div w:id="1612399534">
          <w:marLeft w:val="0"/>
          <w:marRight w:val="0"/>
          <w:marTop w:val="0"/>
          <w:marBottom w:val="0"/>
          <w:divBdr>
            <w:top w:val="none" w:sz="0" w:space="0" w:color="auto"/>
            <w:left w:val="none" w:sz="0" w:space="0" w:color="auto"/>
            <w:bottom w:val="none" w:sz="0" w:space="0" w:color="auto"/>
            <w:right w:val="none" w:sz="0" w:space="0" w:color="auto"/>
          </w:divBdr>
        </w:div>
        <w:div w:id="1612399538">
          <w:marLeft w:val="0"/>
          <w:marRight w:val="0"/>
          <w:marTop w:val="0"/>
          <w:marBottom w:val="0"/>
          <w:divBdr>
            <w:top w:val="none" w:sz="0" w:space="0" w:color="auto"/>
            <w:left w:val="none" w:sz="0" w:space="0" w:color="auto"/>
            <w:bottom w:val="none" w:sz="0" w:space="0" w:color="auto"/>
            <w:right w:val="none" w:sz="0" w:space="0" w:color="auto"/>
          </w:divBdr>
        </w:div>
        <w:div w:id="1612399539">
          <w:marLeft w:val="0"/>
          <w:marRight w:val="0"/>
          <w:marTop w:val="0"/>
          <w:marBottom w:val="0"/>
          <w:divBdr>
            <w:top w:val="none" w:sz="0" w:space="0" w:color="auto"/>
            <w:left w:val="none" w:sz="0" w:space="0" w:color="auto"/>
            <w:bottom w:val="none" w:sz="0" w:space="0" w:color="auto"/>
            <w:right w:val="none" w:sz="0" w:space="0" w:color="auto"/>
          </w:divBdr>
        </w:div>
        <w:div w:id="1612399542">
          <w:marLeft w:val="0"/>
          <w:marRight w:val="0"/>
          <w:marTop w:val="0"/>
          <w:marBottom w:val="0"/>
          <w:divBdr>
            <w:top w:val="none" w:sz="0" w:space="0" w:color="auto"/>
            <w:left w:val="none" w:sz="0" w:space="0" w:color="auto"/>
            <w:bottom w:val="none" w:sz="0" w:space="0" w:color="auto"/>
            <w:right w:val="none" w:sz="0" w:space="0" w:color="auto"/>
          </w:divBdr>
        </w:div>
        <w:div w:id="1612399543">
          <w:marLeft w:val="0"/>
          <w:marRight w:val="0"/>
          <w:marTop w:val="0"/>
          <w:marBottom w:val="0"/>
          <w:divBdr>
            <w:top w:val="none" w:sz="0" w:space="0" w:color="auto"/>
            <w:left w:val="none" w:sz="0" w:space="0" w:color="auto"/>
            <w:bottom w:val="none" w:sz="0" w:space="0" w:color="auto"/>
            <w:right w:val="none" w:sz="0" w:space="0" w:color="auto"/>
          </w:divBdr>
        </w:div>
        <w:div w:id="1612399544">
          <w:marLeft w:val="0"/>
          <w:marRight w:val="0"/>
          <w:marTop w:val="0"/>
          <w:marBottom w:val="0"/>
          <w:divBdr>
            <w:top w:val="none" w:sz="0" w:space="0" w:color="auto"/>
            <w:left w:val="none" w:sz="0" w:space="0" w:color="auto"/>
            <w:bottom w:val="none" w:sz="0" w:space="0" w:color="auto"/>
            <w:right w:val="none" w:sz="0" w:space="0" w:color="auto"/>
          </w:divBdr>
        </w:div>
        <w:div w:id="1612399545">
          <w:marLeft w:val="0"/>
          <w:marRight w:val="0"/>
          <w:marTop w:val="0"/>
          <w:marBottom w:val="0"/>
          <w:divBdr>
            <w:top w:val="none" w:sz="0" w:space="0" w:color="auto"/>
            <w:left w:val="none" w:sz="0" w:space="0" w:color="auto"/>
            <w:bottom w:val="none" w:sz="0" w:space="0" w:color="auto"/>
            <w:right w:val="none" w:sz="0" w:space="0" w:color="auto"/>
          </w:divBdr>
        </w:div>
        <w:div w:id="1612399546">
          <w:marLeft w:val="0"/>
          <w:marRight w:val="0"/>
          <w:marTop w:val="0"/>
          <w:marBottom w:val="0"/>
          <w:divBdr>
            <w:top w:val="none" w:sz="0" w:space="0" w:color="auto"/>
            <w:left w:val="none" w:sz="0" w:space="0" w:color="auto"/>
            <w:bottom w:val="none" w:sz="0" w:space="0" w:color="auto"/>
            <w:right w:val="none" w:sz="0" w:space="0" w:color="auto"/>
          </w:divBdr>
        </w:div>
        <w:div w:id="1612399547">
          <w:marLeft w:val="0"/>
          <w:marRight w:val="0"/>
          <w:marTop w:val="0"/>
          <w:marBottom w:val="0"/>
          <w:divBdr>
            <w:top w:val="none" w:sz="0" w:space="0" w:color="auto"/>
            <w:left w:val="none" w:sz="0" w:space="0" w:color="auto"/>
            <w:bottom w:val="none" w:sz="0" w:space="0" w:color="auto"/>
            <w:right w:val="none" w:sz="0" w:space="0" w:color="auto"/>
          </w:divBdr>
        </w:div>
        <w:div w:id="1612399549">
          <w:marLeft w:val="0"/>
          <w:marRight w:val="0"/>
          <w:marTop w:val="0"/>
          <w:marBottom w:val="0"/>
          <w:divBdr>
            <w:top w:val="none" w:sz="0" w:space="0" w:color="auto"/>
            <w:left w:val="none" w:sz="0" w:space="0" w:color="auto"/>
            <w:bottom w:val="none" w:sz="0" w:space="0" w:color="auto"/>
            <w:right w:val="none" w:sz="0" w:space="0" w:color="auto"/>
          </w:divBdr>
        </w:div>
        <w:div w:id="1612399550">
          <w:marLeft w:val="0"/>
          <w:marRight w:val="0"/>
          <w:marTop w:val="0"/>
          <w:marBottom w:val="0"/>
          <w:divBdr>
            <w:top w:val="none" w:sz="0" w:space="0" w:color="auto"/>
            <w:left w:val="none" w:sz="0" w:space="0" w:color="auto"/>
            <w:bottom w:val="none" w:sz="0" w:space="0" w:color="auto"/>
            <w:right w:val="none" w:sz="0" w:space="0" w:color="auto"/>
          </w:divBdr>
        </w:div>
        <w:div w:id="1612399551">
          <w:marLeft w:val="0"/>
          <w:marRight w:val="0"/>
          <w:marTop w:val="0"/>
          <w:marBottom w:val="0"/>
          <w:divBdr>
            <w:top w:val="none" w:sz="0" w:space="0" w:color="auto"/>
            <w:left w:val="none" w:sz="0" w:space="0" w:color="auto"/>
            <w:bottom w:val="none" w:sz="0" w:space="0" w:color="auto"/>
            <w:right w:val="none" w:sz="0" w:space="0" w:color="auto"/>
          </w:divBdr>
        </w:div>
        <w:div w:id="1612399553">
          <w:marLeft w:val="0"/>
          <w:marRight w:val="0"/>
          <w:marTop w:val="0"/>
          <w:marBottom w:val="0"/>
          <w:divBdr>
            <w:top w:val="none" w:sz="0" w:space="0" w:color="auto"/>
            <w:left w:val="none" w:sz="0" w:space="0" w:color="auto"/>
            <w:bottom w:val="none" w:sz="0" w:space="0" w:color="auto"/>
            <w:right w:val="none" w:sz="0" w:space="0" w:color="auto"/>
          </w:divBdr>
        </w:div>
        <w:div w:id="1612399554">
          <w:marLeft w:val="0"/>
          <w:marRight w:val="0"/>
          <w:marTop w:val="0"/>
          <w:marBottom w:val="0"/>
          <w:divBdr>
            <w:top w:val="none" w:sz="0" w:space="0" w:color="auto"/>
            <w:left w:val="none" w:sz="0" w:space="0" w:color="auto"/>
            <w:bottom w:val="none" w:sz="0" w:space="0" w:color="auto"/>
            <w:right w:val="none" w:sz="0" w:space="0" w:color="auto"/>
          </w:divBdr>
        </w:div>
        <w:div w:id="1612399555">
          <w:marLeft w:val="0"/>
          <w:marRight w:val="0"/>
          <w:marTop w:val="0"/>
          <w:marBottom w:val="0"/>
          <w:divBdr>
            <w:top w:val="none" w:sz="0" w:space="0" w:color="auto"/>
            <w:left w:val="none" w:sz="0" w:space="0" w:color="auto"/>
            <w:bottom w:val="none" w:sz="0" w:space="0" w:color="auto"/>
            <w:right w:val="none" w:sz="0" w:space="0" w:color="auto"/>
          </w:divBdr>
        </w:div>
        <w:div w:id="1612399560">
          <w:marLeft w:val="0"/>
          <w:marRight w:val="0"/>
          <w:marTop w:val="0"/>
          <w:marBottom w:val="0"/>
          <w:divBdr>
            <w:top w:val="none" w:sz="0" w:space="0" w:color="auto"/>
            <w:left w:val="none" w:sz="0" w:space="0" w:color="auto"/>
            <w:bottom w:val="none" w:sz="0" w:space="0" w:color="auto"/>
            <w:right w:val="none" w:sz="0" w:space="0" w:color="auto"/>
          </w:divBdr>
        </w:div>
        <w:div w:id="1612399562">
          <w:marLeft w:val="0"/>
          <w:marRight w:val="0"/>
          <w:marTop w:val="0"/>
          <w:marBottom w:val="0"/>
          <w:divBdr>
            <w:top w:val="none" w:sz="0" w:space="0" w:color="auto"/>
            <w:left w:val="none" w:sz="0" w:space="0" w:color="auto"/>
            <w:bottom w:val="none" w:sz="0" w:space="0" w:color="auto"/>
            <w:right w:val="none" w:sz="0" w:space="0" w:color="auto"/>
          </w:divBdr>
        </w:div>
        <w:div w:id="1612399563">
          <w:marLeft w:val="0"/>
          <w:marRight w:val="0"/>
          <w:marTop w:val="0"/>
          <w:marBottom w:val="0"/>
          <w:divBdr>
            <w:top w:val="none" w:sz="0" w:space="0" w:color="auto"/>
            <w:left w:val="none" w:sz="0" w:space="0" w:color="auto"/>
            <w:bottom w:val="none" w:sz="0" w:space="0" w:color="auto"/>
            <w:right w:val="none" w:sz="0" w:space="0" w:color="auto"/>
          </w:divBdr>
        </w:div>
        <w:div w:id="1612399565">
          <w:marLeft w:val="0"/>
          <w:marRight w:val="0"/>
          <w:marTop w:val="0"/>
          <w:marBottom w:val="0"/>
          <w:divBdr>
            <w:top w:val="none" w:sz="0" w:space="0" w:color="auto"/>
            <w:left w:val="none" w:sz="0" w:space="0" w:color="auto"/>
            <w:bottom w:val="none" w:sz="0" w:space="0" w:color="auto"/>
            <w:right w:val="none" w:sz="0" w:space="0" w:color="auto"/>
          </w:divBdr>
        </w:div>
        <w:div w:id="1612399567">
          <w:marLeft w:val="0"/>
          <w:marRight w:val="0"/>
          <w:marTop w:val="0"/>
          <w:marBottom w:val="0"/>
          <w:divBdr>
            <w:top w:val="none" w:sz="0" w:space="0" w:color="auto"/>
            <w:left w:val="none" w:sz="0" w:space="0" w:color="auto"/>
            <w:bottom w:val="none" w:sz="0" w:space="0" w:color="auto"/>
            <w:right w:val="none" w:sz="0" w:space="0" w:color="auto"/>
          </w:divBdr>
        </w:div>
        <w:div w:id="1612399569">
          <w:marLeft w:val="0"/>
          <w:marRight w:val="0"/>
          <w:marTop w:val="0"/>
          <w:marBottom w:val="0"/>
          <w:divBdr>
            <w:top w:val="none" w:sz="0" w:space="0" w:color="auto"/>
            <w:left w:val="none" w:sz="0" w:space="0" w:color="auto"/>
            <w:bottom w:val="none" w:sz="0" w:space="0" w:color="auto"/>
            <w:right w:val="none" w:sz="0" w:space="0" w:color="auto"/>
          </w:divBdr>
        </w:div>
        <w:div w:id="1612399571">
          <w:marLeft w:val="0"/>
          <w:marRight w:val="0"/>
          <w:marTop w:val="0"/>
          <w:marBottom w:val="0"/>
          <w:divBdr>
            <w:top w:val="none" w:sz="0" w:space="0" w:color="auto"/>
            <w:left w:val="none" w:sz="0" w:space="0" w:color="auto"/>
            <w:bottom w:val="none" w:sz="0" w:space="0" w:color="auto"/>
            <w:right w:val="none" w:sz="0" w:space="0" w:color="auto"/>
          </w:divBdr>
        </w:div>
        <w:div w:id="1612399572">
          <w:marLeft w:val="0"/>
          <w:marRight w:val="0"/>
          <w:marTop w:val="0"/>
          <w:marBottom w:val="0"/>
          <w:divBdr>
            <w:top w:val="none" w:sz="0" w:space="0" w:color="auto"/>
            <w:left w:val="none" w:sz="0" w:space="0" w:color="auto"/>
            <w:bottom w:val="none" w:sz="0" w:space="0" w:color="auto"/>
            <w:right w:val="none" w:sz="0" w:space="0" w:color="auto"/>
          </w:divBdr>
        </w:div>
        <w:div w:id="1612399574">
          <w:marLeft w:val="0"/>
          <w:marRight w:val="0"/>
          <w:marTop w:val="0"/>
          <w:marBottom w:val="0"/>
          <w:divBdr>
            <w:top w:val="none" w:sz="0" w:space="0" w:color="auto"/>
            <w:left w:val="none" w:sz="0" w:space="0" w:color="auto"/>
            <w:bottom w:val="none" w:sz="0" w:space="0" w:color="auto"/>
            <w:right w:val="none" w:sz="0" w:space="0" w:color="auto"/>
          </w:divBdr>
        </w:div>
        <w:div w:id="1612399579">
          <w:marLeft w:val="0"/>
          <w:marRight w:val="0"/>
          <w:marTop w:val="0"/>
          <w:marBottom w:val="0"/>
          <w:divBdr>
            <w:top w:val="none" w:sz="0" w:space="0" w:color="auto"/>
            <w:left w:val="none" w:sz="0" w:space="0" w:color="auto"/>
            <w:bottom w:val="none" w:sz="0" w:space="0" w:color="auto"/>
            <w:right w:val="none" w:sz="0" w:space="0" w:color="auto"/>
          </w:divBdr>
        </w:div>
        <w:div w:id="1612399581">
          <w:marLeft w:val="0"/>
          <w:marRight w:val="0"/>
          <w:marTop w:val="0"/>
          <w:marBottom w:val="0"/>
          <w:divBdr>
            <w:top w:val="none" w:sz="0" w:space="0" w:color="auto"/>
            <w:left w:val="none" w:sz="0" w:space="0" w:color="auto"/>
            <w:bottom w:val="none" w:sz="0" w:space="0" w:color="auto"/>
            <w:right w:val="none" w:sz="0" w:space="0" w:color="auto"/>
          </w:divBdr>
        </w:div>
        <w:div w:id="1612399582">
          <w:marLeft w:val="0"/>
          <w:marRight w:val="0"/>
          <w:marTop w:val="0"/>
          <w:marBottom w:val="0"/>
          <w:divBdr>
            <w:top w:val="none" w:sz="0" w:space="0" w:color="auto"/>
            <w:left w:val="none" w:sz="0" w:space="0" w:color="auto"/>
            <w:bottom w:val="none" w:sz="0" w:space="0" w:color="auto"/>
            <w:right w:val="none" w:sz="0" w:space="0" w:color="auto"/>
          </w:divBdr>
        </w:div>
        <w:div w:id="1612399587">
          <w:marLeft w:val="0"/>
          <w:marRight w:val="0"/>
          <w:marTop w:val="0"/>
          <w:marBottom w:val="0"/>
          <w:divBdr>
            <w:top w:val="none" w:sz="0" w:space="0" w:color="auto"/>
            <w:left w:val="none" w:sz="0" w:space="0" w:color="auto"/>
            <w:bottom w:val="none" w:sz="0" w:space="0" w:color="auto"/>
            <w:right w:val="none" w:sz="0" w:space="0" w:color="auto"/>
          </w:divBdr>
        </w:div>
        <w:div w:id="1612399591">
          <w:marLeft w:val="0"/>
          <w:marRight w:val="0"/>
          <w:marTop w:val="0"/>
          <w:marBottom w:val="0"/>
          <w:divBdr>
            <w:top w:val="none" w:sz="0" w:space="0" w:color="auto"/>
            <w:left w:val="none" w:sz="0" w:space="0" w:color="auto"/>
            <w:bottom w:val="none" w:sz="0" w:space="0" w:color="auto"/>
            <w:right w:val="none" w:sz="0" w:space="0" w:color="auto"/>
          </w:divBdr>
        </w:div>
        <w:div w:id="1612399592">
          <w:marLeft w:val="0"/>
          <w:marRight w:val="0"/>
          <w:marTop w:val="0"/>
          <w:marBottom w:val="0"/>
          <w:divBdr>
            <w:top w:val="none" w:sz="0" w:space="0" w:color="auto"/>
            <w:left w:val="none" w:sz="0" w:space="0" w:color="auto"/>
            <w:bottom w:val="none" w:sz="0" w:space="0" w:color="auto"/>
            <w:right w:val="none" w:sz="0" w:space="0" w:color="auto"/>
          </w:divBdr>
        </w:div>
        <w:div w:id="1612399594">
          <w:marLeft w:val="0"/>
          <w:marRight w:val="0"/>
          <w:marTop w:val="0"/>
          <w:marBottom w:val="0"/>
          <w:divBdr>
            <w:top w:val="none" w:sz="0" w:space="0" w:color="auto"/>
            <w:left w:val="none" w:sz="0" w:space="0" w:color="auto"/>
            <w:bottom w:val="none" w:sz="0" w:space="0" w:color="auto"/>
            <w:right w:val="none" w:sz="0" w:space="0" w:color="auto"/>
          </w:divBdr>
        </w:div>
        <w:div w:id="1612399596">
          <w:marLeft w:val="0"/>
          <w:marRight w:val="0"/>
          <w:marTop w:val="0"/>
          <w:marBottom w:val="0"/>
          <w:divBdr>
            <w:top w:val="none" w:sz="0" w:space="0" w:color="auto"/>
            <w:left w:val="none" w:sz="0" w:space="0" w:color="auto"/>
            <w:bottom w:val="none" w:sz="0" w:space="0" w:color="auto"/>
            <w:right w:val="none" w:sz="0" w:space="0" w:color="auto"/>
          </w:divBdr>
        </w:div>
        <w:div w:id="1612399598">
          <w:marLeft w:val="0"/>
          <w:marRight w:val="0"/>
          <w:marTop w:val="0"/>
          <w:marBottom w:val="0"/>
          <w:divBdr>
            <w:top w:val="none" w:sz="0" w:space="0" w:color="auto"/>
            <w:left w:val="none" w:sz="0" w:space="0" w:color="auto"/>
            <w:bottom w:val="none" w:sz="0" w:space="0" w:color="auto"/>
            <w:right w:val="none" w:sz="0" w:space="0" w:color="auto"/>
          </w:divBdr>
        </w:div>
        <w:div w:id="1612399599">
          <w:marLeft w:val="0"/>
          <w:marRight w:val="0"/>
          <w:marTop w:val="0"/>
          <w:marBottom w:val="0"/>
          <w:divBdr>
            <w:top w:val="none" w:sz="0" w:space="0" w:color="auto"/>
            <w:left w:val="none" w:sz="0" w:space="0" w:color="auto"/>
            <w:bottom w:val="none" w:sz="0" w:space="0" w:color="auto"/>
            <w:right w:val="none" w:sz="0" w:space="0" w:color="auto"/>
          </w:divBdr>
        </w:div>
        <w:div w:id="1612399605">
          <w:marLeft w:val="0"/>
          <w:marRight w:val="0"/>
          <w:marTop w:val="0"/>
          <w:marBottom w:val="0"/>
          <w:divBdr>
            <w:top w:val="none" w:sz="0" w:space="0" w:color="auto"/>
            <w:left w:val="none" w:sz="0" w:space="0" w:color="auto"/>
            <w:bottom w:val="none" w:sz="0" w:space="0" w:color="auto"/>
            <w:right w:val="none" w:sz="0" w:space="0" w:color="auto"/>
          </w:divBdr>
        </w:div>
        <w:div w:id="1612399608">
          <w:marLeft w:val="0"/>
          <w:marRight w:val="0"/>
          <w:marTop w:val="0"/>
          <w:marBottom w:val="0"/>
          <w:divBdr>
            <w:top w:val="none" w:sz="0" w:space="0" w:color="auto"/>
            <w:left w:val="none" w:sz="0" w:space="0" w:color="auto"/>
            <w:bottom w:val="none" w:sz="0" w:space="0" w:color="auto"/>
            <w:right w:val="none" w:sz="0" w:space="0" w:color="auto"/>
          </w:divBdr>
        </w:div>
        <w:div w:id="1612399609">
          <w:marLeft w:val="0"/>
          <w:marRight w:val="0"/>
          <w:marTop w:val="0"/>
          <w:marBottom w:val="0"/>
          <w:divBdr>
            <w:top w:val="none" w:sz="0" w:space="0" w:color="auto"/>
            <w:left w:val="none" w:sz="0" w:space="0" w:color="auto"/>
            <w:bottom w:val="none" w:sz="0" w:space="0" w:color="auto"/>
            <w:right w:val="none" w:sz="0" w:space="0" w:color="auto"/>
          </w:divBdr>
        </w:div>
        <w:div w:id="1612399613">
          <w:marLeft w:val="0"/>
          <w:marRight w:val="0"/>
          <w:marTop w:val="0"/>
          <w:marBottom w:val="0"/>
          <w:divBdr>
            <w:top w:val="none" w:sz="0" w:space="0" w:color="auto"/>
            <w:left w:val="none" w:sz="0" w:space="0" w:color="auto"/>
            <w:bottom w:val="none" w:sz="0" w:space="0" w:color="auto"/>
            <w:right w:val="none" w:sz="0" w:space="0" w:color="auto"/>
          </w:divBdr>
        </w:div>
        <w:div w:id="1612399614">
          <w:marLeft w:val="0"/>
          <w:marRight w:val="0"/>
          <w:marTop w:val="0"/>
          <w:marBottom w:val="0"/>
          <w:divBdr>
            <w:top w:val="none" w:sz="0" w:space="0" w:color="auto"/>
            <w:left w:val="none" w:sz="0" w:space="0" w:color="auto"/>
            <w:bottom w:val="none" w:sz="0" w:space="0" w:color="auto"/>
            <w:right w:val="none" w:sz="0" w:space="0" w:color="auto"/>
          </w:divBdr>
        </w:div>
        <w:div w:id="1612399615">
          <w:marLeft w:val="0"/>
          <w:marRight w:val="0"/>
          <w:marTop w:val="0"/>
          <w:marBottom w:val="0"/>
          <w:divBdr>
            <w:top w:val="none" w:sz="0" w:space="0" w:color="auto"/>
            <w:left w:val="none" w:sz="0" w:space="0" w:color="auto"/>
            <w:bottom w:val="none" w:sz="0" w:space="0" w:color="auto"/>
            <w:right w:val="none" w:sz="0" w:space="0" w:color="auto"/>
          </w:divBdr>
        </w:div>
        <w:div w:id="1612399617">
          <w:marLeft w:val="0"/>
          <w:marRight w:val="0"/>
          <w:marTop w:val="0"/>
          <w:marBottom w:val="0"/>
          <w:divBdr>
            <w:top w:val="none" w:sz="0" w:space="0" w:color="auto"/>
            <w:left w:val="none" w:sz="0" w:space="0" w:color="auto"/>
            <w:bottom w:val="none" w:sz="0" w:space="0" w:color="auto"/>
            <w:right w:val="none" w:sz="0" w:space="0" w:color="auto"/>
          </w:divBdr>
        </w:div>
        <w:div w:id="1612399619">
          <w:marLeft w:val="0"/>
          <w:marRight w:val="0"/>
          <w:marTop w:val="0"/>
          <w:marBottom w:val="0"/>
          <w:divBdr>
            <w:top w:val="none" w:sz="0" w:space="0" w:color="auto"/>
            <w:left w:val="none" w:sz="0" w:space="0" w:color="auto"/>
            <w:bottom w:val="none" w:sz="0" w:space="0" w:color="auto"/>
            <w:right w:val="none" w:sz="0" w:space="0" w:color="auto"/>
          </w:divBdr>
        </w:div>
        <w:div w:id="1612399624">
          <w:marLeft w:val="0"/>
          <w:marRight w:val="0"/>
          <w:marTop w:val="0"/>
          <w:marBottom w:val="0"/>
          <w:divBdr>
            <w:top w:val="none" w:sz="0" w:space="0" w:color="auto"/>
            <w:left w:val="none" w:sz="0" w:space="0" w:color="auto"/>
            <w:bottom w:val="none" w:sz="0" w:space="0" w:color="auto"/>
            <w:right w:val="none" w:sz="0" w:space="0" w:color="auto"/>
          </w:divBdr>
        </w:div>
        <w:div w:id="1612399626">
          <w:marLeft w:val="0"/>
          <w:marRight w:val="0"/>
          <w:marTop w:val="0"/>
          <w:marBottom w:val="0"/>
          <w:divBdr>
            <w:top w:val="none" w:sz="0" w:space="0" w:color="auto"/>
            <w:left w:val="none" w:sz="0" w:space="0" w:color="auto"/>
            <w:bottom w:val="none" w:sz="0" w:space="0" w:color="auto"/>
            <w:right w:val="none" w:sz="0" w:space="0" w:color="auto"/>
          </w:divBdr>
        </w:div>
        <w:div w:id="1612399627">
          <w:marLeft w:val="0"/>
          <w:marRight w:val="0"/>
          <w:marTop w:val="0"/>
          <w:marBottom w:val="0"/>
          <w:divBdr>
            <w:top w:val="none" w:sz="0" w:space="0" w:color="auto"/>
            <w:left w:val="none" w:sz="0" w:space="0" w:color="auto"/>
            <w:bottom w:val="none" w:sz="0" w:space="0" w:color="auto"/>
            <w:right w:val="none" w:sz="0" w:space="0" w:color="auto"/>
          </w:divBdr>
        </w:div>
        <w:div w:id="1612399636">
          <w:marLeft w:val="0"/>
          <w:marRight w:val="0"/>
          <w:marTop w:val="0"/>
          <w:marBottom w:val="0"/>
          <w:divBdr>
            <w:top w:val="none" w:sz="0" w:space="0" w:color="auto"/>
            <w:left w:val="none" w:sz="0" w:space="0" w:color="auto"/>
            <w:bottom w:val="none" w:sz="0" w:space="0" w:color="auto"/>
            <w:right w:val="none" w:sz="0" w:space="0" w:color="auto"/>
          </w:divBdr>
        </w:div>
        <w:div w:id="1612399637">
          <w:marLeft w:val="0"/>
          <w:marRight w:val="0"/>
          <w:marTop w:val="0"/>
          <w:marBottom w:val="0"/>
          <w:divBdr>
            <w:top w:val="none" w:sz="0" w:space="0" w:color="auto"/>
            <w:left w:val="none" w:sz="0" w:space="0" w:color="auto"/>
            <w:bottom w:val="none" w:sz="0" w:space="0" w:color="auto"/>
            <w:right w:val="none" w:sz="0" w:space="0" w:color="auto"/>
          </w:divBdr>
        </w:div>
        <w:div w:id="1612399642">
          <w:marLeft w:val="0"/>
          <w:marRight w:val="0"/>
          <w:marTop w:val="0"/>
          <w:marBottom w:val="0"/>
          <w:divBdr>
            <w:top w:val="none" w:sz="0" w:space="0" w:color="auto"/>
            <w:left w:val="none" w:sz="0" w:space="0" w:color="auto"/>
            <w:bottom w:val="none" w:sz="0" w:space="0" w:color="auto"/>
            <w:right w:val="none" w:sz="0" w:space="0" w:color="auto"/>
          </w:divBdr>
        </w:div>
        <w:div w:id="1612399643">
          <w:marLeft w:val="0"/>
          <w:marRight w:val="0"/>
          <w:marTop w:val="0"/>
          <w:marBottom w:val="0"/>
          <w:divBdr>
            <w:top w:val="none" w:sz="0" w:space="0" w:color="auto"/>
            <w:left w:val="none" w:sz="0" w:space="0" w:color="auto"/>
            <w:bottom w:val="none" w:sz="0" w:space="0" w:color="auto"/>
            <w:right w:val="none" w:sz="0" w:space="0" w:color="auto"/>
          </w:divBdr>
        </w:div>
        <w:div w:id="1612399644">
          <w:marLeft w:val="0"/>
          <w:marRight w:val="0"/>
          <w:marTop w:val="0"/>
          <w:marBottom w:val="0"/>
          <w:divBdr>
            <w:top w:val="none" w:sz="0" w:space="0" w:color="auto"/>
            <w:left w:val="none" w:sz="0" w:space="0" w:color="auto"/>
            <w:bottom w:val="none" w:sz="0" w:space="0" w:color="auto"/>
            <w:right w:val="none" w:sz="0" w:space="0" w:color="auto"/>
          </w:divBdr>
        </w:div>
        <w:div w:id="1612399645">
          <w:marLeft w:val="0"/>
          <w:marRight w:val="0"/>
          <w:marTop w:val="0"/>
          <w:marBottom w:val="0"/>
          <w:divBdr>
            <w:top w:val="none" w:sz="0" w:space="0" w:color="auto"/>
            <w:left w:val="none" w:sz="0" w:space="0" w:color="auto"/>
            <w:bottom w:val="none" w:sz="0" w:space="0" w:color="auto"/>
            <w:right w:val="none" w:sz="0" w:space="0" w:color="auto"/>
          </w:divBdr>
        </w:div>
        <w:div w:id="1612399648">
          <w:marLeft w:val="0"/>
          <w:marRight w:val="0"/>
          <w:marTop w:val="0"/>
          <w:marBottom w:val="0"/>
          <w:divBdr>
            <w:top w:val="none" w:sz="0" w:space="0" w:color="auto"/>
            <w:left w:val="none" w:sz="0" w:space="0" w:color="auto"/>
            <w:bottom w:val="none" w:sz="0" w:space="0" w:color="auto"/>
            <w:right w:val="none" w:sz="0" w:space="0" w:color="auto"/>
          </w:divBdr>
        </w:div>
        <w:div w:id="1612399649">
          <w:marLeft w:val="0"/>
          <w:marRight w:val="0"/>
          <w:marTop w:val="0"/>
          <w:marBottom w:val="0"/>
          <w:divBdr>
            <w:top w:val="none" w:sz="0" w:space="0" w:color="auto"/>
            <w:left w:val="none" w:sz="0" w:space="0" w:color="auto"/>
            <w:bottom w:val="none" w:sz="0" w:space="0" w:color="auto"/>
            <w:right w:val="none" w:sz="0" w:space="0" w:color="auto"/>
          </w:divBdr>
        </w:div>
        <w:div w:id="1612399651">
          <w:marLeft w:val="0"/>
          <w:marRight w:val="0"/>
          <w:marTop w:val="0"/>
          <w:marBottom w:val="0"/>
          <w:divBdr>
            <w:top w:val="none" w:sz="0" w:space="0" w:color="auto"/>
            <w:left w:val="none" w:sz="0" w:space="0" w:color="auto"/>
            <w:bottom w:val="none" w:sz="0" w:space="0" w:color="auto"/>
            <w:right w:val="none" w:sz="0" w:space="0" w:color="auto"/>
          </w:divBdr>
        </w:div>
        <w:div w:id="1612399652">
          <w:marLeft w:val="0"/>
          <w:marRight w:val="0"/>
          <w:marTop w:val="0"/>
          <w:marBottom w:val="0"/>
          <w:divBdr>
            <w:top w:val="none" w:sz="0" w:space="0" w:color="auto"/>
            <w:left w:val="none" w:sz="0" w:space="0" w:color="auto"/>
            <w:bottom w:val="none" w:sz="0" w:space="0" w:color="auto"/>
            <w:right w:val="none" w:sz="0" w:space="0" w:color="auto"/>
          </w:divBdr>
        </w:div>
        <w:div w:id="1612399656">
          <w:marLeft w:val="0"/>
          <w:marRight w:val="0"/>
          <w:marTop w:val="0"/>
          <w:marBottom w:val="0"/>
          <w:divBdr>
            <w:top w:val="none" w:sz="0" w:space="0" w:color="auto"/>
            <w:left w:val="none" w:sz="0" w:space="0" w:color="auto"/>
            <w:bottom w:val="none" w:sz="0" w:space="0" w:color="auto"/>
            <w:right w:val="none" w:sz="0" w:space="0" w:color="auto"/>
          </w:divBdr>
        </w:div>
        <w:div w:id="1612399657">
          <w:marLeft w:val="0"/>
          <w:marRight w:val="0"/>
          <w:marTop w:val="0"/>
          <w:marBottom w:val="0"/>
          <w:divBdr>
            <w:top w:val="none" w:sz="0" w:space="0" w:color="auto"/>
            <w:left w:val="none" w:sz="0" w:space="0" w:color="auto"/>
            <w:bottom w:val="none" w:sz="0" w:space="0" w:color="auto"/>
            <w:right w:val="none" w:sz="0" w:space="0" w:color="auto"/>
          </w:divBdr>
        </w:div>
        <w:div w:id="1612399659">
          <w:marLeft w:val="0"/>
          <w:marRight w:val="0"/>
          <w:marTop w:val="0"/>
          <w:marBottom w:val="0"/>
          <w:divBdr>
            <w:top w:val="none" w:sz="0" w:space="0" w:color="auto"/>
            <w:left w:val="none" w:sz="0" w:space="0" w:color="auto"/>
            <w:bottom w:val="none" w:sz="0" w:space="0" w:color="auto"/>
            <w:right w:val="none" w:sz="0" w:space="0" w:color="auto"/>
          </w:divBdr>
        </w:div>
        <w:div w:id="1612399662">
          <w:marLeft w:val="0"/>
          <w:marRight w:val="0"/>
          <w:marTop w:val="0"/>
          <w:marBottom w:val="0"/>
          <w:divBdr>
            <w:top w:val="none" w:sz="0" w:space="0" w:color="auto"/>
            <w:left w:val="none" w:sz="0" w:space="0" w:color="auto"/>
            <w:bottom w:val="none" w:sz="0" w:space="0" w:color="auto"/>
            <w:right w:val="none" w:sz="0" w:space="0" w:color="auto"/>
          </w:divBdr>
        </w:div>
        <w:div w:id="1612399667">
          <w:marLeft w:val="0"/>
          <w:marRight w:val="0"/>
          <w:marTop w:val="0"/>
          <w:marBottom w:val="0"/>
          <w:divBdr>
            <w:top w:val="none" w:sz="0" w:space="0" w:color="auto"/>
            <w:left w:val="none" w:sz="0" w:space="0" w:color="auto"/>
            <w:bottom w:val="none" w:sz="0" w:space="0" w:color="auto"/>
            <w:right w:val="none" w:sz="0" w:space="0" w:color="auto"/>
          </w:divBdr>
        </w:div>
        <w:div w:id="1612399668">
          <w:marLeft w:val="0"/>
          <w:marRight w:val="0"/>
          <w:marTop w:val="0"/>
          <w:marBottom w:val="0"/>
          <w:divBdr>
            <w:top w:val="none" w:sz="0" w:space="0" w:color="auto"/>
            <w:left w:val="none" w:sz="0" w:space="0" w:color="auto"/>
            <w:bottom w:val="none" w:sz="0" w:space="0" w:color="auto"/>
            <w:right w:val="none" w:sz="0" w:space="0" w:color="auto"/>
          </w:divBdr>
        </w:div>
        <w:div w:id="1612399670">
          <w:marLeft w:val="0"/>
          <w:marRight w:val="0"/>
          <w:marTop w:val="0"/>
          <w:marBottom w:val="0"/>
          <w:divBdr>
            <w:top w:val="none" w:sz="0" w:space="0" w:color="auto"/>
            <w:left w:val="none" w:sz="0" w:space="0" w:color="auto"/>
            <w:bottom w:val="none" w:sz="0" w:space="0" w:color="auto"/>
            <w:right w:val="none" w:sz="0" w:space="0" w:color="auto"/>
          </w:divBdr>
        </w:div>
        <w:div w:id="1612399672">
          <w:marLeft w:val="0"/>
          <w:marRight w:val="0"/>
          <w:marTop w:val="0"/>
          <w:marBottom w:val="0"/>
          <w:divBdr>
            <w:top w:val="none" w:sz="0" w:space="0" w:color="auto"/>
            <w:left w:val="none" w:sz="0" w:space="0" w:color="auto"/>
            <w:bottom w:val="none" w:sz="0" w:space="0" w:color="auto"/>
            <w:right w:val="none" w:sz="0" w:space="0" w:color="auto"/>
          </w:divBdr>
        </w:div>
        <w:div w:id="1612399674">
          <w:marLeft w:val="0"/>
          <w:marRight w:val="0"/>
          <w:marTop w:val="0"/>
          <w:marBottom w:val="0"/>
          <w:divBdr>
            <w:top w:val="none" w:sz="0" w:space="0" w:color="auto"/>
            <w:left w:val="none" w:sz="0" w:space="0" w:color="auto"/>
            <w:bottom w:val="none" w:sz="0" w:space="0" w:color="auto"/>
            <w:right w:val="none" w:sz="0" w:space="0" w:color="auto"/>
          </w:divBdr>
        </w:div>
        <w:div w:id="1612399675">
          <w:marLeft w:val="0"/>
          <w:marRight w:val="0"/>
          <w:marTop w:val="0"/>
          <w:marBottom w:val="0"/>
          <w:divBdr>
            <w:top w:val="none" w:sz="0" w:space="0" w:color="auto"/>
            <w:left w:val="none" w:sz="0" w:space="0" w:color="auto"/>
            <w:bottom w:val="none" w:sz="0" w:space="0" w:color="auto"/>
            <w:right w:val="none" w:sz="0" w:space="0" w:color="auto"/>
          </w:divBdr>
        </w:div>
        <w:div w:id="1612399676">
          <w:marLeft w:val="0"/>
          <w:marRight w:val="0"/>
          <w:marTop w:val="0"/>
          <w:marBottom w:val="0"/>
          <w:divBdr>
            <w:top w:val="none" w:sz="0" w:space="0" w:color="auto"/>
            <w:left w:val="none" w:sz="0" w:space="0" w:color="auto"/>
            <w:bottom w:val="none" w:sz="0" w:space="0" w:color="auto"/>
            <w:right w:val="none" w:sz="0" w:space="0" w:color="auto"/>
          </w:divBdr>
        </w:div>
        <w:div w:id="1612399677">
          <w:marLeft w:val="0"/>
          <w:marRight w:val="0"/>
          <w:marTop w:val="0"/>
          <w:marBottom w:val="0"/>
          <w:divBdr>
            <w:top w:val="none" w:sz="0" w:space="0" w:color="auto"/>
            <w:left w:val="none" w:sz="0" w:space="0" w:color="auto"/>
            <w:bottom w:val="none" w:sz="0" w:space="0" w:color="auto"/>
            <w:right w:val="none" w:sz="0" w:space="0" w:color="auto"/>
          </w:divBdr>
        </w:div>
        <w:div w:id="1612399678">
          <w:marLeft w:val="0"/>
          <w:marRight w:val="0"/>
          <w:marTop w:val="0"/>
          <w:marBottom w:val="0"/>
          <w:divBdr>
            <w:top w:val="none" w:sz="0" w:space="0" w:color="auto"/>
            <w:left w:val="none" w:sz="0" w:space="0" w:color="auto"/>
            <w:bottom w:val="none" w:sz="0" w:space="0" w:color="auto"/>
            <w:right w:val="none" w:sz="0" w:space="0" w:color="auto"/>
          </w:divBdr>
        </w:div>
        <w:div w:id="1612399679">
          <w:marLeft w:val="0"/>
          <w:marRight w:val="0"/>
          <w:marTop w:val="0"/>
          <w:marBottom w:val="0"/>
          <w:divBdr>
            <w:top w:val="none" w:sz="0" w:space="0" w:color="auto"/>
            <w:left w:val="none" w:sz="0" w:space="0" w:color="auto"/>
            <w:bottom w:val="none" w:sz="0" w:space="0" w:color="auto"/>
            <w:right w:val="none" w:sz="0" w:space="0" w:color="auto"/>
          </w:divBdr>
        </w:div>
        <w:div w:id="1612399684">
          <w:marLeft w:val="0"/>
          <w:marRight w:val="0"/>
          <w:marTop w:val="0"/>
          <w:marBottom w:val="0"/>
          <w:divBdr>
            <w:top w:val="none" w:sz="0" w:space="0" w:color="auto"/>
            <w:left w:val="none" w:sz="0" w:space="0" w:color="auto"/>
            <w:bottom w:val="none" w:sz="0" w:space="0" w:color="auto"/>
            <w:right w:val="none" w:sz="0" w:space="0" w:color="auto"/>
          </w:divBdr>
        </w:div>
        <w:div w:id="1612399685">
          <w:marLeft w:val="0"/>
          <w:marRight w:val="0"/>
          <w:marTop w:val="0"/>
          <w:marBottom w:val="0"/>
          <w:divBdr>
            <w:top w:val="none" w:sz="0" w:space="0" w:color="auto"/>
            <w:left w:val="none" w:sz="0" w:space="0" w:color="auto"/>
            <w:bottom w:val="none" w:sz="0" w:space="0" w:color="auto"/>
            <w:right w:val="none" w:sz="0" w:space="0" w:color="auto"/>
          </w:divBdr>
        </w:div>
        <w:div w:id="1612399686">
          <w:marLeft w:val="0"/>
          <w:marRight w:val="0"/>
          <w:marTop w:val="0"/>
          <w:marBottom w:val="0"/>
          <w:divBdr>
            <w:top w:val="none" w:sz="0" w:space="0" w:color="auto"/>
            <w:left w:val="none" w:sz="0" w:space="0" w:color="auto"/>
            <w:bottom w:val="none" w:sz="0" w:space="0" w:color="auto"/>
            <w:right w:val="none" w:sz="0" w:space="0" w:color="auto"/>
          </w:divBdr>
        </w:div>
        <w:div w:id="1612399689">
          <w:marLeft w:val="0"/>
          <w:marRight w:val="0"/>
          <w:marTop w:val="0"/>
          <w:marBottom w:val="0"/>
          <w:divBdr>
            <w:top w:val="none" w:sz="0" w:space="0" w:color="auto"/>
            <w:left w:val="none" w:sz="0" w:space="0" w:color="auto"/>
            <w:bottom w:val="none" w:sz="0" w:space="0" w:color="auto"/>
            <w:right w:val="none" w:sz="0" w:space="0" w:color="auto"/>
          </w:divBdr>
        </w:div>
        <w:div w:id="1612399690">
          <w:marLeft w:val="0"/>
          <w:marRight w:val="0"/>
          <w:marTop w:val="0"/>
          <w:marBottom w:val="0"/>
          <w:divBdr>
            <w:top w:val="none" w:sz="0" w:space="0" w:color="auto"/>
            <w:left w:val="none" w:sz="0" w:space="0" w:color="auto"/>
            <w:bottom w:val="none" w:sz="0" w:space="0" w:color="auto"/>
            <w:right w:val="none" w:sz="0" w:space="0" w:color="auto"/>
          </w:divBdr>
        </w:div>
        <w:div w:id="1612399696">
          <w:marLeft w:val="0"/>
          <w:marRight w:val="0"/>
          <w:marTop w:val="0"/>
          <w:marBottom w:val="0"/>
          <w:divBdr>
            <w:top w:val="none" w:sz="0" w:space="0" w:color="auto"/>
            <w:left w:val="none" w:sz="0" w:space="0" w:color="auto"/>
            <w:bottom w:val="none" w:sz="0" w:space="0" w:color="auto"/>
            <w:right w:val="none" w:sz="0" w:space="0" w:color="auto"/>
          </w:divBdr>
        </w:div>
        <w:div w:id="1612399698">
          <w:marLeft w:val="0"/>
          <w:marRight w:val="0"/>
          <w:marTop w:val="0"/>
          <w:marBottom w:val="0"/>
          <w:divBdr>
            <w:top w:val="none" w:sz="0" w:space="0" w:color="auto"/>
            <w:left w:val="none" w:sz="0" w:space="0" w:color="auto"/>
            <w:bottom w:val="none" w:sz="0" w:space="0" w:color="auto"/>
            <w:right w:val="none" w:sz="0" w:space="0" w:color="auto"/>
          </w:divBdr>
        </w:div>
        <w:div w:id="1612399700">
          <w:marLeft w:val="0"/>
          <w:marRight w:val="0"/>
          <w:marTop w:val="0"/>
          <w:marBottom w:val="0"/>
          <w:divBdr>
            <w:top w:val="none" w:sz="0" w:space="0" w:color="auto"/>
            <w:left w:val="none" w:sz="0" w:space="0" w:color="auto"/>
            <w:bottom w:val="none" w:sz="0" w:space="0" w:color="auto"/>
            <w:right w:val="none" w:sz="0" w:space="0" w:color="auto"/>
          </w:divBdr>
        </w:div>
        <w:div w:id="1612399701">
          <w:marLeft w:val="0"/>
          <w:marRight w:val="0"/>
          <w:marTop w:val="0"/>
          <w:marBottom w:val="0"/>
          <w:divBdr>
            <w:top w:val="none" w:sz="0" w:space="0" w:color="auto"/>
            <w:left w:val="none" w:sz="0" w:space="0" w:color="auto"/>
            <w:bottom w:val="none" w:sz="0" w:space="0" w:color="auto"/>
            <w:right w:val="none" w:sz="0" w:space="0" w:color="auto"/>
          </w:divBdr>
        </w:div>
        <w:div w:id="1612399702">
          <w:marLeft w:val="0"/>
          <w:marRight w:val="0"/>
          <w:marTop w:val="0"/>
          <w:marBottom w:val="0"/>
          <w:divBdr>
            <w:top w:val="none" w:sz="0" w:space="0" w:color="auto"/>
            <w:left w:val="none" w:sz="0" w:space="0" w:color="auto"/>
            <w:bottom w:val="none" w:sz="0" w:space="0" w:color="auto"/>
            <w:right w:val="none" w:sz="0" w:space="0" w:color="auto"/>
          </w:divBdr>
        </w:div>
        <w:div w:id="1612399703">
          <w:marLeft w:val="0"/>
          <w:marRight w:val="0"/>
          <w:marTop w:val="0"/>
          <w:marBottom w:val="0"/>
          <w:divBdr>
            <w:top w:val="none" w:sz="0" w:space="0" w:color="auto"/>
            <w:left w:val="none" w:sz="0" w:space="0" w:color="auto"/>
            <w:bottom w:val="none" w:sz="0" w:space="0" w:color="auto"/>
            <w:right w:val="none" w:sz="0" w:space="0" w:color="auto"/>
          </w:divBdr>
        </w:div>
        <w:div w:id="1612399704">
          <w:marLeft w:val="0"/>
          <w:marRight w:val="0"/>
          <w:marTop w:val="0"/>
          <w:marBottom w:val="0"/>
          <w:divBdr>
            <w:top w:val="none" w:sz="0" w:space="0" w:color="auto"/>
            <w:left w:val="none" w:sz="0" w:space="0" w:color="auto"/>
            <w:bottom w:val="none" w:sz="0" w:space="0" w:color="auto"/>
            <w:right w:val="none" w:sz="0" w:space="0" w:color="auto"/>
          </w:divBdr>
        </w:div>
        <w:div w:id="1612399705">
          <w:marLeft w:val="0"/>
          <w:marRight w:val="0"/>
          <w:marTop w:val="0"/>
          <w:marBottom w:val="0"/>
          <w:divBdr>
            <w:top w:val="none" w:sz="0" w:space="0" w:color="auto"/>
            <w:left w:val="none" w:sz="0" w:space="0" w:color="auto"/>
            <w:bottom w:val="none" w:sz="0" w:space="0" w:color="auto"/>
            <w:right w:val="none" w:sz="0" w:space="0" w:color="auto"/>
          </w:divBdr>
        </w:div>
        <w:div w:id="1612399706">
          <w:marLeft w:val="0"/>
          <w:marRight w:val="0"/>
          <w:marTop w:val="0"/>
          <w:marBottom w:val="0"/>
          <w:divBdr>
            <w:top w:val="none" w:sz="0" w:space="0" w:color="auto"/>
            <w:left w:val="none" w:sz="0" w:space="0" w:color="auto"/>
            <w:bottom w:val="none" w:sz="0" w:space="0" w:color="auto"/>
            <w:right w:val="none" w:sz="0" w:space="0" w:color="auto"/>
          </w:divBdr>
        </w:div>
        <w:div w:id="1612399707">
          <w:marLeft w:val="0"/>
          <w:marRight w:val="0"/>
          <w:marTop w:val="0"/>
          <w:marBottom w:val="0"/>
          <w:divBdr>
            <w:top w:val="none" w:sz="0" w:space="0" w:color="auto"/>
            <w:left w:val="none" w:sz="0" w:space="0" w:color="auto"/>
            <w:bottom w:val="none" w:sz="0" w:space="0" w:color="auto"/>
            <w:right w:val="none" w:sz="0" w:space="0" w:color="auto"/>
          </w:divBdr>
        </w:div>
        <w:div w:id="1612399708">
          <w:marLeft w:val="0"/>
          <w:marRight w:val="0"/>
          <w:marTop w:val="0"/>
          <w:marBottom w:val="0"/>
          <w:divBdr>
            <w:top w:val="none" w:sz="0" w:space="0" w:color="auto"/>
            <w:left w:val="none" w:sz="0" w:space="0" w:color="auto"/>
            <w:bottom w:val="none" w:sz="0" w:space="0" w:color="auto"/>
            <w:right w:val="none" w:sz="0" w:space="0" w:color="auto"/>
          </w:divBdr>
        </w:div>
        <w:div w:id="1612399710">
          <w:marLeft w:val="0"/>
          <w:marRight w:val="0"/>
          <w:marTop w:val="0"/>
          <w:marBottom w:val="0"/>
          <w:divBdr>
            <w:top w:val="none" w:sz="0" w:space="0" w:color="auto"/>
            <w:left w:val="none" w:sz="0" w:space="0" w:color="auto"/>
            <w:bottom w:val="none" w:sz="0" w:space="0" w:color="auto"/>
            <w:right w:val="none" w:sz="0" w:space="0" w:color="auto"/>
          </w:divBdr>
        </w:div>
        <w:div w:id="1612399711">
          <w:marLeft w:val="0"/>
          <w:marRight w:val="0"/>
          <w:marTop w:val="0"/>
          <w:marBottom w:val="0"/>
          <w:divBdr>
            <w:top w:val="none" w:sz="0" w:space="0" w:color="auto"/>
            <w:left w:val="none" w:sz="0" w:space="0" w:color="auto"/>
            <w:bottom w:val="none" w:sz="0" w:space="0" w:color="auto"/>
            <w:right w:val="none" w:sz="0" w:space="0" w:color="auto"/>
          </w:divBdr>
        </w:div>
        <w:div w:id="1612399713">
          <w:marLeft w:val="0"/>
          <w:marRight w:val="0"/>
          <w:marTop w:val="0"/>
          <w:marBottom w:val="0"/>
          <w:divBdr>
            <w:top w:val="none" w:sz="0" w:space="0" w:color="auto"/>
            <w:left w:val="none" w:sz="0" w:space="0" w:color="auto"/>
            <w:bottom w:val="none" w:sz="0" w:space="0" w:color="auto"/>
            <w:right w:val="none" w:sz="0" w:space="0" w:color="auto"/>
          </w:divBdr>
        </w:div>
        <w:div w:id="1612399714">
          <w:marLeft w:val="0"/>
          <w:marRight w:val="0"/>
          <w:marTop w:val="0"/>
          <w:marBottom w:val="0"/>
          <w:divBdr>
            <w:top w:val="none" w:sz="0" w:space="0" w:color="auto"/>
            <w:left w:val="none" w:sz="0" w:space="0" w:color="auto"/>
            <w:bottom w:val="none" w:sz="0" w:space="0" w:color="auto"/>
            <w:right w:val="none" w:sz="0" w:space="0" w:color="auto"/>
          </w:divBdr>
        </w:div>
        <w:div w:id="1612399715">
          <w:marLeft w:val="0"/>
          <w:marRight w:val="0"/>
          <w:marTop w:val="0"/>
          <w:marBottom w:val="0"/>
          <w:divBdr>
            <w:top w:val="none" w:sz="0" w:space="0" w:color="auto"/>
            <w:left w:val="none" w:sz="0" w:space="0" w:color="auto"/>
            <w:bottom w:val="none" w:sz="0" w:space="0" w:color="auto"/>
            <w:right w:val="none" w:sz="0" w:space="0" w:color="auto"/>
          </w:divBdr>
        </w:div>
        <w:div w:id="1612399716">
          <w:marLeft w:val="0"/>
          <w:marRight w:val="0"/>
          <w:marTop w:val="0"/>
          <w:marBottom w:val="0"/>
          <w:divBdr>
            <w:top w:val="none" w:sz="0" w:space="0" w:color="auto"/>
            <w:left w:val="none" w:sz="0" w:space="0" w:color="auto"/>
            <w:bottom w:val="none" w:sz="0" w:space="0" w:color="auto"/>
            <w:right w:val="none" w:sz="0" w:space="0" w:color="auto"/>
          </w:divBdr>
        </w:div>
        <w:div w:id="1612399718">
          <w:marLeft w:val="0"/>
          <w:marRight w:val="0"/>
          <w:marTop w:val="0"/>
          <w:marBottom w:val="0"/>
          <w:divBdr>
            <w:top w:val="none" w:sz="0" w:space="0" w:color="auto"/>
            <w:left w:val="none" w:sz="0" w:space="0" w:color="auto"/>
            <w:bottom w:val="none" w:sz="0" w:space="0" w:color="auto"/>
            <w:right w:val="none" w:sz="0" w:space="0" w:color="auto"/>
          </w:divBdr>
        </w:div>
        <w:div w:id="1612399722">
          <w:marLeft w:val="0"/>
          <w:marRight w:val="0"/>
          <w:marTop w:val="0"/>
          <w:marBottom w:val="0"/>
          <w:divBdr>
            <w:top w:val="none" w:sz="0" w:space="0" w:color="auto"/>
            <w:left w:val="none" w:sz="0" w:space="0" w:color="auto"/>
            <w:bottom w:val="none" w:sz="0" w:space="0" w:color="auto"/>
            <w:right w:val="none" w:sz="0" w:space="0" w:color="auto"/>
          </w:divBdr>
        </w:div>
        <w:div w:id="1612399725">
          <w:marLeft w:val="0"/>
          <w:marRight w:val="0"/>
          <w:marTop w:val="0"/>
          <w:marBottom w:val="0"/>
          <w:divBdr>
            <w:top w:val="none" w:sz="0" w:space="0" w:color="auto"/>
            <w:left w:val="none" w:sz="0" w:space="0" w:color="auto"/>
            <w:bottom w:val="none" w:sz="0" w:space="0" w:color="auto"/>
            <w:right w:val="none" w:sz="0" w:space="0" w:color="auto"/>
          </w:divBdr>
        </w:div>
        <w:div w:id="1612399726">
          <w:marLeft w:val="0"/>
          <w:marRight w:val="0"/>
          <w:marTop w:val="0"/>
          <w:marBottom w:val="0"/>
          <w:divBdr>
            <w:top w:val="none" w:sz="0" w:space="0" w:color="auto"/>
            <w:left w:val="none" w:sz="0" w:space="0" w:color="auto"/>
            <w:bottom w:val="none" w:sz="0" w:space="0" w:color="auto"/>
            <w:right w:val="none" w:sz="0" w:space="0" w:color="auto"/>
          </w:divBdr>
        </w:div>
        <w:div w:id="1612399728">
          <w:marLeft w:val="0"/>
          <w:marRight w:val="0"/>
          <w:marTop w:val="0"/>
          <w:marBottom w:val="0"/>
          <w:divBdr>
            <w:top w:val="none" w:sz="0" w:space="0" w:color="auto"/>
            <w:left w:val="none" w:sz="0" w:space="0" w:color="auto"/>
            <w:bottom w:val="none" w:sz="0" w:space="0" w:color="auto"/>
            <w:right w:val="none" w:sz="0" w:space="0" w:color="auto"/>
          </w:divBdr>
        </w:div>
        <w:div w:id="1612399730">
          <w:marLeft w:val="0"/>
          <w:marRight w:val="0"/>
          <w:marTop w:val="0"/>
          <w:marBottom w:val="0"/>
          <w:divBdr>
            <w:top w:val="none" w:sz="0" w:space="0" w:color="auto"/>
            <w:left w:val="none" w:sz="0" w:space="0" w:color="auto"/>
            <w:bottom w:val="none" w:sz="0" w:space="0" w:color="auto"/>
            <w:right w:val="none" w:sz="0" w:space="0" w:color="auto"/>
          </w:divBdr>
        </w:div>
        <w:div w:id="1612399733">
          <w:marLeft w:val="0"/>
          <w:marRight w:val="0"/>
          <w:marTop w:val="0"/>
          <w:marBottom w:val="0"/>
          <w:divBdr>
            <w:top w:val="none" w:sz="0" w:space="0" w:color="auto"/>
            <w:left w:val="none" w:sz="0" w:space="0" w:color="auto"/>
            <w:bottom w:val="none" w:sz="0" w:space="0" w:color="auto"/>
            <w:right w:val="none" w:sz="0" w:space="0" w:color="auto"/>
          </w:divBdr>
        </w:div>
        <w:div w:id="1612399734">
          <w:marLeft w:val="0"/>
          <w:marRight w:val="0"/>
          <w:marTop w:val="0"/>
          <w:marBottom w:val="0"/>
          <w:divBdr>
            <w:top w:val="none" w:sz="0" w:space="0" w:color="auto"/>
            <w:left w:val="none" w:sz="0" w:space="0" w:color="auto"/>
            <w:bottom w:val="none" w:sz="0" w:space="0" w:color="auto"/>
            <w:right w:val="none" w:sz="0" w:space="0" w:color="auto"/>
          </w:divBdr>
        </w:div>
        <w:div w:id="1612399743">
          <w:marLeft w:val="0"/>
          <w:marRight w:val="0"/>
          <w:marTop w:val="0"/>
          <w:marBottom w:val="0"/>
          <w:divBdr>
            <w:top w:val="none" w:sz="0" w:space="0" w:color="auto"/>
            <w:left w:val="none" w:sz="0" w:space="0" w:color="auto"/>
            <w:bottom w:val="none" w:sz="0" w:space="0" w:color="auto"/>
            <w:right w:val="none" w:sz="0" w:space="0" w:color="auto"/>
          </w:divBdr>
        </w:div>
        <w:div w:id="1612399746">
          <w:marLeft w:val="0"/>
          <w:marRight w:val="0"/>
          <w:marTop w:val="0"/>
          <w:marBottom w:val="0"/>
          <w:divBdr>
            <w:top w:val="none" w:sz="0" w:space="0" w:color="auto"/>
            <w:left w:val="none" w:sz="0" w:space="0" w:color="auto"/>
            <w:bottom w:val="none" w:sz="0" w:space="0" w:color="auto"/>
            <w:right w:val="none" w:sz="0" w:space="0" w:color="auto"/>
          </w:divBdr>
        </w:div>
        <w:div w:id="1612399751">
          <w:marLeft w:val="0"/>
          <w:marRight w:val="0"/>
          <w:marTop w:val="0"/>
          <w:marBottom w:val="0"/>
          <w:divBdr>
            <w:top w:val="none" w:sz="0" w:space="0" w:color="auto"/>
            <w:left w:val="none" w:sz="0" w:space="0" w:color="auto"/>
            <w:bottom w:val="none" w:sz="0" w:space="0" w:color="auto"/>
            <w:right w:val="none" w:sz="0" w:space="0" w:color="auto"/>
          </w:divBdr>
        </w:div>
        <w:div w:id="1612399753">
          <w:marLeft w:val="0"/>
          <w:marRight w:val="0"/>
          <w:marTop w:val="0"/>
          <w:marBottom w:val="0"/>
          <w:divBdr>
            <w:top w:val="none" w:sz="0" w:space="0" w:color="auto"/>
            <w:left w:val="none" w:sz="0" w:space="0" w:color="auto"/>
            <w:bottom w:val="none" w:sz="0" w:space="0" w:color="auto"/>
            <w:right w:val="none" w:sz="0" w:space="0" w:color="auto"/>
          </w:divBdr>
        </w:div>
        <w:div w:id="1612399754">
          <w:marLeft w:val="0"/>
          <w:marRight w:val="0"/>
          <w:marTop w:val="0"/>
          <w:marBottom w:val="0"/>
          <w:divBdr>
            <w:top w:val="none" w:sz="0" w:space="0" w:color="auto"/>
            <w:left w:val="none" w:sz="0" w:space="0" w:color="auto"/>
            <w:bottom w:val="none" w:sz="0" w:space="0" w:color="auto"/>
            <w:right w:val="none" w:sz="0" w:space="0" w:color="auto"/>
          </w:divBdr>
        </w:div>
        <w:div w:id="1612399755">
          <w:marLeft w:val="0"/>
          <w:marRight w:val="0"/>
          <w:marTop w:val="0"/>
          <w:marBottom w:val="0"/>
          <w:divBdr>
            <w:top w:val="none" w:sz="0" w:space="0" w:color="auto"/>
            <w:left w:val="none" w:sz="0" w:space="0" w:color="auto"/>
            <w:bottom w:val="none" w:sz="0" w:space="0" w:color="auto"/>
            <w:right w:val="none" w:sz="0" w:space="0" w:color="auto"/>
          </w:divBdr>
        </w:div>
        <w:div w:id="1612399757">
          <w:marLeft w:val="0"/>
          <w:marRight w:val="0"/>
          <w:marTop w:val="0"/>
          <w:marBottom w:val="0"/>
          <w:divBdr>
            <w:top w:val="none" w:sz="0" w:space="0" w:color="auto"/>
            <w:left w:val="none" w:sz="0" w:space="0" w:color="auto"/>
            <w:bottom w:val="none" w:sz="0" w:space="0" w:color="auto"/>
            <w:right w:val="none" w:sz="0" w:space="0" w:color="auto"/>
          </w:divBdr>
        </w:div>
        <w:div w:id="1612399758">
          <w:marLeft w:val="0"/>
          <w:marRight w:val="0"/>
          <w:marTop w:val="0"/>
          <w:marBottom w:val="0"/>
          <w:divBdr>
            <w:top w:val="none" w:sz="0" w:space="0" w:color="auto"/>
            <w:left w:val="none" w:sz="0" w:space="0" w:color="auto"/>
            <w:bottom w:val="none" w:sz="0" w:space="0" w:color="auto"/>
            <w:right w:val="none" w:sz="0" w:space="0" w:color="auto"/>
          </w:divBdr>
        </w:div>
        <w:div w:id="1612399763">
          <w:marLeft w:val="0"/>
          <w:marRight w:val="0"/>
          <w:marTop w:val="0"/>
          <w:marBottom w:val="0"/>
          <w:divBdr>
            <w:top w:val="none" w:sz="0" w:space="0" w:color="auto"/>
            <w:left w:val="none" w:sz="0" w:space="0" w:color="auto"/>
            <w:bottom w:val="none" w:sz="0" w:space="0" w:color="auto"/>
            <w:right w:val="none" w:sz="0" w:space="0" w:color="auto"/>
          </w:divBdr>
        </w:div>
        <w:div w:id="1612399764">
          <w:marLeft w:val="0"/>
          <w:marRight w:val="0"/>
          <w:marTop w:val="0"/>
          <w:marBottom w:val="0"/>
          <w:divBdr>
            <w:top w:val="none" w:sz="0" w:space="0" w:color="auto"/>
            <w:left w:val="none" w:sz="0" w:space="0" w:color="auto"/>
            <w:bottom w:val="none" w:sz="0" w:space="0" w:color="auto"/>
            <w:right w:val="none" w:sz="0" w:space="0" w:color="auto"/>
          </w:divBdr>
        </w:div>
        <w:div w:id="1612399766">
          <w:marLeft w:val="0"/>
          <w:marRight w:val="0"/>
          <w:marTop w:val="0"/>
          <w:marBottom w:val="0"/>
          <w:divBdr>
            <w:top w:val="none" w:sz="0" w:space="0" w:color="auto"/>
            <w:left w:val="none" w:sz="0" w:space="0" w:color="auto"/>
            <w:bottom w:val="none" w:sz="0" w:space="0" w:color="auto"/>
            <w:right w:val="none" w:sz="0" w:space="0" w:color="auto"/>
          </w:divBdr>
        </w:div>
        <w:div w:id="1612399771">
          <w:marLeft w:val="0"/>
          <w:marRight w:val="0"/>
          <w:marTop w:val="0"/>
          <w:marBottom w:val="0"/>
          <w:divBdr>
            <w:top w:val="none" w:sz="0" w:space="0" w:color="auto"/>
            <w:left w:val="none" w:sz="0" w:space="0" w:color="auto"/>
            <w:bottom w:val="none" w:sz="0" w:space="0" w:color="auto"/>
            <w:right w:val="none" w:sz="0" w:space="0" w:color="auto"/>
          </w:divBdr>
        </w:div>
        <w:div w:id="1612399772">
          <w:marLeft w:val="0"/>
          <w:marRight w:val="0"/>
          <w:marTop w:val="0"/>
          <w:marBottom w:val="0"/>
          <w:divBdr>
            <w:top w:val="none" w:sz="0" w:space="0" w:color="auto"/>
            <w:left w:val="none" w:sz="0" w:space="0" w:color="auto"/>
            <w:bottom w:val="none" w:sz="0" w:space="0" w:color="auto"/>
            <w:right w:val="none" w:sz="0" w:space="0" w:color="auto"/>
          </w:divBdr>
        </w:div>
        <w:div w:id="1612399773">
          <w:marLeft w:val="0"/>
          <w:marRight w:val="0"/>
          <w:marTop w:val="0"/>
          <w:marBottom w:val="0"/>
          <w:divBdr>
            <w:top w:val="none" w:sz="0" w:space="0" w:color="auto"/>
            <w:left w:val="none" w:sz="0" w:space="0" w:color="auto"/>
            <w:bottom w:val="none" w:sz="0" w:space="0" w:color="auto"/>
            <w:right w:val="none" w:sz="0" w:space="0" w:color="auto"/>
          </w:divBdr>
        </w:div>
        <w:div w:id="1612399776">
          <w:marLeft w:val="0"/>
          <w:marRight w:val="0"/>
          <w:marTop w:val="0"/>
          <w:marBottom w:val="0"/>
          <w:divBdr>
            <w:top w:val="none" w:sz="0" w:space="0" w:color="auto"/>
            <w:left w:val="none" w:sz="0" w:space="0" w:color="auto"/>
            <w:bottom w:val="none" w:sz="0" w:space="0" w:color="auto"/>
            <w:right w:val="none" w:sz="0" w:space="0" w:color="auto"/>
          </w:divBdr>
        </w:div>
        <w:div w:id="1612399779">
          <w:marLeft w:val="0"/>
          <w:marRight w:val="0"/>
          <w:marTop w:val="0"/>
          <w:marBottom w:val="0"/>
          <w:divBdr>
            <w:top w:val="none" w:sz="0" w:space="0" w:color="auto"/>
            <w:left w:val="none" w:sz="0" w:space="0" w:color="auto"/>
            <w:bottom w:val="none" w:sz="0" w:space="0" w:color="auto"/>
            <w:right w:val="none" w:sz="0" w:space="0" w:color="auto"/>
          </w:divBdr>
        </w:div>
        <w:div w:id="1612399781">
          <w:marLeft w:val="0"/>
          <w:marRight w:val="0"/>
          <w:marTop w:val="0"/>
          <w:marBottom w:val="0"/>
          <w:divBdr>
            <w:top w:val="none" w:sz="0" w:space="0" w:color="auto"/>
            <w:left w:val="none" w:sz="0" w:space="0" w:color="auto"/>
            <w:bottom w:val="none" w:sz="0" w:space="0" w:color="auto"/>
            <w:right w:val="none" w:sz="0" w:space="0" w:color="auto"/>
          </w:divBdr>
        </w:div>
        <w:div w:id="1612399783">
          <w:marLeft w:val="0"/>
          <w:marRight w:val="0"/>
          <w:marTop w:val="0"/>
          <w:marBottom w:val="0"/>
          <w:divBdr>
            <w:top w:val="none" w:sz="0" w:space="0" w:color="auto"/>
            <w:left w:val="none" w:sz="0" w:space="0" w:color="auto"/>
            <w:bottom w:val="none" w:sz="0" w:space="0" w:color="auto"/>
            <w:right w:val="none" w:sz="0" w:space="0" w:color="auto"/>
          </w:divBdr>
        </w:div>
        <w:div w:id="1612399785">
          <w:marLeft w:val="0"/>
          <w:marRight w:val="0"/>
          <w:marTop w:val="0"/>
          <w:marBottom w:val="0"/>
          <w:divBdr>
            <w:top w:val="none" w:sz="0" w:space="0" w:color="auto"/>
            <w:left w:val="none" w:sz="0" w:space="0" w:color="auto"/>
            <w:bottom w:val="none" w:sz="0" w:space="0" w:color="auto"/>
            <w:right w:val="none" w:sz="0" w:space="0" w:color="auto"/>
          </w:divBdr>
        </w:div>
        <w:div w:id="1612399791">
          <w:marLeft w:val="0"/>
          <w:marRight w:val="0"/>
          <w:marTop w:val="0"/>
          <w:marBottom w:val="0"/>
          <w:divBdr>
            <w:top w:val="none" w:sz="0" w:space="0" w:color="auto"/>
            <w:left w:val="none" w:sz="0" w:space="0" w:color="auto"/>
            <w:bottom w:val="none" w:sz="0" w:space="0" w:color="auto"/>
            <w:right w:val="none" w:sz="0" w:space="0" w:color="auto"/>
          </w:divBdr>
        </w:div>
        <w:div w:id="1612399793">
          <w:marLeft w:val="0"/>
          <w:marRight w:val="0"/>
          <w:marTop w:val="0"/>
          <w:marBottom w:val="0"/>
          <w:divBdr>
            <w:top w:val="none" w:sz="0" w:space="0" w:color="auto"/>
            <w:left w:val="none" w:sz="0" w:space="0" w:color="auto"/>
            <w:bottom w:val="none" w:sz="0" w:space="0" w:color="auto"/>
            <w:right w:val="none" w:sz="0" w:space="0" w:color="auto"/>
          </w:divBdr>
        </w:div>
        <w:div w:id="1612399797">
          <w:marLeft w:val="0"/>
          <w:marRight w:val="0"/>
          <w:marTop w:val="0"/>
          <w:marBottom w:val="0"/>
          <w:divBdr>
            <w:top w:val="none" w:sz="0" w:space="0" w:color="auto"/>
            <w:left w:val="none" w:sz="0" w:space="0" w:color="auto"/>
            <w:bottom w:val="none" w:sz="0" w:space="0" w:color="auto"/>
            <w:right w:val="none" w:sz="0" w:space="0" w:color="auto"/>
          </w:divBdr>
        </w:div>
        <w:div w:id="1612399798">
          <w:marLeft w:val="0"/>
          <w:marRight w:val="0"/>
          <w:marTop w:val="0"/>
          <w:marBottom w:val="0"/>
          <w:divBdr>
            <w:top w:val="none" w:sz="0" w:space="0" w:color="auto"/>
            <w:left w:val="none" w:sz="0" w:space="0" w:color="auto"/>
            <w:bottom w:val="none" w:sz="0" w:space="0" w:color="auto"/>
            <w:right w:val="none" w:sz="0" w:space="0" w:color="auto"/>
          </w:divBdr>
        </w:div>
        <w:div w:id="1612399801">
          <w:marLeft w:val="0"/>
          <w:marRight w:val="0"/>
          <w:marTop w:val="0"/>
          <w:marBottom w:val="0"/>
          <w:divBdr>
            <w:top w:val="none" w:sz="0" w:space="0" w:color="auto"/>
            <w:left w:val="none" w:sz="0" w:space="0" w:color="auto"/>
            <w:bottom w:val="none" w:sz="0" w:space="0" w:color="auto"/>
            <w:right w:val="none" w:sz="0" w:space="0" w:color="auto"/>
          </w:divBdr>
        </w:div>
        <w:div w:id="1612399803">
          <w:marLeft w:val="0"/>
          <w:marRight w:val="0"/>
          <w:marTop w:val="0"/>
          <w:marBottom w:val="0"/>
          <w:divBdr>
            <w:top w:val="none" w:sz="0" w:space="0" w:color="auto"/>
            <w:left w:val="none" w:sz="0" w:space="0" w:color="auto"/>
            <w:bottom w:val="none" w:sz="0" w:space="0" w:color="auto"/>
            <w:right w:val="none" w:sz="0" w:space="0" w:color="auto"/>
          </w:divBdr>
        </w:div>
        <w:div w:id="1612399805">
          <w:marLeft w:val="0"/>
          <w:marRight w:val="0"/>
          <w:marTop w:val="0"/>
          <w:marBottom w:val="0"/>
          <w:divBdr>
            <w:top w:val="none" w:sz="0" w:space="0" w:color="auto"/>
            <w:left w:val="none" w:sz="0" w:space="0" w:color="auto"/>
            <w:bottom w:val="none" w:sz="0" w:space="0" w:color="auto"/>
            <w:right w:val="none" w:sz="0" w:space="0" w:color="auto"/>
          </w:divBdr>
        </w:div>
        <w:div w:id="1612399806">
          <w:marLeft w:val="0"/>
          <w:marRight w:val="0"/>
          <w:marTop w:val="0"/>
          <w:marBottom w:val="0"/>
          <w:divBdr>
            <w:top w:val="none" w:sz="0" w:space="0" w:color="auto"/>
            <w:left w:val="none" w:sz="0" w:space="0" w:color="auto"/>
            <w:bottom w:val="none" w:sz="0" w:space="0" w:color="auto"/>
            <w:right w:val="none" w:sz="0" w:space="0" w:color="auto"/>
          </w:divBdr>
        </w:div>
        <w:div w:id="1612399807">
          <w:marLeft w:val="0"/>
          <w:marRight w:val="0"/>
          <w:marTop w:val="0"/>
          <w:marBottom w:val="0"/>
          <w:divBdr>
            <w:top w:val="none" w:sz="0" w:space="0" w:color="auto"/>
            <w:left w:val="none" w:sz="0" w:space="0" w:color="auto"/>
            <w:bottom w:val="none" w:sz="0" w:space="0" w:color="auto"/>
            <w:right w:val="none" w:sz="0" w:space="0" w:color="auto"/>
          </w:divBdr>
        </w:div>
        <w:div w:id="1612399809">
          <w:marLeft w:val="0"/>
          <w:marRight w:val="0"/>
          <w:marTop w:val="0"/>
          <w:marBottom w:val="0"/>
          <w:divBdr>
            <w:top w:val="none" w:sz="0" w:space="0" w:color="auto"/>
            <w:left w:val="none" w:sz="0" w:space="0" w:color="auto"/>
            <w:bottom w:val="none" w:sz="0" w:space="0" w:color="auto"/>
            <w:right w:val="none" w:sz="0" w:space="0" w:color="auto"/>
          </w:divBdr>
        </w:div>
        <w:div w:id="1612399815">
          <w:marLeft w:val="0"/>
          <w:marRight w:val="0"/>
          <w:marTop w:val="0"/>
          <w:marBottom w:val="0"/>
          <w:divBdr>
            <w:top w:val="none" w:sz="0" w:space="0" w:color="auto"/>
            <w:left w:val="none" w:sz="0" w:space="0" w:color="auto"/>
            <w:bottom w:val="none" w:sz="0" w:space="0" w:color="auto"/>
            <w:right w:val="none" w:sz="0" w:space="0" w:color="auto"/>
          </w:divBdr>
        </w:div>
        <w:div w:id="1612399816">
          <w:marLeft w:val="0"/>
          <w:marRight w:val="0"/>
          <w:marTop w:val="0"/>
          <w:marBottom w:val="0"/>
          <w:divBdr>
            <w:top w:val="none" w:sz="0" w:space="0" w:color="auto"/>
            <w:left w:val="none" w:sz="0" w:space="0" w:color="auto"/>
            <w:bottom w:val="none" w:sz="0" w:space="0" w:color="auto"/>
            <w:right w:val="none" w:sz="0" w:space="0" w:color="auto"/>
          </w:divBdr>
        </w:div>
        <w:div w:id="1612399820">
          <w:marLeft w:val="0"/>
          <w:marRight w:val="0"/>
          <w:marTop w:val="0"/>
          <w:marBottom w:val="0"/>
          <w:divBdr>
            <w:top w:val="none" w:sz="0" w:space="0" w:color="auto"/>
            <w:left w:val="none" w:sz="0" w:space="0" w:color="auto"/>
            <w:bottom w:val="none" w:sz="0" w:space="0" w:color="auto"/>
            <w:right w:val="none" w:sz="0" w:space="0" w:color="auto"/>
          </w:divBdr>
        </w:div>
        <w:div w:id="1612399824">
          <w:marLeft w:val="0"/>
          <w:marRight w:val="0"/>
          <w:marTop w:val="0"/>
          <w:marBottom w:val="0"/>
          <w:divBdr>
            <w:top w:val="none" w:sz="0" w:space="0" w:color="auto"/>
            <w:left w:val="none" w:sz="0" w:space="0" w:color="auto"/>
            <w:bottom w:val="none" w:sz="0" w:space="0" w:color="auto"/>
            <w:right w:val="none" w:sz="0" w:space="0" w:color="auto"/>
          </w:divBdr>
        </w:div>
        <w:div w:id="1612399825">
          <w:marLeft w:val="0"/>
          <w:marRight w:val="0"/>
          <w:marTop w:val="0"/>
          <w:marBottom w:val="0"/>
          <w:divBdr>
            <w:top w:val="none" w:sz="0" w:space="0" w:color="auto"/>
            <w:left w:val="none" w:sz="0" w:space="0" w:color="auto"/>
            <w:bottom w:val="none" w:sz="0" w:space="0" w:color="auto"/>
            <w:right w:val="none" w:sz="0" w:space="0" w:color="auto"/>
          </w:divBdr>
        </w:div>
        <w:div w:id="1612399828">
          <w:marLeft w:val="0"/>
          <w:marRight w:val="0"/>
          <w:marTop w:val="0"/>
          <w:marBottom w:val="0"/>
          <w:divBdr>
            <w:top w:val="none" w:sz="0" w:space="0" w:color="auto"/>
            <w:left w:val="none" w:sz="0" w:space="0" w:color="auto"/>
            <w:bottom w:val="none" w:sz="0" w:space="0" w:color="auto"/>
            <w:right w:val="none" w:sz="0" w:space="0" w:color="auto"/>
          </w:divBdr>
        </w:div>
        <w:div w:id="1612399829">
          <w:marLeft w:val="0"/>
          <w:marRight w:val="0"/>
          <w:marTop w:val="0"/>
          <w:marBottom w:val="0"/>
          <w:divBdr>
            <w:top w:val="none" w:sz="0" w:space="0" w:color="auto"/>
            <w:left w:val="none" w:sz="0" w:space="0" w:color="auto"/>
            <w:bottom w:val="none" w:sz="0" w:space="0" w:color="auto"/>
            <w:right w:val="none" w:sz="0" w:space="0" w:color="auto"/>
          </w:divBdr>
        </w:div>
        <w:div w:id="1612399831">
          <w:marLeft w:val="0"/>
          <w:marRight w:val="0"/>
          <w:marTop w:val="0"/>
          <w:marBottom w:val="0"/>
          <w:divBdr>
            <w:top w:val="none" w:sz="0" w:space="0" w:color="auto"/>
            <w:left w:val="none" w:sz="0" w:space="0" w:color="auto"/>
            <w:bottom w:val="none" w:sz="0" w:space="0" w:color="auto"/>
            <w:right w:val="none" w:sz="0" w:space="0" w:color="auto"/>
          </w:divBdr>
        </w:div>
        <w:div w:id="1612399832">
          <w:marLeft w:val="0"/>
          <w:marRight w:val="0"/>
          <w:marTop w:val="0"/>
          <w:marBottom w:val="0"/>
          <w:divBdr>
            <w:top w:val="none" w:sz="0" w:space="0" w:color="auto"/>
            <w:left w:val="none" w:sz="0" w:space="0" w:color="auto"/>
            <w:bottom w:val="none" w:sz="0" w:space="0" w:color="auto"/>
            <w:right w:val="none" w:sz="0" w:space="0" w:color="auto"/>
          </w:divBdr>
        </w:div>
        <w:div w:id="1612399833">
          <w:marLeft w:val="0"/>
          <w:marRight w:val="0"/>
          <w:marTop w:val="0"/>
          <w:marBottom w:val="0"/>
          <w:divBdr>
            <w:top w:val="none" w:sz="0" w:space="0" w:color="auto"/>
            <w:left w:val="none" w:sz="0" w:space="0" w:color="auto"/>
            <w:bottom w:val="none" w:sz="0" w:space="0" w:color="auto"/>
            <w:right w:val="none" w:sz="0" w:space="0" w:color="auto"/>
          </w:divBdr>
        </w:div>
        <w:div w:id="1612399834">
          <w:marLeft w:val="0"/>
          <w:marRight w:val="0"/>
          <w:marTop w:val="0"/>
          <w:marBottom w:val="0"/>
          <w:divBdr>
            <w:top w:val="none" w:sz="0" w:space="0" w:color="auto"/>
            <w:left w:val="none" w:sz="0" w:space="0" w:color="auto"/>
            <w:bottom w:val="none" w:sz="0" w:space="0" w:color="auto"/>
            <w:right w:val="none" w:sz="0" w:space="0" w:color="auto"/>
          </w:divBdr>
        </w:div>
        <w:div w:id="1612399836">
          <w:marLeft w:val="0"/>
          <w:marRight w:val="0"/>
          <w:marTop w:val="0"/>
          <w:marBottom w:val="0"/>
          <w:divBdr>
            <w:top w:val="none" w:sz="0" w:space="0" w:color="auto"/>
            <w:left w:val="none" w:sz="0" w:space="0" w:color="auto"/>
            <w:bottom w:val="none" w:sz="0" w:space="0" w:color="auto"/>
            <w:right w:val="none" w:sz="0" w:space="0" w:color="auto"/>
          </w:divBdr>
        </w:div>
        <w:div w:id="1612399837">
          <w:marLeft w:val="0"/>
          <w:marRight w:val="0"/>
          <w:marTop w:val="0"/>
          <w:marBottom w:val="0"/>
          <w:divBdr>
            <w:top w:val="none" w:sz="0" w:space="0" w:color="auto"/>
            <w:left w:val="none" w:sz="0" w:space="0" w:color="auto"/>
            <w:bottom w:val="none" w:sz="0" w:space="0" w:color="auto"/>
            <w:right w:val="none" w:sz="0" w:space="0" w:color="auto"/>
          </w:divBdr>
        </w:div>
        <w:div w:id="1612399841">
          <w:marLeft w:val="0"/>
          <w:marRight w:val="0"/>
          <w:marTop w:val="0"/>
          <w:marBottom w:val="0"/>
          <w:divBdr>
            <w:top w:val="none" w:sz="0" w:space="0" w:color="auto"/>
            <w:left w:val="none" w:sz="0" w:space="0" w:color="auto"/>
            <w:bottom w:val="none" w:sz="0" w:space="0" w:color="auto"/>
            <w:right w:val="none" w:sz="0" w:space="0" w:color="auto"/>
          </w:divBdr>
        </w:div>
        <w:div w:id="1612399842">
          <w:marLeft w:val="0"/>
          <w:marRight w:val="0"/>
          <w:marTop w:val="0"/>
          <w:marBottom w:val="0"/>
          <w:divBdr>
            <w:top w:val="none" w:sz="0" w:space="0" w:color="auto"/>
            <w:left w:val="none" w:sz="0" w:space="0" w:color="auto"/>
            <w:bottom w:val="none" w:sz="0" w:space="0" w:color="auto"/>
            <w:right w:val="none" w:sz="0" w:space="0" w:color="auto"/>
          </w:divBdr>
        </w:div>
        <w:div w:id="1612399847">
          <w:marLeft w:val="0"/>
          <w:marRight w:val="0"/>
          <w:marTop w:val="0"/>
          <w:marBottom w:val="0"/>
          <w:divBdr>
            <w:top w:val="none" w:sz="0" w:space="0" w:color="auto"/>
            <w:left w:val="none" w:sz="0" w:space="0" w:color="auto"/>
            <w:bottom w:val="none" w:sz="0" w:space="0" w:color="auto"/>
            <w:right w:val="none" w:sz="0" w:space="0" w:color="auto"/>
          </w:divBdr>
        </w:div>
        <w:div w:id="1612399848">
          <w:marLeft w:val="0"/>
          <w:marRight w:val="0"/>
          <w:marTop w:val="0"/>
          <w:marBottom w:val="0"/>
          <w:divBdr>
            <w:top w:val="none" w:sz="0" w:space="0" w:color="auto"/>
            <w:left w:val="none" w:sz="0" w:space="0" w:color="auto"/>
            <w:bottom w:val="none" w:sz="0" w:space="0" w:color="auto"/>
            <w:right w:val="none" w:sz="0" w:space="0" w:color="auto"/>
          </w:divBdr>
        </w:div>
        <w:div w:id="1612399849">
          <w:marLeft w:val="0"/>
          <w:marRight w:val="0"/>
          <w:marTop w:val="0"/>
          <w:marBottom w:val="0"/>
          <w:divBdr>
            <w:top w:val="none" w:sz="0" w:space="0" w:color="auto"/>
            <w:left w:val="none" w:sz="0" w:space="0" w:color="auto"/>
            <w:bottom w:val="none" w:sz="0" w:space="0" w:color="auto"/>
            <w:right w:val="none" w:sz="0" w:space="0" w:color="auto"/>
          </w:divBdr>
        </w:div>
        <w:div w:id="1612399851">
          <w:marLeft w:val="0"/>
          <w:marRight w:val="0"/>
          <w:marTop w:val="0"/>
          <w:marBottom w:val="0"/>
          <w:divBdr>
            <w:top w:val="none" w:sz="0" w:space="0" w:color="auto"/>
            <w:left w:val="none" w:sz="0" w:space="0" w:color="auto"/>
            <w:bottom w:val="none" w:sz="0" w:space="0" w:color="auto"/>
            <w:right w:val="none" w:sz="0" w:space="0" w:color="auto"/>
          </w:divBdr>
        </w:div>
        <w:div w:id="1612399852">
          <w:marLeft w:val="0"/>
          <w:marRight w:val="0"/>
          <w:marTop w:val="0"/>
          <w:marBottom w:val="0"/>
          <w:divBdr>
            <w:top w:val="none" w:sz="0" w:space="0" w:color="auto"/>
            <w:left w:val="none" w:sz="0" w:space="0" w:color="auto"/>
            <w:bottom w:val="none" w:sz="0" w:space="0" w:color="auto"/>
            <w:right w:val="none" w:sz="0" w:space="0" w:color="auto"/>
          </w:divBdr>
        </w:div>
        <w:div w:id="1612399853">
          <w:marLeft w:val="0"/>
          <w:marRight w:val="0"/>
          <w:marTop w:val="0"/>
          <w:marBottom w:val="0"/>
          <w:divBdr>
            <w:top w:val="none" w:sz="0" w:space="0" w:color="auto"/>
            <w:left w:val="none" w:sz="0" w:space="0" w:color="auto"/>
            <w:bottom w:val="none" w:sz="0" w:space="0" w:color="auto"/>
            <w:right w:val="none" w:sz="0" w:space="0" w:color="auto"/>
          </w:divBdr>
        </w:div>
        <w:div w:id="1612399854">
          <w:marLeft w:val="0"/>
          <w:marRight w:val="0"/>
          <w:marTop w:val="0"/>
          <w:marBottom w:val="0"/>
          <w:divBdr>
            <w:top w:val="none" w:sz="0" w:space="0" w:color="auto"/>
            <w:left w:val="none" w:sz="0" w:space="0" w:color="auto"/>
            <w:bottom w:val="none" w:sz="0" w:space="0" w:color="auto"/>
            <w:right w:val="none" w:sz="0" w:space="0" w:color="auto"/>
          </w:divBdr>
        </w:div>
        <w:div w:id="1612399856">
          <w:marLeft w:val="0"/>
          <w:marRight w:val="0"/>
          <w:marTop w:val="0"/>
          <w:marBottom w:val="0"/>
          <w:divBdr>
            <w:top w:val="none" w:sz="0" w:space="0" w:color="auto"/>
            <w:left w:val="none" w:sz="0" w:space="0" w:color="auto"/>
            <w:bottom w:val="none" w:sz="0" w:space="0" w:color="auto"/>
            <w:right w:val="none" w:sz="0" w:space="0" w:color="auto"/>
          </w:divBdr>
        </w:div>
        <w:div w:id="1612399858">
          <w:marLeft w:val="0"/>
          <w:marRight w:val="0"/>
          <w:marTop w:val="0"/>
          <w:marBottom w:val="0"/>
          <w:divBdr>
            <w:top w:val="none" w:sz="0" w:space="0" w:color="auto"/>
            <w:left w:val="none" w:sz="0" w:space="0" w:color="auto"/>
            <w:bottom w:val="none" w:sz="0" w:space="0" w:color="auto"/>
            <w:right w:val="none" w:sz="0" w:space="0" w:color="auto"/>
          </w:divBdr>
        </w:div>
        <w:div w:id="1612399859">
          <w:marLeft w:val="0"/>
          <w:marRight w:val="0"/>
          <w:marTop w:val="0"/>
          <w:marBottom w:val="0"/>
          <w:divBdr>
            <w:top w:val="none" w:sz="0" w:space="0" w:color="auto"/>
            <w:left w:val="none" w:sz="0" w:space="0" w:color="auto"/>
            <w:bottom w:val="none" w:sz="0" w:space="0" w:color="auto"/>
            <w:right w:val="none" w:sz="0" w:space="0" w:color="auto"/>
          </w:divBdr>
        </w:div>
        <w:div w:id="1612399860">
          <w:marLeft w:val="0"/>
          <w:marRight w:val="0"/>
          <w:marTop w:val="0"/>
          <w:marBottom w:val="0"/>
          <w:divBdr>
            <w:top w:val="none" w:sz="0" w:space="0" w:color="auto"/>
            <w:left w:val="none" w:sz="0" w:space="0" w:color="auto"/>
            <w:bottom w:val="none" w:sz="0" w:space="0" w:color="auto"/>
            <w:right w:val="none" w:sz="0" w:space="0" w:color="auto"/>
          </w:divBdr>
        </w:div>
        <w:div w:id="1612399861">
          <w:marLeft w:val="0"/>
          <w:marRight w:val="0"/>
          <w:marTop w:val="0"/>
          <w:marBottom w:val="0"/>
          <w:divBdr>
            <w:top w:val="none" w:sz="0" w:space="0" w:color="auto"/>
            <w:left w:val="none" w:sz="0" w:space="0" w:color="auto"/>
            <w:bottom w:val="none" w:sz="0" w:space="0" w:color="auto"/>
            <w:right w:val="none" w:sz="0" w:space="0" w:color="auto"/>
          </w:divBdr>
        </w:div>
        <w:div w:id="1612399865">
          <w:marLeft w:val="0"/>
          <w:marRight w:val="0"/>
          <w:marTop w:val="0"/>
          <w:marBottom w:val="0"/>
          <w:divBdr>
            <w:top w:val="none" w:sz="0" w:space="0" w:color="auto"/>
            <w:left w:val="none" w:sz="0" w:space="0" w:color="auto"/>
            <w:bottom w:val="none" w:sz="0" w:space="0" w:color="auto"/>
            <w:right w:val="none" w:sz="0" w:space="0" w:color="auto"/>
          </w:divBdr>
        </w:div>
        <w:div w:id="1612399866">
          <w:marLeft w:val="0"/>
          <w:marRight w:val="0"/>
          <w:marTop w:val="0"/>
          <w:marBottom w:val="0"/>
          <w:divBdr>
            <w:top w:val="none" w:sz="0" w:space="0" w:color="auto"/>
            <w:left w:val="none" w:sz="0" w:space="0" w:color="auto"/>
            <w:bottom w:val="none" w:sz="0" w:space="0" w:color="auto"/>
            <w:right w:val="none" w:sz="0" w:space="0" w:color="auto"/>
          </w:divBdr>
        </w:div>
        <w:div w:id="1612399868">
          <w:marLeft w:val="0"/>
          <w:marRight w:val="0"/>
          <w:marTop w:val="0"/>
          <w:marBottom w:val="0"/>
          <w:divBdr>
            <w:top w:val="none" w:sz="0" w:space="0" w:color="auto"/>
            <w:left w:val="none" w:sz="0" w:space="0" w:color="auto"/>
            <w:bottom w:val="none" w:sz="0" w:space="0" w:color="auto"/>
            <w:right w:val="none" w:sz="0" w:space="0" w:color="auto"/>
          </w:divBdr>
        </w:div>
        <w:div w:id="1612399869">
          <w:marLeft w:val="0"/>
          <w:marRight w:val="0"/>
          <w:marTop w:val="0"/>
          <w:marBottom w:val="0"/>
          <w:divBdr>
            <w:top w:val="none" w:sz="0" w:space="0" w:color="auto"/>
            <w:left w:val="none" w:sz="0" w:space="0" w:color="auto"/>
            <w:bottom w:val="none" w:sz="0" w:space="0" w:color="auto"/>
            <w:right w:val="none" w:sz="0" w:space="0" w:color="auto"/>
          </w:divBdr>
        </w:div>
        <w:div w:id="1612399871">
          <w:marLeft w:val="0"/>
          <w:marRight w:val="0"/>
          <w:marTop w:val="0"/>
          <w:marBottom w:val="0"/>
          <w:divBdr>
            <w:top w:val="none" w:sz="0" w:space="0" w:color="auto"/>
            <w:left w:val="none" w:sz="0" w:space="0" w:color="auto"/>
            <w:bottom w:val="none" w:sz="0" w:space="0" w:color="auto"/>
            <w:right w:val="none" w:sz="0" w:space="0" w:color="auto"/>
          </w:divBdr>
        </w:div>
        <w:div w:id="1612399874">
          <w:marLeft w:val="0"/>
          <w:marRight w:val="0"/>
          <w:marTop w:val="0"/>
          <w:marBottom w:val="0"/>
          <w:divBdr>
            <w:top w:val="none" w:sz="0" w:space="0" w:color="auto"/>
            <w:left w:val="none" w:sz="0" w:space="0" w:color="auto"/>
            <w:bottom w:val="none" w:sz="0" w:space="0" w:color="auto"/>
            <w:right w:val="none" w:sz="0" w:space="0" w:color="auto"/>
          </w:divBdr>
        </w:div>
        <w:div w:id="1612399878">
          <w:marLeft w:val="0"/>
          <w:marRight w:val="0"/>
          <w:marTop w:val="0"/>
          <w:marBottom w:val="0"/>
          <w:divBdr>
            <w:top w:val="none" w:sz="0" w:space="0" w:color="auto"/>
            <w:left w:val="none" w:sz="0" w:space="0" w:color="auto"/>
            <w:bottom w:val="none" w:sz="0" w:space="0" w:color="auto"/>
            <w:right w:val="none" w:sz="0" w:space="0" w:color="auto"/>
          </w:divBdr>
        </w:div>
        <w:div w:id="1612399879">
          <w:marLeft w:val="0"/>
          <w:marRight w:val="0"/>
          <w:marTop w:val="0"/>
          <w:marBottom w:val="0"/>
          <w:divBdr>
            <w:top w:val="none" w:sz="0" w:space="0" w:color="auto"/>
            <w:left w:val="none" w:sz="0" w:space="0" w:color="auto"/>
            <w:bottom w:val="none" w:sz="0" w:space="0" w:color="auto"/>
            <w:right w:val="none" w:sz="0" w:space="0" w:color="auto"/>
          </w:divBdr>
        </w:div>
        <w:div w:id="1612399882">
          <w:marLeft w:val="0"/>
          <w:marRight w:val="0"/>
          <w:marTop w:val="0"/>
          <w:marBottom w:val="0"/>
          <w:divBdr>
            <w:top w:val="none" w:sz="0" w:space="0" w:color="auto"/>
            <w:left w:val="none" w:sz="0" w:space="0" w:color="auto"/>
            <w:bottom w:val="none" w:sz="0" w:space="0" w:color="auto"/>
            <w:right w:val="none" w:sz="0" w:space="0" w:color="auto"/>
          </w:divBdr>
        </w:div>
        <w:div w:id="1612399884">
          <w:marLeft w:val="0"/>
          <w:marRight w:val="0"/>
          <w:marTop w:val="0"/>
          <w:marBottom w:val="0"/>
          <w:divBdr>
            <w:top w:val="none" w:sz="0" w:space="0" w:color="auto"/>
            <w:left w:val="none" w:sz="0" w:space="0" w:color="auto"/>
            <w:bottom w:val="none" w:sz="0" w:space="0" w:color="auto"/>
            <w:right w:val="none" w:sz="0" w:space="0" w:color="auto"/>
          </w:divBdr>
        </w:div>
        <w:div w:id="1612399885">
          <w:marLeft w:val="0"/>
          <w:marRight w:val="0"/>
          <w:marTop w:val="0"/>
          <w:marBottom w:val="0"/>
          <w:divBdr>
            <w:top w:val="none" w:sz="0" w:space="0" w:color="auto"/>
            <w:left w:val="none" w:sz="0" w:space="0" w:color="auto"/>
            <w:bottom w:val="none" w:sz="0" w:space="0" w:color="auto"/>
            <w:right w:val="none" w:sz="0" w:space="0" w:color="auto"/>
          </w:divBdr>
        </w:div>
        <w:div w:id="1612399889">
          <w:marLeft w:val="0"/>
          <w:marRight w:val="0"/>
          <w:marTop w:val="0"/>
          <w:marBottom w:val="0"/>
          <w:divBdr>
            <w:top w:val="none" w:sz="0" w:space="0" w:color="auto"/>
            <w:left w:val="none" w:sz="0" w:space="0" w:color="auto"/>
            <w:bottom w:val="none" w:sz="0" w:space="0" w:color="auto"/>
            <w:right w:val="none" w:sz="0" w:space="0" w:color="auto"/>
          </w:divBdr>
        </w:div>
        <w:div w:id="1612399893">
          <w:marLeft w:val="0"/>
          <w:marRight w:val="0"/>
          <w:marTop w:val="0"/>
          <w:marBottom w:val="0"/>
          <w:divBdr>
            <w:top w:val="none" w:sz="0" w:space="0" w:color="auto"/>
            <w:left w:val="none" w:sz="0" w:space="0" w:color="auto"/>
            <w:bottom w:val="none" w:sz="0" w:space="0" w:color="auto"/>
            <w:right w:val="none" w:sz="0" w:space="0" w:color="auto"/>
          </w:divBdr>
        </w:div>
        <w:div w:id="1612399897">
          <w:marLeft w:val="0"/>
          <w:marRight w:val="0"/>
          <w:marTop w:val="0"/>
          <w:marBottom w:val="0"/>
          <w:divBdr>
            <w:top w:val="none" w:sz="0" w:space="0" w:color="auto"/>
            <w:left w:val="none" w:sz="0" w:space="0" w:color="auto"/>
            <w:bottom w:val="none" w:sz="0" w:space="0" w:color="auto"/>
            <w:right w:val="none" w:sz="0" w:space="0" w:color="auto"/>
          </w:divBdr>
        </w:div>
        <w:div w:id="1612399899">
          <w:marLeft w:val="0"/>
          <w:marRight w:val="0"/>
          <w:marTop w:val="0"/>
          <w:marBottom w:val="0"/>
          <w:divBdr>
            <w:top w:val="none" w:sz="0" w:space="0" w:color="auto"/>
            <w:left w:val="none" w:sz="0" w:space="0" w:color="auto"/>
            <w:bottom w:val="none" w:sz="0" w:space="0" w:color="auto"/>
            <w:right w:val="none" w:sz="0" w:space="0" w:color="auto"/>
          </w:divBdr>
        </w:div>
        <w:div w:id="1612399901">
          <w:marLeft w:val="0"/>
          <w:marRight w:val="0"/>
          <w:marTop w:val="0"/>
          <w:marBottom w:val="0"/>
          <w:divBdr>
            <w:top w:val="none" w:sz="0" w:space="0" w:color="auto"/>
            <w:left w:val="none" w:sz="0" w:space="0" w:color="auto"/>
            <w:bottom w:val="none" w:sz="0" w:space="0" w:color="auto"/>
            <w:right w:val="none" w:sz="0" w:space="0" w:color="auto"/>
          </w:divBdr>
        </w:div>
        <w:div w:id="1612399903">
          <w:marLeft w:val="0"/>
          <w:marRight w:val="0"/>
          <w:marTop w:val="0"/>
          <w:marBottom w:val="0"/>
          <w:divBdr>
            <w:top w:val="none" w:sz="0" w:space="0" w:color="auto"/>
            <w:left w:val="none" w:sz="0" w:space="0" w:color="auto"/>
            <w:bottom w:val="none" w:sz="0" w:space="0" w:color="auto"/>
            <w:right w:val="none" w:sz="0" w:space="0" w:color="auto"/>
          </w:divBdr>
        </w:div>
        <w:div w:id="1612399904">
          <w:marLeft w:val="0"/>
          <w:marRight w:val="0"/>
          <w:marTop w:val="0"/>
          <w:marBottom w:val="0"/>
          <w:divBdr>
            <w:top w:val="none" w:sz="0" w:space="0" w:color="auto"/>
            <w:left w:val="none" w:sz="0" w:space="0" w:color="auto"/>
            <w:bottom w:val="none" w:sz="0" w:space="0" w:color="auto"/>
            <w:right w:val="none" w:sz="0" w:space="0" w:color="auto"/>
          </w:divBdr>
        </w:div>
        <w:div w:id="1612399905">
          <w:marLeft w:val="0"/>
          <w:marRight w:val="0"/>
          <w:marTop w:val="0"/>
          <w:marBottom w:val="0"/>
          <w:divBdr>
            <w:top w:val="none" w:sz="0" w:space="0" w:color="auto"/>
            <w:left w:val="none" w:sz="0" w:space="0" w:color="auto"/>
            <w:bottom w:val="none" w:sz="0" w:space="0" w:color="auto"/>
            <w:right w:val="none" w:sz="0" w:space="0" w:color="auto"/>
          </w:divBdr>
        </w:div>
        <w:div w:id="1612399906">
          <w:marLeft w:val="0"/>
          <w:marRight w:val="0"/>
          <w:marTop w:val="0"/>
          <w:marBottom w:val="0"/>
          <w:divBdr>
            <w:top w:val="none" w:sz="0" w:space="0" w:color="auto"/>
            <w:left w:val="none" w:sz="0" w:space="0" w:color="auto"/>
            <w:bottom w:val="none" w:sz="0" w:space="0" w:color="auto"/>
            <w:right w:val="none" w:sz="0" w:space="0" w:color="auto"/>
          </w:divBdr>
        </w:div>
        <w:div w:id="1612399907">
          <w:marLeft w:val="0"/>
          <w:marRight w:val="0"/>
          <w:marTop w:val="0"/>
          <w:marBottom w:val="0"/>
          <w:divBdr>
            <w:top w:val="none" w:sz="0" w:space="0" w:color="auto"/>
            <w:left w:val="none" w:sz="0" w:space="0" w:color="auto"/>
            <w:bottom w:val="none" w:sz="0" w:space="0" w:color="auto"/>
            <w:right w:val="none" w:sz="0" w:space="0" w:color="auto"/>
          </w:divBdr>
        </w:div>
        <w:div w:id="1612399908">
          <w:marLeft w:val="0"/>
          <w:marRight w:val="0"/>
          <w:marTop w:val="0"/>
          <w:marBottom w:val="0"/>
          <w:divBdr>
            <w:top w:val="none" w:sz="0" w:space="0" w:color="auto"/>
            <w:left w:val="none" w:sz="0" w:space="0" w:color="auto"/>
            <w:bottom w:val="none" w:sz="0" w:space="0" w:color="auto"/>
            <w:right w:val="none" w:sz="0" w:space="0" w:color="auto"/>
          </w:divBdr>
        </w:div>
        <w:div w:id="1612399909">
          <w:marLeft w:val="0"/>
          <w:marRight w:val="0"/>
          <w:marTop w:val="0"/>
          <w:marBottom w:val="0"/>
          <w:divBdr>
            <w:top w:val="none" w:sz="0" w:space="0" w:color="auto"/>
            <w:left w:val="none" w:sz="0" w:space="0" w:color="auto"/>
            <w:bottom w:val="none" w:sz="0" w:space="0" w:color="auto"/>
            <w:right w:val="none" w:sz="0" w:space="0" w:color="auto"/>
          </w:divBdr>
        </w:div>
        <w:div w:id="1612399914">
          <w:marLeft w:val="0"/>
          <w:marRight w:val="0"/>
          <w:marTop w:val="0"/>
          <w:marBottom w:val="0"/>
          <w:divBdr>
            <w:top w:val="none" w:sz="0" w:space="0" w:color="auto"/>
            <w:left w:val="none" w:sz="0" w:space="0" w:color="auto"/>
            <w:bottom w:val="none" w:sz="0" w:space="0" w:color="auto"/>
            <w:right w:val="none" w:sz="0" w:space="0" w:color="auto"/>
          </w:divBdr>
        </w:div>
        <w:div w:id="1612399915">
          <w:marLeft w:val="0"/>
          <w:marRight w:val="0"/>
          <w:marTop w:val="0"/>
          <w:marBottom w:val="0"/>
          <w:divBdr>
            <w:top w:val="none" w:sz="0" w:space="0" w:color="auto"/>
            <w:left w:val="none" w:sz="0" w:space="0" w:color="auto"/>
            <w:bottom w:val="none" w:sz="0" w:space="0" w:color="auto"/>
            <w:right w:val="none" w:sz="0" w:space="0" w:color="auto"/>
          </w:divBdr>
        </w:div>
        <w:div w:id="1612399916">
          <w:marLeft w:val="0"/>
          <w:marRight w:val="0"/>
          <w:marTop w:val="0"/>
          <w:marBottom w:val="0"/>
          <w:divBdr>
            <w:top w:val="none" w:sz="0" w:space="0" w:color="auto"/>
            <w:left w:val="none" w:sz="0" w:space="0" w:color="auto"/>
            <w:bottom w:val="none" w:sz="0" w:space="0" w:color="auto"/>
            <w:right w:val="none" w:sz="0" w:space="0" w:color="auto"/>
          </w:divBdr>
        </w:div>
        <w:div w:id="1612399917">
          <w:marLeft w:val="0"/>
          <w:marRight w:val="0"/>
          <w:marTop w:val="0"/>
          <w:marBottom w:val="0"/>
          <w:divBdr>
            <w:top w:val="none" w:sz="0" w:space="0" w:color="auto"/>
            <w:left w:val="none" w:sz="0" w:space="0" w:color="auto"/>
            <w:bottom w:val="none" w:sz="0" w:space="0" w:color="auto"/>
            <w:right w:val="none" w:sz="0" w:space="0" w:color="auto"/>
          </w:divBdr>
        </w:div>
        <w:div w:id="1612399918">
          <w:marLeft w:val="0"/>
          <w:marRight w:val="0"/>
          <w:marTop w:val="0"/>
          <w:marBottom w:val="0"/>
          <w:divBdr>
            <w:top w:val="none" w:sz="0" w:space="0" w:color="auto"/>
            <w:left w:val="none" w:sz="0" w:space="0" w:color="auto"/>
            <w:bottom w:val="none" w:sz="0" w:space="0" w:color="auto"/>
            <w:right w:val="none" w:sz="0" w:space="0" w:color="auto"/>
          </w:divBdr>
        </w:div>
        <w:div w:id="1612399920">
          <w:marLeft w:val="0"/>
          <w:marRight w:val="0"/>
          <w:marTop w:val="0"/>
          <w:marBottom w:val="0"/>
          <w:divBdr>
            <w:top w:val="none" w:sz="0" w:space="0" w:color="auto"/>
            <w:left w:val="none" w:sz="0" w:space="0" w:color="auto"/>
            <w:bottom w:val="none" w:sz="0" w:space="0" w:color="auto"/>
            <w:right w:val="none" w:sz="0" w:space="0" w:color="auto"/>
          </w:divBdr>
        </w:div>
        <w:div w:id="1612399928">
          <w:marLeft w:val="0"/>
          <w:marRight w:val="0"/>
          <w:marTop w:val="0"/>
          <w:marBottom w:val="0"/>
          <w:divBdr>
            <w:top w:val="none" w:sz="0" w:space="0" w:color="auto"/>
            <w:left w:val="none" w:sz="0" w:space="0" w:color="auto"/>
            <w:bottom w:val="none" w:sz="0" w:space="0" w:color="auto"/>
            <w:right w:val="none" w:sz="0" w:space="0" w:color="auto"/>
          </w:divBdr>
        </w:div>
        <w:div w:id="1612399929">
          <w:marLeft w:val="0"/>
          <w:marRight w:val="0"/>
          <w:marTop w:val="0"/>
          <w:marBottom w:val="0"/>
          <w:divBdr>
            <w:top w:val="none" w:sz="0" w:space="0" w:color="auto"/>
            <w:left w:val="none" w:sz="0" w:space="0" w:color="auto"/>
            <w:bottom w:val="none" w:sz="0" w:space="0" w:color="auto"/>
            <w:right w:val="none" w:sz="0" w:space="0" w:color="auto"/>
          </w:divBdr>
        </w:div>
        <w:div w:id="1612399931">
          <w:marLeft w:val="0"/>
          <w:marRight w:val="0"/>
          <w:marTop w:val="0"/>
          <w:marBottom w:val="0"/>
          <w:divBdr>
            <w:top w:val="none" w:sz="0" w:space="0" w:color="auto"/>
            <w:left w:val="none" w:sz="0" w:space="0" w:color="auto"/>
            <w:bottom w:val="none" w:sz="0" w:space="0" w:color="auto"/>
            <w:right w:val="none" w:sz="0" w:space="0" w:color="auto"/>
          </w:divBdr>
        </w:div>
        <w:div w:id="1612399932">
          <w:marLeft w:val="0"/>
          <w:marRight w:val="0"/>
          <w:marTop w:val="0"/>
          <w:marBottom w:val="0"/>
          <w:divBdr>
            <w:top w:val="none" w:sz="0" w:space="0" w:color="auto"/>
            <w:left w:val="none" w:sz="0" w:space="0" w:color="auto"/>
            <w:bottom w:val="none" w:sz="0" w:space="0" w:color="auto"/>
            <w:right w:val="none" w:sz="0" w:space="0" w:color="auto"/>
          </w:divBdr>
        </w:div>
        <w:div w:id="1612399933">
          <w:marLeft w:val="0"/>
          <w:marRight w:val="0"/>
          <w:marTop w:val="0"/>
          <w:marBottom w:val="0"/>
          <w:divBdr>
            <w:top w:val="none" w:sz="0" w:space="0" w:color="auto"/>
            <w:left w:val="none" w:sz="0" w:space="0" w:color="auto"/>
            <w:bottom w:val="none" w:sz="0" w:space="0" w:color="auto"/>
            <w:right w:val="none" w:sz="0" w:space="0" w:color="auto"/>
          </w:divBdr>
        </w:div>
        <w:div w:id="1612399936">
          <w:marLeft w:val="0"/>
          <w:marRight w:val="0"/>
          <w:marTop w:val="0"/>
          <w:marBottom w:val="0"/>
          <w:divBdr>
            <w:top w:val="none" w:sz="0" w:space="0" w:color="auto"/>
            <w:left w:val="none" w:sz="0" w:space="0" w:color="auto"/>
            <w:bottom w:val="none" w:sz="0" w:space="0" w:color="auto"/>
            <w:right w:val="none" w:sz="0" w:space="0" w:color="auto"/>
          </w:divBdr>
        </w:div>
        <w:div w:id="1612399937">
          <w:marLeft w:val="0"/>
          <w:marRight w:val="0"/>
          <w:marTop w:val="0"/>
          <w:marBottom w:val="0"/>
          <w:divBdr>
            <w:top w:val="none" w:sz="0" w:space="0" w:color="auto"/>
            <w:left w:val="none" w:sz="0" w:space="0" w:color="auto"/>
            <w:bottom w:val="none" w:sz="0" w:space="0" w:color="auto"/>
            <w:right w:val="none" w:sz="0" w:space="0" w:color="auto"/>
          </w:divBdr>
        </w:div>
        <w:div w:id="1612399939">
          <w:marLeft w:val="0"/>
          <w:marRight w:val="0"/>
          <w:marTop w:val="0"/>
          <w:marBottom w:val="0"/>
          <w:divBdr>
            <w:top w:val="none" w:sz="0" w:space="0" w:color="auto"/>
            <w:left w:val="none" w:sz="0" w:space="0" w:color="auto"/>
            <w:bottom w:val="none" w:sz="0" w:space="0" w:color="auto"/>
            <w:right w:val="none" w:sz="0" w:space="0" w:color="auto"/>
          </w:divBdr>
        </w:div>
        <w:div w:id="1612399944">
          <w:marLeft w:val="0"/>
          <w:marRight w:val="0"/>
          <w:marTop w:val="0"/>
          <w:marBottom w:val="0"/>
          <w:divBdr>
            <w:top w:val="none" w:sz="0" w:space="0" w:color="auto"/>
            <w:left w:val="none" w:sz="0" w:space="0" w:color="auto"/>
            <w:bottom w:val="none" w:sz="0" w:space="0" w:color="auto"/>
            <w:right w:val="none" w:sz="0" w:space="0" w:color="auto"/>
          </w:divBdr>
        </w:div>
        <w:div w:id="1612399945">
          <w:marLeft w:val="0"/>
          <w:marRight w:val="0"/>
          <w:marTop w:val="0"/>
          <w:marBottom w:val="0"/>
          <w:divBdr>
            <w:top w:val="none" w:sz="0" w:space="0" w:color="auto"/>
            <w:left w:val="none" w:sz="0" w:space="0" w:color="auto"/>
            <w:bottom w:val="none" w:sz="0" w:space="0" w:color="auto"/>
            <w:right w:val="none" w:sz="0" w:space="0" w:color="auto"/>
          </w:divBdr>
        </w:div>
        <w:div w:id="1612399947">
          <w:marLeft w:val="0"/>
          <w:marRight w:val="0"/>
          <w:marTop w:val="0"/>
          <w:marBottom w:val="0"/>
          <w:divBdr>
            <w:top w:val="none" w:sz="0" w:space="0" w:color="auto"/>
            <w:left w:val="none" w:sz="0" w:space="0" w:color="auto"/>
            <w:bottom w:val="none" w:sz="0" w:space="0" w:color="auto"/>
            <w:right w:val="none" w:sz="0" w:space="0" w:color="auto"/>
          </w:divBdr>
        </w:div>
        <w:div w:id="1612399951">
          <w:marLeft w:val="0"/>
          <w:marRight w:val="0"/>
          <w:marTop w:val="0"/>
          <w:marBottom w:val="0"/>
          <w:divBdr>
            <w:top w:val="none" w:sz="0" w:space="0" w:color="auto"/>
            <w:left w:val="none" w:sz="0" w:space="0" w:color="auto"/>
            <w:bottom w:val="none" w:sz="0" w:space="0" w:color="auto"/>
            <w:right w:val="none" w:sz="0" w:space="0" w:color="auto"/>
          </w:divBdr>
        </w:div>
        <w:div w:id="1612399953">
          <w:marLeft w:val="0"/>
          <w:marRight w:val="0"/>
          <w:marTop w:val="0"/>
          <w:marBottom w:val="0"/>
          <w:divBdr>
            <w:top w:val="none" w:sz="0" w:space="0" w:color="auto"/>
            <w:left w:val="none" w:sz="0" w:space="0" w:color="auto"/>
            <w:bottom w:val="none" w:sz="0" w:space="0" w:color="auto"/>
            <w:right w:val="none" w:sz="0" w:space="0" w:color="auto"/>
          </w:divBdr>
        </w:div>
        <w:div w:id="1612399956">
          <w:marLeft w:val="0"/>
          <w:marRight w:val="0"/>
          <w:marTop w:val="0"/>
          <w:marBottom w:val="0"/>
          <w:divBdr>
            <w:top w:val="none" w:sz="0" w:space="0" w:color="auto"/>
            <w:left w:val="none" w:sz="0" w:space="0" w:color="auto"/>
            <w:bottom w:val="none" w:sz="0" w:space="0" w:color="auto"/>
            <w:right w:val="none" w:sz="0" w:space="0" w:color="auto"/>
          </w:divBdr>
        </w:div>
        <w:div w:id="1612399958">
          <w:marLeft w:val="0"/>
          <w:marRight w:val="0"/>
          <w:marTop w:val="0"/>
          <w:marBottom w:val="0"/>
          <w:divBdr>
            <w:top w:val="none" w:sz="0" w:space="0" w:color="auto"/>
            <w:left w:val="none" w:sz="0" w:space="0" w:color="auto"/>
            <w:bottom w:val="none" w:sz="0" w:space="0" w:color="auto"/>
            <w:right w:val="none" w:sz="0" w:space="0" w:color="auto"/>
          </w:divBdr>
        </w:div>
        <w:div w:id="1612399959">
          <w:marLeft w:val="0"/>
          <w:marRight w:val="0"/>
          <w:marTop w:val="0"/>
          <w:marBottom w:val="0"/>
          <w:divBdr>
            <w:top w:val="none" w:sz="0" w:space="0" w:color="auto"/>
            <w:left w:val="none" w:sz="0" w:space="0" w:color="auto"/>
            <w:bottom w:val="none" w:sz="0" w:space="0" w:color="auto"/>
            <w:right w:val="none" w:sz="0" w:space="0" w:color="auto"/>
          </w:divBdr>
        </w:div>
        <w:div w:id="1612399962">
          <w:marLeft w:val="0"/>
          <w:marRight w:val="0"/>
          <w:marTop w:val="0"/>
          <w:marBottom w:val="0"/>
          <w:divBdr>
            <w:top w:val="none" w:sz="0" w:space="0" w:color="auto"/>
            <w:left w:val="none" w:sz="0" w:space="0" w:color="auto"/>
            <w:bottom w:val="none" w:sz="0" w:space="0" w:color="auto"/>
            <w:right w:val="none" w:sz="0" w:space="0" w:color="auto"/>
          </w:divBdr>
        </w:div>
        <w:div w:id="1612399963">
          <w:marLeft w:val="0"/>
          <w:marRight w:val="0"/>
          <w:marTop w:val="0"/>
          <w:marBottom w:val="0"/>
          <w:divBdr>
            <w:top w:val="none" w:sz="0" w:space="0" w:color="auto"/>
            <w:left w:val="none" w:sz="0" w:space="0" w:color="auto"/>
            <w:bottom w:val="none" w:sz="0" w:space="0" w:color="auto"/>
            <w:right w:val="none" w:sz="0" w:space="0" w:color="auto"/>
          </w:divBdr>
        </w:div>
        <w:div w:id="1612399964">
          <w:marLeft w:val="0"/>
          <w:marRight w:val="0"/>
          <w:marTop w:val="0"/>
          <w:marBottom w:val="0"/>
          <w:divBdr>
            <w:top w:val="none" w:sz="0" w:space="0" w:color="auto"/>
            <w:left w:val="none" w:sz="0" w:space="0" w:color="auto"/>
            <w:bottom w:val="none" w:sz="0" w:space="0" w:color="auto"/>
            <w:right w:val="none" w:sz="0" w:space="0" w:color="auto"/>
          </w:divBdr>
        </w:div>
        <w:div w:id="1612399965">
          <w:marLeft w:val="0"/>
          <w:marRight w:val="0"/>
          <w:marTop w:val="0"/>
          <w:marBottom w:val="0"/>
          <w:divBdr>
            <w:top w:val="none" w:sz="0" w:space="0" w:color="auto"/>
            <w:left w:val="none" w:sz="0" w:space="0" w:color="auto"/>
            <w:bottom w:val="none" w:sz="0" w:space="0" w:color="auto"/>
            <w:right w:val="none" w:sz="0" w:space="0" w:color="auto"/>
          </w:divBdr>
        </w:div>
        <w:div w:id="1612399969">
          <w:marLeft w:val="0"/>
          <w:marRight w:val="0"/>
          <w:marTop w:val="0"/>
          <w:marBottom w:val="0"/>
          <w:divBdr>
            <w:top w:val="none" w:sz="0" w:space="0" w:color="auto"/>
            <w:left w:val="none" w:sz="0" w:space="0" w:color="auto"/>
            <w:bottom w:val="none" w:sz="0" w:space="0" w:color="auto"/>
            <w:right w:val="none" w:sz="0" w:space="0" w:color="auto"/>
          </w:divBdr>
        </w:div>
        <w:div w:id="1612399970">
          <w:marLeft w:val="0"/>
          <w:marRight w:val="0"/>
          <w:marTop w:val="0"/>
          <w:marBottom w:val="0"/>
          <w:divBdr>
            <w:top w:val="none" w:sz="0" w:space="0" w:color="auto"/>
            <w:left w:val="none" w:sz="0" w:space="0" w:color="auto"/>
            <w:bottom w:val="none" w:sz="0" w:space="0" w:color="auto"/>
            <w:right w:val="none" w:sz="0" w:space="0" w:color="auto"/>
          </w:divBdr>
        </w:div>
        <w:div w:id="1612399972">
          <w:marLeft w:val="0"/>
          <w:marRight w:val="0"/>
          <w:marTop w:val="0"/>
          <w:marBottom w:val="0"/>
          <w:divBdr>
            <w:top w:val="none" w:sz="0" w:space="0" w:color="auto"/>
            <w:left w:val="none" w:sz="0" w:space="0" w:color="auto"/>
            <w:bottom w:val="none" w:sz="0" w:space="0" w:color="auto"/>
            <w:right w:val="none" w:sz="0" w:space="0" w:color="auto"/>
          </w:divBdr>
        </w:div>
        <w:div w:id="1612399974">
          <w:marLeft w:val="0"/>
          <w:marRight w:val="0"/>
          <w:marTop w:val="0"/>
          <w:marBottom w:val="0"/>
          <w:divBdr>
            <w:top w:val="none" w:sz="0" w:space="0" w:color="auto"/>
            <w:left w:val="none" w:sz="0" w:space="0" w:color="auto"/>
            <w:bottom w:val="none" w:sz="0" w:space="0" w:color="auto"/>
            <w:right w:val="none" w:sz="0" w:space="0" w:color="auto"/>
          </w:divBdr>
        </w:div>
        <w:div w:id="1612399975">
          <w:marLeft w:val="0"/>
          <w:marRight w:val="0"/>
          <w:marTop w:val="0"/>
          <w:marBottom w:val="0"/>
          <w:divBdr>
            <w:top w:val="none" w:sz="0" w:space="0" w:color="auto"/>
            <w:left w:val="none" w:sz="0" w:space="0" w:color="auto"/>
            <w:bottom w:val="none" w:sz="0" w:space="0" w:color="auto"/>
            <w:right w:val="none" w:sz="0" w:space="0" w:color="auto"/>
          </w:divBdr>
        </w:div>
        <w:div w:id="1612399976">
          <w:marLeft w:val="0"/>
          <w:marRight w:val="0"/>
          <w:marTop w:val="0"/>
          <w:marBottom w:val="0"/>
          <w:divBdr>
            <w:top w:val="none" w:sz="0" w:space="0" w:color="auto"/>
            <w:left w:val="none" w:sz="0" w:space="0" w:color="auto"/>
            <w:bottom w:val="none" w:sz="0" w:space="0" w:color="auto"/>
            <w:right w:val="none" w:sz="0" w:space="0" w:color="auto"/>
          </w:divBdr>
        </w:div>
        <w:div w:id="1612399978">
          <w:marLeft w:val="0"/>
          <w:marRight w:val="0"/>
          <w:marTop w:val="0"/>
          <w:marBottom w:val="0"/>
          <w:divBdr>
            <w:top w:val="none" w:sz="0" w:space="0" w:color="auto"/>
            <w:left w:val="none" w:sz="0" w:space="0" w:color="auto"/>
            <w:bottom w:val="none" w:sz="0" w:space="0" w:color="auto"/>
            <w:right w:val="none" w:sz="0" w:space="0" w:color="auto"/>
          </w:divBdr>
        </w:div>
        <w:div w:id="1612399984">
          <w:marLeft w:val="0"/>
          <w:marRight w:val="0"/>
          <w:marTop w:val="0"/>
          <w:marBottom w:val="0"/>
          <w:divBdr>
            <w:top w:val="none" w:sz="0" w:space="0" w:color="auto"/>
            <w:left w:val="none" w:sz="0" w:space="0" w:color="auto"/>
            <w:bottom w:val="none" w:sz="0" w:space="0" w:color="auto"/>
            <w:right w:val="none" w:sz="0" w:space="0" w:color="auto"/>
          </w:divBdr>
        </w:div>
        <w:div w:id="1612399985">
          <w:marLeft w:val="0"/>
          <w:marRight w:val="0"/>
          <w:marTop w:val="0"/>
          <w:marBottom w:val="0"/>
          <w:divBdr>
            <w:top w:val="none" w:sz="0" w:space="0" w:color="auto"/>
            <w:left w:val="none" w:sz="0" w:space="0" w:color="auto"/>
            <w:bottom w:val="none" w:sz="0" w:space="0" w:color="auto"/>
            <w:right w:val="none" w:sz="0" w:space="0" w:color="auto"/>
          </w:divBdr>
        </w:div>
        <w:div w:id="1612399986">
          <w:marLeft w:val="0"/>
          <w:marRight w:val="0"/>
          <w:marTop w:val="0"/>
          <w:marBottom w:val="0"/>
          <w:divBdr>
            <w:top w:val="none" w:sz="0" w:space="0" w:color="auto"/>
            <w:left w:val="none" w:sz="0" w:space="0" w:color="auto"/>
            <w:bottom w:val="none" w:sz="0" w:space="0" w:color="auto"/>
            <w:right w:val="none" w:sz="0" w:space="0" w:color="auto"/>
          </w:divBdr>
        </w:div>
        <w:div w:id="1612399987">
          <w:marLeft w:val="0"/>
          <w:marRight w:val="0"/>
          <w:marTop w:val="0"/>
          <w:marBottom w:val="0"/>
          <w:divBdr>
            <w:top w:val="none" w:sz="0" w:space="0" w:color="auto"/>
            <w:left w:val="none" w:sz="0" w:space="0" w:color="auto"/>
            <w:bottom w:val="none" w:sz="0" w:space="0" w:color="auto"/>
            <w:right w:val="none" w:sz="0" w:space="0" w:color="auto"/>
          </w:divBdr>
        </w:div>
        <w:div w:id="1612399988">
          <w:marLeft w:val="0"/>
          <w:marRight w:val="0"/>
          <w:marTop w:val="0"/>
          <w:marBottom w:val="0"/>
          <w:divBdr>
            <w:top w:val="none" w:sz="0" w:space="0" w:color="auto"/>
            <w:left w:val="none" w:sz="0" w:space="0" w:color="auto"/>
            <w:bottom w:val="none" w:sz="0" w:space="0" w:color="auto"/>
            <w:right w:val="none" w:sz="0" w:space="0" w:color="auto"/>
          </w:divBdr>
        </w:div>
        <w:div w:id="1612399989">
          <w:marLeft w:val="0"/>
          <w:marRight w:val="0"/>
          <w:marTop w:val="0"/>
          <w:marBottom w:val="0"/>
          <w:divBdr>
            <w:top w:val="none" w:sz="0" w:space="0" w:color="auto"/>
            <w:left w:val="none" w:sz="0" w:space="0" w:color="auto"/>
            <w:bottom w:val="none" w:sz="0" w:space="0" w:color="auto"/>
            <w:right w:val="none" w:sz="0" w:space="0" w:color="auto"/>
          </w:divBdr>
        </w:div>
        <w:div w:id="1612399991">
          <w:marLeft w:val="0"/>
          <w:marRight w:val="0"/>
          <w:marTop w:val="0"/>
          <w:marBottom w:val="0"/>
          <w:divBdr>
            <w:top w:val="none" w:sz="0" w:space="0" w:color="auto"/>
            <w:left w:val="none" w:sz="0" w:space="0" w:color="auto"/>
            <w:bottom w:val="none" w:sz="0" w:space="0" w:color="auto"/>
            <w:right w:val="none" w:sz="0" w:space="0" w:color="auto"/>
          </w:divBdr>
        </w:div>
        <w:div w:id="1612399993">
          <w:marLeft w:val="0"/>
          <w:marRight w:val="0"/>
          <w:marTop w:val="0"/>
          <w:marBottom w:val="0"/>
          <w:divBdr>
            <w:top w:val="none" w:sz="0" w:space="0" w:color="auto"/>
            <w:left w:val="none" w:sz="0" w:space="0" w:color="auto"/>
            <w:bottom w:val="none" w:sz="0" w:space="0" w:color="auto"/>
            <w:right w:val="none" w:sz="0" w:space="0" w:color="auto"/>
          </w:divBdr>
        </w:div>
        <w:div w:id="1612399997">
          <w:marLeft w:val="0"/>
          <w:marRight w:val="0"/>
          <w:marTop w:val="0"/>
          <w:marBottom w:val="0"/>
          <w:divBdr>
            <w:top w:val="none" w:sz="0" w:space="0" w:color="auto"/>
            <w:left w:val="none" w:sz="0" w:space="0" w:color="auto"/>
            <w:bottom w:val="none" w:sz="0" w:space="0" w:color="auto"/>
            <w:right w:val="none" w:sz="0" w:space="0" w:color="auto"/>
          </w:divBdr>
        </w:div>
        <w:div w:id="1612399999">
          <w:marLeft w:val="0"/>
          <w:marRight w:val="0"/>
          <w:marTop w:val="0"/>
          <w:marBottom w:val="0"/>
          <w:divBdr>
            <w:top w:val="none" w:sz="0" w:space="0" w:color="auto"/>
            <w:left w:val="none" w:sz="0" w:space="0" w:color="auto"/>
            <w:bottom w:val="none" w:sz="0" w:space="0" w:color="auto"/>
            <w:right w:val="none" w:sz="0" w:space="0" w:color="auto"/>
          </w:divBdr>
        </w:div>
        <w:div w:id="1612400001">
          <w:marLeft w:val="0"/>
          <w:marRight w:val="0"/>
          <w:marTop w:val="0"/>
          <w:marBottom w:val="0"/>
          <w:divBdr>
            <w:top w:val="none" w:sz="0" w:space="0" w:color="auto"/>
            <w:left w:val="none" w:sz="0" w:space="0" w:color="auto"/>
            <w:bottom w:val="none" w:sz="0" w:space="0" w:color="auto"/>
            <w:right w:val="none" w:sz="0" w:space="0" w:color="auto"/>
          </w:divBdr>
        </w:div>
        <w:div w:id="1612400003">
          <w:marLeft w:val="0"/>
          <w:marRight w:val="0"/>
          <w:marTop w:val="0"/>
          <w:marBottom w:val="0"/>
          <w:divBdr>
            <w:top w:val="none" w:sz="0" w:space="0" w:color="auto"/>
            <w:left w:val="none" w:sz="0" w:space="0" w:color="auto"/>
            <w:bottom w:val="none" w:sz="0" w:space="0" w:color="auto"/>
            <w:right w:val="none" w:sz="0" w:space="0" w:color="auto"/>
          </w:divBdr>
        </w:div>
        <w:div w:id="1612400004">
          <w:marLeft w:val="0"/>
          <w:marRight w:val="0"/>
          <w:marTop w:val="0"/>
          <w:marBottom w:val="0"/>
          <w:divBdr>
            <w:top w:val="none" w:sz="0" w:space="0" w:color="auto"/>
            <w:left w:val="none" w:sz="0" w:space="0" w:color="auto"/>
            <w:bottom w:val="none" w:sz="0" w:space="0" w:color="auto"/>
            <w:right w:val="none" w:sz="0" w:space="0" w:color="auto"/>
          </w:divBdr>
        </w:div>
        <w:div w:id="1612400008">
          <w:marLeft w:val="0"/>
          <w:marRight w:val="0"/>
          <w:marTop w:val="0"/>
          <w:marBottom w:val="0"/>
          <w:divBdr>
            <w:top w:val="none" w:sz="0" w:space="0" w:color="auto"/>
            <w:left w:val="none" w:sz="0" w:space="0" w:color="auto"/>
            <w:bottom w:val="none" w:sz="0" w:space="0" w:color="auto"/>
            <w:right w:val="none" w:sz="0" w:space="0" w:color="auto"/>
          </w:divBdr>
        </w:div>
        <w:div w:id="1612400009">
          <w:marLeft w:val="0"/>
          <w:marRight w:val="0"/>
          <w:marTop w:val="0"/>
          <w:marBottom w:val="0"/>
          <w:divBdr>
            <w:top w:val="none" w:sz="0" w:space="0" w:color="auto"/>
            <w:left w:val="none" w:sz="0" w:space="0" w:color="auto"/>
            <w:bottom w:val="none" w:sz="0" w:space="0" w:color="auto"/>
            <w:right w:val="none" w:sz="0" w:space="0" w:color="auto"/>
          </w:divBdr>
        </w:div>
        <w:div w:id="1612400011">
          <w:marLeft w:val="0"/>
          <w:marRight w:val="0"/>
          <w:marTop w:val="0"/>
          <w:marBottom w:val="0"/>
          <w:divBdr>
            <w:top w:val="none" w:sz="0" w:space="0" w:color="auto"/>
            <w:left w:val="none" w:sz="0" w:space="0" w:color="auto"/>
            <w:bottom w:val="none" w:sz="0" w:space="0" w:color="auto"/>
            <w:right w:val="none" w:sz="0" w:space="0" w:color="auto"/>
          </w:divBdr>
        </w:div>
        <w:div w:id="1612400012">
          <w:marLeft w:val="0"/>
          <w:marRight w:val="0"/>
          <w:marTop w:val="0"/>
          <w:marBottom w:val="0"/>
          <w:divBdr>
            <w:top w:val="none" w:sz="0" w:space="0" w:color="auto"/>
            <w:left w:val="none" w:sz="0" w:space="0" w:color="auto"/>
            <w:bottom w:val="none" w:sz="0" w:space="0" w:color="auto"/>
            <w:right w:val="none" w:sz="0" w:space="0" w:color="auto"/>
          </w:divBdr>
        </w:div>
        <w:div w:id="1612400013">
          <w:marLeft w:val="0"/>
          <w:marRight w:val="0"/>
          <w:marTop w:val="0"/>
          <w:marBottom w:val="0"/>
          <w:divBdr>
            <w:top w:val="none" w:sz="0" w:space="0" w:color="auto"/>
            <w:left w:val="none" w:sz="0" w:space="0" w:color="auto"/>
            <w:bottom w:val="none" w:sz="0" w:space="0" w:color="auto"/>
            <w:right w:val="none" w:sz="0" w:space="0" w:color="auto"/>
          </w:divBdr>
        </w:div>
        <w:div w:id="1612400014">
          <w:marLeft w:val="0"/>
          <w:marRight w:val="0"/>
          <w:marTop w:val="0"/>
          <w:marBottom w:val="0"/>
          <w:divBdr>
            <w:top w:val="none" w:sz="0" w:space="0" w:color="auto"/>
            <w:left w:val="none" w:sz="0" w:space="0" w:color="auto"/>
            <w:bottom w:val="none" w:sz="0" w:space="0" w:color="auto"/>
            <w:right w:val="none" w:sz="0" w:space="0" w:color="auto"/>
          </w:divBdr>
        </w:div>
        <w:div w:id="1612400016">
          <w:marLeft w:val="0"/>
          <w:marRight w:val="0"/>
          <w:marTop w:val="0"/>
          <w:marBottom w:val="0"/>
          <w:divBdr>
            <w:top w:val="none" w:sz="0" w:space="0" w:color="auto"/>
            <w:left w:val="none" w:sz="0" w:space="0" w:color="auto"/>
            <w:bottom w:val="none" w:sz="0" w:space="0" w:color="auto"/>
            <w:right w:val="none" w:sz="0" w:space="0" w:color="auto"/>
          </w:divBdr>
        </w:div>
        <w:div w:id="1612400017">
          <w:marLeft w:val="0"/>
          <w:marRight w:val="0"/>
          <w:marTop w:val="0"/>
          <w:marBottom w:val="0"/>
          <w:divBdr>
            <w:top w:val="none" w:sz="0" w:space="0" w:color="auto"/>
            <w:left w:val="none" w:sz="0" w:space="0" w:color="auto"/>
            <w:bottom w:val="none" w:sz="0" w:space="0" w:color="auto"/>
            <w:right w:val="none" w:sz="0" w:space="0" w:color="auto"/>
          </w:divBdr>
        </w:div>
        <w:div w:id="1612400020">
          <w:marLeft w:val="0"/>
          <w:marRight w:val="0"/>
          <w:marTop w:val="0"/>
          <w:marBottom w:val="0"/>
          <w:divBdr>
            <w:top w:val="none" w:sz="0" w:space="0" w:color="auto"/>
            <w:left w:val="none" w:sz="0" w:space="0" w:color="auto"/>
            <w:bottom w:val="none" w:sz="0" w:space="0" w:color="auto"/>
            <w:right w:val="none" w:sz="0" w:space="0" w:color="auto"/>
          </w:divBdr>
        </w:div>
        <w:div w:id="1612400021">
          <w:marLeft w:val="0"/>
          <w:marRight w:val="0"/>
          <w:marTop w:val="0"/>
          <w:marBottom w:val="0"/>
          <w:divBdr>
            <w:top w:val="none" w:sz="0" w:space="0" w:color="auto"/>
            <w:left w:val="none" w:sz="0" w:space="0" w:color="auto"/>
            <w:bottom w:val="none" w:sz="0" w:space="0" w:color="auto"/>
            <w:right w:val="none" w:sz="0" w:space="0" w:color="auto"/>
          </w:divBdr>
        </w:div>
        <w:div w:id="1612400023">
          <w:marLeft w:val="0"/>
          <w:marRight w:val="0"/>
          <w:marTop w:val="0"/>
          <w:marBottom w:val="0"/>
          <w:divBdr>
            <w:top w:val="none" w:sz="0" w:space="0" w:color="auto"/>
            <w:left w:val="none" w:sz="0" w:space="0" w:color="auto"/>
            <w:bottom w:val="none" w:sz="0" w:space="0" w:color="auto"/>
            <w:right w:val="none" w:sz="0" w:space="0" w:color="auto"/>
          </w:divBdr>
        </w:div>
        <w:div w:id="1612400024">
          <w:marLeft w:val="0"/>
          <w:marRight w:val="0"/>
          <w:marTop w:val="0"/>
          <w:marBottom w:val="0"/>
          <w:divBdr>
            <w:top w:val="none" w:sz="0" w:space="0" w:color="auto"/>
            <w:left w:val="none" w:sz="0" w:space="0" w:color="auto"/>
            <w:bottom w:val="none" w:sz="0" w:space="0" w:color="auto"/>
            <w:right w:val="none" w:sz="0" w:space="0" w:color="auto"/>
          </w:divBdr>
        </w:div>
        <w:div w:id="1612400025">
          <w:marLeft w:val="0"/>
          <w:marRight w:val="0"/>
          <w:marTop w:val="0"/>
          <w:marBottom w:val="0"/>
          <w:divBdr>
            <w:top w:val="none" w:sz="0" w:space="0" w:color="auto"/>
            <w:left w:val="none" w:sz="0" w:space="0" w:color="auto"/>
            <w:bottom w:val="none" w:sz="0" w:space="0" w:color="auto"/>
            <w:right w:val="none" w:sz="0" w:space="0" w:color="auto"/>
          </w:divBdr>
        </w:div>
        <w:div w:id="1612400026">
          <w:marLeft w:val="0"/>
          <w:marRight w:val="0"/>
          <w:marTop w:val="0"/>
          <w:marBottom w:val="0"/>
          <w:divBdr>
            <w:top w:val="none" w:sz="0" w:space="0" w:color="auto"/>
            <w:left w:val="none" w:sz="0" w:space="0" w:color="auto"/>
            <w:bottom w:val="none" w:sz="0" w:space="0" w:color="auto"/>
            <w:right w:val="none" w:sz="0" w:space="0" w:color="auto"/>
          </w:divBdr>
        </w:div>
        <w:div w:id="1612400027">
          <w:marLeft w:val="0"/>
          <w:marRight w:val="0"/>
          <w:marTop w:val="0"/>
          <w:marBottom w:val="0"/>
          <w:divBdr>
            <w:top w:val="none" w:sz="0" w:space="0" w:color="auto"/>
            <w:left w:val="none" w:sz="0" w:space="0" w:color="auto"/>
            <w:bottom w:val="none" w:sz="0" w:space="0" w:color="auto"/>
            <w:right w:val="none" w:sz="0" w:space="0" w:color="auto"/>
          </w:divBdr>
        </w:div>
        <w:div w:id="1612400029">
          <w:marLeft w:val="0"/>
          <w:marRight w:val="0"/>
          <w:marTop w:val="0"/>
          <w:marBottom w:val="0"/>
          <w:divBdr>
            <w:top w:val="none" w:sz="0" w:space="0" w:color="auto"/>
            <w:left w:val="none" w:sz="0" w:space="0" w:color="auto"/>
            <w:bottom w:val="none" w:sz="0" w:space="0" w:color="auto"/>
            <w:right w:val="none" w:sz="0" w:space="0" w:color="auto"/>
          </w:divBdr>
        </w:div>
        <w:div w:id="1612400031">
          <w:marLeft w:val="0"/>
          <w:marRight w:val="0"/>
          <w:marTop w:val="0"/>
          <w:marBottom w:val="0"/>
          <w:divBdr>
            <w:top w:val="none" w:sz="0" w:space="0" w:color="auto"/>
            <w:left w:val="none" w:sz="0" w:space="0" w:color="auto"/>
            <w:bottom w:val="none" w:sz="0" w:space="0" w:color="auto"/>
            <w:right w:val="none" w:sz="0" w:space="0" w:color="auto"/>
          </w:divBdr>
        </w:div>
        <w:div w:id="1612400032">
          <w:marLeft w:val="0"/>
          <w:marRight w:val="0"/>
          <w:marTop w:val="0"/>
          <w:marBottom w:val="0"/>
          <w:divBdr>
            <w:top w:val="none" w:sz="0" w:space="0" w:color="auto"/>
            <w:left w:val="none" w:sz="0" w:space="0" w:color="auto"/>
            <w:bottom w:val="none" w:sz="0" w:space="0" w:color="auto"/>
            <w:right w:val="none" w:sz="0" w:space="0" w:color="auto"/>
          </w:divBdr>
        </w:div>
        <w:div w:id="1612400035">
          <w:marLeft w:val="0"/>
          <w:marRight w:val="0"/>
          <w:marTop w:val="0"/>
          <w:marBottom w:val="0"/>
          <w:divBdr>
            <w:top w:val="none" w:sz="0" w:space="0" w:color="auto"/>
            <w:left w:val="none" w:sz="0" w:space="0" w:color="auto"/>
            <w:bottom w:val="none" w:sz="0" w:space="0" w:color="auto"/>
            <w:right w:val="none" w:sz="0" w:space="0" w:color="auto"/>
          </w:divBdr>
        </w:div>
        <w:div w:id="1612400036">
          <w:marLeft w:val="0"/>
          <w:marRight w:val="0"/>
          <w:marTop w:val="0"/>
          <w:marBottom w:val="0"/>
          <w:divBdr>
            <w:top w:val="none" w:sz="0" w:space="0" w:color="auto"/>
            <w:left w:val="none" w:sz="0" w:space="0" w:color="auto"/>
            <w:bottom w:val="none" w:sz="0" w:space="0" w:color="auto"/>
            <w:right w:val="none" w:sz="0" w:space="0" w:color="auto"/>
          </w:divBdr>
        </w:div>
        <w:div w:id="1612400038">
          <w:marLeft w:val="0"/>
          <w:marRight w:val="0"/>
          <w:marTop w:val="0"/>
          <w:marBottom w:val="0"/>
          <w:divBdr>
            <w:top w:val="none" w:sz="0" w:space="0" w:color="auto"/>
            <w:left w:val="none" w:sz="0" w:space="0" w:color="auto"/>
            <w:bottom w:val="none" w:sz="0" w:space="0" w:color="auto"/>
            <w:right w:val="none" w:sz="0" w:space="0" w:color="auto"/>
          </w:divBdr>
        </w:div>
        <w:div w:id="1612400041">
          <w:marLeft w:val="0"/>
          <w:marRight w:val="0"/>
          <w:marTop w:val="0"/>
          <w:marBottom w:val="0"/>
          <w:divBdr>
            <w:top w:val="none" w:sz="0" w:space="0" w:color="auto"/>
            <w:left w:val="none" w:sz="0" w:space="0" w:color="auto"/>
            <w:bottom w:val="none" w:sz="0" w:space="0" w:color="auto"/>
            <w:right w:val="none" w:sz="0" w:space="0" w:color="auto"/>
          </w:divBdr>
        </w:div>
        <w:div w:id="1612400043">
          <w:marLeft w:val="0"/>
          <w:marRight w:val="0"/>
          <w:marTop w:val="0"/>
          <w:marBottom w:val="0"/>
          <w:divBdr>
            <w:top w:val="none" w:sz="0" w:space="0" w:color="auto"/>
            <w:left w:val="none" w:sz="0" w:space="0" w:color="auto"/>
            <w:bottom w:val="none" w:sz="0" w:space="0" w:color="auto"/>
            <w:right w:val="none" w:sz="0" w:space="0" w:color="auto"/>
          </w:divBdr>
        </w:div>
        <w:div w:id="1612400045">
          <w:marLeft w:val="0"/>
          <w:marRight w:val="0"/>
          <w:marTop w:val="0"/>
          <w:marBottom w:val="0"/>
          <w:divBdr>
            <w:top w:val="none" w:sz="0" w:space="0" w:color="auto"/>
            <w:left w:val="none" w:sz="0" w:space="0" w:color="auto"/>
            <w:bottom w:val="none" w:sz="0" w:space="0" w:color="auto"/>
            <w:right w:val="none" w:sz="0" w:space="0" w:color="auto"/>
          </w:divBdr>
        </w:div>
        <w:div w:id="1612400047">
          <w:marLeft w:val="0"/>
          <w:marRight w:val="0"/>
          <w:marTop w:val="0"/>
          <w:marBottom w:val="0"/>
          <w:divBdr>
            <w:top w:val="none" w:sz="0" w:space="0" w:color="auto"/>
            <w:left w:val="none" w:sz="0" w:space="0" w:color="auto"/>
            <w:bottom w:val="none" w:sz="0" w:space="0" w:color="auto"/>
            <w:right w:val="none" w:sz="0" w:space="0" w:color="auto"/>
          </w:divBdr>
        </w:div>
        <w:div w:id="1612400050">
          <w:marLeft w:val="0"/>
          <w:marRight w:val="0"/>
          <w:marTop w:val="0"/>
          <w:marBottom w:val="0"/>
          <w:divBdr>
            <w:top w:val="none" w:sz="0" w:space="0" w:color="auto"/>
            <w:left w:val="none" w:sz="0" w:space="0" w:color="auto"/>
            <w:bottom w:val="none" w:sz="0" w:space="0" w:color="auto"/>
            <w:right w:val="none" w:sz="0" w:space="0" w:color="auto"/>
          </w:divBdr>
        </w:div>
        <w:div w:id="1612400053">
          <w:marLeft w:val="0"/>
          <w:marRight w:val="0"/>
          <w:marTop w:val="0"/>
          <w:marBottom w:val="0"/>
          <w:divBdr>
            <w:top w:val="none" w:sz="0" w:space="0" w:color="auto"/>
            <w:left w:val="none" w:sz="0" w:space="0" w:color="auto"/>
            <w:bottom w:val="none" w:sz="0" w:space="0" w:color="auto"/>
            <w:right w:val="none" w:sz="0" w:space="0" w:color="auto"/>
          </w:divBdr>
        </w:div>
        <w:div w:id="1612400057">
          <w:marLeft w:val="0"/>
          <w:marRight w:val="0"/>
          <w:marTop w:val="0"/>
          <w:marBottom w:val="0"/>
          <w:divBdr>
            <w:top w:val="none" w:sz="0" w:space="0" w:color="auto"/>
            <w:left w:val="none" w:sz="0" w:space="0" w:color="auto"/>
            <w:bottom w:val="none" w:sz="0" w:space="0" w:color="auto"/>
            <w:right w:val="none" w:sz="0" w:space="0" w:color="auto"/>
          </w:divBdr>
        </w:div>
        <w:div w:id="1612400064">
          <w:marLeft w:val="0"/>
          <w:marRight w:val="0"/>
          <w:marTop w:val="0"/>
          <w:marBottom w:val="0"/>
          <w:divBdr>
            <w:top w:val="none" w:sz="0" w:space="0" w:color="auto"/>
            <w:left w:val="none" w:sz="0" w:space="0" w:color="auto"/>
            <w:bottom w:val="none" w:sz="0" w:space="0" w:color="auto"/>
            <w:right w:val="none" w:sz="0" w:space="0" w:color="auto"/>
          </w:divBdr>
        </w:div>
        <w:div w:id="1612400065">
          <w:marLeft w:val="0"/>
          <w:marRight w:val="0"/>
          <w:marTop w:val="0"/>
          <w:marBottom w:val="0"/>
          <w:divBdr>
            <w:top w:val="none" w:sz="0" w:space="0" w:color="auto"/>
            <w:left w:val="none" w:sz="0" w:space="0" w:color="auto"/>
            <w:bottom w:val="none" w:sz="0" w:space="0" w:color="auto"/>
            <w:right w:val="none" w:sz="0" w:space="0" w:color="auto"/>
          </w:divBdr>
        </w:div>
        <w:div w:id="1612400066">
          <w:marLeft w:val="0"/>
          <w:marRight w:val="0"/>
          <w:marTop w:val="0"/>
          <w:marBottom w:val="0"/>
          <w:divBdr>
            <w:top w:val="none" w:sz="0" w:space="0" w:color="auto"/>
            <w:left w:val="none" w:sz="0" w:space="0" w:color="auto"/>
            <w:bottom w:val="none" w:sz="0" w:space="0" w:color="auto"/>
            <w:right w:val="none" w:sz="0" w:space="0" w:color="auto"/>
          </w:divBdr>
        </w:div>
        <w:div w:id="1612400068">
          <w:marLeft w:val="0"/>
          <w:marRight w:val="0"/>
          <w:marTop w:val="0"/>
          <w:marBottom w:val="0"/>
          <w:divBdr>
            <w:top w:val="none" w:sz="0" w:space="0" w:color="auto"/>
            <w:left w:val="none" w:sz="0" w:space="0" w:color="auto"/>
            <w:bottom w:val="none" w:sz="0" w:space="0" w:color="auto"/>
            <w:right w:val="none" w:sz="0" w:space="0" w:color="auto"/>
          </w:divBdr>
        </w:div>
        <w:div w:id="1612400069">
          <w:marLeft w:val="0"/>
          <w:marRight w:val="0"/>
          <w:marTop w:val="0"/>
          <w:marBottom w:val="0"/>
          <w:divBdr>
            <w:top w:val="none" w:sz="0" w:space="0" w:color="auto"/>
            <w:left w:val="none" w:sz="0" w:space="0" w:color="auto"/>
            <w:bottom w:val="none" w:sz="0" w:space="0" w:color="auto"/>
            <w:right w:val="none" w:sz="0" w:space="0" w:color="auto"/>
          </w:divBdr>
        </w:div>
        <w:div w:id="1612400071">
          <w:marLeft w:val="0"/>
          <w:marRight w:val="0"/>
          <w:marTop w:val="0"/>
          <w:marBottom w:val="0"/>
          <w:divBdr>
            <w:top w:val="none" w:sz="0" w:space="0" w:color="auto"/>
            <w:left w:val="none" w:sz="0" w:space="0" w:color="auto"/>
            <w:bottom w:val="none" w:sz="0" w:space="0" w:color="auto"/>
            <w:right w:val="none" w:sz="0" w:space="0" w:color="auto"/>
          </w:divBdr>
        </w:div>
        <w:div w:id="1612400072">
          <w:marLeft w:val="0"/>
          <w:marRight w:val="0"/>
          <w:marTop w:val="0"/>
          <w:marBottom w:val="0"/>
          <w:divBdr>
            <w:top w:val="none" w:sz="0" w:space="0" w:color="auto"/>
            <w:left w:val="none" w:sz="0" w:space="0" w:color="auto"/>
            <w:bottom w:val="none" w:sz="0" w:space="0" w:color="auto"/>
            <w:right w:val="none" w:sz="0" w:space="0" w:color="auto"/>
          </w:divBdr>
        </w:div>
        <w:div w:id="1612400073">
          <w:marLeft w:val="0"/>
          <w:marRight w:val="0"/>
          <w:marTop w:val="0"/>
          <w:marBottom w:val="0"/>
          <w:divBdr>
            <w:top w:val="none" w:sz="0" w:space="0" w:color="auto"/>
            <w:left w:val="none" w:sz="0" w:space="0" w:color="auto"/>
            <w:bottom w:val="none" w:sz="0" w:space="0" w:color="auto"/>
            <w:right w:val="none" w:sz="0" w:space="0" w:color="auto"/>
          </w:divBdr>
        </w:div>
        <w:div w:id="1612400074">
          <w:marLeft w:val="0"/>
          <w:marRight w:val="0"/>
          <w:marTop w:val="0"/>
          <w:marBottom w:val="0"/>
          <w:divBdr>
            <w:top w:val="none" w:sz="0" w:space="0" w:color="auto"/>
            <w:left w:val="none" w:sz="0" w:space="0" w:color="auto"/>
            <w:bottom w:val="none" w:sz="0" w:space="0" w:color="auto"/>
            <w:right w:val="none" w:sz="0" w:space="0" w:color="auto"/>
          </w:divBdr>
        </w:div>
        <w:div w:id="1612400075">
          <w:marLeft w:val="0"/>
          <w:marRight w:val="0"/>
          <w:marTop w:val="0"/>
          <w:marBottom w:val="0"/>
          <w:divBdr>
            <w:top w:val="none" w:sz="0" w:space="0" w:color="auto"/>
            <w:left w:val="none" w:sz="0" w:space="0" w:color="auto"/>
            <w:bottom w:val="none" w:sz="0" w:space="0" w:color="auto"/>
            <w:right w:val="none" w:sz="0" w:space="0" w:color="auto"/>
          </w:divBdr>
        </w:div>
        <w:div w:id="1612400079">
          <w:marLeft w:val="0"/>
          <w:marRight w:val="0"/>
          <w:marTop w:val="0"/>
          <w:marBottom w:val="0"/>
          <w:divBdr>
            <w:top w:val="none" w:sz="0" w:space="0" w:color="auto"/>
            <w:left w:val="none" w:sz="0" w:space="0" w:color="auto"/>
            <w:bottom w:val="none" w:sz="0" w:space="0" w:color="auto"/>
            <w:right w:val="none" w:sz="0" w:space="0" w:color="auto"/>
          </w:divBdr>
        </w:div>
        <w:div w:id="1612400084">
          <w:marLeft w:val="0"/>
          <w:marRight w:val="0"/>
          <w:marTop w:val="0"/>
          <w:marBottom w:val="0"/>
          <w:divBdr>
            <w:top w:val="none" w:sz="0" w:space="0" w:color="auto"/>
            <w:left w:val="none" w:sz="0" w:space="0" w:color="auto"/>
            <w:bottom w:val="none" w:sz="0" w:space="0" w:color="auto"/>
            <w:right w:val="none" w:sz="0" w:space="0" w:color="auto"/>
          </w:divBdr>
        </w:div>
        <w:div w:id="1612400086">
          <w:marLeft w:val="0"/>
          <w:marRight w:val="0"/>
          <w:marTop w:val="0"/>
          <w:marBottom w:val="0"/>
          <w:divBdr>
            <w:top w:val="none" w:sz="0" w:space="0" w:color="auto"/>
            <w:left w:val="none" w:sz="0" w:space="0" w:color="auto"/>
            <w:bottom w:val="none" w:sz="0" w:space="0" w:color="auto"/>
            <w:right w:val="none" w:sz="0" w:space="0" w:color="auto"/>
          </w:divBdr>
        </w:div>
        <w:div w:id="1612400087">
          <w:marLeft w:val="0"/>
          <w:marRight w:val="0"/>
          <w:marTop w:val="0"/>
          <w:marBottom w:val="0"/>
          <w:divBdr>
            <w:top w:val="none" w:sz="0" w:space="0" w:color="auto"/>
            <w:left w:val="none" w:sz="0" w:space="0" w:color="auto"/>
            <w:bottom w:val="none" w:sz="0" w:space="0" w:color="auto"/>
            <w:right w:val="none" w:sz="0" w:space="0" w:color="auto"/>
          </w:divBdr>
        </w:div>
        <w:div w:id="1612400091">
          <w:marLeft w:val="0"/>
          <w:marRight w:val="0"/>
          <w:marTop w:val="0"/>
          <w:marBottom w:val="0"/>
          <w:divBdr>
            <w:top w:val="none" w:sz="0" w:space="0" w:color="auto"/>
            <w:left w:val="none" w:sz="0" w:space="0" w:color="auto"/>
            <w:bottom w:val="none" w:sz="0" w:space="0" w:color="auto"/>
            <w:right w:val="none" w:sz="0" w:space="0" w:color="auto"/>
          </w:divBdr>
        </w:div>
        <w:div w:id="1612400092">
          <w:marLeft w:val="0"/>
          <w:marRight w:val="0"/>
          <w:marTop w:val="0"/>
          <w:marBottom w:val="0"/>
          <w:divBdr>
            <w:top w:val="none" w:sz="0" w:space="0" w:color="auto"/>
            <w:left w:val="none" w:sz="0" w:space="0" w:color="auto"/>
            <w:bottom w:val="none" w:sz="0" w:space="0" w:color="auto"/>
            <w:right w:val="none" w:sz="0" w:space="0" w:color="auto"/>
          </w:divBdr>
        </w:div>
        <w:div w:id="1612400094">
          <w:marLeft w:val="0"/>
          <w:marRight w:val="0"/>
          <w:marTop w:val="0"/>
          <w:marBottom w:val="0"/>
          <w:divBdr>
            <w:top w:val="none" w:sz="0" w:space="0" w:color="auto"/>
            <w:left w:val="none" w:sz="0" w:space="0" w:color="auto"/>
            <w:bottom w:val="none" w:sz="0" w:space="0" w:color="auto"/>
            <w:right w:val="none" w:sz="0" w:space="0" w:color="auto"/>
          </w:divBdr>
        </w:div>
        <w:div w:id="1612400096">
          <w:marLeft w:val="0"/>
          <w:marRight w:val="0"/>
          <w:marTop w:val="0"/>
          <w:marBottom w:val="0"/>
          <w:divBdr>
            <w:top w:val="none" w:sz="0" w:space="0" w:color="auto"/>
            <w:left w:val="none" w:sz="0" w:space="0" w:color="auto"/>
            <w:bottom w:val="none" w:sz="0" w:space="0" w:color="auto"/>
            <w:right w:val="none" w:sz="0" w:space="0" w:color="auto"/>
          </w:divBdr>
        </w:div>
        <w:div w:id="1612400098">
          <w:marLeft w:val="0"/>
          <w:marRight w:val="0"/>
          <w:marTop w:val="0"/>
          <w:marBottom w:val="0"/>
          <w:divBdr>
            <w:top w:val="none" w:sz="0" w:space="0" w:color="auto"/>
            <w:left w:val="none" w:sz="0" w:space="0" w:color="auto"/>
            <w:bottom w:val="none" w:sz="0" w:space="0" w:color="auto"/>
            <w:right w:val="none" w:sz="0" w:space="0" w:color="auto"/>
          </w:divBdr>
        </w:div>
        <w:div w:id="1612400100">
          <w:marLeft w:val="0"/>
          <w:marRight w:val="0"/>
          <w:marTop w:val="0"/>
          <w:marBottom w:val="0"/>
          <w:divBdr>
            <w:top w:val="none" w:sz="0" w:space="0" w:color="auto"/>
            <w:left w:val="none" w:sz="0" w:space="0" w:color="auto"/>
            <w:bottom w:val="none" w:sz="0" w:space="0" w:color="auto"/>
            <w:right w:val="none" w:sz="0" w:space="0" w:color="auto"/>
          </w:divBdr>
        </w:div>
        <w:div w:id="1612400102">
          <w:marLeft w:val="0"/>
          <w:marRight w:val="0"/>
          <w:marTop w:val="0"/>
          <w:marBottom w:val="0"/>
          <w:divBdr>
            <w:top w:val="none" w:sz="0" w:space="0" w:color="auto"/>
            <w:left w:val="none" w:sz="0" w:space="0" w:color="auto"/>
            <w:bottom w:val="none" w:sz="0" w:space="0" w:color="auto"/>
            <w:right w:val="none" w:sz="0" w:space="0" w:color="auto"/>
          </w:divBdr>
        </w:div>
        <w:div w:id="1612400106">
          <w:marLeft w:val="0"/>
          <w:marRight w:val="0"/>
          <w:marTop w:val="0"/>
          <w:marBottom w:val="0"/>
          <w:divBdr>
            <w:top w:val="none" w:sz="0" w:space="0" w:color="auto"/>
            <w:left w:val="none" w:sz="0" w:space="0" w:color="auto"/>
            <w:bottom w:val="none" w:sz="0" w:space="0" w:color="auto"/>
            <w:right w:val="none" w:sz="0" w:space="0" w:color="auto"/>
          </w:divBdr>
        </w:div>
        <w:div w:id="1612400108">
          <w:marLeft w:val="0"/>
          <w:marRight w:val="0"/>
          <w:marTop w:val="0"/>
          <w:marBottom w:val="0"/>
          <w:divBdr>
            <w:top w:val="none" w:sz="0" w:space="0" w:color="auto"/>
            <w:left w:val="none" w:sz="0" w:space="0" w:color="auto"/>
            <w:bottom w:val="none" w:sz="0" w:space="0" w:color="auto"/>
            <w:right w:val="none" w:sz="0" w:space="0" w:color="auto"/>
          </w:divBdr>
        </w:div>
        <w:div w:id="1612400109">
          <w:marLeft w:val="0"/>
          <w:marRight w:val="0"/>
          <w:marTop w:val="0"/>
          <w:marBottom w:val="0"/>
          <w:divBdr>
            <w:top w:val="none" w:sz="0" w:space="0" w:color="auto"/>
            <w:left w:val="none" w:sz="0" w:space="0" w:color="auto"/>
            <w:bottom w:val="none" w:sz="0" w:space="0" w:color="auto"/>
            <w:right w:val="none" w:sz="0" w:space="0" w:color="auto"/>
          </w:divBdr>
        </w:div>
        <w:div w:id="1612400110">
          <w:marLeft w:val="0"/>
          <w:marRight w:val="0"/>
          <w:marTop w:val="0"/>
          <w:marBottom w:val="0"/>
          <w:divBdr>
            <w:top w:val="none" w:sz="0" w:space="0" w:color="auto"/>
            <w:left w:val="none" w:sz="0" w:space="0" w:color="auto"/>
            <w:bottom w:val="none" w:sz="0" w:space="0" w:color="auto"/>
            <w:right w:val="none" w:sz="0" w:space="0" w:color="auto"/>
          </w:divBdr>
        </w:div>
        <w:div w:id="1612400111">
          <w:marLeft w:val="0"/>
          <w:marRight w:val="0"/>
          <w:marTop w:val="0"/>
          <w:marBottom w:val="0"/>
          <w:divBdr>
            <w:top w:val="none" w:sz="0" w:space="0" w:color="auto"/>
            <w:left w:val="none" w:sz="0" w:space="0" w:color="auto"/>
            <w:bottom w:val="none" w:sz="0" w:space="0" w:color="auto"/>
            <w:right w:val="none" w:sz="0" w:space="0" w:color="auto"/>
          </w:divBdr>
        </w:div>
        <w:div w:id="1612400112">
          <w:marLeft w:val="0"/>
          <w:marRight w:val="0"/>
          <w:marTop w:val="0"/>
          <w:marBottom w:val="0"/>
          <w:divBdr>
            <w:top w:val="none" w:sz="0" w:space="0" w:color="auto"/>
            <w:left w:val="none" w:sz="0" w:space="0" w:color="auto"/>
            <w:bottom w:val="none" w:sz="0" w:space="0" w:color="auto"/>
            <w:right w:val="none" w:sz="0" w:space="0" w:color="auto"/>
          </w:divBdr>
        </w:div>
        <w:div w:id="1612400114">
          <w:marLeft w:val="0"/>
          <w:marRight w:val="0"/>
          <w:marTop w:val="0"/>
          <w:marBottom w:val="0"/>
          <w:divBdr>
            <w:top w:val="none" w:sz="0" w:space="0" w:color="auto"/>
            <w:left w:val="none" w:sz="0" w:space="0" w:color="auto"/>
            <w:bottom w:val="none" w:sz="0" w:space="0" w:color="auto"/>
            <w:right w:val="none" w:sz="0" w:space="0" w:color="auto"/>
          </w:divBdr>
        </w:div>
        <w:div w:id="1612400115">
          <w:marLeft w:val="0"/>
          <w:marRight w:val="0"/>
          <w:marTop w:val="0"/>
          <w:marBottom w:val="0"/>
          <w:divBdr>
            <w:top w:val="none" w:sz="0" w:space="0" w:color="auto"/>
            <w:left w:val="none" w:sz="0" w:space="0" w:color="auto"/>
            <w:bottom w:val="none" w:sz="0" w:space="0" w:color="auto"/>
            <w:right w:val="none" w:sz="0" w:space="0" w:color="auto"/>
          </w:divBdr>
        </w:div>
        <w:div w:id="1612400116">
          <w:marLeft w:val="0"/>
          <w:marRight w:val="0"/>
          <w:marTop w:val="0"/>
          <w:marBottom w:val="0"/>
          <w:divBdr>
            <w:top w:val="none" w:sz="0" w:space="0" w:color="auto"/>
            <w:left w:val="none" w:sz="0" w:space="0" w:color="auto"/>
            <w:bottom w:val="none" w:sz="0" w:space="0" w:color="auto"/>
            <w:right w:val="none" w:sz="0" w:space="0" w:color="auto"/>
          </w:divBdr>
        </w:div>
        <w:div w:id="1612400117">
          <w:marLeft w:val="0"/>
          <w:marRight w:val="0"/>
          <w:marTop w:val="0"/>
          <w:marBottom w:val="0"/>
          <w:divBdr>
            <w:top w:val="none" w:sz="0" w:space="0" w:color="auto"/>
            <w:left w:val="none" w:sz="0" w:space="0" w:color="auto"/>
            <w:bottom w:val="none" w:sz="0" w:space="0" w:color="auto"/>
            <w:right w:val="none" w:sz="0" w:space="0" w:color="auto"/>
          </w:divBdr>
        </w:div>
        <w:div w:id="1612400118">
          <w:marLeft w:val="0"/>
          <w:marRight w:val="0"/>
          <w:marTop w:val="0"/>
          <w:marBottom w:val="0"/>
          <w:divBdr>
            <w:top w:val="none" w:sz="0" w:space="0" w:color="auto"/>
            <w:left w:val="none" w:sz="0" w:space="0" w:color="auto"/>
            <w:bottom w:val="none" w:sz="0" w:space="0" w:color="auto"/>
            <w:right w:val="none" w:sz="0" w:space="0" w:color="auto"/>
          </w:divBdr>
        </w:div>
        <w:div w:id="1612400119">
          <w:marLeft w:val="0"/>
          <w:marRight w:val="0"/>
          <w:marTop w:val="0"/>
          <w:marBottom w:val="0"/>
          <w:divBdr>
            <w:top w:val="none" w:sz="0" w:space="0" w:color="auto"/>
            <w:left w:val="none" w:sz="0" w:space="0" w:color="auto"/>
            <w:bottom w:val="none" w:sz="0" w:space="0" w:color="auto"/>
            <w:right w:val="none" w:sz="0" w:space="0" w:color="auto"/>
          </w:divBdr>
        </w:div>
        <w:div w:id="1612400122">
          <w:marLeft w:val="0"/>
          <w:marRight w:val="0"/>
          <w:marTop w:val="0"/>
          <w:marBottom w:val="0"/>
          <w:divBdr>
            <w:top w:val="none" w:sz="0" w:space="0" w:color="auto"/>
            <w:left w:val="none" w:sz="0" w:space="0" w:color="auto"/>
            <w:bottom w:val="none" w:sz="0" w:space="0" w:color="auto"/>
            <w:right w:val="none" w:sz="0" w:space="0" w:color="auto"/>
          </w:divBdr>
        </w:div>
        <w:div w:id="1612400123">
          <w:marLeft w:val="0"/>
          <w:marRight w:val="0"/>
          <w:marTop w:val="0"/>
          <w:marBottom w:val="0"/>
          <w:divBdr>
            <w:top w:val="none" w:sz="0" w:space="0" w:color="auto"/>
            <w:left w:val="none" w:sz="0" w:space="0" w:color="auto"/>
            <w:bottom w:val="none" w:sz="0" w:space="0" w:color="auto"/>
            <w:right w:val="none" w:sz="0" w:space="0" w:color="auto"/>
          </w:divBdr>
        </w:div>
        <w:div w:id="1612400124">
          <w:marLeft w:val="0"/>
          <w:marRight w:val="0"/>
          <w:marTop w:val="0"/>
          <w:marBottom w:val="0"/>
          <w:divBdr>
            <w:top w:val="none" w:sz="0" w:space="0" w:color="auto"/>
            <w:left w:val="none" w:sz="0" w:space="0" w:color="auto"/>
            <w:bottom w:val="none" w:sz="0" w:space="0" w:color="auto"/>
            <w:right w:val="none" w:sz="0" w:space="0" w:color="auto"/>
          </w:divBdr>
        </w:div>
        <w:div w:id="1612400126">
          <w:marLeft w:val="0"/>
          <w:marRight w:val="0"/>
          <w:marTop w:val="0"/>
          <w:marBottom w:val="0"/>
          <w:divBdr>
            <w:top w:val="none" w:sz="0" w:space="0" w:color="auto"/>
            <w:left w:val="none" w:sz="0" w:space="0" w:color="auto"/>
            <w:bottom w:val="none" w:sz="0" w:space="0" w:color="auto"/>
            <w:right w:val="none" w:sz="0" w:space="0" w:color="auto"/>
          </w:divBdr>
        </w:div>
        <w:div w:id="1612400129">
          <w:marLeft w:val="0"/>
          <w:marRight w:val="0"/>
          <w:marTop w:val="0"/>
          <w:marBottom w:val="0"/>
          <w:divBdr>
            <w:top w:val="none" w:sz="0" w:space="0" w:color="auto"/>
            <w:left w:val="none" w:sz="0" w:space="0" w:color="auto"/>
            <w:bottom w:val="none" w:sz="0" w:space="0" w:color="auto"/>
            <w:right w:val="none" w:sz="0" w:space="0" w:color="auto"/>
          </w:divBdr>
        </w:div>
        <w:div w:id="1612400130">
          <w:marLeft w:val="0"/>
          <w:marRight w:val="0"/>
          <w:marTop w:val="0"/>
          <w:marBottom w:val="0"/>
          <w:divBdr>
            <w:top w:val="none" w:sz="0" w:space="0" w:color="auto"/>
            <w:left w:val="none" w:sz="0" w:space="0" w:color="auto"/>
            <w:bottom w:val="none" w:sz="0" w:space="0" w:color="auto"/>
            <w:right w:val="none" w:sz="0" w:space="0" w:color="auto"/>
          </w:divBdr>
        </w:div>
        <w:div w:id="1612400131">
          <w:marLeft w:val="0"/>
          <w:marRight w:val="0"/>
          <w:marTop w:val="0"/>
          <w:marBottom w:val="0"/>
          <w:divBdr>
            <w:top w:val="none" w:sz="0" w:space="0" w:color="auto"/>
            <w:left w:val="none" w:sz="0" w:space="0" w:color="auto"/>
            <w:bottom w:val="none" w:sz="0" w:space="0" w:color="auto"/>
            <w:right w:val="none" w:sz="0" w:space="0" w:color="auto"/>
          </w:divBdr>
        </w:div>
        <w:div w:id="1612400132">
          <w:marLeft w:val="0"/>
          <w:marRight w:val="0"/>
          <w:marTop w:val="0"/>
          <w:marBottom w:val="0"/>
          <w:divBdr>
            <w:top w:val="none" w:sz="0" w:space="0" w:color="auto"/>
            <w:left w:val="none" w:sz="0" w:space="0" w:color="auto"/>
            <w:bottom w:val="none" w:sz="0" w:space="0" w:color="auto"/>
            <w:right w:val="none" w:sz="0" w:space="0" w:color="auto"/>
          </w:divBdr>
        </w:div>
        <w:div w:id="1612400133">
          <w:marLeft w:val="0"/>
          <w:marRight w:val="0"/>
          <w:marTop w:val="0"/>
          <w:marBottom w:val="0"/>
          <w:divBdr>
            <w:top w:val="none" w:sz="0" w:space="0" w:color="auto"/>
            <w:left w:val="none" w:sz="0" w:space="0" w:color="auto"/>
            <w:bottom w:val="none" w:sz="0" w:space="0" w:color="auto"/>
            <w:right w:val="none" w:sz="0" w:space="0" w:color="auto"/>
          </w:divBdr>
        </w:div>
        <w:div w:id="1612400135">
          <w:marLeft w:val="0"/>
          <w:marRight w:val="0"/>
          <w:marTop w:val="0"/>
          <w:marBottom w:val="0"/>
          <w:divBdr>
            <w:top w:val="none" w:sz="0" w:space="0" w:color="auto"/>
            <w:left w:val="none" w:sz="0" w:space="0" w:color="auto"/>
            <w:bottom w:val="none" w:sz="0" w:space="0" w:color="auto"/>
            <w:right w:val="none" w:sz="0" w:space="0" w:color="auto"/>
          </w:divBdr>
        </w:div>
        <w:div w:id="1612400136">
          <w:marLeft w:val="0"/>
          <w:marRight w:val="0"/>
          <w:marTop w:val="0"/>
          <w:marBottom w:val="0"/>
          <w:divBdr>
            <w:top w:val="none" w:sz="0" w:space="0" w:color="auto"/>
            <w:left w:val="none" w:sz="0" w:space="0" w:color="auto"/>
            <w:bottom w:val="none" w:sz="0" w:space="0" w:color="auto"/>
            <w:right w:val="none" w:sz="0" w:space="0" w:color="auto"/>
          </w:divBdr>
        </w:div>
        <w:div w:id="1612400137">
          <w:marLeft w:val="0"/>
          <w:marRight w:val="0"/>
          <w:marTop w:val="0"/>
          <w:marBottom w:val="0"/>
          <w:divBdr>
            <w:top w:val="none" w:sz="0" w:space="0" w:color="auto"/>
            <w:left w:val="none" w:sz="0" w:space="0" w:color="auto"/>
            <w:bottom w:val="none" w:sz="0" w:space="0" w:color="auto"/>
            <w:right w:val="none" w:sz="0" w:space="0" w:color="auto"/>
          </w:divBdr>
        </w:div>
        <w:div w:id="1612400140">
          <w:marLeft w:val="0"/>
          <w:marRight w:val="0"/>
          <w:marTop w:val="0"/>
          <w:marBottom w:val="0"/>
          <w:divBdr>
            <w:top w:val="none" w:sz="0" w:space="0" w:color="auto"/>
            <w:left w:val="none" w:sz="0" w:space="0" w:color="auto"/>
            <w:bottom w:val="none" w:sz="0" w:space="0" w:color="auto"/>
            <w:right w:val="none" w:sz="0" w:space="0" w:color="auto"/>
          </w:divBdr>
        </w:div>
        <w:div w:id="1612400141">
          <w:marLeft w:val="0"/>
          <w:marRight w:val="0"/>
          <w:marTop w:val="0"/>
          <w:marBottom w:val="0"/>
          <w:divBdr>
            <w:top w:val="none" w:sz="0" w:space="0" w:color="auto"/>
            <w:left w:val="none" w:sz="0" w:space="0" w:color="auto"/>
            <w:bottom w:val="none" w:sz="0" w:space="0" w:color="auto"/>
            <w:right w:val="none" w:sz="0" w:space="0" w:color="auto"/>
          </w:divBdr>
        </w:div>
        <w:div w:id="1612400144">
          <w:marLeft w:val="0"/>
          <w:marRight w:val="0"/>
          <w:marTop w:val="0"/>
          <w:marBottom w:val="0"/>
          <w:divBdr>
            <w:top w:val="none" w:sz="0" w:space="0" w:color="auto"/>
            <w:left w:val="none" w:sz="0" w:space="0" w:color="auto"/>
            <w:bottom w:val="none" w:sz="0" w:space="0" w:color="auto"/>
            <w:right w:val="none" w:sz="0" w:space="0" w:color="auto"/>
          </w:divBdr>
        </w:div>
        <w:div w:id="1612400145">
          <w:marLeft w:val="0"/>
          <w:marRight w:val="0"/>
          <w:marTop w:val="0"/>
          <w:marBottom w:val="0"/>
          <w:divBdr>
            <w:top w:val="none" w:sz="0" w:space="0" w:color="auto"/>
            <w:left w:val="none" w:sz="0" w:space="0" w:color="auto"/>
            <w:bottom w:val="none" w:sz="0" w:space="0" w:color="auto"/>
            <w:right w:val="none" w:sz="0" w:space="0" w:color="auto"/>
          </w:divBdr>
        </w:div>
        <w:div w:id="1612400147">
          <w:marLeft w:val="0"/>
          <w:marRight w:val="0"/>
          <w:marTop w:val="0"/>
          <w:marBottom w:val="0"/>
          <w:divBdr>
            <w:top w:val="none" w:sz="0" w:space="0" w:color="auto"/>
            <w:left w:val="none" w:sz="0" w:space="0" w:color="auto"/>
            <w:bottom w:val="none" w:sz="0" w:space="0" w:color="auto"/>
            <w:right w:val="none" w:sz="0" w:space="0" w:color="auto"/>
          </w:divBdr>
        </w:div>
        <w:div w:id="1612400149">
          <w:marLeft w:val="0"/>
          <w:marRight w:val="0"/>
          <w:marTop w:val="0"/>
          <w:marBottom w:val="0"/>
          <w:divBdr>
            <w:top w:val="none" w:sz="0" w:space="0" w:color="auto"/>
            <w:left w:val="none" w:sz="0" w:space="0" w:color="auto"/>
            <w:bottom w:val="none" w:sz="0" w:space="0" w:color="auto"/>
            <w:right w:val="none" w:sz="0" w:space="0" w:color="auto"/>
          </w:divBdr>
        </w:div>
        <w:div w:id="1612400150">
          <w:marLeft w:val="0"/>
          <w:marRight w:val="0"/>
          <w:marTop w:val="0"/>
          <w:marBottom w:val="0"/>
          <w:divBdr>
            <w:top w:val="none" w:sz="0" w:space="0" w:color="auto"/>
            <w:left w:val="none" w:sz="0" w:space="0" w:color="auto"/>
            <w:bottom w:val="none" w:sz="0" w:space="0" w:color="auto"/>
            <w:right w:val="none" w:sz="0" w:space="0" w:color="auto"/>
          </w:divBdr>
        </w:div>
        <w:div w:id="1612400151">
          <w:marLeft w:val="0"/>
          <w:marRight w:val="0"/>
          <w:marTop w:val="0"/>
          <w:marBottom w:val="0"/>
          <w:divBdr>
            <w:top w:val="none" w:sz="0" w:space="0" w:color="auto"/>
            <w:left w:val="none" w:sz="0" w:space="0" w:color="auto"/>
            <w:bottom w:val="none" w:sz="0" w:space="0" w:color="auto"/>
            <w:right w:val="none" w:sz="0" w:space="0" w:color="auto"/>
          </w:divBdr>
        </w:div>
        <w:div w:id="1612400152">
          <w:marLeft w:val="0"/>
          <w:marRight w:val="0"/>
          <w:marTop w:val="0"/>
          <w:marBottom w:val="0"/>
          <w:divBdr>
            <w:top w:val="none" w:sz="0" w:space="0" w:color="auto"/>
            <w:left w:val="none" w:sz="0" w:space="0" w:color="auto"/>
            <w:bottom w:val="none" w:sz="0" w:space="0" w:color="auto"/>
            <w:right w:val="none" w:sz="0" w:space="0" w:color="auto"/>
          </w:divBdr>
        </w:div>
        <w:div w:id="1612400153">
          <w:marLeft w:val="0"/>
          <w:marRight w:val="0"/>
          <w:marTop w:val="0"/>
          <w:marBottom w:val="0"/>
          <w:divBdr>
            <w:top w:val="none" w:sz="0" w:space="0" w:color="auto"/>
            <w:left w:val="none" w:sz="0" w:space="0" w:color="auto"/>
            <w:bottom w:val="none" w:sz="0" w:space="0" w:color="auto"/>
            <w:right w:val="none" w:sz="0" w:space="0" w:color="auto"/>
          </w:divBdr>
        </w:div>
        <w:div w:id="1612400154">
          <w:marLeft w:val="0"/>
          <w:marRight w:val="0"/>
          <w:marTop w:val="0"/>
          <w:marBottom w:val="0"/>
          <w:divBdr>
            <w:top w:val="none" w:sz="0" w:space="0" w:color="auto"/>
            <w:left w:val="none" w:sz="0" w:space="0" w:color="auto"/>
            <w:bottom w:val="none" w:sz="0" w:space="0" w:color="auto"/>
            <w:right w:val="none" w:sz="0" w:space="0" w:color="auto"/>
          </w:divBdr>
        </w:div>
        <w:div w:id="1612400155">
          <w:marLeft w:val="0"/>
          <w:marRight w:val="0"/>
          <w:marTop w:val="0"/>
          <w:marBottom w:val="0"/>
          <w:divBdr>
            <w:top w:val="none" w:sz="0" w:space="0" w:color="auto"/>
            <w:left w:val="none" w:sz="0" w:space="0" w:color="auto"/>
            <w:bottom w:val="none" w:sz="0" w:space="0" w:color="auto"/>
            <w:right w:val="none" w:sz="0" w:space="0" w:color="auto"/>
          </w:divBdr>
        </w:div>
        <w:div w:id="1612400159">
          <w:marLeft w:val="0"/>
          <w:marRight w:val="0"/>
          <w:marTop w:val="0"/>
          <w:marBottom w:val="0"/>
          <w:divBdr>
            <w:top w:val="none" w:sz="0" w:space="0" w:color="auto"/>
            <w:left w:val="none" w:sz="0" w:space="0" w:color="auto"/>
            <w:bottom w:val="none" w:sz="0" w:space="0" w:color="auto"/>
            <w:right w:val="none" w:sz="0" w:space="0" w:color="auto"/>
          </w:divBdr>
        </w:div>
        <w:div w:id="1612400163">
          <w:marLeft w:val="0"/>
          <w:marRight w:val="0"/>
          <w:marTop w:val="0"/>
          <w:marBottom w:val="0"/>
          <w:divBdr>
            <w:top w:val="none" w:sz="0" w:space="0" w:color="auto"/>
            <w:left w:val="none" w:sz="0" w:space="0" w:color="auto"/>
            <w:bottom w:val="none" w:sz="0" w:space="0" w:color="auto"/>
            <w:right w:val="none" w:sz="0" w:space="0" w:color="auto"/>
          </w:divBdr>
        </w:div>
        <w:div w:id="1612400167">
          <w:marLeft w:val="0"/>
          <w:marRight w:val="0"/>
          <w:marTop w:val="0"/>
          <w:marBottom w:val="0"/>
          <w:divBdr>
            <w:top w:val="none" w:sz="0" w:space="0" w:color="auto"/>
            <w:left w:val="none" w:sz="0" w:space="0" w:color="auto"/>
            <w:bottom w:val="none" w:sz="0" w:space="0" w:color="auto"/>
            <w:right w:val="none" w:sz="0" w:space="0" w:color="auto"/>
          </w:divBdr>
        </w:div>
        <w:div w:id="1612400168">
          <w:marLeft w:val="0"/>
          <w:marRight w:val="0"/>
          <w:marTop w:val="0"/>
          <w:marBottom w:val="0"/>
          <w:divBdr>
            <w:top w:val="none" w:sz="0" w:space="0" w:color="auto"/>
            <w:left w:val="none" w:sz="0" w:space="0" w:color="auto"/>
            <w:bottom w:val="none" w:sz="0" w:space="0" w:color="auto"/>
            <w:right w:val="none" w:sz="0" w:space="0" w:color="auto"/>
          </w:divBdr>
        </w:div>
        <w:div w:id="1612400169">
          <w:marLeft w:val="0"/>
          <w:marRight w:val="0"/>
          <w:marTop w:val="0"/>
          <w:marBottom w:val="0"/>
          <w:divBdr>
            <w:top w:val="none" w:sz="0" w:space="0" w:color="auto"/>
            <w:left w:val="none" w:sz="0" w:space="0" w:color="auto"/>
            <w:bottom w:val="none" w:sz="0" w:space="0" w:color="auto"/>
            <w:right w:val="none" w:sz="0" w:space="0" w:color="auto"/>
          </w:divBdr>
        </w:div>
        <w:div w:id="1612400171">
          <w:marLeft w:val="0"/>
          <w:marRight w:val="0"/>
          <w:marTop w:val="0"/>
          <w:marBottom w:val="0"/>
          <w:divBdr>
            <w:top w:val="none" w:sz="0" w:space="0" w:color="auto"/>
            <w:left w:val="none" w:sz="0" w:space="0" w:color="auto"/>
            <w:bottom w:val="none" w:sz="0" w:space="0" w:color="auto"/>
            <w:right w:val="none" w:sz="0" w:space="0" w:color="auto"/>
          </w:divBdr>
        </w:div>
        <w:div w:id="1612400175">
          <w:marLeft w:val="0"/>
          <w:marRight w:val="0"/>
          <w:marTop w:val="0"/>
          <w:marBottom w:val="0"/>
          <w:divBdr>
            <w:top w:val="none" w:sz="0" w:space="0" w:color="auto"/>
            <w:left w:val="none" w:sz="0" w:space="0" w:color="auto"/>
            <w:bottom w:val="none" w:sz="0" w:space="0" w:color="auto"/>
            <w:right w:val="none" w:sz="0" w:space="0" w:color="auto"/>
          </w:divBdr>
        </w:div>
        <w:div w:id="1612400177">
          <w:marLeft w:val="0"/>
          <w:marRight w:val="0"/>
          <w:marTop w:val="0"/>
          <w:marBottom w:val="0"/>
          <w:divBdr>
            <w:top w:val="none" w:sz="0" w:space="0" w:color="auto"/>
            <w:left w:val="none" w:sz="0" w:space="0" w:color="auto"/>
            <w:bottom w:val="none" w:sz="0" w:space="0" w:color="auto"/>
            <w:right w:val="none" w:sz="0" w:space="0" w:color="auto"/>
          </w:divBdr>
        </w:div>
        <w:div w:id="1612400183">
          <w:marLeft w:val="0"/>
          <w:marRight w:val="0"/>
          <w:marTop w:val="0"/>
          <w:marBottom w:val="0"/>
          <w:divBdr>
            <w:top w:val="none" w:sz="0" w:space="0" w:color="auto"/>
            <w:left w:val="none" w:sz="0" w:space="0" w:color="auto"/>
            <w:bottom w:val="none" w:sz="0" w:space="0" w:color="auto"/>
            <w:right w:val="none" w:sz="0" w:space="0" w:color="auto"/>
          </w:divBdr>
        </w:div>
        <w:div w:id="1612400184">
          <w:marLeft w:val="0"/>
          <w:marRight w:val="0"/>
          <w:marTop w:val="0"/>
          <w:marBottom w:val="0"/>
          <w:divBdr>
            <w:top w:val="none" w:sz="0" w:space="0" w:color="auto"/>
            <w:left w:val="none" w:sz="0" w:space="0" w:color="auto"/>
            <w:bottom w:val="none" w:sz="0" w:space="0" w:color="auto"/>
            <w:right w:val="none" w:sz="0" w:space="0" w:color="auto"/>
          </w:divBdr>
        </w:div>
        <w:div w:id="1612400186">
          <w:marLeft w:val="0"/>
          <w:marRight w:val="0"/>
          <w:marTop w:val="0"/>
          <w:marBottom w:val="0"/>
          <w:divBdr>
            <w:top w:val="none" w:sz="0" w:space="0" w:color="auto"/>
            <w:left w:val="none" w:sz="0" w:space="0" w:color="auto"/>
            <w:bottom w:val="none" w:sz="0" w:space="0" w:color="auto"/>
            <w:right w:val="none" w:sz="0" w:space="0" w:color="auto"/>
          </w:divBdr>
        </w:div>
        <w:div w:id="1612400189">
          <w:marLeft w:val="0"/>
          <w:marRight w:val="0"/>
          <w:marTop w:val="0"/>
          <w:marBottom w:val="0"/>
          <w:divBdr>
            <w:top w:val="none" w:sz="0" w:space="0" w:color="auto"/>
            <w:left w:val="none" w:sz="0" w:space="0" w:color="auto"/>
            <w:bottom w:val="none" w:sz="0" w:space="0" w:color="auto"/>
            <w:right w:val="none" w:sz="0" w:space="0" w:color="auto"/>
          </w:divBdr>
        </w:div>
        <w:div w:id="1612400191">
          <w:marLeft w:val="0"/>
          <w:marRight w:val="0"/>
          <w:marTop w:val="0"/>
          <w:marBottom w:val="0"/>
          <w:divBdr>
            <w:top w:val="none" w:sz="0" w:space="0" w:color="auto"/>
            <w:left w:val="none" w:sz="0" w:space="0" w:color="auto"/>
            <w:bottom w:val="none" w:sz="0" w:space="0" w:color="auto"/>
            <w:right w:val="none" w:sz="0" w:space="0" w:color="auto"/>
          </w:divBdr>
        </w:div>
        <w:div w:id="1612400192">
          <w:marLeft w:val="0"/>
          <w:marRight w:val="0"/>
          <w:marTop w:val="0"/>
          <w:marBottom w:val="0"/>
          <w:divBdr>
            <w:top w:val="none" w:sz="0" w:space="0" w:color="auto"/>
            <w:left w:val="none" w:sz="0" w:space="0" w:color="auto"/>
            <w:bottom w:val="none" w:sz="0" w:space="0" w:color="auto"/>
            <w:right w:val="none" w:sz="0" w:space="0" w:color="auto"/>
          </w:divBdr>
        </w:div>
        <w:div w:id="1612400193">
          <w:marLeft w:val="0"/>
          <w:marRight w:val="0"/>
          <w:marTop w:val="0"/>
          <w:marBottom w:val="0"/>
          <w:divBdr>
            <w:top w:val="none" w:sz="0" w:space="0" w:color="auto"/>
            <w:left w:val="none" w:sz="0" w:space="0" w:color="auto"/>
            <w:bottom w:val="none" w:sz="0" w:space="0" w:color="auto"/>
            <w:right w:val="none" w:sz="0" w:space="0" w:color="auto"/>
          </w:divBdr>
        </w:div>
        <w:div w:id="1612400195">
          <w:marLeft w:val="0"/>
          <w:marRight w:val="0"/>
          <w:marTop w:val="0"/>
          <w:marBottom w:val="0"/>
          <w:divBdr>
            <w:top w:val="none" w:sz="0" w:space="0" w:color="auto"/>
            <w:left w:val="none" w:sz="0" w:space="0" w:color="auto"/>
            <w:bottom w:val="none" w:sz="0" w:space="0" w:color="auto"/>
            <w:right w:val="none" w:sz="0" w:space="0" w:color="auto"/>
          </w:divBdr>
        </w:div>
        <w:div w:id="1612400197">
          <w:marLeft w:val="0"/>
          <w:marRight w:val="0"/>
          <w:marTop w:val="0"/>
          <w:marBottom w:val="0"/>
          <w:divBdr>
            <w:top w:val="none" w:sz="0" w:space="0" w:color="auto"/>
            <w:left w:val="none" w:sz="0" w:space="0" w:color="auto"/>
            <w:bottom w:val="none" w:sz="0" w:space="0" w:color="auto"/>
            <w:right w:val="none" w:sz="0" w:space="0" w:color="auto"/>
          </w:divBdr>
        </w:div>
        <w:div w:id="1612400198">
          <w:marLeft w:val="0"/>
          <w:marRight w:val="0"/>
          <w:marTop w:val="0"/>
          <w:marBottom w:val="0"/>
          <w:divBdr>
            <w:top w:val="none" w:sz="0" w:space="0" w:color="auto"/>
            <w:left w:val="none" w:sz="0" w:space="0" w:color="auto"/>
            <w:bottom w:val="none" w:sz="0" w:space="0" w:color="auto"/>
            <w:right w:val="none" w:sz="0" w:space="0" w:color="auto"/>
          </w:divBdr>
        </w:div>
        <w:div w:id="1612400201">
          <w:marLeft w:val="0"/>
          <w:marRight w:val="0"/>
          <w:marTop w:val="0"/>
          <w:marBottom w:val="0"/>
          <w:divBdr>
            <w:top w:val="none" w:sz="0" w:space="0" w:color="auto"/>
            <w:left w:val="none" w:sz="0" w:space="0" w:color="auto"/>
            <w:bottom w:val="none" w:sz="0" w:space="0" w:color="auto"/>
            <w:right w:val="none" w:sz="0" w:space="0" w:color="auto"/>
          </w:divBdr>
        </w:div>
        <w:div w:id="1612400205">
          <w:marLeft w:val="0"/>
          <w:marRight w:val="0"/>
          <w:marTop w:val="0"/>
          <w:marBottom w:val="0"/>
          <w:divBdr>
            <w:top w:val="none" w:sz="0" w:space="0" w:color="auto"/>
            <w:left w:val="none" w:sz="0" w:space="0" w:color="auto"/>
            <w:bottom w:val="none" w:sz="0" w:space="0" w:color="auto"/>
            <w:right w:val="none" w:sz="0" w:space="0" w:color="auto"/>
          </w:divBdr>
        </w:div>
        <w:div w:id="1612400207">
          <w:marLeft w:val="0"/>
          <w:marRight w:val="0"/>
          <w:marTop w:val="0"/>
          <w:marBottom w:val="0"/>
          <w:divBdr>
            <w:top w:val="none" w:sz="0" w:space="0" w:color="auto"/>
            <w:left w:val="none" w:sz="0" w:space="0" w:color="auto"/>
            <w:bottom w:val="none" w:sz="0" w:space="0" w:color="auto"/>
            <w:right w:val="none" w:sz="0" w:space="0" w:color="auto"/>
          </w:divBdr>
        </w:div>
        <w:div w:id="1612400210">
          <w:marLeft w:val="0"/>
          <w:marRight w:val="0"/>
          <w:marTop w:val="0"/>
          <w:marBottom w:val="0"/>
          <w:divBdr>
            <w:top w:val="none" w:sz="0" w:space="0" w:color="auto"/>
            <w:left w:val="none" w:sz="0" w:space="0" w:color="auto"/>
            <w:bottom w:val="none" w:sz="0" w:space="0" w:color="auto"/>
            <w:right w:val="none" w:sz="0" w:space="0" w:color="auto"/>
          </w:divBdr>
        </w:div>
        <w:div w:id="1612400211">
          <w:marLeft w:val="0"/>
          <w:marRight w:val="0"/>
          <w:marTop w:val="0"/>
          <w:marBottom w:val="0"/>
          <w:divBdr>
            <w:top w:val="none" w:sz="0" w:space="0" w:color="auto"/>
            <w:left w:val="none" w:sz="0" w:space="0" w:color="auto"/>
            <w:bottom w:val="none" w:sz="0" w:space="0" w:color="auto"/>
            <w:right w:val="none" w:sz="0" w:space="0" w:color="auto"/>
          </w:divBdr>
        </w:div>
        <w:div w:id="1612400212">
          <w:marLeft w:val="0"/>
          <w:marRight w:val="0"/>
          <w:marTop w:val="0"/>
          <w:marBottom w:val="0"/>
          <w:divBdr>
            <w:top w:val="none" w:sz="0" w:space="0" w:color="auto"/>
            <w:left w:val="none" w:sz="0" w:space="0" w:color="auto"/>
            <w:bottom w:val="none" w:sz="0" w:space="0" w:color="auto"/>
            <w:right w:val="none" w:sz="0" w:space="0" w:color="auto"/>
          </w:divBdr>
        </w:div>
        <w:div w:id="1612400213">
          <w:marLeft w:val="0"/>
          <w:marRight w:val="0"/>
          <w:marTop w:val="0"/>
          <w:marBottom w:val="0"/>
          <w:divBdr>
            <w:top w:val="none" w:sz="0" w:space="0" w:color="auto"/>
            <w:left w:val="none" w:sz="0" w:space="0" w:color="auto"/>
            <w:bottom w:val="none" w:sz="0" w:space="0" w:color="auto"/>
            <w:right w:val="none" w:sz="0" w:space="0" w:color="auto"/>
          </w:divBdr>
        </w:div>
        <w:div w:id="1612400218">
          <w:marLeft w:val="0"/>
          <w:marRight w:val="0"/>
          <w:marTop w:val="0"/>
          <w:marBottom w:val="0"/>
          <w:divBdr>
            <w:top w:val="none" w:sz="0" w:space="0" w:color="auto"/>
            <w:left w:val="none" w:sz="0" w:space="0" w:color="auto"/>
            <w:bottom w:val="none" w:sz="0" w:space="0" w:color="auto"/>
            <w:right w:val="none" w:sz="0" w:space="0" w:color="auto"/>
          </w:divBdr>
        </w:div>
        <w:div w:id="1612400221">
          <w:marLeft w:val="0"/>
          <w:marRight w:val="0"/>
          <w:marTop w:val="0"/>
          <w:marBottom w:val="0"/>
          <w:divBdr>
            <w:top w:val="none" w:sz="0" w:space="0" w:color="auto"/>
            <w:left w:val="none" w:sz="0" w:space="0" w:color="auto"/>
            <w:bottom w:val="none" w:sz="0" w:space="0" w:color="auto"/>
            <w:right w:val="none" w:sz="0" w:space="0" w:color="auto"/>
          </w:divBdr>
        </w:div>
        <w:div w:id="1612400224">
          <w:marLeft w:val="0"/>
          <w:marRight w:val="0"/>
          <w:marTop w:val="0"/>
          <w:marBottom w:val="0"/>
          <w:divBdr>
            <w:top w:val="none" w:sz="0" w:space="0" w:color="auto"/>
            <w:left w:val="none" w:sz="0" w:space="0" w:color="auto"/>
            <w:bottom w:val="none" w:sz="0" w:space="0" w:color="auto"/>
            <w:right w:val="none" w:sz="0" w:space="0" w:color="auto"/>
          </w:divBdr>
        </w:div>
        <w:div w:id="1612400228">
          <w:marLeft w:val="0"/>
          <w:marRight w:val="0"/>
          <w:marTop w:val="0"/>
          <w:marBottom w:val="0"/>
          <w:divBdr>
            <w:top w:val="none" w:sz="0" w:space="0" w:color="auto"/>
            <w:left w:val="none" w:sz="0" w:space="0" w:color="auto"/>
            <w:bottom w:val="none" w:sz="0" w:space="0" w:color="auto"/>
            <w:right w:val="none" w:sz="0" w:space="0" w:color="auto"/>
          </w:divBdr>
        </w:div>
        <w:div w:id="1612400231">
          <w:marLeft w:val="0"/>
          <w:marRight w:val="0"/>
          <w:marTop w:val="0"/>
          <w:marBottom w:val="0"/>
          <w:divBdr>
            <w:top w:val="none" w:sz="0" w:space="0" w:color="auto"/>
            <w:left w:val="none" w:sz="0" w:space="0" w:color="auto"/>
            <w:bottom w:val="none" w:sz="0" w:space="0" w:color="auto"/>
            <w:right w:val="none" w:sz="0" w:space="0" w:color="auto"/>
          </w:divBdr>
        </w:div>
        <w:div w:id="1612400234">
          <w:marLeft w:val="0"/>
          <w:marRight w:val="0"/>
          <w:marTop w:val="0"/>
          <w:marBottom w:val="0"/>
          <w:divBdr>
            <w:top w:val="none" w:sz="0" w:space="0" w:color="auto"/>
            <w:left w:val="none" w:sz="0" w:space="0" w:color="auto"/>
            <w:bottom w:val="none" w:sz="0" w:space="0" w:color="auto"/>
            <w:right w:val="none" w:sz="0" w:space="0" w:color="auto"/>
          </w:divBdr>
        </w:div>
        <w:div w:id="1612400241">
          <w:marLeft w:val="0"/>
          <w:marRight w:val="0"/>
          <w:marTop w:val="0"/>
          <w:marBottom w:val="0"/>
          <w:divBdr>
            <w:top w:val="none" w:sz="0" w:space="0" w:color="auto"/>
            <w:left w:val="none" w:sz="0" w:space="0" w:color="auto"/>
            <w:bottom w:val="none" w:sz="0" w:space="0" w:color="auto"/>
            <w:right w:val="none" w:sz="0" w:space="0" w:color="auto"/>
          </w:divBdr>
        </w:div>
        <w:div w:id="1612400242">
          <w:marLeft w:val="0"/>
          <w:marRight w:val="0"/>
          <w:marTop w:val="0"/>
          <w:marBottom w:val="0"/>
          <w:divBdr>
            <w:top w:val="none" w:sz="0" w:space="0" w:color="auto"/>
            <w:left w:val="none" w:sz="0" w:space="0" w:color="auto"/>
            <w:bottom w:val="none" w:sz="0" w:space="0" w:color="auto"/>
            <w:right w:val="none" w:sz="0" w:space="0" w:color="auto"/>
          </w:divBdr>
        </w:div>
        <w:div w:id="1612400246">
          <w:marLeft w:val="0"/>
          <w:marRight w:val="0"/>
          <w:marTop w:val="0"/>
          <w:marBottom w:val="0"/>
          <w:divBdr>
            <w:top w:val="none" w:sz="0" w:space="0" w:color="auto"/>
            <w:left w:val="none" w:sz="0" w:space="0" w:color="auto"/>
            <w:bottom w:val="none" w:sz="0" w:space="0" w:color="auto"/>
            <w:right w:val="none" w:sz="0" w:space="0" w:color="auto"/>
          </w:divBdr>
        </w:div>
        <w:div w:id="1612400247">
          <w:marLeft w:val="0"/>
          <w:marRight w:val="0"/>
          <w:marTop w:val="0"/>
          <w:marBottom w:val="0"/>
          <w:divBdr>
            <w:top w:val="none" w:sz="0" w:space="0" w:color="auto"/>
            <w:left w:val="none" w:sz="0" w:space="0" w:color="auto"/>
            <w:bottom w:val="none" w:sz="0" w:space="0" w:color="auto"/>
            <w:right w:val="none" w:sz="0" w:space="0" w:color="auto"/>
          </w:divBdr>
        </w:div>
        <w:div w:id="1612400248">
          <w:marLeft w:val="0"/>
          <w:marRight w:val="0"/>
          <w:marTop w:val="0"/>
          <w:marBottom w:val="0"/>
          <w:divBdr>
            <w:top w:val="none" w:sz="0" w:space="0" w:color="auto"/>
            <w:left w:val="none" w:sz="0" w:space="0" w:color="auto"/>
            <w:bottom w:val="none" w:sz="0" w:space="0" w:color="auto"/>
            <w:right w:val="none" w:sz="0" w:space="0" w:color="auto"/>
          </w:divBdr>
        </w:div>
        <w:div w:id="1612400253">
          <w:marLeft w:val="0"/>
          <w:marRight w:val="0"/>
          <w:marTop w:val="0"/>
          <w:marBottom w:val="0"/>
          <w:divBdr>
            <w:top w:val="none" w:sz="0" w:space="0" w:color="auto"/>
            <w:left w:val="none" w:sz="0" w:space="0" w:color="auto"/>
            <w:bottom w:val="none" w:sz="0" w:space="0" w:color="auto"/>
            <w:right w:val="none" w:sz="0" w:space="0" w:color="auto"/>
          </w:divBdr>
        </w:div>
        <w:div w:id="1612400254">
          <w:marLeft w:val="0"/>
          <w:marRight w:val="0"/>
          <w:marTop w:val="0"/>
          <w:marBottom w:val="0"/>
          <w:divBdr>
            <w:top w:val="none" w:sz="0" w:space="0" w:color="auto"/>
            <w:left w:val="none" w:sz="0" w:space="0" w:color="auto"/>
            <w:bottom w:val="none" w:sz="0" w:space="0" w:color="auto"/>
            <w:right w:val="none" w:sz="0" w:space="0" w:color="auto"/>
          </w:divBdr>
        </w:div>
        <w:div w:id="1612400255">
          <w:marLeft w:val="0"/>
          <w:marRight w:val="0"/>
          <w:marTop w:val="0"/>
          <w:marBottom w:val="0"/>
          <w:divBdr>
            <w:top w:val="none" w:sz="0" w:space="0" w:color="auto"/>
            <w:left w:val="none" w:sz="0" w:space="0" w:color="auto"/>
            <w:bottom w:val="none" w:sz="0" w:space="0" w:color="auto"/>
            <w:right w:val="none" w:sz="0" w:space="0" w:color="auto"/>
          </w:divBdr>
        </w:div>
        <w:div w:id="1612400262">
          <w:marLeft w:val="0"/>
          <w:marRight w:val="0"/>
          <w:marTop w:val="0"/>
          <w:marBottom w:val="0"/>
          <w:divBdr>
            <w:top w:val="none" w:sz="0" w:space="0" w:color="auto"/>
            <w:left w:val="none" w:sz="0" w:space="0" w:color="auto"/>
            <w:bottom w:val="none" w:sz="0" w:space="0" w:color="auto"/>
            <w:right w:val="none" w:sz="0" w:space="0" w:color="auto"/>
          </w:divBdr>
        </w:div>
        <w:div w:id="1612400266">
          <w:marLeft w:val="0"/>
          <w:marRight w:val="0"/>
          <w:marTop w:val="0"/>
          <w:marBottom w:val="0"/>
          <w:divBdr>
            <w:top w:val="none" w:sz="0" w:space="0" w:color="auto"/>
            <w:left w:val="none" w:sz="0" w:space="0" w:color="auto"/>
            <w:bottom w:val="none" w:sz="0" w:space="0" w:color="auto"/>
            <w:right w:val="none" w:sz="0" w:space="0" w:color="auto"/>
          </w:divBdr>
        </w:div>
        <w:div w:id="1612400267">
          <w:marLeft w:val="0"/>
          <w:marRight w:val="0"/>
          <w:marTop w:val="0"/>
          <w:marBottom w:val="0"/>
          <w:divBdr>
            <w:top w:val="none" w:sz="0" w:space="0" w:color="auto"/>
            <w:left w:val="none" w:sz="0" w:space="0" w:color="auto"/>
            <w:bottom w:val="none" w:sz="0" w:space="0" w:color="auto"/>
            <w:right w:val="none" w:sz="0" w:space="0" w:color="auto"/>
          </w:divBdr>
        </w:div>
        <w:div w:id="1612400268">
          <w:marLeft w:val="0"/>
          <w:marRight w:val="0"/>
          <w:marTop w:val="0"/>
          <w:marBottom w:val="0"/>
          <w:divBdr>
            <w:top w:val="none" w:sz="0" w:space="0" w:color="auto"/>
            <w:left w:val="none" w:sz="0" w:space="0" w:color="auto"/>
            <w:bottom w:val="none" w:sz="0" w:space="0" w:color="auto"/>
            <w:right w:val="none" w:sz="0" w:space="0" w:color="auto"/>
          </w:divBdr>
        </w:div>
        <w:div w:id="1612400271">
          <w:marLeft w:val="0"/>
          <w:marRight w:val="0"/>
          <w:marTop w:val="0"/>
          <w:marBottom w:val="0"/>
          <w:divBdr>
            <w:top w:val="none" w:sz="0" w:space="0" w:color="auto"/>
            <w:left w:val="none" w:sz="0" w:space="0" w:color="auto"/>
            <w:bottom w:val="none" w:sz="0" w:space="0" w:color="auto"/>
            <w:right w:val="none" w:sz="0" w:space="0" w:color="auto"/>
          </w:divBdr>
        </w:div>
        <w:div w:id="1612400276">
          <w:marLeft w:val="0"/>
          <w:marRight w:val="0"/>
          <w:marTop w:val="0"/>
          <w:marBottom w:val="0"/>
          <w:divBdr>
            <w:top w:val="none" w:sz="0" w:space="0" w:color="auto"/>
            <w:left w:val="none" w:sz="0" w:space="0" w:color="auto"/>
            <w:bottom w:val="none" w:sz="0" w:space="0" w:color="auto"/>
            <w:right w:val="none" w:sz="0" w:space="0" w:color="auto"/>
          </w:divBdr>
        </w:div>
        <w:div w:id="1612400279">
          <w:marLeft w:val="0"/>
          <w:marRight w:val="0"/>
          <w:marTop w:val="0"/>
          <w:marBottom w:val="0"/>
          <w:divBdr>
            <w:top w:val="none" w:sz="0" w:space="0" w:color="auto"/>
            <w:left w:val="none" w:sz="0" w:space="0" w:color="auto"/>
            <w:bottom w:val="none" w:sz="0" w:space="0" w:color="auto"/>
            <w:right w:val="none" w:sz="0" w:space="0" w:color="auto"/>
          </w:divBdr>
        </w:div>
        <w:div w:id="1612400281">
          <w:marLeft w:val="0"/>
          <w:marRight w:val="0"/>
          <w:marTop w:val="0"/>
          <w:marBottom w:val="0"/>
          <w:divBdr>
            <w:top w:val="none" w:sz="0" w:space="0" w:color="auto"/>
            <w:left w:val="none" w:sz="0" w:space="0" w:color="auto"/>
            <w:bottom w:val="none" w:sz="0" w:space="0" w:color="auto"/>
            <w:right w:val="none" w:sz="0" w:space="0" w:color="auto"/>
          </w:divBdr>
        </w:div>
        <w:div w:id="1612400282">
          <w:marLeft w:val="0"/>
          <w:marRight w:val="0"/>
          <w:marTop w:val="0"/>
          <w:marBottom w:val="0"/>
          <w:divBdr>
            <w:top w:val="none" w:sz="0" w:space="0" w:color="auto"/>
            <w:left w:val="none" w:sz="0" w:space="0" w:color="auto"/>
            <w:bottom w:val="none" w:sz="0" w:space="0" w:color="auto"/>
            <w:right w:val="none" w:sz="0" w:space="0" w:color="auto"/>
          </w:divBdr>
        </w:div>
        <w:div w:id="1612400283">
          <w:marLeft w:val="0"/>
          <w:marRight w:val="0"/>
          <w:marTop w:val="0"/>
          <w:marBottom w:val="0"/>
          <w:divBdr>
            <w:top w:val="none" w:sz="0" w:space="0" w:color="auto"/>
            <w:left w:val="none" w:sz="0" w:space="0" w:color="auto"/>
            <w:bottom w:val="none" w:sz="0" w:space="0" w:color="auto"/>
            <w:right w:val="none" w:sz="0" w:space="0" w:color="auto"/>
          </w:divBdr>
        </w:div>
      </w:divsChild>
    </w:div>
    <w:div w:id="1612399687">
      <w:marLeft w:val="0"/>
      <w:marRight w:val="0"/>
      <w:marTop w:val="0"/>
      <w:marBottom w:val="0"/>
      <w:divBdr>
        <w:top w:val="none" w:sz="0" w:space="0" w:color="auto"/>
        <w:left w:val="none" w:sz="0" w:space="0" w:color="auto"/>
        <w:bottom w:val="none" w:sz="0" w:space="0" w:color="auto"/>
        <w:right w:val="none" w:sz="0" w:space="0" w:color="auto"/>
      </w:divBdr>
    </w:div>
    <w:div w:id="1612399695">
      <w:marLeft w:val="0"/>
      <w:marRight w:val="0"/>
      <w:marTop w:val="0"/>
      <w:marBottom w:val="0"/>
      <w:divBdr>
        <w:top w:val="none" w:sz="0" w:space="0" w:color="auto"/>
        <w:left w:val="none" w:sz="0" w:space="0" w:color="auto"/>
        <w:bottom w:val="none" w:sz="0" w:space="0" w:color="auto"/>
        <w:right w:val="none" w:sz="0" w:space="0" w:color="auto"/>
      </w:divBdr>
      <w:divsChild>
        <w:div w:id="1612399393">
          <w:marLeft w:val="0"/>
          <w:marRight w:val="0"/>
          <w:marTop w:val="0"/>
          <w:marBottom w:val="0"/>
          <w:divBdr>
            <w:top w:val="none" w:sz="0" w:space="0" w:color="auto"/>
            <w:left w:val="none" w:sz="0" w:space="0" w:color="auto"/>
            <w:bottom w:val="none" w:sz="0" w:space="0" w:color="auto"/>
            <w:right w:val="none" w:sz="0" w:space="0" w:color="auto"/>
          </w:divBdr>
          <w:divsChild>
            <w:div w:id="16124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9699">
      <w:marLeft w:val="0"/>
      <w:marRight w:val="0"/>
      <w:marTop w:val="0"/>
      <w:marBottom w:val="0"/>
      <w:divBdr>
        <w:top w:val="none" w:sz="0" w:space="0" w:color="auto"/>
        <w:left w:val="none" w:sz="0" w:space="0" w:color="auto"/>
        <w:bottom w:val="none" w:sz="0" w:space="0" w:color="auto"/>
        <w:right w:val="none" w:sz="0" w:space="0" w:color="auto"/>
      </w:divBdr>
    </w:div>
    <w:div w:id="1612399712">
      <w:marLeft w:val="0"/>
      <w:marRight w:val="0"/>
      <w:marTop w:val="0"/>
      <w:marBottom w:val="0"/>
      <w:divBdr>
        <w:top w:val="none" w:sz="0" w:space="0" w:color="auto"/>
        <w:left w:val="none" w:sz="0" w:space="0" w:color="auto"/>
        <w:bottom w:val="none" w:sz="0" w:space="0" w:color="auto"/>
        <w:right w:val="none" w:sz="0" w:space="0" w:color="auto"/>
      </w:divBdr>
    </w:div>
    <w:div w:id="1612399720">
      <w:marLeft w:val="0"/>
      <w:marRight w:val="0"/>
      <w:marTop w:val="0"/>
      <w:marBottom w:val="0"/>
      <w:divBdr>
        <w:top w:val="none" w:sz="0" w:space="0" w:color="auto"/>
        <w:left w:val="none" w:sz="0" w:space="0" w:color="auto"/>
        <w:bottom w:val="none" w:sz="0" w:space="0" w:color="auto"/>
        <w:right w:val="none" w:sz="0" w:space="0" w:color="auto"/>
      </w:divBdr>
      <w:divsChild>
        <w:div w:id="1612399260">
          <w:marLeft w:val="0"/>
          <w:marRight w:val="0"/>
          <w:marTop w:val="0"/>
          <w:marBottom w:val="0"/>
          <w:divBdr>
            <w:top w:val="none" w:sz="0" w:space="0" w:color="auto"/>
            <w:left w:val="none" w:sz="0" w:space="0" w:color="auto"/>
            <w:bottom w:val="none" w:sz="0" w:space="0" w:color="auto"/>
            <w:right w:val="none" w:sz="0" w:space="0" w:color="auto"/>
          </w:divBdr>
        </w:div>
        <w:div w:id="1612399345">
          <w:marLeft w:val="0"/>
          <w:marRight w:val="0"/>
          <w:marTop w:val="0"/>
          <w:marBottom w:val="0"/>
          <w:divBdr>
            <w:top w:val="none" w:sz="0" w:space="0" w:color="auto"/>
            <w:left w:val="none" w:sz="0" w:space="0" w:color="auto"/>
            <w:bottom w:val="none" w:sz="0" w:space="0" w:color="auto"/>
            <w:right w:val="none" w:sz="0" w:space="0" w:color="auto"/>
          </w:divBdr>
        </w:div>
        <w:div w:id="1612399349">
          <w:marLeft w:val="0"/>
          <w:marRight w:val="0"/>
          <w:marTop w:val="0"/>
          <w:marBottom w:val="0"/>
          <w:divBdr>
            <w:top w:val="none" w:sz="0" w:space="0" w:color="auto"/>
            <w:left w:val="none" w:sz="0" w:space="0" w:color="auto"/>
            <w:bottom w:val="none" w:sz="0" w:space="0" w:color="auto"/>
            <w:right w:val="none" w:sz="0" w:space="0" w:color="auto"/>
          </w:divBdr>
        </w:div>
        <w:div w:id="1612399595">
          <w:marLeft w:val="0"/>
          <w:marRight w:val="0"/>
          <w:marTop w:val="0"/>
          <w:marBottom w:val="0"/>
          <w:divBdr>
            <w:top w:val="none" w:sz="0" w:space="0" w:color="auto"/>
            <w:left w:val="none" w:sz="0" w:space="0" w:color="auto"/>
            <w:bottom w:val="none" w:sz="0" w:space="0" w:color="auto"/>
            <w:right w:val="none" w:sz="0" w:space="0" w:color="auto"/>
          </w:divBdr>
        </w:div>
        <w:div w:id="1612399631">
          <w:marLeft w:val="0"/>
          <w:marRight w:val="0"/>
          <w:marTop w:val="0"/>
          <w:marBottom w:val="0"/>
          <w:divBdr>
            <w:top w:val="none" w:sz="0" w:space="0" w:color="auto"/>
            <w:left w:val="none" w:sz="0" w:space="0" w:color="auto"/>
            <w:bottom w:val="none" w:sz="0" w:space="0" w:color="auto"/>
            <w:right w:val="none" w:sz="0" w:space="0" w:color="auto"/>
          </w:divBdr>
        </w:div>
        <w:div w:id="1612399634">
          <w:marLeft w:val="0"/>
          <w:marRight w:val="0"/>
          <w:marTop w:val="0"/>
          <w:marBottom w:val="0"/>
          <w:divBdr>
            <w:top w:val="none" w:sz="0" w:space="0" w:color="auto"/>
            <w:left w:val="none" w:sz="0" w:space="0" w:color="auto"/>
            <w:bottom w:val="none" w:sz="0" w:space="0" w:color="auto"/>
            <w:right w:val="none" w:sz="0" w:space="0" w:color="auto"/>
          </w:divBdr>
        </w:div>
        <w:div w:id="1612399638">
          <w:marLeft w:val="0"/>
          <w:marRight w:val="0"/>
          <w:marTop w:val="0"/>
          <w:marBottom w:val="0"/>
          <w:divBdr>
            <w:top w:val="none" w:sz="0" w:space="0" w:color="auto"/>
            <w:left w:val="none" w:sz="0" w:space="0" w:color="auto"/>
            <w:bottom w:val="none" w:sz="0" w:space="0" w:color="auto"/>
            <w:right w:val="none" w:sz="0" w:space="0" w:color="auto"/>
          </w:divBdr>
        </w:div>
        <w:div w:id="1612399681">
          <w:marLeft w:val="0"/>
          <w:marRight w:val="0"/>
          <w:marTop w:val="0"/>
          <w:marBottom w:val="0"/>
          <w:divBdr>
            <w:top w:val="none" w:sz="0" w:space="0" w:color="auto"/>
            <w:left w:val="none" w:sz="0" w:space="0" w:color="auto"/>
            <w:bottom w:val="none" w:sz="0" w:space="0" w:color="auto"/>
            <w:right w:val="none" w:sz="0" w:space="0" w:color="auto"/>
          </w:divBdr>
        </w:div>
        <w:div w:id="1612399750">
          <w:marLeft w:val="0"/>
          <w:marRight w:val="0"/>
          <w:marTop w:val="0"/>
          <w:marBottom w:val="0"/>
          <w:divBdr>
            <w:top w:val="none" w:sz="0" w:space="0" w:color="auto"/>
            <w:left w:val="none" w:sz="0" w:space="0" w:color="auto"/>
            <w:bottom w:val="none" w:sz="0" w:space="0" w:color="auto"/>
            <w:right w:val="none" w:sz="0" w:space="0" w:color="auto"/>
          </w:divBdr>
        </w:div>
        <w:div w:id="1612399775">
          <w:marLeft w:val="0"/>
          <w:marRight w:val="0"/>
          <w:marTop w:val="0"/>
          <w:marBottom w:val="0"/>
          <w:divBdr>
            <w:top w:val="none" w:sz="0" w:space="0" w:color="auto"/>
            <w:left w:val="none" w:sz="0" w:space="0" w:color="auto"/>
            <w:bottom w:val="none" w:sz="0" w:space="0" w:color="auto"/>
            <w:right w:val="none" w:sz="0" w:space="0" w:color="auto"/>
          </w:divBdr>
        </w:div>
        <w:div w:id="1612399780">
          <w:marLeft w:val="0"/>
          <w:marRight w:val="0"/>
          <w:marTop w:val="0"/>
          <w:marBottom w:val="0"/>
          <w:divBdr>
            <w:top w:val="none" w:sz="0" w:space="0" w:color="auto"/>
            <w:left w:val="none" w:sz="0" w:space="0" w:color="auto"/>
            <w:bottom w:val="none" w:sz="0" w:space="0" w:color="auto"/>
            <w:right w:val="none" w:sz="0" w:space="0" w:color="auto"/>
          </w:divBdr>
        </w:div>
        <w:div w:id="1612399857">
          <w:marLeft w:val="0"/>
          <w:marRight w:val="0"/>
          <w:marTop w:val="0"/>
          <w:marBottom w:val="0"/>
          <w:divBdr>
            <w:top w:val="none" w:sz="0" w:space="0" w:color="auto"/>
            <w:left w:val="none" w:sz="0" w:space="0" w:color="auto"/>
            <w:bottom w:val="none" w:sz="0" w:space="0" w:color="auto"/>
            <w:right w:val="none" w:sz="0" w:space="0" w:color="auto"/>
          </w:divBdr>
        </w:div>
        <w:div w:id="1612399977">
          <w:marLeft w:val="0"/>
          <w:marRight w:val="0"/>
          <w:marTop w:val="0"/>
          <w:marBottom w:val="0"/>
          <w:divBdr>
            <w:top w:val="none" w:sz="0" w:space="0" w:color="auto"/>
            <w:left w:val="none" w:sz="0" w:space="0" w:color="auto"/>
            <w:bottom w:val="none" w:sz="0" w:space="0" w:color="auto"/>
            <w:right w:val="none" w:sz="0" w:space="0" w:color="auto"/>
          </w:divBdr>
        </w:div>
        <w:div w:id="1612400034">
          <w:marLeft w:val="0"/>
          <w:marRight w:val="0"/>
          <w:marTop w:val="0"/>
          <w:marBottom w:val="0"/>
          <w:divBdr>
            <w:top w:val="none" w:sz="0" w:space="0" w:color="auto"/>
            <w:left w:val="none" w:sz="0" w:space="0" w:color="auto"/>
            <w:bottom w:val="none" w:sz="0" w:space="0" w:color="auto"/>
            <w:right w:val="none" w:sz="0" w:space="0" w:color="auto"/>
          </w:divBdr>
        </w:div>
        <w:div w:id="1612400085">
          <w:marLeft w:val="0"/>
          <w:marRight w:val="0"/>
          <w:marTop w:val="0"/>
          <w:marBottom w:val="0"/>
          <w:divBdr>
            <w:top w:val="none" w:sz="0" w:space="0" w:color="auto"/>
            <w:left w:val="none" w:sz="0" w:space="0" w:color="auto"/>
            <w:bottom w:val="none" w:sz="0" w:space="0" w:color="auto"/>
            <w:right w:val="none" w:sz="0" w:space="0" w:color="auto"/>
          </w:divBdr>
        </w:div>
        <w:div w:id="1612400158">
          <w:marLeft w:val="0"/>
          <w:marRight w:val="0"/>
          <w:marTop w:val="0"/>
          <w:marBottom w:val="0"/>
          <w:divBdr>
            <w:top w:val="none" w:sz="0" w:space="0" w:color="auto"/>
            <w:left w:val="none" w:sz="0" w:space="0" w:color="auto"/>
            <w:bottom w:val="none" w:sz="0" w:space="0" w:color="auto"/>
            <w:right w:val="none" w:sz="0" w:space="0" w:color="auto"/>
          </w:divBdr>
        </w:div>
        <w:div w:id="1612400199">
          <w:marLeft w:val="0"/>
          <w:marRight w:val="0"/>
          <w:marTop w:val="0"/>
          <w:marBottom w:val="0"/>
          <w:divBdr>
            <w:top w:val="none" w:sz="0" w:space="0" w:color="auto"/>
            <w:left w:val="none" w:sz="0" w:space="0" w:color="auto"/>
            <w:bottom w:val="none" w:sz="0" w:space="0" w:color="auto"/>
            <w:right w:val="none" w:sz="0" w:space="0" w:color="auto"/>
          </w:divBdr>
        </w:div>
        <w:div w:id="1612400256">
          <w:marLeft w:val="0"/>
          <w:marRight w:val="0"/>
          <w:marTop w:val="0"/>
          <w:marBottom w:val="0"/>
          <w:divBdr>
            <w:top w:val="none" w:sz="0" w:space="0" w:color="auto"/>
            <w:left w:val="none" w:sz="0" w:space="0" w:color="auto"/>
            <w:bottom w:val="none" w:sz="0" w:space="0" w:color="auto"/>
            <w:right w:val="none" w:sz="0" w:space="0" w:color="auto"/>
          </w:divBdr>
        </w:div>
        <w:div w:id="1612400274">
          <w:marLeft w:val="0"/>
          <w:marRight w:val="0"/>
          <w:marTop w:val="0"/>
          <w:marBottom w:val="0"/>
          <w:divBdr>
            <w:top w:val="none" w:sz="0" w:space="0" w:color="auto"/>
            <w:left w:val="none" w:sz="0" w:space="0" w:color="auto"/>
            <w:bottom w:val="none" w:sz="0" w:space="0" w:color="auto"/>
            <w:right w:val="none" w:sz="0" w:space="0" w:color="auto"/>
          </w:divBdr>
        </w:div>
      </w:divsChild>
    </w:div>
    <w:div w:id="1612399724">
      <w:marLeft w:val="0"/>
      <w:marRight w:val="0"/>
      <w:marTop w:val="0"/>
      <w:marBottom w:val="0"/>
      <w:divBdr>
        <w:top w:val="none" w:sz="0" w:space="0" w:color="auto"/>
        <w:left w:val="none" w:sz="0" w:space="0" w:color="auto"/>
        <w:bottom w:val="none" w:sz="0" w:space="0" w:color="auto"/>
        <w:right w:val="none" w:sz="0" w:space="0" w:color="auto"/>
      </w:divBdr>
    </w:div>
    <w:div w:id="1612399729">
      <w:marLeft w:val="0"/>
      <w:marRight w:val="0"/>
      <w:marTop w:val="0"/>
      <w:marBottom w:val="0"/>
      <w:divBdr>
        <w:top w:val="none" w:sz="0" w:space="0" w:color="auto"/>
        <w:left w:val="none" w:sz="0" w:space="0" w:color="auto"/>
        <w:bottom w:val="none" w:sz="0" w:space="0" w:color="auto"/>
        <w:right w:val="none" w:sz="0" w:space="0" w:color="auto"/>
      </w:divBdr>
      <w:divsChild>
        <w:div w:id="1612399810">
          <w:marLeft w:val="0"/>
          <w:marRight w:val="0"/>
          <w:marTop w:val="0"/>
          <w:marBottom w:val="0"/>
          <w:divBdr>
            <w:top w:val="none" w:sz="0" w:space="0" w:color="auto"/>
            <w:left w:val="none" w:sz="0" w:space="0" w:color="auto"/>
            <w:bottom w:val="none" w:sz="0" w:space="0" w:color="auto"/>
            <w:right w:val="none" w:sz="0" w:space="0" w:color="auto"/>
          </w:divBdr>
        </w:div>
        <w:div w:id="1612399826">
          <w:marLeft w:val="0"/>
          <w:marRight w:val="0"/>
          <w:marTop w:val="0"/>
          <w:marBottom w:val="0"/>
          <w:divBdr>
            <w:top w:val="none" w:sz="0" w:space="0" w:color="auto"/>
            <w:left w:val="none" w:sz="0" w:space="0" w:color="auto"/>
            <w:bottom w:val="none" w:sz="0" w:space="0" w:color="auto"/>
            <w:right w:val="none" w:sz="0" w:space="0" w:color="auto"/>
          </w:divBdr>
        </w:div>
        <w:div w:id="1612399926">
          <w:marLeft w:val="0"/>
          <w:marRight w:val="0"/>
          <w:marTop w:val="0"/>
          <w:marBottom w:val="0"/>
          <w:divBdr>
            <w:top w:val="none" w:sz="0" w:space="0" w:color="auto"/>
            <w:left w:val="none" w:sz="0" w:space="0" w:color="auto"/>
            <w:bottom w:val="none" w:sz="0" w:space="0" w:color="auto"/>
            <w:right w:val="none" w:sz="0" w:space="0" w:color="auto"/>
          </w:divBdr>
        </w:div>
      </w:divsChild>
    </w:div>
    <w:div w:id="1612399732">
      <w:marLeft w:val="0"/>
      <w:marRight w:val="0"/>
      <w:marTop w:val="0"/>
      <w:marBottom w:val="0"/>
      <w:divBdr>
        <w:top w:val="none" w:sz="0" w:space="0" w:color="auto"/>
        <w:left w:val="none" w:sz="0" w:space="0" w:color="auto"/>
        <w:bottom w:val="none" w:sz="0" w:space="0" w:color="auto"/>
        <w:right w:val="none" w:sz="0" w:space="0" w:color="auto"/>
      </w:divBdr>
      <w:divsChild>
        <w:div w:id="1612400264">
          <w:marLeft w:val="0"/>
          <w:marRight w:val="0"/>
          <w:marTop w:val="0"/>
          <w:marBottom w:val="0"/>
          <w:divBdr>
            <w:top w:val="none" w:sz="0" w:space="0" w:color="auto"/>
            <w:left w:val="none" w:sz="0" w:space="0" w:color="auto"/>
            <w:bottom w:val="none" w:sz="0" w:space="0" w:color="auto"/>
            <w:right w:val="none" w:sz="0" w:space="0" w:color="auto"/>
          </w:divBdr>
          <w:divsChild>
            <w:div w:id="16123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9736">
      <w:marLeft w:val="0"/>
      <w:marRight w:val="0"/>
      <w:marTop w:val="0"/>
      <w:marBottom w:val="0"/>
      <w:divBdr>
        <w:top w:val="none" w:sz="0" w:space="0" w:color="auto"/>
        <w:left w:val="none" w:sz="0" w:space="0" w:color="auto"/>
        <w:bottom w:val="none" w:sz="0" w:space="0" w:color="auto"/>
        <w:right w:val="none" w:sz="0" w:space="0" w:color="auto"/>
      </w:divBdr>
    </w:div>
    <w:div w:id="1612399740">
      <w:marLeft w:val="0"/>
      <w:marRight w:val="0"/>
      <w:marTop w:val="0"/>
      <w:marBottom w:val="0"/>
      <w:divBdr>
        <w:top w:val="none" w:sz="0" w:space="0" w:color="auto"/>
        <w:left w:val="none" w:sz="0" w:space="0" w:color="auto"/>
        <w:bottom w:val="none" w:sz="0" w:space="0" w:color="auto"/>
        <w:right w:val="none" w:sz="0" w:space="0" w:color="auto"/>
      </w:divBdr>
    </w:div>
    <w:div w:id="1612399749">
      <w:marLeft w:val="0"/>
      <w:marRight w:val="0"/>
      <w:marTop w:val="0"/>
      <w:marBottom w:val="0"/>
      <w:divBdr>
        <w:top w:val="none" w:sz="0" w:space="0" w:color="auto"/>
        <w:left w:val="none" w:sz="0" w:space="0" w:color="auto"/>
        <w:bottom w:val="none" w:sz="0" w:space="0" w:color="auto"/>
        <w:right w:val="none" w:sz="0" w:space="0" w:color="auto"/>
      </w:divBdr>
    </w:div>
    <w:div w:id="1612399756">
      <w:marLeft w:val="0"/>
      <w:marRight w:val="0"/>
      <w:marTop w:val="0"/>
      <w:marBottom w:val="0"/>
      <w:divBdr>
        <w:top w:val="none" w:sz="0" w:space="0" w:color="auto"/>
        <w:left w:val="none" w:sz="0" w:space="0" w:color="auto"/>
        <w:bottom w:val="none" w:sz="0" w:space="0" w:color="auto"/>
        <w:right w:val="none" w:sz="0" w:space="0" w:color="auto"/>
      </w:divBdr>
      <w:divsChild>
        <w:div w:id="1612399274">
          <w:marLeft w:val="0"/>
          <w:marRight w:val="0"/>
          <w:marTop w:val="0"/>
          <w:marBottom w:val="0"/>
          <w:divBdr>
            <w:top w:val="none" w:sz="0" w:space="0" w:color="auto"/>
            <w:left w:val="none" w:sz="0" w:space="0" w:color="auto"/>
            <w:bottom w:val="none" w:sz="0" w:space="0" w:color="auto"/>
            <w:right w:val="none" w:sz="0" w:space="0" w:color="auto"/>
          </w:divBdr>
        </w:div>
        <w:div w:id="1612399366">
          <w:marLeft w:val="0"/>
          <w:marRight w:val="0"/>
          <w:marTop w:val="0"/>
          <w:marBottom w:val="0"/>
          <w:divBdr>
            <w:top w:val="none" w:sz="0" w:space="0" w:color="auto"/>
            <w:left w:val="none" w:sz="0" w:space="0" w:color="auto"/>
            <w:bottom w:val="none" w:sz="0" w:space="0" w:color="auto"/>
            <w:right w:val="none" w:sz="0" w:space="0" w:color="auto"/>
          </w:divBdr>
        </w:div>
        <w:div w:id="1612399396">
          <w:marLeft w:val="0"/>
          <w:marRight w:val="0"/>
          <w:marTop w:val="0"/>
          <w:marBottom w:val="0"/>
          <w:divBdr>
            <w:top w:val="none" w:sz="0" w:space="0" w:color="auto"/>
            <w:left w:val="none" w:sz="0" w:space="0" w:color="auto"/>
            <w:bottom w:val="none" w:sz="0" w:space="0" w:color="auto"/>
            <w:right w:val="none" w:sz="0" w:space="0" w:color="auto"/>
          </w:divBdr>
        </w:div>
        <w:div w:id="1612399417">
          <w:marLeft w:val="0"/>
          <w:marRight w:val="0"/>
          <w:marTop w:val="0"/>
          <w:marBottom w:val="0"/>
          <w:divBdr>
            <w:top w:val="none" w:sz="0" w:space="0" w:color="auto"/>
            <w:left w:val="none" w:sz="0" w:space="0" w:color="auto"/>
            <w:bottom w:val="none" w:sz="0" w:space="0" w:color="auto"/>
            <w:right w:val="none" w:sz="0" w:space="0" w:color="auto"/>
          </w:divBdr>
        </w:div>
        <w:div w:id="1612399449">
          <w:marLeft w:val="0"/>
          <w:marRight w:val="0"/>
          <w:marTop w:val="0"/>
          <w:marBottom w:val="0"/>
          <w:divBdr>
            <w:top w:val="none" w:sz="0" w:space="0" w:color="auto"/>
            <w:left w:val="none" w:sz="0" w:space="0" w:color="auto"/>
            <w:bottom w:val="none" w:sz="0" w:space="0" w:color="auto"/>
            <w:right w:val="none" w:sz="0" w:space="0" w:color="auto"/>
          </w:divBdr>
        </w:div>
        <w:div w:id="1612399468">
          <w:marLeft w:val="0"/>
          <w:marRight w:val="0"/>
          <w:marTop w:val="0"/>
          <w:marBottom w:val="0"/>
          <w:divBdr>
            <w:top w:val="none" w:sz="0" w:space="0" w:color="auto"/>
            <w:left w:val="none" w:sz="0" w:space="0" w:color="auto"/>
            <w:bottom w:val="none" w:sz="0" w:space="0" w:color="auto"/>
            <w:right w:val="none" w:sz="0" w:space="0" w:color="auto"/>
          </w:divBdr>
        </w:div>
        <w:div w:id="1612399665">
          <w:marLeft w:val="0"/>
          <w:marRight w:val="0"/>
          <w:marTop w:val="0"/>
          <w:marBottom w:val="0"/>
          <w:divBdr>
            <w:top w:val="none" w:sz="0" w:space="0" w:color="auto"/>
            <w:left w:val="none" w:sz="0" w:space="0" w:color="auto"/>
            <w:bottom w:val="none" w:sz="0" w:space="0" w:color="auto"/>
            <w:right w:val="none" w:sz="0" w:space="0" w:color="auto"/>
          </w:divBdr>
        </w:div>
        <w:div w:id="1612399744">
          <w:marLeft w:val="0"/>
          <w:marRight w:val="0"/>
          <w:marTop w:val="0"/>
          <w:marBottom w:val="0"/>
          <w:divBdr>
            <w:top w:val="none" w:sz="0" w:space="0" w:color="auto"/>
            <w:left w:val="none" w:sz="0" w:space="0" w:color="auto"/>
            <w:bottom w:val="none" w:sz="0" w:space="0" w:color="auto"/>
            <w:right w:val="none" w:sz="0" w:space="0" w:color="auto"/>
          </w:divBdr>
        </w:div>
        <w:div w:id="1612399760">
          <w:marLeft w:val="0"/>
          <w:marRight w:val="0"/>
          <w:marTop w:val="0"/>
          <w:marBottom w:val="0"/>
          <w:divBdr>
            <w:top w:val="none" w:sz="0" w:space="0" w:color="auto"/>
            <w:left w:val="none" w:sz="0" w:space="0" w:color="auto"/>
            <w:bottom w:val="none" w:sz="0" w:space="0" w:color="auto"/>
            <w:right w:val="none" w:sz="0" w:space="0" w:color="auto"/>
          </w:divBdr>
        </w:div>
        <w:div w:id="1612399777">
          <w:marLeft w:val="0"/>
          <w:marRight w:val="0"/>
          <w:marTop w:val="0"/>
          <w:marBottom w:val="0"/>
          <w:divBdr>
            <w:top w:val="none" w:sz="0" w:space="0" w:color="auto"/>
            <w:left w:val="none" w:sz="0" w:space="0" w:color="auto"/>
            <w:bottom w:val="none" w:sz="0" w:space="0" w:color="auto"/>
            <w:right w:val="none" w:sz="0" w:space="0" w:color="auto"/>
          </w:divBdr>
        </w:div>
        <w:div w:id="1612400062">
          <w:marLeft w:val="0"/>
          <w:marRight w:val="0"/>
          <w:marTop w:val="0"/>
          <w:marBottom w:val="0"/>
          <w:divBdr>
            <w:top w:val="none" w:sz="0" w:space="0" w:color="auto"/>
            <w:left w:val="none" w:sz="0" w:space="0" w:color="auto"/>
            <w:bottom w:val="none" w:sz="0" w:space="0" w:color="auto"/>
            <w:right w:val="none" w:sz="0" w:space="0" w:color="auto"/>
          </w:divBdr>
        </w:div>
        <w:div w:id="1612400206">
          <w:marLeft w:val="0"/>
          <w:marRight w:val="0"/>
          <w:marTop w:val="0"/>
          <w:marBottom w:val="0"/>
          <w:divBdr>
            <w:top w:val="none" w:sz="0" w:space="0" w:color="auto"/>
            <w:left w:val="none" w:sz="0" w:space="0" w:color="auto"/>
            <w:bottom w:val="none" w:sz="0" w:space="0" w:color="auto"/>
            <w:right w:val="none" w:sz="0" w:space="0" w:color="auto"/>
          </w:divBdr>
        </w:div>
        <w:div w:id="1612400257">
          <w:marLeft w:val="0"/>
          <w:marRight w:val="0"/>
          <w:marTop w:val="0"/>
          <w:marBottom w:val="0"/>
          <w:divBdr>
            <w:top w:val="none" w:sz="0" w:space="0" w:color="auto"/>
            <w:left w:val="none" w:sz="0" w:space="0" w:color="auto"/>
            <w:bottom w:val="none" w:sz="0" w:space="0" w:color="auto"/>
            <w:right w:val="none" w:sz="0" w:space="0" w:color="auto"/>
          </w:divBdr>
        </w:div>
      </w:divsChild>
    </w:div>
    <w:div w:id="1612399765">
      <w:marLeft w:val="0"/>
      <w:marRight w:val="0"/>
      <w:marTop w:val="0"/>
      <w:marBottom w:val="0"/>
      <w:divBdr>
        <w:top w:val="none" w:sz="0" w:space="0" w:color="auto"/>
        <w:left w:val="none" w:sz="0" w:space="0" w:color="auto"/>
        <w:bottom w:val="none" w:sz="0" w:space="0" w:color="auto"/>
        <w:right w:val="none" w:sz="0" w:space="0" w:color="auto"/>
      </w:divBdr>
    </w:div>
    <w:div w:id="1612399769">
      <w:marLeft w:val="0"/>
      <w:marRight w:val="0"/>
      <w:marTop w:val="0"/>
      <w:marBottom w:val="0"/>
      <w:divBdr>
        <w:top w:val="none" w:sz="0" w:space="0" w:color="auto"/>
        <w:left w:val="none" w:sz="0" w:space="0" w:color="auto"/>
        <w:bottom w:val="none" w:sz="0" w:space="0" w:color="auto"/>
        <w:right w:val="none" w:sz="0" w:space="0" w:color="auto"/>
      </w:divBdr>
    </w:div>
    <w:div w:id="1612399782">
      <w:marLeft w:val="0"/>
      <w:marRight w:val="0"/>
      <w:marTop w:val="0"/>
      <w:marBottom w:val="0"/>
      <w:divBdr>
        <w:top w:val="none" w:sz="0" w:space="0" w:color="auto"/>
        <w:left w:val="none" w:sz="0" w:space="0" w:color="auto"/>
        <w:bottom w:val="none" w:sz="0" w:space="0" w:color="auto"/>
        <w:right w:val="none" w:sz="0" w:space="0" w:color="auto"/>
      </w:divBdr>
    </w:div>
    <w:div w:id="1612399794">
      <w:marLeft w:val="0"/>
      <w:marRight w:val="0"/>
      <w:marTop w:val="0"/>
      <w:marBottom w:val="0"/>
      <w:divBdr>
        <w:top w:val="none" w:sz="0" w:space="0" w:color="auto"/>
        <w:left w:val="none" w:sz="0" w:space="0" w:color="auto"/>
        <w:bottom w:val="none" w:sz="0" w:space="0" w:color="auto"/>
        <w:right w:val="none" w:sz="0" w:space="0" w:color="auto"/>
      </w:divBdr>
      <w:divsChild>
        <w:div w:id="1612399243">
          <w:marLeft w:val="0"/>
          <w:marRight w:val="0"/>
          <w:marTop w:val="0"/>
          <w:marBottom w:val="0"/>
          <w:divBdr>
            <w:top w:val="none" w:sz="0" w:space="0" w:color="auto"/>
            <w:left w:val="none" w:sz="0" w:space="0" w:color="auto"/>
            <w:bottom w:val="none" w:sz="0" w:space="0" w:color="auto"/>
            <w:right w:val="none" w:sz="0" w:space="0" w:color="auto"/>
          </w:divBdr>
        </w:div>
        <w:div w:id="1612399257">
          <w:marLeft w:val="0"/>
          <w:marRight w:val="0"/>
          <w:marTop w:val="0"/>
          <w:marBottom w:val="0"/>
          <w:divBdr>
            <w:top w:val="none" w:sz="0" w:space="0" w:color="auto"/>
            <w:left w:val="none" w:sz="0" w:space="0" w:color="auto"/>
            <w:bottom w:val="none" w:sz="0" w:space="0" w:color="auto"/>
            <w:right w:val="none" w:sz="0" w:space="0" w:color="auto"/>
          </w:divBdr>
        </w:div>
        <w:div w:id="1612399262">
          <w:marLeft w:val="0"/>
          <w:marRight w:val="0"/>
          <w:marTop w:val="0"/>
          <w:marBottom w:val="0"/>
          <w:divBdr>
            <w:top w:val="none" w:sz="0" w:space="0" w:color="auto"/>
            <w:left w:val="none" w:sz="0" w:space="0" w:color="auto"/>
            <w:bottom w:val="none" w:sz="0" w:space="0" w:color="auto"/>
            <w:right w:val="none" w:sz="0" w:space="0" w:color="auto"/>
          </w:divBdr>
        </w:div>
        <w:div w:id="1612399291">
          <w:marLeft w:val="0"/>
          <w:marRight w:val="0"/>
          <w:marTop w:val="0"/>
          <w:marBottom w:val="0"/>
          <w:divBdr>
            <w:top w:val="none" w:sz="0" w:space="0" w:color="auto"/>
            <w:left w:val="none" w:sz="0" w:space="0" w:color="auto"/>
            <w:bottom w:val="none" w:sz="0" w:space="0" w:color="auto"/>
            <w:right w:val="none" w:sz="0" w:space="0" w:color="auto"/>
          </w:divBdr>
        </w:div>
        <w:div w:id="1612399367">
          <w:marLeft w:val="0"/>
          <w:marRight w:val="0"/>
          <w:marTop w:val="0"/>
          <w:marBottom w:val="0"/>
          <w:divBdr>
            <w:top w:val="none" w:sz="0" w:space="0" w:color="auto"/>
            <w:left w:val="none" w:sz="0" w:space="0" w:color="auto"/>
            <w:bottom w:val="none" w:sz="0" w:space="0" w:color="auto"/>
            <w:right w:val="none" w:sz="0" w:space="0" w:color="auto"/>
          </w:divBdr>
        </w:div>
        <w:div w:id="1612399444">
          <w:marLeft w:val="0"/>
          <w:marRight w:val="0"/>
          <w:marTop w:val="0"/>
          <w:marBottom w:val="0"/>
          <w:divBdr>
            <w:top w:val="none" w:sz="0" w:space="0" w:color="auto"/>
            <w:left w:val="none" w:sz="0" w:space="0" w:color="auto"/>
            <w:bottom w:val="none" w:sz="0" w:space="0" w:color="auto"/>
            <w:right w:val="none" w:sz="0" w:space="0" w:color="auto"/>
          </w:divBdr>
        </w:div>
        <w:div w:id="1612399507">
          <w:marLeft w:val="0"/>
          <w:marRight w:val="0"/>
          <w:marTop w:val="0"/>
          <w:marBottom w:val="0"/>
          <w:divBdr>
            <w:top w:val="none" w:sz="0" w:space="0" w:color="auto"/>
            <w:left w:val="none" w:sz="0" w:space="0" w:color="auto"/>
            <w:bottom w:val="none" w:sz="0" w:space="0" w:color="auto"/>
            <w:right w:val="none" w:sz="0" w:space="0" w:color="auto"/>
          </w:divBdr>
        </w:div>
        <w:div w:id="1612399535">
          <w:marLeft w:val="0"/>
          <w:marRight w:val="0"/>
          <w:marTop w:val="0"/>
          <w:marBottom w:val="0"/>
          <w:divBdr>
            <w:top w:val="none" w:sz="0" w:space="0" w:color="auto"/>
            <w:left w:val="none" w:sz="0" w:space="0" w:color="auto"/>
            <w:bottom w:val="none" w:sz="0" w:space="0" w:color="auto"/>
            <w:right w:val="none" w:sz="0" w:space="0" w:color="auto"/>
          </w:divBdr>
        </w:div>
        <w:div w:id="1612399570">
          <w:marLeft w:val="0"/>
          <w:marRight w:val="0"/>
          <w:marTop w:val="0"/>
          <w:marBottom w:val="0"/>
          <w:divBdr>
            <w:top w:val="none" w:sz="0" w:space="0" w:color="auto"/>
            <w:left w:val="none" w:sz="0" w:space="0" w:color="auto"/>
            <w:bottom w:val="none" w:sz="0" w:space="0" w:color="auto"/>
            <w:right w:val="none" w:sz="0" w:space="0" w:color="auto"/>
          </w:divBdr>
        </w:div>
        <w:div w:id="1612399576">
          <w:marLeft w:val="0"/>
          <w:marRight w:val="0"/>
          <w:marTop w:val="0"/>
          <w:marBottom w:val="0"/>
          <w:divBdr>
            <w:top w:val="none" w:sz="0" w:space="0" w:color="auto"/>
            <w:left w:val="none" w:sz="0" w:space="0" w:color="auto"/>
            <w:bottom w:val="none" w:sz="0" w:space="0" w:color="auto"/>
            <w:right w:val="none" w:sz="0" w:space="0" w:color="auto"/>
          </w:divBdr>
        </w:div>
        <w:div w:id="1612399601">
          <w:marLeft w:val="0"/>
          <w:marRight w:val="0"/>
          <w:marTop w:val="0"/>
          <w:marBottom w:val="0"/>
          <w:divBdr>
            <w:top w:val="none" w:sz="0" w:space="0" w:color="auto"/>
            <w:left w:val="none" w:sz="0" w:space="0" w:color="auto"/>
            <w:bottom w:val="none" w:sz="0" w:space="0" w:color="auto"/>
            <w:right w:val="none" w:sz="0" w:space="0" w:color="auto"/>
          </w:divBdr>
        </w:div>
        <w:div w:id="1612399745">
          <w:marLeft w:val="0"/>
          <w:marRight w:val="0"/>
          <w:marTop w:val="0"/>
          <w:marBottom w:val="0"/>
          <w:divBdr>
            <w:top w:val="none" w:sz="0" w:space="0" w:color="auto"/>
            <w:left w:val="none" w:sz="0" w:space="0" w:color="auto"/>
            <w:bottom w:val="none" w:sz="0" w:space="0" w:color="auto"/>
            <w:right w:val="none" w:sz="0" w:space="0" w:color="auto"/>
          </w:divBdr>
        </w:div>
        <w:div w:id="1612399814">
          <w:marLeft w:val="0"/>
          <w:marRight w:val="0"/>
          <w:marTop w:val="0"/>
          <w:marBottom w:val="0"/>
          <w:divBdr>
            <w:top w:val="none" w:sz="0" w:space="0" w:color="auto"/>
            <w:left w:val="none" w:sz="0" w:space="0" w:color="auto"/>
            <w:bottom w:val="none" w:sz="0" w:space="0" w:color="auto"/>
            <w:right w:val="none" w:sz="0" w:space="0" w:color="auto"/>
          </w:divBdr>
        </w:div>
        <w:div w:id="1612399843">
          <w:marLeft w:val="0"/>
          <w:marRight w:val="0"/>
          <w:marTop w:val="0"/>
          <w:marBottom w:val="0"/>
          <w:divBdr>
            <w:top w:val="none" w:sz="0" w:space="0" w:color="auto"/>
            <w:left w:val="none" w:sz="0" w:space="0" w:color="auto"/>
            <w:bottom w:val="none" w:sz="0" w:space="0" w:color="auto"/>
            <w:right w:val="none" w:sz="0" w:space="0" w:color="auto"/>
          </w:divBdr>
        </w:div>
        <w:div w:id="1612399887">
          <w:marLeft w:val="0"/>
          <w:marRight w:val="0"/>
          <w:marTop w:val="0"/>
          <w:marBottom w:val="0"/>
          <w:divBdr>
            <w:top w:val="none" w:sz="0" w:space="0" w:color="auto"/>
            <w:left w:val="none" w:sz="0" w:space="0" w:color="auto"/>
            <w:bottom w:val="none" w:sz="0" w:space="0" w:color="auto"/>
            <w:right w:val="none" w:sz="0" w:space="0" w:color="auto"/>
          </w:divBdr>
        </w:div>
        <w:div w:id="1612399890">
          <w:marLeft w:val="0"/>
          <w:marRight w:val="0"/>
          <w:marTop w:val="0"/>
          <w:marBottom w:val="0"/>
          <w:divBdr>
            <w:top w:val="none" w:sz="0" w:space="0" w:color="auto"/>
            <w:left w:val="none" w:sz="0" w:space="0" w:color="auto"/>
            <w:bottom w:val="none" w:sz="0" w:space="0" w:color="auto"/>
            <w:right w:val="none" w:sz="0" w:space="0" w:color="auto"/>
          </w:divBdr>
        </w:div>
        <w:div w:id="1612399948">
          <w:marLeft w:val="0"/>
          <w:marRight w:val="0"/>
          <w:marTop w:val="0"/>
          <w:marBottom w:val="0"/>
          <w:divBdr>
            <w:top w:val="none" w:sz="0" w:space="0" w:color="auto"/>
            <w:left w:val="none" w:sz="0" w:space="0" w:color="auto"/>
            <w:bottom w:val="none" w:sz="0" w:space="0" w:color="auto"/>
            <w:right w:val="none" w:sz="0" w:space="0" w:color="auto"/>
          </w:divBdr>
        </w:div>
        <w:div w:id="1612400022">
          <w:marLeft w:val="0"/>
          <w:marRight w:val="0"/>
          <w:marTop w:val="0"/>
          <w:marBottom w:val="0"/>
          <w:divBdr>
            <w:top w:val="none" w:sz="0" w:space="0" w:color="auto"/>
            <w:left w:val="none" w:sz="0" w:space="0" w:color="auto"/>
            <w:bottom w:val="none" w:sz="0" w:space="0" w:color="auto"/>
            <w:right w:val="none" w:sz="0" w:space="0" w:color="auto"/>
          </w:divBdr>
        </w:div>
        <w:div w:id="1612400080">
          <w:marLeft w:val="0"/>
          <w:marRight w:val="0"/>
          <w:marTop w:val="0"/>
          <w:marBottom w:val="0"/>
          <w:divBdr>
            <w:top w:val="none" w:sz="0" w:space="0" w:color="auto"/>
            <w:left w:val="none" w:sz="0" w:space="0" w:color="auto"/>
            <w:bottom w:val="none" w:sz="0" w:space="0" w:color="auto"/>
            <w:right w:val="none" w:sz="0" w:space="0" w:color="auto"/>
          </w:divBdr>
        </w:div>
        <w:div w:id="1612400101">
          <w:marLeft w:val="0"/>
          <w:marRight w:val="0"/>
          <w:marTop w:val="0"/>
          <w:marBottom w:val="0"/>
          <w:divBdr>
            <w:top w:val="none" w:sz="0" w:space="0" w:color="auto"/>
            <w:left w:val="none" w:sz="0" w:space="0" w:color="auto"/>
            <w:bottom w:val="none" w:sz="0" w:space="0" w:color="auto"/>
            <w:right w:val="none" w:sz="0" w:space="0" w:color="auto"/>
          </w:divBdr>
        </w:div>
        <w:div w:id="1612400113">
          <w:marLeft w:val="0"/>
          <w:marRight w:val="0"/>
          <w:marTop w:val="0"/>
          <w:marBottom w:val="0"/>
          <w:divBdr>
            <w:top w:val="none" w:sz="0" w:space="0" w:color="auto"/>
            <w:left w:val="none" w:sz="0" w:space="0" w:color="auto"/>
            <w:bottom w:val="none" w:sz="0" w:space="0" w:color="auto"/>
            <w:right w:val="none" w:sz="0" w:space="0" w:color="auto"/>
          </w:divBdr>
        </w:div>
        <w:div w:id="1612400166">
          <w:marLeft w:val="0"/>
          <w:marRight w:val="0"/>
          <w:marTop w:val="0"/>
          <w:marBottom w:val="0"/>
          <w:divBdr>
            <w:top w:val="none" w:sz="0" w:space="0" w:color="auto"/>
            <w:left w:val="none" w:sz="0" w:space="0" w:color="auto"/>
            <w:bottom w:val="none" w:sz="0" w:space="0" w:color="auto"/>
            <w:right w:val="none" w:sz="0" w:space="0" w:color="auto"/>
          </w:divBdr>
        </w:div>
        <w:div w:id="1612400190">
          <w:marLeft w:val="0"/>
          <w:marRight w:val="0"/>
          <w:marTop w:val="0"/>
          <w:marBottom w:val="0"/>
          <w:divBdr>
            <w:top w:val="none" w:sz="0" w:space="0" w:color="auto"/>
            <w:left w:val="none" w:sz="0" w:space="0" w:color="auto"/>
            <w:bottom w:val="none" w:sz="0" w:space="0" w:color="auto"/>
            <w:right w:val="none" w:sz="0" w:space="0" w:color="auto"/>
          </w:divBdr>
        </w:div>
      </w:divsChild>
    </w:div>
    <w:div w:id="1612399800">
      <w:marLeft w:val="0"/>
      <w:marRight w:val="0"/>
      <w:marTop w:val="0"/>
      <w:marBottom w:val="0"/>
      <w:divBdr>
        <w:top w:val="none" w:sz="0" w:space="0" w:color="auto"/>
        <w:left w:val="none" w:sz="0" w:space="0" w:color="auto"/>
        <w:bottom w:val="none" w:sz="0" w:space="0" w:color="auto"/>
        <w:right w:val="none" w:sz="0" w:space="0" w:color="auto"/>
      </w:divBdr>
    </w:div>
    <w:div w:id="1612399804">
      <w:marLeft w:val="0"/>
      <w:marRight w:val="0"/>
      <w:marTop w:val="0"/>
      <w:marBottom w:val="0"/>
      <w:divBdr>
        <w:top w:val="none" w:sz="0" w:space="0" w:color="auto"/>
        <w:left w:val="none" w:sz="0" w:space="0" w:color="auto"/>
        <w:bottom w:val="none" w:sz="0" w:space="0" w:color="auto"/>
        <w:right w:val="none" w:sz="0" w:space="0" w:color="auto"/>
      </w:divBdr>
    </w:div>
    <w:div w:id="1612399813">
      <w:marLeft w:val="0"/>
      <w:marRight w:val="0"/>
      <w:marTop w:val="0"/>
      <w:marBottom w:val="0"/>
      <w:divBdr>
        <w:top w:val="none" w:sz="0" w:space="0" w:color="auto"/>
        <w:left w:val="none" w:sz="0" w:space="0" w:color="auto"/>
        <w:bottom w:val="none" w:sz="0" w:space="0" w:color="auto"/>
        <w:right w:val="none" w:sz="0" w:space="0" w:color="auto"/>
      </w:divBdr>
    </w:div>
    <w:div w:id="1612399835">
      <w:marLeft w:val="0"/>
      <w:marRight w:val="0"/>
      <w:marTop w:val="0"/>
      <w:marBottom w:val="0"/>
      <w:divBdr>
        <w:top w:val="none" w:sz="0" w:space="0" w:color="auto"/>
        <w:left w:val="none" w:sz="0" w:space="0" w:color="auto"/>
        <w:bottom w:val="none" w:sz="0" w:space="0" w:color="auto"/>
        <w:right w:val="none" w:sz="0" w:space="0" w:color="auto"/>
      </w:divBdr>
      <w:divsChild>
        <w:div w:id="1612399575">
          <w:marLeft w:val="0"/>
          <w:marRight w:val="0"/>
          <w:marTop w:val="0"/>
          <w:marBottom w:val="0"/>
          <w:divBdr>
            <w:top w:val="none" w:sz="0" w:space="0" w:color="auto"/>
            <w:left w:val="none" w:sz="0" w:space="0" w:color="auto"/>
            <w:bottom w:val="none" w:sz="0" w:space="0" w:color="auto"/>
            <w:right w:val="none" w:sz="0" w:space="0" w:color="auto"/>
          </w:divBdr>
          <w:divsChild>
            <w:div w:id="16124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9846">
      <w:marLeft w:val="0"/>
      <w:marRight w:val="0"/>
      <w:marTop w:val="0"/>
      <w:marBottom w:val="0"/>
      <w:divBdr>
        <w:top w:val="none" w:sz="0" w:space="0" w:color="auto"/>
        <w:left w:val="none" w:sz="0" w:space="0" w:color="auto"/>
        <w:bottom w:val="none" w:sz="0" w:space="0" w:color="auto"/>
        <w:right w:val="none" w:sz="0" w:space="0" w:color="auto"/>
      </w:divBdr>
    </w:div>
    <w:div w:id="1612399875">
      <w:marLeft w:val="0"/>
      <w:marRight w:val="0"/>
      <w:marTop w:val="0"/>
      <w:marBottom w:val="0"/>
      <w:divBdr>
        <w:top w:val="none" w:sz="0" w:space="0" w:color="auto"/>
        <w:left w:val="none" w:sz="0" w:space="0" w:color="auto"/>
        <w:bottom w:val="none" w:sz="0" w:space="0" w:color="auto"/>
        <w:right w:val="none" w:sz="0" w:space="0" w:color="auto"/>
      </w:divBdr>
    </w:div>
    <w:div w:id="1612399877">
      <w:marLeft w:val="0"/>
      <w:marRight w:val="0"/>
      <w:marTop w:val="0"/>
      <w:marBottom w:val="0"/>
      <w:divBdr>
        <w:top w:val="none" w:sz="0" w:space="0" w:color="auto"/>
        <w:left w:val="none" w:sz="0" w:space="0" w:color="auto"/>
        <w:bottom w:val="none" w:sz="0" w:space="0" w:color="auto"/>
        <w:right w:val="none" w:sz="0" w:space="0" w:color="auto"/>
      </w:divBdr>
    </w:div>
    <w:div w:id="1612399880">
      <w:marLeft w:val="0"/>
      <w:marRight w:val="0"/>
      <w:marTop w:val="0"/>
      <w:marBottom w:val="0"/>
      <w:divBdr>
        <w:top w:val="none" w:sz="0" w:space="0" w:color="auto"/>
        <w:left w:val="none" w:sz="0" w:space="0" w:color="auto"/>
        <w:bottom w:val="none" w:sz="0" w:space="0" w:color="auto"/>
        <w:right w:val="none" w:sz="0" w:space="0" w:color="auto"/>
      </w:divBdr>
    </w:div>
    <w:div w:id="1612399883">
      <w:marLeft w:val="0"/>
      <w:marRight w:val="0"/>
      <w:marTop w:val="0"/>
      <w:marBottom w:val="0"/>
      <w:divBdr>
        <w:top w:val="none" w:sz="0" w:space="0" w:color="auto"/>
        <w:left w:val="none" w:sz="0" w:space="0" w:color="auto"/>
        <w:bottom w:val="none" w:sz="0" w:space="0" w:color="auto"/>
        <w:right w:val="none" w:sz="0" w:space="0" w:color="auto"/>
      </w:divBdr>
    </w:div>
    <w:div w:id="1612399894">
      <w:marLeft w:val="0"/>
      <w:marRight w:val="0"/>
      <w:marTop w:val="0"/>
      <w:marBottom w:val="0"/>
      <w:divBdr>
        <w:top w:val="none" w:sz="0" w:space="0" w:color="auto"/>
        <w:left w:val="none" w:sz="0" w:space="0" w:color="auto"/>
        <w:bottom w:val="none" w:sz="0" w:space="0" w:color="auto"/>
        <w:right w:val="none" w:sz="0" w:space="0" w:color="auto"/>
      </w:divBdr>
      <w:divsChild>
        <w:div w:id="1612399316">
          <w:marLeft w:val="0"/>
          <w:marRight w:val="0"/>
          <w:marTop w:val="0"/>
          <w:marBottom w:val="0"/>
          <w:divBdr>
            <w:top w:val="none" w:sz="0" w:space="0" w:color="auto"/>
            <w:left w:val="none" w:sz="0" w:space="0" w:color="auto"/>
            <w:bottom w:val="none" w:sz="0" w:space="0" w:color="auto"/>
            <w:right w:val="none" w:sz="0" w:space="0" w:color="auto"/>
          </w:divBdr>
        </w:div>
        <w:div w:id="1612399369">
          <w:marLeft w:val="0"/>
          <w:marRight w:val="0"/>
          <w:marTop w:val="0"/>
          <w:marBottom w:val="0"/>
          <w:divBdr>
            <w:top w:val="none" w:sz="0" w:space="0" w:color="auto"/>
            <w:left w:val="none" w:sz="0" w:space="0" w:color="auto"/>
            <w:bottom w:val="none" w:sz="0" w:space="0" w:color="auto"/>
            <w:right w:val="none" w:sz="0" w:space="0" w:color="auto"/>
          </w:divBdr>
        </w:div>
        <w:div w:id="1612399492">
          <w:marLeft w:val="0"/>
          <w:marRight w:val="0"/>
          <w:marTop w:val="0"/>
          <w:marBottom w:val="0"/>
          <w:divBdr>
            <w:top w:val="none" w:sz="0" w:space="0" w:color="auto"/>
            <w:left w:val="none" w:sz="0" w:space="0" w:color="auto"/>
            <w:bottom w:val="none" w:sz="0" w:space="0" w:color="auto"/>
            <w:right w:val="none" w:sz="0" w:space="0" w:color="auto"/>
          </w:divBdr>
        </w:div>
        <w:div w:id="1612399661">
          <w:marLeft w:val="0"/>
          <w:marRight w:val="0"/>
          <w:marTop w:val="0"/>
          <w:marBottom w:val="0"/>
          <w:divBdr>
            <w:top w:val="none" w:sz="0" w:space="0" w:color="auto"/>
            <w:left w:val="none" w:sz="0" w:space="0" w:color="auto"/>
            <w:bottom w:val="none" w:sz="0" w:space="0" w:color="auto"/>
            <w:right w:val="none" w:sz="0" w:space="0" w:color="auto"/>
          </w:divBdr>
        </w:div>
        <w:div w:id="1612399838">
          <w:marLeft w:val="0"/>
          <w:marRight w:val="0"/>
          <w:marTop w:val="0"/>
          <w:marBottom w:val="0"/>
          <w:divBdr>
            <w:top w:val="none" w:sz="0" w:space="0" w:color="auto"/>
            <w:left w:val="none" w:sz="0" w:space="0" w:color="auto"/>
            <w:bottom w:val="none" w:sz="0" w:space="0" w:color="auto"/>
            <w:right w:val="none" w:sz="0" w:space="0" w:color="auto"/>
          </w:divBdr>
        </w:div>
        <w:div w:id="1612399973">
          <w:marLeft w:val="0"/>
          <w:marRight w:val="0"/>
          <w:marTop w:val="0"/>
          <w:marBottom w:val="0"/>
          <w:divBdr>
            <w:top w:val="none" w:sz="0" w:space="0" w:color="auto"/>
            <w:left w:val="none" w:sz="0" w:space="0" w:color="auto"/>
            <w:bottom w:val="none" w:sz="0" w:space="0" w:color="auto"/>
            <w:right w:val="none" w:sz="0" w:space="0" w:color="auto"/>
          </w:divBdr>
        </w:div>
        <w:div w:id="1612400000">
          <w:marLeft w:val="0"/>
          <w:marRight w:val="0"/>
          <w:marTop w:val="0"/>
          <w:marBottom w:val="0"/>
          <w:divBdr>
            <w:top w:val="none" w:sz="0" w:space="0" w:color="auto"/>
            <w:left w:val="none" w:sz="0" w:space="0" w:color="auto"/>
            <w:bottom w:val="none" w:sz="0" w:space="0" w:color="auto"/>
            <w:right w:val="none" w:sz="0" w:space="0" w:color="auto"/>
          </w:divBdr>
        </w:div>
        <w:div w:id="1612400061">
          <w:marLeft w:val="0"/>
          <w:marRight w:val="0"/>
          <w:marTop w:val="0"/>
          <w:marBottom w:val="0"/>
          <w:divBdr>
            <w:top w:val="none" w:sz="0" w:space="0" w:color="auto"/>
            <w:left w:val="none" w:sz="0" w:space="0" w:color="auto"/>
            <w:bottom w:val="none" w:sz="0" w:space="0" w:color="auto"/>
            <w:right w:val="none" w:sz="0" w:space="0" w:color="auto"/>
          </w:divBdr>
        </w:div>
        <w:div w:id="1612400083">
          <w:marLeft w:val="0"/>
          <w:marRight w:val="0"/>
          <w:marTop w:val="0"/>
          <w:marBottom w:val="0"/>
          <w:divBdr>
            <w:top w:val="none" w:sz="0" w:space="0" w:color="auto"/>
            <w:left w:val="none" w:sz="0" w:space="0" w:color="auto"/>
            <w:bottom w:val="none" w:sz="0" w:space="0" w:color="auto"/>
            <w:right w:val="none" w:sz="0" w:space="0" w:color="auto"/>
          </w:divBdr>
        </w:div>
        <w:div w:id="1612400227">
          <w:marLeft w:val="0"/>
          <w:marRight w:val="0"/>
          <w:marTop w:val="0"/>
          <w:marBottom w:val="0"/>
          <w:divBdr>
            <w:top w:val="none" w:sz="0" w:space="0" w:color="auto"/>
            <w:left w:val="none" w:sz="0" w:space="0" w:color="auto"/>
            <w:bottom w:val="none" w:sz="0" w:space="0" w:color="auto"/>
            <w:right w:val="none" w:sz="0" w:space="0" w:color="auto"/>
          </w:divBdr>
        </w:div>
        <w:div w:id="1612400235">
          <w:marLeft w:val="0"/>
          <w:marRight w:val="0"/>
          <w:marTop w:val="0"/>
          <w:marBottom w:val="0"/>
          <w:divBdr>
            <w:top w:val="none" w:sz="0" w:space="0" w:color="auto"/>
            <w:left w:val="none" w:sz="0" w:space="0" w:color="auto"/>
            <w:bottom w:val="none" w:sz="0" w:space="0" w:color="auto"/>
            <w:right w:val="none" w:sz="0" w:space="0" w:color="auto"/>
          </w:divBdr>
        </w:div>
        <w:div w:id="1612400285">
          <w:marLeft w:val="0"/>
          <w:marRight w:val="0"/>
          <w:marTop w:val="0"/>
          <w:marBottom w:val="0"/>
          <w:divBdr>
            <w:top w:val="none" w:sz="0" w:space="0" w:color="auto"/>
            <w:left w:val="none" w:sz="0" w:space="0" w:color="auto"/>
            <w:bottom w:val="none" w:sz="0" w:space="0" w:color="auto"/>
            <w:right w:val="none" w:sz="0" w:space="0" w:color="auto"/>
          </w:divBdr>
        </w:div>
      </w:divsChild>
    </w:div>
    <w:div w:id="1612399898">
      <w:marLeft w:val="0"/>
      <w:marRight w:val="0"/>
      <w:marTop w:val="0"/>
      <w:marBottom w:val="0"/>
      <w:divBdr>
        <w:top w:val="none" w:sz="0" w:space="0" w:color="auto"/>
        <w:left w:val="none" w:sz="0" w:space="0" w:color="auto"/>
        <w:bottom w:val="none" w:sz="0" w:space="0" w:color="auto"/>
        <w:right w:val="none" w:sz="0" w:space="0" w:color="auto"/>
      </w:divBdr>
    </w:div>
    <w:div w:id="1612399902">
      <w:marLeft w:val="0"/>
      <w:marRight w:val="0"/>
      <w:marTop w:val="0"/>
      <w:marBottom w:val="0"/>
      <w:divBdr>
        <w:top w:val="none" w:sz="0" w:space="0" w:color="auto"/>
        <w:left w:val="none" w:sz="0" w:space="0" w:color="auto"/>
        <w:bottom w:val="none" w:sz="0" w:space="0" w:color="auto"/>
        <w:right w:val="none" w:sz="0" w:space="0" w:color="auto"/>
      </w:divBdr>
    </w:div>
    <w:div w:id="1612399912">
      <w:marLeft w:val="0"/>
      <w:marRight w:val="0"/>
      <w:marTop w:val="0"/>
      <w:marBottom w:val="0"/>
      <w:divBdr>
        <w:top w:val="none" w:sz="0" w:space="0" w:color="auto"/>
        <w:left w:val="none" w:sz="0" w:space="0" w:color="auto"/>
        <w:bottom w:val="none" w:sz="0" w:space="0" w:color="auto"/>
        <w:right w:val="none" w:sz="0" w:space="0" w:color="auto"/>
      </w:divBdr>
    </w:div>
    <w:div w:id="1612399922">
      <w:marLeft w:val="0"/>
      <w:marRight w:val="0"/>
      <w:marTop w:val="0"/>
      <w:marBottom w:val="0"/>
      <w:divBdr>
        <w:top w:val="none" w:sz="0" w:space="0" w:color="auto"/>
        <w:left w:val="none" w:sz="0" w:space="0" w:color="auto"/>
        <w:bottom w:val="none" w:sz="0" w:space="0" w:color="auto"/>
        <w:right w:val="none" w:sz="0" w:space="0" w:color="auto"/>
      </w:divBdr>
    </w:div>
    <w:div w:id="1612399930">
      <w:marLeft w:val="0"/>
      <w:marRight w:val="0"/>
      <w:marTop w:val="0"/>
      <w:marBottom w:val="0"/>
      <w:divBdr>
        <w:top w:val="none" w:sz="0" w:space="0" w:color="auto"/>
        <w:left w:val="none" w:sz="0" w:space="0" w:color="auto"/>
        <w:bottom w:val="none" w:sz="0" w:space="0" w:color="auto"/>
        <w:right w:val="none" w:sz="0" w:space="0" w:color="auto"/>
      </w:divBdr>
    </w:div>
    <w:div w:id="1612399940">
      <w:marLeft w:val="0"/>
      <w:marRight w:val="0"/>
      <w:marTop w:val="0"/>
      <w:marBottom w:val="0"/>
      <w:divBdr>
        <w:top w:val="none" w:sz="0" w:space="0" w:color="auto"/>
        <w:left w:val="none" w:sz="0" w:space="0" w:color="auto"/>
        <w:bottom w:val="none" w:sz="0" w:space="0" w:color="auto"/>
        <w:right w:val="none" w:sz="0" w:space="0" w:color="auto"/>
      </w:divBdr>
    </w:div>
    <w:div w:id="1612399941">
      <w:marLeft w:val="0"/>
      <w:marRight w:val="0"/>
      <w:marTop w:val="0"/>
      <w:marBottom w:val="0"/>
      <w:divBdr>
        <w:top w:val="none" w:sz="0" w:space="0" w:color="auto"/>
        <w:left w:val="none" w:sz="0" w:space="0" w:color="auto"/>
        <w:bottom w:val="none" w:sz="0" w:space="0" w:color="auto"/>
        <w:right w:val="none" w:sz="0" w:space="0" w:color="auto"/>
      </w:divBdr>
    </w:div>
    <w:div w:id="1612399950">
      <w:marLeft w:val="0"/>
      <w:marRight w:val="0"/>
      <w:marTop w:val="0"/>
      <w:marBottom w:val="0"/>
      <w:divBdr>
        <w:top w:val="none" w:sz="0" w:space="0" w:color="auto"/>
        <w:left w:val="none" w:sz="0" w:space="0" w:color="auto"/>
        <w:bottom w:val="none" w:sz="0" w:space="0" w:color="auto"/>
        <w:right w:val="none" w:sz="0" w:space="0" w:color="auto"/>
      </w:divBdr>
      <w:divsChild>
        <w:div w:id="1612399266">
          <w:marLeft w:val="0"/>
          <w:marRight w:val="0"/>
          <w:marTop w:val="0"/>
          <w:marBottom w:val="0"/>
          <w:divBdr>
            <w:top w:val="none" w:sz="0" w:space="0" w:color="auto"/>
            <w:left w:val="none" w:sz="0" w:space="0" w:color="auto"/>
            <w:bottom w:val="none" w:sz="0" w:space="0" w:color="auto"/>
            <w:right w:val="none" w:sz="0" w:space="0" w:color="auto"/>
          </w:divBdr>
          <w:divsChild>
            <w:div w:id="16123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9954">
      <w:marLeft w:val="0"/>
      <w:marRight w:val="0"/>
      <w:marTop w:val="0"/>
      <w:marBottom w:val="0"/>
      <w:divBdr>
        <w:top w:val="none" w:sz="0" w:space="0" w:color="auto"/>
        <w:left w:val="none" w:sz="0" w:space="0" w:color="auto"/>
        <w:bottom w:val="none" w:sz="0" w:space="0" w:color="auto"/>
        <w:right w:val="none" w:sz="0" w:space="0" w:color="auto"/>
      </w:divBdr>
    </w:div>
    <w:div w:id="1612399960">
      <w:marLeft w:val="0"/>
      <w:marRight w:val="0"/>
      <w:marTop w:val="0"/>
      <w:marBottom w:val="0"/>
      <w:divBdr>
        <w:top w:val="none" w:sz="0" w:space="0" w:color="auto"/>
        <w:left w:val="none" w:sz="0" w:space="0" w:color="auto"/>
        <w:bottom w:val="none" w:sz="0" w:space="0" w:color="auto"/>
        <w:right w:val="none" w:sz="0" w:space="0" w:color="auto"/>
      </w:divBdr>
    </w:div>
    <w:div w:id="1612399967">
      <w:marLeft w:val="0"/>
      <w:marRight w:val="0"/>
      <w:marTop w:val="0"/>
      <w:marBottom w:val="0"/>
      <w:divBdr>
        <w:top w:val="none" w:sz="0" w:space="0" w:color="auto"/>
        <w:left w:val="none" w:sz="0" w:space="0" w:color="auto"/>
        <w:bottom w:val="none" w:sz="0" w:space="0" w:color="auto"/>
        <w:right w:val="none" w:sz="0" w:space="0" w:color="auto"/>
      </w:divBdr>
    </w:div>
    <w:div w:id="1612399968">
      <w:marLeft w:val="0"/>
      <w:marRight w:val="0"/>
      <w:marTop w:val="0"/>
      <w:marBottom w:val="0"/>
      <w:divBdr>
        <w:top w:val="none" w:sz="0" w:space="0" w:color="auto"/>
        <w:left w:val="none" w:sz="0" w:space="0" w:color="auto"/>
        <w:bottom w:val="none" w:sz="0" w:space="0" w:color="auto"/>
        <w:right w:val="none" w:sz="0" w:space="0" w:color="auto"/>
      </w:divBdr>
    </w:div>
    <w:div w:id="1612399971">
      <w:marLeft w:val="0"/>
      <w:marRight w:val="0"/>
      <w:marTop w:val="0"/>
      <w:marBottom w:val="0"/>
      <w:divBdr>
        <w:top w:val="none" w:sz="0" w:space="0" w:color="auto"/>
        <w:left w:val="none" w:sz="0" w:space="0" w:color="auto"/>
        <w:bottom w:val="none" w:sz="0" w:space="0" w:color="auto"/>
        <w:right w:val="none" w:sz="0" w:space="0" w:color="auto"/>
      </w:divBdr>
    </w:div>
    <w:div w:id="1612399982">
      <w:marLeft w:val="0"/>
      <w:marRight w:val="0"/>
      <w:marTop w:val="0"/>
      <w:marBottom w:val="0"/>
      <w:divBdr>
        <w:top w:val="none" w:sz="0" w:space="0" w:color="auto"/>
        <w:left w:val="none" w:sz="0" w:space="0" w:color="auto"/>
        <w:bottom w:val="none" w:sz="0" w:space="0" w:color="auto"/>
        <w:right w:val="none" w:sz="0" w:space="0" w:color="auto"/>
      </w:divBdr>
    </w:div>
    <w:div w:id="1612399983">
      <w:marLeft w:val="0"/>
      <w:marRight w:val="0"/>
      <w:marTop w:val="0"/>
      <w:marBottom w:val="0"/>
      <w:divBdr>
        <w:top w:val="none" w:sz="0" w:space="0" w:color="auto"/>
        <w:left w:val="none" w:sz="0" w:space="0" w:color="auto"/>
        <w:bottom w:val="none" w:sz="0" w:space="0" w:color="auto"/>
        <w:right w:val="none" w:sz="0" w:space="0" w:color="auto"/>
      </w:divBdr>
    </w:div>
    <w:div w:id="1612399996">
      <w:marLeft w:val="0"/>
      <w:marRight w:val="0"/>
      <w:marTop w:val="0"/>
      <w:marBottom w:val="0"/>
      <w:divBdr>
        <w:top w:val="none" w:sz="0" w:space="0" w:color="auto"/>
        <w:left w:val="none" w:sz="0" w:space="0" w:color="auto"/>
        <w:bottom w:val="none" w:sz="0" w:space="0" w:color="auto"/>
        <w:right w:val="none" w:sz="0" w:space="0" w:color="auto"/>
      </w:divBdr>
      <w:divsChild>
        <w:div w:id="1612399238">
          <w:marLeft w:val="0"/>
          <w:marRight w:val="0"/>
          <w:marTop w:val="0"/>
          <w:marBottom w:val="0"/>
          <w:divBdr>
            <w:top w:val="none" w:sz="0" w:space="0" w:color="auto"/>
            <w:left w:val="none" w:sz="0" w:space="0" w:color="auto"/>
            <w:bottom w:val="none" w:sz="0" w:space="0" w:color="auto"/>
            <w:right w:val="none" w:sz="0" w:space="0" w:color="auto"/>
          </w:divBdr>
        </w:div>
        <w:div w:id="1612399318">
          <w:marLeft w:val="0"/>
          <w:marRight w:val="0"/>
          <w:marTop w:val="0"/>
          <w:marBottom w:val="0"/>
          <w:divBdr>
            <w:top w:val="none" w:sz="0" w:space="0" w:color="auto"/>
            <w:left w:val="none" w:sz="0" w:space="0" w:color="auto"/>
            <w:bottom w:val="none" w:sz="0" w:space="0" w:color="auto"/>
            <w:right w:val="none" w:sz="0" w:space="0" w:color="auto"/>
          </w:divBdr>
        </w:div>
        <w:div w:id="1612399399">
          <w:marLeft w:val="0"/>
          <w:marRight w:val="0"/>
          <w:marTop w:val="0"/>
          <w:marBottom w:val="0"/>
          <w:divBdr>
            <w:top w:val="none" w:sz="0" w:space="0" w:color="auto"/>
            <w:left w:val="none" w:sz="0" w:space="0" w:color="auto"/>
            <w:bottom w:val="none" w:sz="0" w:space="0" w:color="auto"/>
            <w:right w:val="none" w:sz="0" w:space="0" w:color="auto"/>
          </w:divBdr>
        </w:div>
        <w:div w:id="1612399455">
          <w:marLeft w:val="0"/>
          <w:marRight w:val="0"/>
          <w:marTop w:val="0"/>
          <w:marBottom w:val="0"/>
          <w:divBdr>
            <w:top w:val="none" w:sz="0" w:space="0" w:color="auto"/>
            <w:left w:val="none" w:sz="0" w:space="0" w:color="auto"/>
            <w:bottom w:val="none" w:sz="0" w:space="0" w:color="auto"/>
            <w:right w:val="none" w:sz="0" w:space="0" w:color="auto"/>
          </w:divBdr>
        </w:div>
        <w:div w:id="1612399493">
          <w:marLeft w:val="0"/>
          <w:marRight w:val="0"/>
          <w:marTop w:val="0"/>
          <w:marBottom w:val="0"/>
          <w:divBdr>
            <w:top w:val="none" w:sz="0" w:space="0" w:color="auto"/>
            <w:left w:val="none" w:sz="0" w:space="0" w:color="auto"/>
            <w:bottom w:val="none" w:sz="0" w:space="0" w:color="auto"/>
            <w:right w:val="none" w:sz="0" w:space="0" w:color="auto"/>
          </w:divBdr>
        </w:div>
        <w:div w:id="1612399506">
          <w:marLeft w:val="0"/>
          <w:marRight w:val="0"/>
          <w:marTop w:val="0"/>
          <w:marBottom w:val="0"/>
          <w:divBdr>
            <w:top w:val="none" w:sz="0" w:space="0" w:color="auto"/>
            <w:left w:val="none" w:sz="0" w:space="0" w:color="auto"/>
            <w:bottom w:val="none" w:sz="0" w:space="0" w:color="auto"/>
            <w:right w:val="none" w:sz="0" w:space="0" w:color="auto"/>
          </w:divBdr>
        </w:div>
        <w:div w:id="1612399583">
          <w:marLeft w:val="0"/>
          <w:marRight w:val="0"/>
          <w:marTop w:val="0"/>
          <w:marBottom w:val="0"/>
          <w:divBdr>
            <w:top w:val="none" w:sz="0" w:space="0" w:color="auto"/>
            <w:left w:val="none" w:sz="0" w:space="0" w:color="auto"/>
            <w:bottom w:val="none" w:sz="0" w:space="0" w:color="auto"/>
            <w:right w:val="none" w:sz="0" w:space="0" w:color="auto"/>
          </w:divBdr>
        </w:div>
        <w:div w:id="1612399737">
          <w:marLeft w:val="0"/>
          <w:marRight w:val="0"/>
          <w:marTop w:val="0"/>
          <w:marBottom w:val="0"/>
          <w:divBdr>
            <w:top w:val="none" w:sz="0" w:space="0" w:color="auto"/>
            <w:left w:val="none" w:sz="0" w:space="0" w:color="auto"/>
            <w:bottom w:val="none" w:sz="0" w:space="0" w:color="auto"/>
            <w:right w:val="none" w:sz="0" w:space="0" w:color="auto"/>
          </w:divBdr>
        </w:div>
        <w:div w:id="1612399738">
          <w:marLeft w:val="0"/>
          <w:marRight w:val="0"/>
          <w:marTop w:val="0"/>
          <w:marBottom w:val="0"/>
          <w:divBdr>
            <w:top w:val="none" w:sz="0" w:space="0" w:color="auto"/>
            <w:left w:val="none" w:sz="0" w:space="0" w:color="auto"/>
            <w:bottom w:val="none" w:sz="0" w:space="0" w:color="auto"/>
            <w:right w:val="none" w:sz="0" w:space="0" w:color="auto"/>
          </w:divBdr>
        </w:div>
        <w:div w:id="1612399759">
          <w:marLeft w:val="0"/>
          <w:marRight w:val="0"/>
          <w:marTop w:val="0"/>
          <w:marBottom w:val="0"/>
          <w:divBdr>
            <w:top w:val="none" w:sz="0" w:space="0" w:color="auto"/>
            <w:left w:val="none" w:sz="0" w:space="0" w:color="auto"/>
            <w:bottom w:val="none" w:sz="0" w:space="0" w:color="auto"/>
            <w:right w:val="none" w:sz="0" w:space="0" w:color="auto"/>
          </w:divBdr>
        </w:div>
        <w:div w:id="1612399811">
          <w:marLeft w:val="0"/>
          <w:marRight w:val="0"/>
          <w:marTop w:val="0"/>
          <w:marBottom w:val="0"/>
          <w:divBdr>
            <w:top w:val="none" w:sz="0" w:space="0" w:color="auto"/>
            <w:left w:val="none" w:sz="0" w:space="0" w:color="auto"/>
            <w:bottom w:val="none" w:sz="0" w:space="0" w:color="auto"/>
            <w:right w:val="none" w:sz="0" w:space="0" w:color="auto"/>
          </w:divBdr>
        </w:div>
        <w:div w:id="1612400104">
          <w:marLeft w:val="0"/>
          <w:marRight w:val="0"/>
          <w:marTop w:val="0"/>
          <w:marBottom w:val="0"/>
          <w:divBdr>
            <w:top w:val="none" w:sz="0" w:space="0" w:color="auto"/>
            <w:left w:val="none" w:sz="0" w:space="0" w:color="auto"/>
            <w:bottom w:val="none" w:sz="0" w:space="0" w:color="auto"/>
            <w:right w:val="none" w:sz="0" w:space="0" w:color="auto"/>
          </w:divBdr>
        </w:div>
        <w:div w:id="1612400202">
          <w:marLeft w:val="0"/>
          <w:marRight w:val="0"/>
          <w:marTop w:val="0"/>
          <w:marBottom w:val="0"/>
          <w:divBdr>
            <w:top w:val="none" w:sz="0" w:space="0" w:color="auto"/>
            <w:left w:val="none" w:sz="0" w:space="0" w:color="auto"/>
            <w:bottom w:val="none" w:sz="0" w:space="0" w:color="auto"/>
            <w:right w:val="none" w:sz="0" w:space="0" w:color="auto"/>
          </w:divBdr>
        </w:div>
        <w:div w:id="1612400216">
          <w:marLeft w:val="0"/>
          <w:marRight w:val="0"/>
          <w:marTop w:val="0"/>
          <w:marBottom w:val="0"/>
          <w:divBdr>
            <w:top w:val="none" w:sz="0" w:space="0" w:color="auto"/>
            <w:left w:val="none" w:sz="0" w:space="0" w:color="auto"/>
            <w:bottom w:val="none" w:sz="0" w:space="0" w:color="auto"/>
            <w:right w:val="none" w:sz="0" w:space="0" w:color="auto"/>
          </w:divBdr>
        </w:div>
        <w:div w:id="1612400269">
          <w:marLeft w:val="0"/>
          <w:marRight w:val="0"/>
          <w:marTop w:val="0"/>
          <w:marBottom w:val="0"/>
          <w:divBdr>
            <w:top w:val="none" w:sz="0" w:space="0" w:color="auto"/>
            <w:left w:val="none" w:sz="0" w:space="0" w:color="auto"/>
            <w:bottom w:val="none" w:sz="0" w:space="0" w:color="auto"/>
            <w:right w:val="none" w:sz="0" w:space="0" w:color="auto"/>
          </w:divBdr>
        </w:div>
      </w:divsChild>
    </w:div>
    <w:div w:id="1612400006">
      <w:marLeft w:val="0"/>
      <w:marRight w:val="0"/>
      <w:marTop w:val="0"/>
      <w:marBottom w:val="0"/>
      <w:divBdr>
        <w:top w:val="none" w:sz="0" w:space="0" w:color="auto"/>
        <w:left w:val="none" w:sz="0" w:space="0" w:color="auto"/>
        <w:bottom w:val="none" w:sz="0" w:space="0" w:color="auto"/>
        <w:right w:val="none" w:sz="0" w:space="0" w:color="auto"/>
      </w:divBdr>
    </w:div>
    <w:div w:id="1612400007">
      <w:marLeft w:val="0"/>
      <w:marRight w:val="0"/>
      <w:marTop w:val="0"/>
      <w:marBottom w:val="0"/>
      <w:divBdr>
        <w:top w:val="none" w:sz="0" w:space="0" w:color="auto"/>
        <w:left w:val="none" w:sz="0" w:space="0" w:color="auto"/>
        <w:bottom w:val="none" w:sz="0" w:space="0" w:color="auto"/>
        <w:right w:val="none" w:sz="0" w:space="0" w:color="auto"/>
      </w:divBdr>
    </w:div>
    <w:div w:id="1612400018">
      <w:marLeft w:val="0"/>
      <w:marRight w:val="0"/>
      <w:marTop w:val="0"/>
      <w:marBottom w:val="0"/>
      <w:divBdr>
        <w:top w:val="none" w:sz="0" w:space="0" w:color="auto"/>
        <w:left w:val="none" w:sz="0" w:space="0" w:color="auto"/>
        <w:bottom w:val="none" w:sz="0" w:space="0" w:color="auto"/>
        <w:right w:val="none" w:sz="0" w:space="0" w:color="auto"/>
      </w:divBdr>
    </w:div>
    <w:div w:id="1612400019">
      <w:marLeft w:val="0"/>
      <w:marRight w:val="0"/>
      <w:marTop w:val="0"/>
      <w:marBottom w:val="0"/>
      <w:divBdr>
        <w:top w:val="none" w:sz="0" w:space="0" w:color="auto"/>
        <w:left w:val="none" w:sz="0" w:space="0" w:color="auto"/>
        <w:bottom w:val="none" w:sz="0" w:space="0" w:color="auto"/>
        <w:right w:val="none" w:sz="0" w:space="0" w:color="auto"/>
      </w:divBdr>
    </w:div>
    <w:div w:id="1612400028">
      <w:marLeft w:val="0"/>
      <w:marRight w:val="0"/>
      <w:marTop w:val="0"/>
      <w:marBottom w:val="0"/>
      <w:divBdr>
        <w:top w:val="none" w:sz="0" w:space="0" w:color="auto"/>
        <w:left w:val="none" w:sz="0" w:space="0" w:color="auto"/>
        <w:bottom w:val="none" w:sz="0" w:space="0" w:color="auto"/>
        <w:right w:val="none" w:sz="0" w:space="0" w:color="auto"/>
      </w:divBdr>
    </w:div>
    <w:div w:id="1612400037">
      <w:marLeft w:val="0"/>
      <w:marRight w:val="0"/>
      <w:marTop w:val="0"/>
      <w:marBottom w:val="0"/>
      <w:divBdr>
        <w:top w:val="none" w:sz="0" w:space="0" w:color="auto"/>
        <w:left w:val="none" w:sz="0" w:space="0" w:color="auto"/>
        <w:bottom w:val="none" w:sz="0" w:space="0" w:color="auto"/>
        <w:right w:val="none" w:sz="0" w:space="0" w:color="auto"/>
      </w:divBdr>
    </w:div>
    <w:div w:id="1612400051">
      <w:marLeft w:val="0"/>
      <w:marRight w:val="0"/>
      <w:marTop w:val="0"/>
      <w:marBottom w:val="0"/>
      <w:divBdr>
        <w:top w:val="none" w:sz="0" w:space="0" w:color="auto"/>
        <w:left w:val="none" w:sz="0" w:space="0" w:color="auto"/>
        <w:bottom w:val="none" w:sz="0" w:space="0" w:color="auto"/>
        <w:right w:val="none" w:sz="0" w:space="0" w:color="auto"/>
      </w:divBdr>
    </w:div>
    <w:div w:id="1612400055">
      <w:marLeft w:val="0"/>
      <w:marRight w:val="0"/>
      <w:marTop w:val="0"/>
      <w:marBottom w:val="0"/>
      <w:divBdr>
        <w:top w:val="none" w:sz="0" w:space="0" w:color="auto"/>
        <w:left w:val="none" w:sz="0" w:space="0" w:color="auto"/>
        <w:bottom w:val="none" w:sz="0" w:space="0" w:color="auto"/>
        <w:right w:val="none" w:sz="0" w:space="0" w:color="auto"/>
      </w:divBdr>
    </w:div>
    <w:div w:id="1612400058">
      <w:marLeft w:val="0"/>
      <w:marRight w:val="0"/>
      <w:marTop w:val="0"/>
      <w:marBottom w:val="0"/>
      <w:divBdr>
        <w:top w:val="none" w:sz="0" w:space="0" w:color="auto"/>
        <w:left w:val="none" w:sz="0" w:space="0" w:color="auto"/>
        <w:bottom w:val="none" w:sz="0" w:space="0" w:color="auto"/>
        <w:right w:val="none" w:sz="0" w:space="0" w:color="auto"/>
      </w:divBdr>
    </w:div>
    <w:div w:id="1612400060">
      <w:marLeft w:val="0"/>
      <w:marRight w:val="0"/>
      <w:marTop w:val="0"/>
      <w:marBottom w:val="0"/>
      <w:divBdr>
        <w:top w:val="none" w:sz="0" w:space="0" w:color="auto"/>
        <w:left w:val="none" w:sz="0" w:space="0" w:color="auto"/>
        <w:bottom w:val="none" w:sz="0" w:space="0" w:color="auto"/>
        <w:right w:val="none" w:sz="0" w:space="0" w:color="auto"/>
      </w:divBdr>
    </w:div>
    <w:div w:id="1612400081">
      <w:marLeft w:val="0"/>
      <w:marRight w:val="0"/>
      <w:marTop w:val="0"/>
      <w:marBottom w:val="0"/>
      <w:divBdr>
        <w:top w:val="none" w:sz="0" w:space="0" w:color="auto"/>
        <w:left w:val="none" w:sz="0" w:space="0" w:color="auto"/>
        <w:bottom w:val="none" w:sz="0" w:space="0" w:color="auto"/>
        <w:right w:val="none" w:sz="0" w:space="0" w:color="auto"/>
      </w:divBdr>
    </w:div>
    <w:div w:id="1612400088">
      <w:marLeft w:val="0"/>
      <w:marRight w:val="0"/>
      <w:marTop w:val="0"/>
      <w:marBottom w:val="0"/>
      <w:divBdr>
        <w:top w:val="none" w:sz="0" w:space="0" w:color="auto"/>
        <w:left w:val="none" w:sz="0" w:space="0" w:color="auto"/>
        <w:bottom w:val="none" w:sz="0" w:space="0" w:color="auto"/>
        <w:right w:val="none" w:sz="0" w:space="0" w:color="auto"/>
      </w:divBdr>
      <w:divsChild>
        <w:div w:id="1612399586">
          <w:marLeft w:val="0"/>
          <w:marRight w:val="0"/>
          <w:marTop w:val="0"/>
          <w:marBottom w:val="0"/>
          <w:divBdr>
            <w:top w:val="none" w:sz="0" w:space="0" w:color="auto"/>
            <w:left w:val="none" w:sz="0" w:space="0" w:color="auto"/>
            <w:bottom w:val="none" w:sz="0" w:space="0" w:color="auto"/>
            <w:right w:val="none" w:sz="0" w:space="0" w:color="auto"/>
          </w:divBdr>
          <w:divsChild>
            <w:div w:id="16124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0090">
      <w:marLeft w:val="0"/>
      <w:marRight w:val="0"/>
      <w:marTop w:val="0"/>
      <w:marBottom w:val="0"/>
      <w:divBdr>
        <w:top w:val="none" w:sz="0" w:space="0" w:color="auto"/>
        <w:left w:val="none" w:sz="0" w:space="0" w:color="auto"/>
        <w:bottom w:val="none" w:sz="0" w:space="0" w:color="auto"/>
        <w:right w:val="none" w:sz="0" w:space="0" w:color="auto"/>
      </w:divBdr>
    </w:div>
    <w:div w:id="1612400093">
      <w:marLeft w:val="0"/>
      <w:marRight w:val="0"/>
      <w:marTop w:val="0"/>
      <w:marBottom w:val="0"/>
      <w:divBdr>
        <w:top w:val="none" w:sz="0" w:space="0" w:color="auto"/>
        <w:left w:val="none" w:sz="0" w:space="0" w:color="auto"/>
        <w:bottom w:val="none" w:sz="0" w:space="0" w:color="auto"/>
        <w:right w:val="none" w:sz="0" w:space="0" w:color="auto"/>
      </w:divBdr>
      <w:divsChild>
        <w:div w:id="1612399247">
          <w:marLeft w:val="0"/>
          <w:marRight w:val="0"/>
          <w:marTop w:val="0"/>
          <w:marBottom w:val="0"/>
          <w:divBdr>
            <w:top w:val="none" w:sz="0" w:space="0" w:color="auto"/>
            <w:left w:val="none" w:sz="0" w:space="0" w:color="auto"/>
            <w:bottom w:val="none" w:sz="0" w:space="0" w:color="auto"/>
            <w:right w:val="none" w:sz="0" w:space="0" w:color="auto"/>
          </w:divBdr>
        </w:div>
        <w:div w:id="1612399268">
          <w:marLeft w:val="0"/>
          <w:marRight w:val="0"/>
          <w:marTop w:val="0"/>
          <w:marBottom w:val="0"/>
          <w:divBdr>
            <w:top w:val="none" w:sz="0" w:space="0" w:color="auto"/>
            <w:left w:val="none" w:sz="0" w:space="0" w:color="auto"/>
            <w:bottom w:val="none" w:sz="0" w:space="0" w:color="auto"/>
            <w:right w:val="none" w:sz="0" w:space="0" w:color="auto"/>
          </w:divBdr>
        </w:div>
        <w:div w:id="1612399412">
          <w:marLeft w:val="0"/>
          <w:marRight w:val="0"/>
          <w:marTop w:val="0"/>
          <w:marBottom w:val="0"/>
          <w:divBdr>
            <w:top w:val="none" w:sz="0" w:space="0" w:color="auto"/>
            <w:left w:val="none" w:sz="0" w:space="0" w:color="auto"/>
            <w:bottom w:val="none" w:sz="0" w:space="0" w:color="auto"/>
            <w:right w:val="none" w:sz="0" w:space="0" w:color="auto"/>
          </w:divBdr>
        </w:div>
        <w:div w:id="1612399453">
          <w:marLeft w:val="0"/>
          <w:marRight w:val="0"/>
          <w:marTop w:val="0"/>
          <w:marBottom w:val="0"/>
          <w:divBdr>
            <w:top w:val="none" w:sz="0" w:space="0" w:color="auto"/>
            <w:left w:val="none" w:sz="0" w:space="0" w:color="auto"/>
            <w:bottom w:val="none" w:sz="0" w:space="0" w:color="auto"/>
            <w:right w:val="none" w:sz="0" w:space="0" w:color="auto"/>
          </w:divBdr>
        </w:div>
        <w:div w:id="1612399602">
          <w:marLeft w:val="0"/>
          <w:marRight w:val="0"/>
          <w:marTop w:val="0"/>
          <w:marBottom w:val="0"/>
          <w:divBdr>
            <w:top w:val="none" w:sz="0" w:space="0" w:color="auto"/>
            <w:left w:val="none" w:sz="0" w:space="0" w:color="auto"/>
            <w:bottom w:val="none" w:sz="0" w:space="0" w:color="auto"/>
            <w:right w:val="none" w:sz="0" w:space="0" w:color="auto"/>
          </w:divBdr>
        </w:div>
        <w:div w:id="1612399666">
          <w:marLeft w:val="0"/>
          <w:marRight w:val="0"/>
          <w:marTop w:val="0"/>
          <w:marBottom w:val="0"/>
          <w:divBdr>
            <w:top w:val="none" w:sz="0" w:space="0" w:color="auto"/>
            <w:left w:val="none" w:sz="0" w:space="0" w:color="auto"/>
            <w:bottom w:val="none" w:sz="0" w:space="0" w:color="auto"/>
            <w:right w:val="none" w:sz="0" w:space="0" w:color="auto"/>
          </w:divBdr>
        </w:div>
        <w:div w:id="1612399694">
          <w:marLeft w:val="0"/>
          <w:marRight w:val="0"/>
          <w:marTop w:val="0"/>
          <w:marBottom w:val="0"/>
          <w:divBdr>
            <w:top w:val="none" w:sz="0" w:space="0" w:color="auto"/>
            <w:left w:val="none" w:sz="0" w:space="0" w:color="auto"/>
            <w:bottom w:val="none" w:sz="0" w:space="0" w:color="auto"/>
            <w:right w:val="none" w:sz="0" w:space="0" w:color="auto"/>
          </w:divBdr>
        </w:div>
        <w:div w:id="1612399812">
          <w:marLeft w:val="0"/>
          <w:marRight w:val="0"/>
          <w:marTop w:val="0"/>
          <w:marBottom w:val="0"/>
          <w:divBdr>
            <w:top w:val="none" w:sz="0" w:space="0" w:color="auto"/>
            <w:left w:val="none" w:sz="0" w:space="0" w:color="auto"/>
            <w:bottom w:val="none" w:sz="0" w:space="0" w:color="auto"/>
            <w:right w:val="none" w:sz="0" w:space="0" w:color="auto"/>
          </w:divBdr>
        </w:div>
        <w:div w:id="1612399830">
          <w:marLeft w:val="0"/>
          <w:marRight w:val="0"/>
          <w:marTop w:val="0"/>
          <w:marBottom w:val="0"/>
          <w:divBdr>
            <w:top w:val="none" w:sz="0" w:space="0" w:color="auto"/>
            <w:left w:val="none" w:sz="0" w:space="0" w:color="auto"/>
            <w:bottom w:val="none" w:sz="0" w:space="0" w:color="auto"/>
            <w:right w:val="none" w:sz="0" w:space="0" w:color="auto"/>
          </w:divBdr>
        </w:div>
        <w:div w:id="1612399862">
          <w:marLeft w:val="0"/>
          <w:marRight w:val="0"/>
          <w:marTop w:val="0"/>
          <w:marBottom w:val="0"/>
          <w:divBdr>
            <w:top w:val="none" w:sz="0" w:space="0" w:color="auto"/>
            <w:left w:val="none" w:sz="0" w:space="0" w:color="auto"/>
            <w:bottom w:val="none" w:sz="0" w:space="0" w:color="auto"/>
            <w:right w:val="none" w:sz="0" w:space="0" w:color="auto"/>
          </w:divBdr>
        </w:div>
        <w:div w:id="1612399872">
          <w:marLeft w:val="0"/>
          <w:marRight w:val="0"/>
          <w:marTop w:val="0"/>
          <w:marBottom w:val="0"/>
          <w:divBdr>
            <w:top w:val="none" w:sz="0" w:space="0" w:color="auto"/>
            <w:left w:val="none" w:sz="0" w:space="0" w:color="auto"/>
            <w:bottom w:val="none" w:sz="0" w:space="0" w:color="auto"/>
            <w:right w:val="none" w:sz="0" w:space="0" w:color="auto"/>
          </w:divBdr>
        </w:div>
        <w:div w:id="1612399910">
          <w:marLeft w:val="0"/>
          <w:marRight w:val="0"/>
          <w:marTop w:val="0"/>
          <w:marBottom w:val="0"/>
          <w:divBdr>
            <w:top w:val="none" w:sz="0" w:space="0" w:color="auto"/>
            <w:left w:val="none" w:sz="0" w:space="0" w:color="auto"/>
            <w:bottom w:val="none" w:sz="0" w:space="0" w:color="auto"/>
            <w:right w:val="none" w:sz="0" w:space="0" w:color="auto"/>
          </w:divBdr>
        </w:div>
        <w:div w:id="1612399955">
          <w:marLeft w:val="0"/>
          <w:marRight w:val="0"/>
          <w:marTop w:val="0"/>
          <w:marBottom w:val="0"/>
          <w:divBdr>
            <w:top w:val="none" w:sz="0" w:space="0" w:color="auto"/>
            <w:left w:val="none" w:sz="0" w:space="0" w:color="auto"/>
            <w:bottom w:val="none" w:sz="0" w:space="0" w:color="auto"/>
            <w:right w:val="none" w:sz="0" w:space="0" w:color="auto"/>
          </w:divBdr>
        </w:div>
        <w:div w:id="1612400240">
          <w:marLeft w:val="0"/>
          <w:marRight w:val="0"/>
          <w:marTop w:val="0"/>
          <w:marBottom w:val="0"/>
          <w:divBdr>
            <w:top w:val="none" w:sz="0" w:space="0" w:color="auto"/>
            <w:left w:val="none" w:sz="0" w:space="0" w:color="auto"/>
            <w:bottom w:val="none" w:sz="0" w:space="0" w:color="auto"/>
            <w:right w:val="none" w:sz="0" w:space="0" w:color="auto"/>
          </w:divBdr>
        </w:div>
        <w:div w:id="1612400251">
          <w:marLeft w:val="0"/>
          <w:marRight w:val="0"/>
          <w:marTop w:val="0"/>
          <w:marBottom w:val="0"/>
          <w:divBdr>
            <w:top w:val="none" w:sz="0" w:space="0" w:color="auto"/>
            <w:left w:val="none" w:sz="0" w:space="0" w:color="auto"/>
            <w:bottom w:val="none" w:sz="0" w:space="0" w:color="auto"/>
            <w:right w:val="none" w:sz="0" w:space="0" w:color="auto"/>
          </w:divBdr>
        </w:div>
      </w:divsChild>
    </w:div>
    <w:div w:id="1612400095">
      <w:marLeft w:val="0"/>
      <w:marRight w:val="0"/>
      <w:marTop w:val="0"/>
      <w:marBottom w:val="0"/>
      <w:divBdr>
        <w:top w:val="none" w:sz="0" w:space="0" w:color="auto"/>
        <w:left w:val="none" w:sz="0" w:space="0" w:color="auto"/>
        <w:bottom w:val="none" w:sz="0" w:space="0" w:color="auto"/>
        <w:right w:val="none" w:sz="0" w:space="0" w:color="auto"/>
      </w:divBdr>
      <w:divsChild>
        <w:div w:id="1612399697">
          <w:marLeft w:val="0"/>
          <w:marRight w:val="0"/>
          <w:marTop w:val="0"/>
          <w:marBottom w:val="0"/>
          <w:divBdr>
            <w:top w:val="none" w:sz="0" w:space="0" w:color="auto"/>
            <w:left w:val="none" w:sz="0" w:space="0" w:color="auto"/>
            <w:bottom w:val="none" w:sz="0" w:space="0" w:color="auto"/>
            <w:right w:val="none" w:sz="0" w:space="0" w:color="auto"/>
          </w:divBdr>
        </w:div>
        <w:div w:id="1612399747">
          <w:marLeft w:val="0"/>
          <w:marRight w:val="0"/>
          <w:marTop w:val="0"/>
          <w:marBottom w:val="0"/>
          <w:divBdr>
            <w:top w:val="none" w:sz="0" w:space="0" w:color="auto"/>
            <w:left w:val="none" w:sz="0" w:space="0" w:color="auto"/>
            <w:bottom w:val="none" w:sz="0" w:space="0" w:color="auto"/>
            <w:right w:val="none" w:sz="0" w:space="0" w:color="auto"/>
          </w:divBdr>
        </w:div>
        <w:div w:id="1612400059">
          <w:marLeft w:val="0"/>
          <w:marRight w:val="0"/>
          <w:marTop w:val="0"/>
          <w:marBottom w:val="0"/>
          <w:divBdr>
            <w:top w:val="none" w:sz="0" w:space="0" w:color="auto"/>
            <w:left w:val="none" w:sz="0" w:space="0" w:color="auto"/>
            <w:bottom w:val="none" w:sz="0" w:space="0" w:color="auto"/>
            <w:right w:val="none" w:sz="0" w:space="0" w:color="auto"/>
          </w:divBdr>
        </w:div>
        <w:div w:id="1612400173">
          <w:marLeft w:val="0"/>
          <w:marRight w:val="0"/>
          <w:marTop w:val="0"/>
          <w:marBottom w:val="0"/>
          <w:divBdr>
            <w:top w:val="none" w:sz="0" w:space="0" w:color="auto"/>
            <w:left w:val="none" w:sz="0" w:space="0" w:color="auto"/>
            <w:bottom w:val="none" w:sz="0" w:space="0" w:color="auto"/>
            <w:right w:val="none" w:sz="0" w:space="0" w:color="auto"/>
          </w:divBdr>
        </w:div>
        <w:div w:id="1612400238">
          <w:marLeft w:val="0"/>
          <w:marRight w:val="0"/>
          <w:marTop w:val="0"/>
          <w:marBottom w:val="0"/>
          <w:divBdr>
            <w:top w:val="none" w:sz="0" w:space="0" w:color="auto"/>
            <w:left w:val="none" w:sz="0" w:space="0" w:color="auto"/>
            <w:bottom w:val="none" w:sz="0" w:space="0" w:color="auto"/>
            <w:right w:val="none" w:sz="0" w:space="0" w:color="auto"/>
          </w:divBdr>
        </w:div>
      </w:divsChild>
    </w:div>
    <w:div w:id="1612400105">
      <w:marLeft w:val="0"/>
      <w:marRight w:val="0"/>
      <w:marTop w:val="0"/>
      <w:marBottom w:val="0"/>
      <w:divBdr>
        <w:top w:val="none" w:sz="0" w:space="0" w:color="auto"/>
        <w:left w:val="none" w:sz="0" w:space="0" w:color="auto"/>
        <w:bottom w:val="none" w:sz="0" w:space="0" w:color="auto"/>
        <w:right w:val="none" w:sz="0" w:space="0" w:color="auto"/>
      </w:divBdr>
      <w:divsChild>
        <w:div w:id="1612399254">
          <w:marLeft w:val="0"/>
          <w:marRight w:val="0"/>
          <w:marTop w:val="0"/>
          <w:marBottom w:val="0"/>
          <w:divBdr>
            <w:top w:val="none" w:sz="0" w:space="0" w:color="auto"/>
            <w:left w:val="none" w:sz="0" w:space="0" w:color="auto"/>
            <w:bottom w:val="none" w:sz="0" w:space="0" w:color="auto"/>
            <w:right w:val="none" w:sz="0" w:space="0" w:color="auto"/>
          </w:divBdr>
        </w:div>
        <w:div w:id="1612399259">
          <w:marLeft w:val="0"/>
          <w:marRight w:val="0"/>
          <w:marTop w:val="0"/>
          <w:marBottom w:val="0"/>
          <w:divBdr>
            <w:top w:val="none" w:sz="0" w:space="0" w:color="auto"/>
            <w:left w:val="none" w:sz="0" w:space="0" w:color="auto"/>
            <w:bottom w:val="none" w:sz="0" w:space="0" w:color="auto"/>
            <w:right w:val="none" w:sz="0" w:space="0" w:color="auto"/>
          </w:divBdr>
        </w:div>
        <w:div w:id="1612399284">
          <w:marLeft w:val="0"/>
          <w:marRight w:val="0"/>
          <w:marTop w:val="0"/>
          <w:marBottom w:val="0"/>
          <w:divBdr>
            <w:top w:val="none" w:sz="0" w:space="0" w:color="auto"/>
            <w:left w:val="none" w:sz="0" w:space="0" w:color="auto"/>
            <w:bottom w:val="none" w:sz="0" w:space="0" w:color="auto"/>
            <w:right w:val="none" w:sz="0" w:space="0" w:color="auto"/>
          </w:divBdr>
        </w:div>
        <w:div w:id="1612399301">
          <w:marLeft w:val="0"/>
          <w:marRight w:val="0"/>
          <w:marTop w:val="0"/>
          <w:marBottom w:val="0"/>
          <w:divBdr>
            <w:top w:val="none" w:sz="0" w:space="0" w:color="auto"/>
            <w:left w:val="none" w:sz="0" w:space="0" w:color="auto"/>
            <w:bottom w:val="none" w:sz="0" w:space="0" w:color="auto"/>
            <w:right w:val="none" w:sz="0" w:space="0" w:color="auto"/>
          </w:divBdr>
        </w:div>
        <w:div w:id="1612399312">
          <w:marLeft w:val="0"/>
          <w:marRight w:val="0"/>
          <w:marTop w:val="0"/>
          <w:marBottom w:val="0"/>
          <w:divBdr>
            <w:top w:val="none" w:sz="0" w:space="0" w:color="auto"/>
            <w:left w:val="none" w:sz="0" w:space="0" w:color="auto"/>
            <w:bottom w:val="none" w:sz="0" w:space="0" w:color="auto"/>
            <w:right w:val="none" w:sz="0" w:space="0" w:color="auto"/>
          </w:divBdr>
        </w:div>
        <w:div w:id="1612399344">
          <w:marLeft w:val="0"/>
          <w:marRight w:val="0"/>
          <w:marTop w:val="0"/>
          <w:marBottom w:val="0"/>
          <w:divBdr>
            <w:top w:val="none" w:sz="0" w:space="0" w:color="auto"/>
            <w:left w:val="none" w:sz="0" w:space="0" w:color="auto"/>
            <w:bottom w:val="none" w:sz="0" w:space="0" w:color="auto"/>
            <w:right w:val="none" w:sz="0" w:space="0" w:color="auto"/>
          </w:divBdr>
        </w:div>
        <w:div w:id="1612399371">
          <w:marLeft w:val="0"/>
          <w:marRight w:val="0"/>
          <w:marTop w:val="0"/>
          <w:marBottom w:val="0"/>
          <w:divBdr>
            <w:top w:val="none" w:sz="0" w:space="0" w:color="auto"/>
            <w:left w:val="none" w:sz="0" w:space="0" w:color="auto"/>
            <w:bottom w:val="none" w:sz="0" w:space="0" w:color="auto"/>
            <w:right w:val="none" w:sz="0" w:space="0" w:color="auto"/>
          </w:divBdr>
        </w:div>
        <w:div w:id="1612399378">
          <w:marLeft w:val="0"/>
          <w:marRight w:val="0"/>
          <w:marTop w:val="0"/>
          <w:marBottom w:val="0"/>
          <w:divBdr>
            <w:top w:val="none" w:sz="0" w:space="0" w:color="auto"/>
            <w:left w:val="none" w:sz="0" w:space="0" w:color="auto"/>
            <w:bottom w:val="none" w:sz="0" w:space="0" w:color="auto"/>
            <w:right w:val="none" w:sz="0" w:space="0" w:color="auto"/>
          </w:divBdr>
        </w:div>
        <w:div w:id="1612399401">
          <w:marLeft w:val="0"/>
          <w:marRight w:val="0"/>
          <w:marTop w:val="0"/>
          <w:marBottom w:val="0"/>
          <w:divBdr>
            <w:top w:val="none" w:sz="0" w:space="0" w:color="auto"/>
            <w:left w:val="none" w:sz="0" w:space="0" w:color="auto"/>
            <w:bottom w:val="none" w:sz="0" w:space="0" w:color="auto"/>
            <w:right w:val="none" w:sz="0" w:space="0" w:color="auto"/>
          </w:divBdr>
        </w:div>
        <w:div w:id="1612399404">
          <w:marLeft w:val="0"/>
          <w:marRight w:val="0"/>
          <w:marTop w:val="0"/>
          <w:marBottom w:val="0"/>
          <w:divBdr>
            <w:top w:val="none" w:sz="0" w:space="0" w:color="auto"/>
            <w:left w:val="none" w:sz="0" w:space="0" w:color="auto"/>
            <w:bottom w:val="none" w:sz="0" w:space="0" w:color="auto"/>
            <w:right w:val="none" w:sz="0" w:space="0" w:color="auto"/>
          </w:divBdr>
        </w:div>
        <w:div w:id="1612399409">
          <w:marLeft w:val="0"/>
          <w:marRight w:val="0"/>
          <w:marTop w:val="0"/>
          <w:marBottom w:val="0"/>
          <w:divBdr>
            <w:top w:val="none" w:sz="0" w:space="0" w:color="auto"/>
            <w:left w:val="none" w:sz="0" w:space="0" w:color="auto"/>
            <w:bottom w:val="none" w:sz="0" w:space="0" w:color="auto"/>
            <w:right w:val="none" w:sz="0" w:space="0" w:color="auto"/>
          </w:divBdr>
        </w:div>
        <w:div w:id="1612399433">
          <w:marLeft w:val="0"/>
          <w:marRight w:val="0"/>
          <w:marTop w:val="0"/>
          <w:marBottom w:val="0"/>
          <w:divBdr>
            <w:top w:val="none" w:sz="0" w:space="0" w:color="auto"/>
            <w:left w:val="none" w:sz="0" w:space="0" w:color="auto"/>
            <w:bottom w:val="none" w:sz="0" w:space="0" w:color="auto"/>
            <w:right w:val="none" w:sz="0" w:space="0" w:color="auto"/>
          </w:divBdr>
        </w:div>
        <w:div w:id="1612399441">
          <w:marLeft w:val="0"/>
          <w:marRight w:val="0"/>
          <w:marTop w:val="0"/>
          <w:marBottom w:val="0"/>
          <w:divBdr>
            <w:top w:val="none" w:sz="0" w:space="0" w:color="auto"/>
            <w:left w:val="none" w:sz="0" w:space="0" w:color="auto"/>
            <w:bottom w:val="none" w:sz="0" w:space="0" w:color="auto"/>
            <w:right w:val="none" w:sz="0" w:space="0" w:color="auto"/>
          </w:divBdr>
        </w:div>
        <w:div w:id="1612399482">
          <w:marLeft w:val="0"/>
          <w:marRight w:val="0"/>
          <w:marTop w:val="0"/>
          <w:marBottom w:val="0"/>
          <w:divBdr>
            <w:top w:val="none" w:sz="0" w:space="0" w:color="auto"/>
            <w:left w:val="none" w:sz="0" w:space="0" w:color="auto"/>
            <w:bottom w:val="none" w:sz="0" w:space="0" w:color="auto"/>
            <w:right w:val="none" w:sz="0" w:space="0" w:color="auto"/>
          </w:divBdr>
        </w:div>
        <w:div w:id="1612399529">
          <w:marLeft w:val="0"/>
          <w:marRight w:val="0"/>
          <w:marTop w:val="0"/>
          <w:marBottom w:val="0"/>
          <w:divBdr>
            <w:top w:val="none" w:sz="0" w:space="0" w:color="auto"/>
            <w:left w:val="none" w:sz="0" w:space="0" w:color="auto"/>
            <w:bottom w:val="none" w:sz="0" w:space="0" w:color="auto"/>
            <w:right w:val="none" w:sz="0" w:space="0" w:color="auto"/>
          </w:divBdr>
        </w:div>
        <w:div w:id="1612399530">
          <w:marLeft w:val="0"/>
          <w:marRight w:val="0"/>
          <w:marTop w:val="0"/>
          <w:marBottom w:val="0"/>
          <w:divBdr>
            <w:top w:val="none" w:sz="0" w:space="0" w:color="auto"/>
            <w:left w:val="none" w:sz="0" w:space="0" w:color="auto"/>
            <w:bottom w:val="none" w:sz="0" w:space="0" w:color="auto"/>
            <w:right w:val="none" w:sz="0" w:space="0" w:color="auto"/>
          </w:divBdr>
        </w:div>
        <w:div w:id="1612399552">
          <w:marLeft w:val="0"/>
          <w:marRight w:val="0"/>
          <w:marTop w:val="0"/>
          <w:marBottom w:val="0"/>
          <w:divBdr>
            <w:top w:val="none" w:sz="0" w:space="0" w:color="auto"/>
            <w:left w:val="none" w:sz="0" w:space="0" w:color="auto"/>
            <w:bottom w:val="none" w:sz="0" w:space="0" w:color="auto"/>
            <w:right w:val="none" w:sz="0" w:space="0" w:color="auto"/>
          </w:divBdr>
        </w:div>
        <w:div w:id="1612399561">
          <w:marLeft w:val="0"/>
          <w:marRight w:val="0"/>
          <w:marTop w:val="0"/>
          <w:marBottom w:val="0"/>
          <w:divBdr>
            <w:top w:val="none" w:sz="0" w:space="0" w:color="auto"/>
            <w:left w:val="none" w:sz="0" w:space="0" w:color="auto"/>
            <w:bottom w:val="none" w:sz="0" w:space="0" w:color="auto"/>
            <w:right w:val="none" w:sz="0" w:space="0" w:color="auto"/>
          </w:divBdr>
        </w:div>
        <w:div w:id="1612399623">
          <w:marLeft w:val="0"/>
          <w:marRight w:val="0"/>
          <w:marTop w:val="0"/>
          <w:marBottom w:val="0"/>
          <w:divBdr>
            <w:top w:val="none" w:sz="0" w:space="0" w:color="auto"/>
            <w:left w:val="none" w:sz="0" w:space="0" w:color="auto"/>
            <w:bottom w:val="none" w:sz="0" w:space="0" w:color="auto"/>
            <w:right w:val="none" w:sz="0" w:space="0" w:color="auto"/>
          </w:divBdr>
        </w:div>
        <w:div w:id="1612399629">
          <w:marLeft w:val="0"/>
          <w:marRight w:val="0"/>
          <w:marTop w:val="0"/>
          <w:marBottom w:val="0"/>
          <w:divBdr>
            <w:top w:val="none" w:sz="0" w:space="0" w:color="auto"/>
            <w:left w:val="none" w:sz="0" w:space="0" w:color="auto"/>
            <w:bottom w:val="none" w:sz="0" w:space="0" w:color="auto"/>
            <w:right w:val="none" w:sz="0" w:space="0" w:color="auto"/>
          </w:divBdr>
        </w:div>
        <w:div w:id="1612399682">
          <w:marLeft w:val="0"/>
          <w:marRight w:val="0"/>
          <w:marTop w:val="0"/>
          <w:marBottom w:val="0"/>
          <w:divBdr>
            <w:top w:val="none" w:sz="0" w:space="0" w:color="auto"/>
            <w:left w:val="none" w:sz="0" w:space="0" w:color="auto"/>
            <w:bottom w:val="none" w:sz="0" w:space="0" w:color="auto"/>
            <w:right w:val="none" w:sz="0" w:space="0" w:color="auto"/>
          </w:divBdr>
        </w:div>
        <w:div w:id="1612399723">
          <w:marLeft w:val="0"/>
          <w:marRight w:val="0"/>
          <w:marTop w:val="0"/>
          <w:marBottom w:val="0"/>
          <w:divBdr>
            <w:top w:val="none" w:sz="0" w:space="0" w:color="auto"/>
            <w:left w:val="none" w:sz="0" w:space="0" w:color="auto"/>
            <w:bottom w:val="none" w:sz="0" w:space="0" w:color="auto"/>
            <w:right w:val="none" w:sz="0" w:space="0" w:color="auto"/>
          </w:divBdr>
        </w:div>
        <w:div w:id="1612399735">
          <w:marLeft w:val="0"/>
          <w:marRight w:val="0"/>
          <w:marTop w:val="0"/>
          <w:marBottom w:val="0"/>
          <w:divBdr>
            <w:top w:val="none" w:sz="0" w:space="0" w:color="auto"/>
            <w:left w:val="none" w:sz="0" w:space="0" w:color="auto"/>
            <w:bottom w:val="none" w:sz="0" w:space="0" w:color="auto"/>
            <w:right w:val="none" w:sz="0" w:space="0" w:color="auto"/>
          </w:divBdr>
        </w:div>
        <w:div w:id="1612399742">
          <w:marLeft w:val="0"/>
          <w:marRight w:val="0"/>
          <w:marTop w:val="0"/>
          <w:marBottom w:val="0"/>
          <w:divBdr>
            <w:top w:val="none" w:sz="0" w:space="0" w:color="auto"/>
            <w:left w:val="none" w:sz="0" w:space="0" w:color="auto"/>
            <w:bottom w:val="none" w:sz="0" w:space="0" w:color="auto"/>
            <w:right w:val="none" w:sz="0" w:space="0" w:color="auto"/>
          </w:divBdr>
        </w:div>
        <w:div w:id="1612399778">
          <w:marLeft w:val="0"/>
          <w:marRight w:val="0"/>
          <w:marTop w:val="0"/>
          <w:marBottom w:val="0"/>
          <w:divBdr>
            <w:top w:val="none" w:sz="0" w:space="0" w:color="auto"/>
            <w:left w:val="none" w:sz="0" w:space="0" w:color="auto"/>
            <w:bottom w:val="none" w:sz="0" w:space="0" w:color="auto"/>
            <w:right w:val="none" w:sz="0" w:space="0" w:color="auto"/>
          </w:divBdr>
        </w:div>
        <w:div w:id="1612399784">
          <w:marLeft w:val="0"/>
          <w:marRight w:val="0"/>
          <w:marTop w:val="0"/>
          <w:marBottom w:val="0"/>
          <w:divBdr>
            <w:top w:val="none" w:sz="0" w:space="0" w:color="auto"/>
            <w:left w:val="none" w:sz="0" w:space="0" w:color="auto"/>
            <w:bottom w:val="none" w:sz="0" w:space="0" w:color="auto"/>
            <w:right w:val="none" w:sz="0" w:space="0" w:color="auto"/>
          </w:divBdr>
        </w:div>
        <w:div w:id="1612399787">
          <w:marLeft w:val="0"/>
          <w:marRight w:val="0"/>
          <w:marTop w:val="0"/>
          <w:marBottom w:val="0"/>
          <w:divBdr>
            <w:top w:val="none" w:sz="0" w:space="0" w:color="auto"/>
            <w:left w:val="none" w:sz="0" w:space="0" w:color="auto"/>
            <w:bottom w:val="none" w:sz="0" w:space="0" w:color="auto"/>
            <w:right w:val="none" w:sz="0" w:space="0" w:color="auto"/>
          </w:divBdr>
        </w:div>
        <w:div w:id="1612399792">
          <w:marLeft w:val="0"/>
          <w:marRight w:val="0"/>
          <w:marTop w:val="0"/>
          <w:marBottom w:val="0"/>
          <w:divBdr>
            <w:top w:val="none" w:sz="0" w:space="0" w:color="auto"/>
            <w:left w:val="none" w:sz="0" w:space="0" w:color="auto"/>
            <w:bottom w:val="none" w:sz="0" w:space="0" w:color="auto"/>
            <w:right w:val="none" w:sz="0" w:space="0" w:color="auto"/>
          </w:divBdr>
        </w:div>
        <w:div w:id="1612399795">
          <w:marLeft w:val="0"/>
          <w:marRight w:val="0"/>
          <w:marTop w:val="0"/>
          <w:marBottom w:val="0"/>
          <w:divBdr>
            <w:top w:val="none" w:sz="0" w:space="0" w:color="auto"/>
            <w:left w:val="none" w:sz="0" w:space="0" w:color="auto"/>
            <w:bottom w:val="none" w:sz="0" w:space="0" w:color="auto"/>
            <w:right w:val="none" w:sz="0" w:space="0" w:color="auto"/>
          </w:divBdr>
        </w:div>
        <w:div w:id="1612399819">
          <w:marLeft w:val="0"/>
          <w:marRight w:val="0"/>
          <w:marTop w:val="0"/>
          <w:marBottom w:val="0"/>
          <w:divBdr>
            <w:top w:val="none" w:sz="0" w:space="0" w:color="auto"/>
            <w:left w:val="none" w:sz="0" w:space="0" w:color="auto"/>
            <w:bottom w:val="none" w:sz="0" w:space="0" w:color="auto"/>
            <w:right w:val="none" w:sz="0" w:space="0" w:color="auto"/>
          </w:divBdr>
        </w:div>
        <w:div w:id="1612399821">
          <w:marLeft w:val="0"/>
          <w:marRight w:val="0"/>
          <w:marTop w:val="0"/>
          <w:marBottom w:val="0"/>
          <w:divBdr>
            <w:top w:val="none" w:sz="0" w:space="0" w:color="auto"/>
            <w:left w:val="none" w:sz="0" w:space="0" w:color="auto"/>
            <w:bottom w:val="none" w:sz="0" w:space="0" w:color="auto"/>
            <w:right w:val="none" w:sz="0" w:space="0" w:color="auto"/>
          </w:divBdr>
        </w:div>
        <w:div w:id="1612399827">
          <w:marLeft w:val="0"/>
          <w:marRight w:val="0"/>
          <w:marTop w:val="0"/>
          <w:marBottom w:val="0"/>
          <w:divBdr>
            <w:top w:val="none" w:sz="0" w:space="0" w:color="auto"/>
            <w:left w:val="none" w:sz="0" w:space="0" w:color="auto"/>
            <w:bottom w:val="none" w:sz="0" w:space="0" w:color="auto"/>
            <w:right w:val="none" w:sz="0" w:space="0" w:color="auto"/>
          </w:divBdr>
        </w:div>
        <w:div w:id="1612399840">
          <w:marLeft w:val="0"/>
          <w:marRight w:val="0"/>
          <w:marTop w:val="0"/>
          <w:marBottom w:val="0"/>
          <w:divBdr>
            <w:top w:val="none" w:sz="0" w:space="0" w:color="auto"/>
            <w:left w:val="none" w:sz="0" w:space="0" w:color="auto"/>
            <w:bottom w:val="none" w:sz="0" w:space="0" w:color="auto"/>
            <w:right w:val="none" w:sz="0" w:space="0" w:color="auto"/>
          </w:divBdr>
        </w:div>
        <w:div w:id="1612399855">
          <w:marLeft w:val="0"/>
          <w:marRight w:val="0"/>
          <w:marTop w:val="0"/>
          <w:marBottom w:val="0"/>
          <w:divBdr>
            <w:top w:val="none" w:sz="0" w:space="0" w:color="auto"/>
            <w:left w:val="none" w:sz="0" w:space="0" w:color="auto"/>
            <w:bottom w:val="none" w:sz="0" w:space="0" w:color="auto"/>
            <w:right w:val="none" w:sz="0" w:space="0" w:color="auto"/>
          </w:divBdr>
        </w:div>
        <w:div w:id="1612399934">
          <w:marLeft w:val="0"/>
          <w:marRight w:val="0"/>
          <w:marTop w:val="0"/>
          <w:marBottom w:val="0"/>
          <w:divBdr>
            <w:top w:val="none" w:sz="0" w:space="0" w:color="auto"/>
            <w:left w:val="none" w:sz="0" w:space="0" w:color="auto"/>
            <w:bottom w:val="none" w:sz="0" w:space="0" w:color="auto"/>
            <w:right w:val="none" w:sz="0" w:space="0" w:color="auto"/>
          </w:divBdr>
        </w:div>
        <w:div w:id="1612400040">
          <w:marLeft w:val="0"/>
          <w:marRight w:val="0"/>
          <w:marTop w:val="0"/>
          <w:marBottom w:val="0"/>
          <w:divBdr>
            <w:top w:val="none" w:sz="0" w:space="0" w:color="auto"/>
            <w:left w:val="none" w:sz="0" w:space="0" w:color="auto"/>
            <w:bottom w:val="none" w:sz="0" w:space="0" w:color="auto"/>
            <w:right w:val="none" w:sz="0" w:space="0" w:color="auto"/>
          </w:divBdr>
        </w:div>
        <w:div w:id="1612400134">
          <w:marLeft w:val="0"/>
          <w:marRight w:val="0"/>
          <w:marTop w:val="0"/>
          <w:marBottom w:val="0"/>
          <w:divBdr>
            <w:top w:val="none" w:sz="0" w:space="0" w:color="auto"/>
            <w:left w:val="none" w:sz="0" w:space="0" w:color="auto"/>
            <w:bottom w:val="none" w:sz="0" w:space="0" w:color="auto"/>
            <w:right w:val="none" w:sz="0" w:space="0" w:color="auto"/>
          </w:divBdr>
        </w:div>
        <w:div w:id="1612400138">
          <w:marLeft w:val="0"/>
          <w:marRight w:val="0"/>
          <w:marTop w:val="0"/>
          <w:marBottom w:val="0"/>
          <w:divBdr>
            <w:top w:val="none" w:sz="0" w:space="0" w:color="auto"/>
            <w:left w:val="none" w:sz="0" w:space="0" w:color="auto"/>
            <w:bottom w:val="none" w:sz="0" w:space="0" w:color="auto"/>
            <w:right w:val="none" w:sz="0" w:space="0" w:color="auto"/>
          </w:divBdr>
        </w:div>
        <w:div w:id="1612400156">
          <w:marLeft w:val="0"/>
          <w:marRight w:val="0"/>
          <w:marTop w:val="0"/>
          <w:marBottom w:val="0"/>
          <w:divBdr>
            <w:top w:val="none" w:sz="0" w:space="0" w:color="auto"/>
            <w:left w:val="none" w:sz="0" w:space="0" w:color="auto"/>
            <w:bottom w:val="none" w:sz="0" w:space="0" w:color="auto"/>
            <w:right w:val="none" w:sz="0" w:space="0" w:color="auto"/>
          </w:divBdr>
        </w:div>
        <w:div w:id="1612400181">
          <w:marLeft w:val="0"/>
          <w:marRight w:val="0"/>
          <w:marTop w:val="0"/>
          <w:marBottom w:val="0"/>
          <w:divBdr>
            <w:top w:val="none" w:sz="0" w:space="0" w:color="auto"/>
            <w:left w:val="none" w:sz="0" w:space="0" w:color="auto"/>
            <w:bottom w:val="none" w:sz="0" w:space="0" w:color="auto"/>
            <w:right w:val="none" w:sz="0" w:space="0" w:color="auto"/>
          </w:divBdr>
        </w:div>
        <w:div w:id="1612400203">
          <w:marLeft w:val="0"/>
          <w:marRight w:val="0"/>
          <w:marTop w:val="0"/>
          <w:marBottom w:val="0"/>
          <w:divBdr>
            <w:top w:val="none" w:sz="0" w:space="0" w:color="auto"/>
            <w:left w:val="none" w:sz="0" w:space="0" w:color="auto"/>
            <w:bottom w:val="none" w:sz="0" w:space="0" w:color="auto"/>
            <w:right w:val="none" w:sz="0" w:space="0" w:color="auto"/>
          </w:divBdr>
        </w:div>
      </w:divsChild>
    </w:div>
    <w:div w:id="1612400120">
      <w:marLeft w:val="0"/>
      <w:marRight w:val="0"/>
      <w:marTop w:val="0"/>
      <w:marBottom w:val="0"/>
      <w:divBdr>
        <w:top w:val="none" w:sz="0" w:space="0" w:color="auto"/>
        <w:left w:val="none" w:sz="0" w:space="0" w:color="auto"/>
        <w:bottom w:val="none" w:sz="0" w:space="0" w:color="auto"/>
        <w:right w:val="none" w:sz="0" w:space="0" w:color="auto"/>
      </w:divBdr>
    </w:div>
    <w:div w:id="1612400125">
      <w:marLeft w:val="0"/>
      <w:marRight w:val="0"/>
      <w:marTop w:val="0"/>
      <w:marBottom w:val="0"/>
      <w:divBdr>
        <w:top w:val="none" w:sz="0" w:space="0" w:color="auto"/>
        <w:left w:val="none" w:sz="0" w:space="0" w:color="auto"/>
        <w:bottom w:val="none" w:sz="0" w:space="0" w:color="auto"/>
        <w:right w:val="none" w:sz="0" w:space="0" w:color="auto"/>
      </w:divBdr>
    </w:div>
    <w:div w:id="1612400139">
      <w:marLeft w:val="0"/>
      <w:marRight w:val="0"/>
      <w:marTop w:val="0"/>
      <w:marBottom w:val="0"/>
      <w:divBdr>
        <w:top w:val="none" w:sz="0" w:space="0" w:color="auto"/>
        <w:left w:val="none" w:sz="0" w:space="0" w:color="auto"/>
        <w:bottom w:val="none" w:sz="0" w:space="0" w:color="auto"/>
        <w:right w:val="none" w:sz="0" w:space="0" w:color="auto"/>
      </w:divBdr>
    </w:div>
    <w:div w:id="1612400143">
      <w:marLeft w:val="0"/>
      <w:marRight w:val="0"/>
      <w:marTop w:val="0"/>
      <w:marBottom w:val="0"/>
      <w:divBdr>
        <w:top w:val="none" w:sz="0" w:space="0" w:color="auto"/>
        <w:left w:val="none" w:sz="0" w:space="0" w:color="auto"/>
        <w:bottom w:val="none" w:sz="0" w:space="0" w:color="auto"/>
        <w:right w:val="none" w:sz="0" w:space="0" w:color="auto"/>
      </w:divBdr>
    </w:div>
    <w:div w:id="1612400148">
      <w:marLeft w:val="0"/>
      <w:marRight w:val="0"/>
      <w:marTop w:val="0"/>
      <w:marBottom w:val="0"/>
      <w:divBdr>
        <w:top w:val="none" w:sz="0" w:space="0" w:color="auto"/>
        <w:left w:val="none" w:sz="0" w:space="0" w:color="auto"/>
        <w:bottom w:val="none" w:sz="0" w:space="0" w:color="auto"/>
        <w:right w:val="none" w:sz="0" w:space="0" w:color="auto"/>
      </w:divBdr>
    </w:div>
    <w:div w:id="1612400160">
      <w:marLeft w:val="0"/>
      <w:marRight w:val="0"/>
      <w:marTop w:val="0"/>
      <w:marBottom w:val="0"/>
      <w:divBdr>
        <w:top w:val="none" w:sz="0" w:space="0" w:color="auto"/>
        <w:left w:val="none" w:sz="0" w:space="0" w:color="auto"/>
        <w:bottom w:val="none" w:sz="0" w:space="0" w:color="auto"/>
        <w:right w:val="none" w:sz="0" w:space="0" w:color="auto"/>
      </w:divBdr>
    </w:div>
    <w:div w:id="1612400161">
      <w:marLeft w:val="0"/>
      <w:marRight w:val="0"/>
      <w:marTop w:val="0"/>
      <w:marBottom w:val="0"/>
      <w:divBdr>
        <w:top w:val="none" w:sz="0" w:space="0" w:color="auto"/>
        <w:left w:val="none" w:sz="0" w:space="0" w:color="auto"/>
        <w:bottom w:val="none" w:sz="0" w:space="0" w:color="auto"/>
        <w:right w:val="none" w:sz="0" w:space="0" w:color="auto"/>
      </w:divBdr>
    </w:div>
    <w:div w:id="1612400172">
      <w:marLeft w:val="0"/>
      <w:marRight w:val="0"/>
      <w:marTop w:val="0"/>
      <w:marBottom w:val="0"/>
      <w:divBdr>
        <w:top w:val="none" w:sz="0" w:space="0" w:color="auto"/>
        <w:left w:val="none" w:sz="0" w:space="0" w:color="auto"/>
        <w:bottom w:val="none" w:sz="0" w:space="0" w:color="auto"/>
        <w:right w:val="none" w:sz="0" w:space="0" w:color="auto"/>
      </w:divBdr>
    </w:div>
    <w:div w:id="1612400208">
      <w:marLeft w:val="0"/>
      <w:marRight w:val="0"/>
      <w:marTop w:val="0"/>
      <w:marBottom w:val="0"/>
      <w:divBdr>
        <w:top w:val="none" w:sz="0" w:space="0" w:color="auto"/>
        <w:left w:val="none" w:sz="0" w:space="0" w:color="auto"/>
        <w:bottom w:val="none" w:sz="0" w:space="0" w:color="auto"/>
        <w:right w:val="none" w:sz="0" w:space="0" w:color="auto"/>
      </w:divBdr>
      <w:divsChild>
        <w:div w:id="1612399981">
          <w:marLeft w:val="0"/>
          <w:marRight w:val="0"/>
          <w:marTop w:val="0"/>
          <w:marBottom w:val="0"/>
          <w:divBdr>
            <w:top w:val="none" w:sz="0" w:space="0" w:color="auto"/>
            <w:left w:val="none" w:sz="0" w:space="0" w:color="auto"/>
            <w:bottom w:val="none" w:sz="0" w:space="0" w:color="auto"/>
            <w:right w:val="none" w:sz="0" w:space="0" w:color="auto"/>
          </w:divBdr>
          <w:divsChild>
            <w:div w:id="161239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00215">
      <w:marLeft w:val="0"/>
      <w:marRight w:val="0"/>
      <w:marTop w:val="0"/>
      <w:marBottom w:val="0"/>
      <w:divBdr>
        <w:top w:val="none" w:sz="0" w:space="0" w:color="auto"/>
        <w:left w:val="none" w:sz="0" w:space="0" w:color="auto"/>
        <w:bottom w:val="none" w:sz="0" w:space="0" w:color="auto"/>
        <w:right w:val="none" w:sz="0" w:space="0" w:color="auto"/>
      </w:divBdr>
      <w:divsChild>
        <w:div w:id="1612399334">
          <w:marLeft w:val="0"/>
          <w:marRight w:val="0"/>
          <w:marTop w:val="0"/>
          <w:marBottom w:val="0"/>
          <w:divBdr>
            <w:top w:val="none" w:sz="0" w:space="0" w:color="auto"/>
            <w:left w:val="none" w:sz="0" w:space="0" w:color="auto"/>
            <w:bottom w:val="none" w:sz="0" w:space="0" w:color="auto"/>
            <w:right w:val="none" w:sz="0" w:space="0" w:color="auto"/>
          </w:divBdr>
        </w:div>
        <w:div w:id="1612399402">
          <w:marLeft w:val="0"/>
          <w:marRight w:val="0"/>
          <w:marTop w:val="0"/>
          <w:marBottom w:val="0"/>
          <w:divBdr>
            <w:top w:val="none" w:sz="0" w:space="0" w:color="auto"/>
            <w:left w:val="none" w:sz="0" w:space="0" w:color="auto"/>
            <w:bottom w:val="none" w:sz="0" w:space="0" w:color="auto"/>
            <w:right w:val="none" w:sz="0" w:space="0" w:color="auto"/>
          </w:divBdr>
        </w:div>
        <w:div w:id="1612399593">
          <w:marLeft w:val="0"/>
          <w:marRight w:val="0"/>
          <w:marTop w:val="0"/>
          <w:marBottom w:val="0"/>
          <w:divBdr>
            <w:top w:val="none" w:sz="0" w:space="0" w:color="auto"/>
            <w:left w:val="none" w:sz="0" w:space="0" w:color="auto"/>
            <w:bottom w:val="none" w:sz="0" w:space="0" w:color="auto"/>
            <w:right w:val="none" w:sz="0" w:space="0" w:color="auto"/>
          </w:divBdr>
        </w:div>
        <w:div w:id="1612399688">
          <w:marLeft w:val="0"/>
          <w:marRight w:val="0"/>
          <w:marTop w:val="0"/>
          <w:marBottom w:val="0"/>
          <w:divBdr>
            <w:top w:val="none" w:sz="0" w:space="0" w:color="auto"/>
            <w:left w:val="none" w:sz="0" w:space="0" w:color="auto"/>
            <w:bottom w:val="none" w:sz="0" w:space="0" w:color="auto"/>
            <w:right w:val="none" w:sz="0" w:space="0" w:color="auto"/>
          </w:divBdr>
        </w:div>
        <w:div w:id="1612399693">
          <w:marLeft w:val="0"/>
          <w:marRight w:val="0"/>
          <w:marTop w:val="0"/>
          <w:marBottom w:val="0"/>
          <w:divBdr>
            <w:top w:val="none" w:sz="0" w:space="0" w:color="auto"/>
            <w:left w:val="none" w:sz="0" w:space="0" w:color="auto"/>
            <w:bottom w:val="none" w:sz="0" w:space="0" w:color="auto"/>
            <w:right w:val="none" w:sz="0" w:space="0" w:color="auto"/>
          </w:divBdr>
        </w:div>
        <w:div w:id="1612399876">
          <w:marLeft w:val="0"/>
          <w:marRight w:val="0"/>
          <w:marTop w:val="0"/>
          <w:marBottom w:val="0"/>
          <w:divBdr>
            <w:top w:val="none" w:sz="0" w:space="0" w:color="auto"/>
            <w:left w:val="none" w:sz="0" w:space="0" w:color="auto"/>
            <w:bottom w:val="none" w:sz="0" w:space="0" w:color="auto"/>
            <w:right w:val="none" w:sz="0" w:space="0" w:color="auto"/>
          </w:divBdr>
        </w:div>
        <w:div w:id="1612399927">
          <w:marLeft w:val="0"/>
          <w:marRight w:val="0"/>
          <w:marTop w:val="0"/>
          <w:marBottom w:val="0"/>
          <w:divBdr>
            <w:top w:val="none" w:sz="0" w:space="0" w:color="auto"/>
            <w:left w:val="none" w:sz="0" w:space="0" w:color="auto"/>
            <w:bottom w:val="none" w:sz="0" w:space="0" w:color="auto"/>
            <w:right w:val="none" w:sz="0" w:space="0" w:color="auto"/>
          </w:divBdr>
        </w:div>
        <w:div w:id="1612399938">
          <w:marLeft w:val="0"/>
          <w:marRight w:val="0"/>
          <w:marTop w:val="0"/>
          <w:marBottom w:val="0"/>
          <w:divBdr>
            <w:top w:val="none" w:sz="0" w:space="0" w:color="auto"/>
            <w:left w:val="none" w:sz="0" w:space="0" w:color="auto"/>
            <w:bottom w:val="none" w:sz="0" w:space="0" w:color="auto"/>
            <w:right w:val="none" w:sz="0" w:space="0" w:color="auto"/>
          </w:divBdr>
        </w:div>
        <w:div w:id="1612400039">
          <w:marLeft w:val="0"/>
          <w:marRight w:val="0"/>
          <w:marTop w:val="0"/>
          <w:marBottom w:val="0"/>
          <w:divBdr>
            <w:top w:val="none" w:sz="0" w:space="0" w:color="auto"/>
            <w:left w:val="none" w:sz="0" w:space="0" w:color="auto"/>
            <w:bottom w:val="none" w:sz="0" w:space="0" w:color="auto"/>
            <w:right w:val="none" w:sz="0" w:space="0" w:color="auto"/>
          </w:divBdr>
        </w:div>
        <w:div w:id="1612400054">
          <w:marLeft w:val="0"/>
          <w:marRight w:val="0"/>
          <w:marTop w:val="0"/>
          <w:marBottom w:val="0"/>
          <w:divBdr>
            <w:top w:val="none" w:sz="0" w:space="0" w:color="auto"/>
            <w:left w:val="none" w:sz="0" w:space="0" w:color="auto"/>
            <w:bottom w:val="none" w:sz="0" w:space="0" w:color="auto"/>
            <w:right w:val="none" w:sz="0" w:space="0" w:color="auto"/>
          </w:divBdr>
        </w:div>
        <w:div w:id="1612400078">
          <w:marLeft w:val="0"/>
          <w:marRight w:val="0"/>
          <w:marTop w:val="0"/>
          <w:marBottom w:val="0"/>
          <w:divBdr>
            <w:top w:val="none" w:sz="0" w:space="0" w:color="auto"/>
            <w:left w:val="none" w:sz="0" w:space="0" w:color="auto"/>
            <w:bottom w:val="none" w:sz="0" w:space="0" w:color="auto"/>
            <w:right w:val="none" w:sz="0" w:space="0" w:color="auto"/>
          </w:divBdr>
        </w:div>
        <w:div w:id="1612400127">
          <w:marLeft w:val="0"/>
          <w:marRight w:val="0"/>
          <w:marTop w:val="0"/>
          <w:marBottom w:val="0"/>
          <w:divBdr>
            <w:top w:val="none" w:sz="0" w:space="0" w:color="auto"/>
            <w:left w:val="none" w:sz="0" w:space="0" w:color="auto"/>
            <w:bottom w:val="none" w:sz="0" w:space="0" w:color="auto"/>
            <w:right w:val="none" w:sz="0" w:space="0" w:color="auto"/>
          </w:divBdr>
        </w:div>
        <w:div w:id="1612400162">
          <w:marLeft w:val="0"/>
          <w:marRight w:val="0"/>
          <w:marTop w:val="0"/>
          <w:marBottom w:val="0"/>
          <w:divBdr>
            <w:top w:val="none" w:sz="0" w:space="0" w:color="auto"/>
            <w:left w:val="none" w:sz="0" w:space="0" w:color="auto"/>
            <w:bottom w:val="none" w:sz="0" w:space="0" w:color="auto"/>
            <w:right w:val="none" w:sz="0" w:space="0" w:color="auto"/>
          </w:divBdr>
        </w:div>
        <w:div w:id="1612400182">
          <w:marLeft w:val="0"/>
          <w:marRight w:val="0"/>
          <w:marTop w:val="0"/>
          <w:marBottom w:val="0"/>
          <w:divBdr>
            <w:top w:val="none" w:sz="0" w:space="0" w:color="auto"/>
            <w:left w:val="none" w:sz="0" w:space="0" w:color="auto"/>
            <w:bottom w:val="none" w:sz="0" w:space="0" w:color="auto"/>
            <w:right w:val="none" w:sz="0" w:space="0" w:color="auto"/>
          </w:divBdr>
        </w:div>
        <w:div w:id="1612400217">
          <w:marLeft w:val="0"/>
          <w:marRight w:val="0"/>
          <w:marTop w:val="0"/>
          <w:marBottom w:val="0"/>
          <w:divBdr>
            <w:top w:val="none" w:sz="0" w:space="0" w:color="auto"/>
            <w:left w:val="none" w:sz="0" w:space="0" w:color="auto"/>
            <w:bottom w:val="none" w:sz="0" w:space="0" w:color="auto"/>
            <w:right w:val="none" w:sz="0" w:space="0" w:color="auto"/>
          </w:divBdr>
        </w:div>
      </w:divsChild>
    </w:div>
    <w:div w:id="1612400220">
      <w:marLeft w:val="0"/>
      <w:marRight w:val="0"/>
      <w:marTop w:val="0"/>
      <w:marBottom w:val="0"/>
      <w:divBdr>
        <w:top w:val="none" w:sz="0" w:space="0" w:color="auto"/>
        <w:left w:val="none" w:sz="0" w:space="0" w:color="auto"/>
        <w:bottom w:val="none" w:sz="0" w:space="0" w:color="auto"/>
        <w:right w:val="none" w:sz="0" w:space="0" w:color="auto"/>
      </w:divBdr>
    </w:div>
    <w:div w:id="1612400222">
      <w:marLeft w:val="0"/>
      <w:marRight w:val="0"/>
      <w:marTop w:val="0"/>
      <w:marBottom w:val="0"/>
      <w:divBdr>
        <w:top w:val="none" w:sz="0" w:space="0" w:color="auto"/>
        <w:left w:val="none" w:sz="0" w:space="0" w:color="auto"/>
        <w:bottom w:val="none" w:sz="0" w:space="0" w:color="auto"/>
        <w:right w:val="none" w:sz="0" w:space="0" w:color="auto"/>
      </w:divBdr>
    </w:div>
    <w:div w:id="1612400225">
      <w:marLeft w:val="0"/>
      <w:marRight w:val="0"/>
      <w:marTop w:val="0"/>
      <w:marBottom w:val="0"/>
      <w:divBdr>
        <w:top w:val="none" w:sz="0" w:space="0" w:color="auto"/>
        <w:left w:val="none" w:sz="0" w:space="0" w:color="auto"/>
        <w:bottom w:val="none" w:sz="0" w:space="0" w:color="auto"/>
        <w:right w:val="none" w:sz="0" w:space="0" w:color="auto"/>
      </w:divBdr>
    </w:div>
    <w:div w:id="1612400244">
      <w:marLeft w:val="0"/>
      <w:marRight w:val="0"/>
      <w:marTop w:val="0"/>
      <w:marBottom w:val="0"/>
      <w:divBdr>
        <w:top w:val="none" w:sz="0" w:space="0" w:color="auto"/>
        <w:left w:val="none" w:sz="0" w:space="0" w:color="auto"/>
        <w:bottom w:val="none" w:sz="0" w:space="0" w:color="auto"/>
        <w:right w:val="none" w:sz="0" w:space="0" w:color="auto"/>
      </w:divBdr>
      <w:divsChild>
        <w:div w:id="1612399328">
          <w:marLeft w:val="0"/>
          <w:marRight w:val="0"/>
          <w:marTop w:val="0"/>
          <w:marBottom w:val="0"/>
          <w:divBdr>
            <w:top w:val="none" w:sz="0" w:space="0" w:color="auto"/>
            <w:left w:val="none" w:sz="0" w:space="0" w:color="auto"/>
            <w:bottom w:val="none" w:sz="0" w:space="0" w:color="auto"/>
            <w:right w:val="none" w:sz="0" w:space="0" w:color="auto"/>
          </w:divBdr>
        </w:div>
        <w:div w:id="1612399363">
          <w:marLeft w:val="0"/>
          <w:marRight w:val="0"/>
          <w:marTop w:val="0"/>
          <w:marBottom w:val="0"/>
          <w:divBdr>
            <w:top w:val="none" w:sz="0" w:space="0" w:color="auto"/>
            <w:left w:val="none" w:sz="0" w:space="0" w:color="auto"/>
            <w:bottom w:val="none" w:sz="0" w:space="0" w:color="auto"/>
            <w:right w:val="none" w:sz="0" w:space="0" w:color="auto"/>
          </w:divBdr>
        </w:div>
        <w:div w:id="1612399380">
          <w:marLeft w:val="0"/>
          <w:marRight w:val="0"/>
          <w:marTop w:val="0"/>
          <w:marBottom w:val="0"/>
          <w:divBdr>
            <w:top w:val="none" w:sz="0" w:space="0" w:color="auto"/>
            <w:left w:val="none" w:sz="0" w:space="0" w:color="auto"/>
            <w:bottom w:val="none" w:sz="0" w:space="0" w:color="auto"/>
            <w:right w:val="none" w:sz="0" w:space="0" w:color="auto"/>
          </w:divBdr>
        </w:div>
        <w:div w:id="1612399388">
          <w:marLeft w:val="0"/>
          <w:marRight w:val="0"/>
          <w:marTop w:val="0"/>
          <w:marBottom w:val="0"/>
          <w:divBdr>
            <w:top w:val="none" w:sz="0" w:space="0" w:color="auto"/>
            <w:left w:val="none" w:sz="0" w:space="0" w:color="auto"/>
            <w:bottom w:val="none" w:sz="0" w:space="0" w:color="auto"/>
            <w:right w:val="none" w:sz="0" w:space="0" w:color="auto"/>
          </w:divBdr>
        </w:div>
        <w:div w:id="1612399437">
          <w:marLeft w:val="0"/>
          <w:marRight w:val="0"/>
          <w:marTop w:val="0"/>
          <w:marBottom w:val="0"/>
          <w:divBdr>
            <w:top w:val="none" w:sz="0" w:space="0" w:color="auto"/>
            <w:left w:val="none" w:sz="0" w:space="0" w:color="auto"/>
            <w:bottom w:val="none" w:sz="0" w:space="0" w:color="auto"/>
            <w:right w:val="none" w:sz="0" w:space="0" w:color="auto"/>
          </w:divBdr>
        </w:div>
        <w:div w:id="1612399588">
          <w:marLeft w:val="0"/>
          <w:marRight w:val="0"/>
          <w:marTop w:val="0"/>
          <w:marBottom w:val="0"/>
          <w:divBdr>
            <w:top w:val="none" w:sz="0" w:space="0" w:color="auto"/>
            <w:left w:val="none" w:sz="0" w:space="0" w:color="auto"/>
            <w:bottom w:val="none" w:sz="0" w:space="0" w:color="auto"/>
            <w:right w:val="none" w:sz="0" w:space="0" w:color="auto"/>
          </w:divBdr>
        </w:div>
        <w:div w:id="1612399639">
          <w:marLeft w:val="0"/>
          <w:marRight w:val="0"/>
          <w:marTop w:val="0"/>
          <w:marBottom w:val="0"/>
          <w:divBdr>
            <w:top w:val="none" w:sz="0" w:space="0" w:color="auto"/>
            <w:left w:val="none" w:sz="0" w:space="0" w:color="auto"/>
            <w:bottom w:val="none" w:sz="0" w:space="0" w:color="auto"/>
            <w:right w:val="none" w:sz="0" w:space="0" w:color="auto"/>
          </w:divBdr>
        </w:div>
        <w:div w:id="1612399817">
          <w:marLeft w:val="0"/>
          <w:marRight w:val="0"/>
          <w:marTop w:val="0"/>
          <w:marBottom w:val="0"/>
          <w:divBdr>
            <w:top w:val="none" w:sz="0" w:space="0" w:color="auto"/>
            <w:left w:val="none" w:sz="0" w:space="0" w:color="auto"/>
            <w:bottom w:val="none" w:sz="0" w:space="0" w:color="auto"/>
            <w:right w:val="none" w:sz="0" w:space="0" w:color="auto"/>
          </w:divBdr>
        </w:div>
        <w:div w:id="1612399822">
          <w:marLeft w:val="0"/>
          <w:marRight w:val="0"/>
          <w:marTop w:val="0"/>
          <w:marBottom w:val="0"/>
          <w:divBdr>
            <w:top w:val="none" w:sz="0" w:space="0" w:color="auto"/>
            <w:left w:val="none" w:sz="0" w:space="0" w:color="auto"/>
            <w:bottom w:val="none" w:sz="0" w:space="0" w:color="auto"/>
            <w:right w:val="none" w:sz="0" w:space="0" w:color="auto"/>
          </w:divBdr>
        </w:div>
        <w:div w:id="1612399892">
          <w:marLeft w:val="0"/>
          <w:marRight w:val="0"/>
          <w:marTop w:val="0"/>
          <w:marBottom w:val="0"/>
          <w:divBdr>
            <w:top w:val="none" w:sz="0" w:space="0" w:color="auto"/>
            <w:left w:val="none" w:sz="0" w:space="0" w:color="auto"/>
            <w:bottom w:val="none" w:sz="0" w:space="0" w:color="auto"/>
            <w:right w:val="none" w:sz="0" w:space="0" w:color="auto"/>
          </w:divBdr>
        </w:div>
        <w:div w:id="1612399942">
          <w:marLeft w:val="0"/>
          <w:marRight w:val="0"/>
          <w:marTop w:val="0"/>
          <w:marBottom w:val="0"/>
          <w:divBdr>
            <w:top w:val="none" w:sz="0" w:space="0" w:color="auto"/>
            <w:left w:val="none" w:sz="0" w:space="0" w:color="auto"/>
            <w:bottom w:val="none" w:sz="0" w:space="0" w:color="auto"/>
            <w:right w:val="none" w:sz="0" w:space="0" w:color="auto"/>
          </w:divBdr>
        </w:div>
        <w:div w:id="1612399961">
          <w:marLeft w:val="0"/>
          <w:marRight w:val="0"/>
          <w:marTop w:val="0"/>
          <w:marBottom w:val="0"/>
          <w:divBdr>
            <w:top w:val="none" w:sz="0" w:space="0" w:color="auto"/>
            <w:left w:val="none" w:sz="0" w:space="0" w:color="auto"/>
            <w:bottom w:val="none" w:sz="0" w:space="0" w:color="auto"/>
            <w:right w:val="none" w:sz="0" w:space="0" w:color="auto"/>
          </w:divBdr>
        </w:div>
        <w:div w:id="1612400089">
          <w:marLeft w:val="0"/>
          <w:marRight w:val="0"/>
          <w:marTop w:val="0"/>
          <w:marBottom w:val="0"/>
          <w:divBdr>
            <w:top w:val="none" w:sz="0" w:space="0" w:color="auto"/>
            <w:left w:val="none" w:sz="0" w:space="0" w:color="auto"/>
            <w:bottom w:val="none" w:sz="0" w:space="0" w:color="auto"/>
            <w:right w:val="none" w:sz="0" w:space="0" w:color="auto"/>
          </w:divBdr>
        </w:div>
        <w:div w:id="1612400170">
          <w:marLeft w:val="0"/>
          <w:marRight w:val="0"/>
          <w:marTop w:val="0"/>
          <w:marBottom w:val="0"/>
          <w:divBdr>
            <w:top w:val="none" w:sz="0" w:space="0" w:color="auto"/>
            <w:left w:val="none" w:sz="0" w:space="0" w:color="auto"/>
            <w:bottom w:val="none" w:sz="0" w:space="0" w:color="auto"/>
            <w:right w:val="none" w:sz="0" w:space="0" w:color="auto"/>
          </w:divBdr>
        </w:div>
        <w:div w:id="1612400194">
          <w:marLeft w:val="0"/>
          <w:marRight w:val="0"/>
          <w:marTop w:val="0"/>
          <w:marBottom w:val="0"/>
          <w:divBdr>
            <w:top w:val="none" w:sz="0" w:space="0" w:color="auto"/>
            <w:left w:val="none" w:sz="0" w:space="0" w:color="auto"/>
            <w:bottom w:val="none" w:sz="0" w:space="0" w:color="auto"/>
            <w:right w:val="none" w:sz="0" w:space="0" w:color="auto"/>
          </w:divBdr>
        </w:div>
        <w:div w:id="1612400229">
          <w:marLeft w:val="0"/>
          <w:marRight w:val="0"/>
          <w:marTop w:val="0"/>
          <w:marBottom w:val="0"/>
          <w:divBdr>
            <w:top w:val="none" w:sz="0" w:space="0" w:color="auto"/>
            <w:left w:val="none" w:sz="0" w:space="0" w:color="auto"/>
            <w:bottom w:val="none" w:sz="0" w:space="0" w:color="auto"/>
            <w:right w:val="none" w:sz="0" w:space="0" w:color="auto"/>
          </w:divBdr>
        </w:div>
        <w:div w:id="1612400263">
          <w:marLeft w:val="0"/>
          <w:marRight w:val="0"/>
          <w:marTop w:val="0"/>
          <w:marBottom w:val="0"/>
          <w:divBdr>
            <w:top w:val="none" w:sz="0" w:space="0" w:color="auto"/>
            <w:left w:val="none" w:sz="0" w:space="0" w:color="auto"/>
            <w:bottom w:val="none" w:sz="0" w:space="0" w:color="auto"/>
            <w:right w:val="none" w:sz="0" w:space="0" w:color="auto"/>
          </w:divBdr>
        </w:div>
      </w:divsChild>
    </w:div>
    <w:div w:id="1612400245">
      <w:marLeft w:val="0"/>
      <w:marRight w:val="0"/>
      <w:marTop w:val="0"/>
      <w:marBottom w:val="0"/>
      <w:divBdr>
        <w:top w:val="none" w:sz="0" w:space="0" w:color="auto"/>
        <w:left w:val="none" w:sz="0" w:space="0" w:color="auto"/>
        <w:bottom w:val="none" w:sz="0" w:space="0" w:color="auto"/>
        <w:right w:val="none" w:sz="0" w:space="0" w:color="auto"/>
      </w:divBdr>
    </w:div>
    <w:div w:id="1612400252">
      <w:marLeft w:val="0"/>
      <w:marRight w:val="0"/>
      <w:marTop w:val="0"/>
      <w:marBottom w:val="0"/>
      <w:divBdr>
        <w:top w:val="none" w:sz="0" w:space="0" w:color="auto"/>
        <w:left w:val="none" w:sz="0" w:space="0" w:color="auto"/>
        <w:bottom w:val="none" w:sz="0" w:space="0" w:color="auto"/>
        <w:right w:val="none" w:sz="0" w:space="0" w:color="auto"/>
      </w:divBdr>
    </w:div>
    <w:div w:id="1612400259">
      <w:marLeft w:val="0"/>
      <w:marRight w:val="0"/>
      <w:marTop w:val="0"/>
      <w:marBottom w:val="0"/>
      <w:divBdr>
        <w:top w:val="none" w:sz="0" w:space="0" w:color="auto"/>
        <w:left w:val="none" w:sz="0" w:space="0" w:color="auto"/>
        <w:bottom w:val="none" w:sz="0" w:space="0" w:color="auto"/>
        <w:right w:val="none" w:sz="0" w:space="0" w:color="auto"/>
      </w:divBdr>
    </w:div>
    <w:div w:id="1612400265">
      <w:marLeft w:val="0"/>
      <w:marRight w:val="0"/>
      <w:marTop w:val="0"/>
      <w:marBottom w:val="0"/>
      <w:divBdr>
        <w:top w:val="none" w:sz="0" w:space="0" w:color="auto"/>
        <w:left w:val="none" w:sz="0" w:space="0" w:color="auto"/>
        <w:bottom w:val="none" w:sz="0" w:space="0" w:color="auto"/>
        <w:right w:val="none" w:sz="0" w:space="0" w:color="auto"/>
      </w:divBdr>
    </w:div>
    <w:div w:id="1612400286">
      <w:marLeft w:val="0"/>
      <w:marRight w:val="0"/>
      <w:marTop w:val="0"/>
      <w:marBottom w:val="0"/>
      <w:divBdr>
        <w:top w:val="none" w:sz="0" w:space="0" w:color="auto"/>
        <w:left w:val="none" w:sz="0" w:space="0" w:color="auto"/>
        <w:bottom w:val="none" w:sz="0" w:space="0" w:color="auto"/>
        <w:right w:val="none" w:sz="0" w:space="0" w:color="auto"/>
      </w:divBdr>
    </w:div>
    <w:div w:id="1612400287">
      <w:marLeft w:val="0"/>
      <w:marRight w:val="0"/>
      <w:marTop w:val="0"/>
      <w:marBottom w:val="0"/>
      <w:divBdr>
        <w:top w:val="none" w:sz="0" w:space="0" w:color="auto"/>
        <w:left w:val="none" w:sz="0" w:space="0" w:color="auto"/>
        <w:bottom w:val="none" w:sz="0" w:space="0" w:color="auto"/>
        <w:right w:val="none" w:sz="0" w:space="0" w:color="auto"/>
      </w:divBdr>
    </w:div>
    <w:div w:id="1621372532">
      <w:bodyDiv w:val="1"/>
      <w:marLeft w:val="0"/>
      <w:marRight w:val="0"/>
      <w:marTop w:val="0"/>
      <w:marBottom w:val="0"/>
      <w:divBdr>
        <w:top w:val="none" w:sz="0" w:space="0" w:color="auto"/>
        <w:left w:val="none" w:sz="0" w:space="0" w:color="auto"/>
        <w:bottom w:val="none" w:sz="0" w:space="0" w:color="auto"/>
        <w:right w:val="none" w:sz="0" w:space="0" w:color="auto"/>
      </w:divBdr>
    </w:div>
    <w:div w:id="1647707222">
      <w:bodyDiv w:val="1"/>
      <w:marLeft w:val="0"/>
      <w:marRight w:val="0"/>
      <w:marTop w:val="0"/>
      <w:marBottom w:val="0"/>
      <w:divBdr>
        <w:top w:val="none" w:sz="0" w:space="0" w:color="auto"/>
        <w:left w:val="none" w:sz="0" w:space="0" w:color="auto"/>
        <w:bottom w:val="none" w:sz="0" w:space="0" w:color="auto"/>
        <w:right w:val="none" w:sz="0" w:space="0" w:color="auto"/>
      </w:divBdr>
    </w:div>
    <w:div w:id="1648049850">
      <w:bodyDiv w:val="1"/>
      <w:marLeft w:val="0"/>
      <w:marRight w:val="0"/>
      <w:marTop w:val="0"/>
      <w:marBottom w:val="0"/>
      <w:divBdr>
        <w:top w:val="none" w:sz="0" w:space="0" w:color="auto"/>
        <w:left w:val="none" w:sz="0" w:space="0" w:color="auto"/>
        <w:bottom w:val="none" w:sz="0" w:space="0" w:color="auto"/>
        <w:right w:val="none" w:sz="0" w:space="0" w:color="auto"/>
      </w:divBdr>
    </w:div>
    <w:div w:id="1685131279">
      <w:bodyDiv w:val="1"/>
      <w:marLeft w:val="0"/>
      <w:marRight w:val="0"/>
      <w:marTop w:val="0"/>
      <w:marBottom w:val="0"/>
      <w:divBdr>
        <w:top w:val="none" w:sz="0" w:space="0" w:color="auto"/>
        <w:left w:val="none" w:sz="0" w:space="0" w:color="auto"/>
        <w:bottom w:val="none" w:sz="0" w:space="0" w:color="auto"/>
        <w:right w:val="none" w:sz="0" w:space="0" w:color="auto"/>
      </w:divBdr>
    </w:div>
    <w:div w:id="1708140315">
      <w:bodyDiv w:val="1"/>
      <w:marLeft w:val="0"/>
      <w:marRight w:val="0"/>
      <w:marTop w:val="0"/>
      <w:marBottom w:val="0"/>
      <w:divBdr>
        <w:top w:val="none" w:sz="0" w:space="0" w:color="auto"/>
        <w:left w:val="none" w:sz="0" w:space="0" w:color="auto"/>
        <w:bottom w:val="none" w:sz="0" w:space="0" w:color="auto"/>
        <w:right w:val="none" w:sz="0" w:space="0" w:color="auto"/>
      </w:divBdr>
    </w:div>
    <w:div w:id="1743990573">
      <w:bodyDiv w:val="1"/>
      <w:marLeft w:val="0"/>
      <w:marRight w:val="0"/>
      <w:marTop w:val="0"/>
      <w:marBottom w:val="0"/>
      <w:divBdr>
        <w:top w:val="none" w:sz="0" w:space="0" w:color="auto"/>
        <w:left w:val="none" w:sz="0" w:space="0" w:color="auto"/>
        <w:bottom w:val="none" w:sz="0" w:space="0" w:color="auto"/>
        <w:right w:val="none" w:sz="0" w:space="0" w:color="auto"/>
      </w:divBdr>
    </w:div>
    <w:div w:id="1755475616">
      <w:bodyDiv w:val="1"/>
      <w:marLeft w:val="0"/>
      <w:marRight w:val="0"/>
      <w:marTop w:val="0"/>
      <w:marBottom w:val="0"/>
      <w:divBdr>
        <w:top w:val="none" w:sz="0" w:space="0" w:color="auto"/>
        <w:left w:val="none" w:sz="0" w:space="0" w:color="auto"/>
        <w:bottom w:val="none" w:sz="0" w:space="0" w:color="auto"/>
        <w:right w:val="none" w:sz="0" w:space="0" w:color="auto"/>
      </w:divBdr>
    </w:div>
    <w:div w:id="1767965443">
      <w:bodyDiv w:val="1"/>
      <w:marLeft w:val="0"/>
      <w:marRight w:val="0"/>
      <w:marTop w:val="0"/>
      <w:marBottom w:val="0"/>
      <w:divBdr>
        <w:top w:val="none" w:sz="0" w:space="0" w:color="auto"/>
        <w:left w:val="none" w:sz="0" w:space="0" w:color="auto"/>
        <w:bottom w:val="none" w:sz="0" w:space="0" w:color="auto"/>
        <w:right w:val="none" w:sz="0" w:space="0" w:color="auto"/>
      </w:divBdr>
    </w:div>
    <w:div w:id="1857576378">
      <w:bodyDiv w:val="1"/>
      <w:marLeft w:val="0"/>
      <w:marRight w:val="0"/>
      <w:marTop w:val="0"/>
      <w:marBottom w:val="0"/>
      <w:divBdr>
        <w:top w:val="none" w:sz="0" w:space="0" w:color="auto"/>
        <w:left w:val="none" w:sz="0" w:space="0" w:color="auto"/>
        <w:bottom w:val="none" w:sz="0" w:space="0" w:color="auto"/>
        <w:right w:val="none" w:sz="0" w:space="0" w:color="auto"/>
      </w:divBdr>
    </w:div>
    <w:div w:id="1867014942">
      <w:bodyDiv w:val="1"/>
      <w:marLeft w:val="0"/>
      <w:marRight w:val="0"/>
      <w:marTop w:val="0"/>
      <w:marBottom w:val="0"/>
      <w:divBdr>
        <w:top w:val="none" w:sz="0" w:space="0" w:color="auto"/>
        <w:left w:val="none" w:sz="0" w:space="0" w:color="auto"/>
        <w:bottom w:val="none" w:sz="0" w:space="0" w:color="auto"/>
        <w:right w:val="none" w:sz="0" w:space="0" w:color="auto"/>
      </w:divBdr>
    </w:div>
    <w:div w:id="1884364082">
      <w:bodyDiv w:val="1"/>
      <w:marLeft w:val="0"/>
      <w:marRight w:val="0"/>
      <w:marTop w:val="0"/>
      <w:marBottom w:val="0"/>
      <w:divBdr>
        <w:top w:val="none" w:sz="0" w:space="0" w:color="auto"/>
        <w:left w:val="none" w:sz="0" w:space="0" w:color="auto"/>
        <w:bottom w:val="none" w:sz="0" w:space="0" w:color="auto"/>
        <w:right w:val="none" w:sz="0" w:space="0" w:color="auto"/>
      </w:divBdr>
    </w:div>
    <w:div w:id="1909875520">
      <w:bodyDiv w:val="1"/>
      <w:marLeft w:val="0"/>
      <w:marRight w:val="0"/>
      <w:marTop w:val="0"/>
      <w:marBottom w:val="0"/>
      <w:divBdr>
        <w:top w:val="none" w:sz="0" w:space="0" w:color="auto"/>
        <w:left w:val="none" w:sz="0" w:space="0" w:color="auto"/>
        <w:bottom w:val="none" w:sz="0" w:space="0" w:color="auto"/>
        <w:right w:val="none" w:sz="0" w:space="0" w:color="auto"/>
      </w:divBdr>
    </w:div>
    <w:div w:id="1911698341">
      <w:bodyDiv w:val="1"/>
      <w:marLeft w:val="0"/>
      <w:marRight w:val="0"/>
      <w:marTop w:val="0"/>
      <w:marBottom w:val="0"/>
      <w:divBdr>
        <w:top w:val="none" w:sz="0" w:space="0" w:color="auto"/>
        <w:left w:val="none" w:sz="0" w:space="0" w:color="auto"/>
        <w:bottom w:val="none" w:sz="0" w:space="0" w:color="auto"/>
        <w:right w:val="none" w:sz="0" w:space="0" w:color="auto"/>
      </w:divBdr>
    </w:div>
    <w:div w:id="1931158776">
      <w:bodyDiv w:val="1"/>
      <w:marLeft w:val="0"/>
      <w:marRight w:val="0"/>
      <w:marTop w:val="0"/>
      <w:marBottom w:val="0"/>
      <w:divBdr>
        <w:top w:val="none" w:sz="0" w:space="0" w:color="auto"/>
        <w:left w:val="none" w:sz="0" w:space="0" w:color="auto"/>
        <w:bottom w:val="none" w:sz="0" w:space="0" w:color="auto"/>
        <w:right w:val="none" w:sz="0" w:space="0" w:color="auto"/>
      </w:divBdr>
    </w:div>
    <w:div w:id="1951234395">
      <w:bodyDiv w:val="1"/>
      <w:marLeft w:val="0"/>
      <w:marRight w:val="0"/>
      <w:marTop w:val="0"/>
      <w:marBottom w:val="0"/>
      <w:divBdr>
        <w:top w:val="none" w:sz="0" w:space="0" w:color="auto"/>
        <w:left w:val="none" w:sz="0" w:space="0" w:color="auto"/>
        <w:bottom w:val="none" w:sz="0" w:space="0" w:color="auto"/>
        <w:right w:val="none" w:sz="0" w:space="0" w:color="auto"/>
      </w:divBdr>
    </w:div>
    <w:div w:id="1963921864">
      <w:bodyDiv w:val="1"/>
      <w:marLeft w:val="0"/>
      <w:marRight w:val="0"/>
      <w:marTop w:val="0"/>
      <w:marBottom w:val="0"/>
      <w:divBdr>
        <w:top w:val="none" w:sz="0" w:space="0" w:color="auto"/>
        <w:left w:val="none" w:sz="0" w:space="0" w:color="auto"/>
        <w:bottom w:val="none" w:sz="0" w:space="0" w:color="auto"/>
        <w:right w:val="none" w:sz="0" w:space="0" w:color="auto"/>
      </w:divBdr>
    </w:div>
    <w:div w:id="1968120801">
      <w:bodyDiv w:val="1"/>
      <w:marLeft w:val="0"/>
      <w:marRight w:val="0"/>
      <w:marTop w:val="0"/>
      <w:marBottom w:val="0"/>
      <w:divBdr>
        <w:top w:val="none" w:sz="0" w:space="0" w:color="auto"/>
        <w:left w:val="none" w:sz="0" w:space="0" w:color="auto"/>
        <w:bottom w:val="none" w:sz="0" w:space="0" w:color="auto"/>
        <w:right w:val="none" w:sz="0" w:space="0" w:color="auto"/>
      </w:divBdr>
    </w:div>
    <w:div w:id="2005817255">
      <w:bodyDiv w:val="1"/>
      <w:marLeft w:val="0"/>
      <w:marRight w:val="0"/>
      <w:marTop w:val="0"/>
      <w:marBottom w:val="0"/>
      <w:divBdr>
        <w:top w:val="none" w:sz="0" w:space="0" w:color="auto"/>
        <w:left w:val="none" w:sz="0" w:space="0" w:color="auto"/>
        <w:bottom w:val="none" w:sz="0" w:space="0" w:color="auto"/>
        <w:right w:val="none" w:sz="0" w:space="0" w:color="auto"/>
      </w:divBdr>
    </w:div>
    <w:div w:id="2006200180">
      <w:bodyDiv w:val="1"/>
      <w:marLeft w:val="0"/>
      <w:marRight w:val="0"/>
      <w:marTop w:val="0"/>
      <w:marBottom w:val="0"/>
      <w:divBdr>
        <w:top w:val="none" w:sz="0" w:space="0" w:color="auto"/>
        <w:left w:val="none" w:sz="0" w:space="0" w:color="auto"/>
        <w:bottom w:val="none" w:sz="0" w:space="0" w:color="auto"/>
        <w:right w:val="none" w:sz="0" w:space="0" w:color="auto"/>
      </w:divBdr>
    </w:div>
    <w:div w:id="2015062492">
      <w:bodyDiv w:val="1"/>
      <w:marLeft w:val="0"/>
      <w:marRight w:val="0"/>
      <w:marTop w:val="0"/>
      <w:marBottom w:val="0"/>
      <w:divBdr>
        <w:top w:val="none" w:sz="0" w:space="0" w:color="auto"/>
        <w:left w:val="none" w:sz="0" w:space="0" w:color="auto"/>
        <w:bottom w:val="none" w:sz="0" w:space="0" w:color="auto"/>
        <w:right w:val="none" w:sz="0" w:space="0" w:color="auto"/>
      </w:divBdr>
    </w:div>
    <w:div w:id="2032608040">
      <w:bodyDiv w:val="1"/>
      <w:marLeft w:val="0"/>
      <w:marRight w:val="0"/>
      <w:marTop w:val="0"/>
      <w:marBottom w:val="0"/>
      <w:divBdr>
        <w:top w:val="none" w:sz="0" w:space="0" w:color="auto"/>
        <w:left w:val="none" w:sz="0" w:space="0" w:color="auto"/>
        <w:bottom w:val="none" w:sz="0" w:space="0" w:color="auto"/>
        <w:right w:val="none" w:sz="0" w:space="0" w:color="auto"/>
      </w:divBdr>
    </w:div>
    <w:div w:id="2070953428">
      <w:bodyDiv w:val="1"/>
      <w:marLeft w:val="0"/>
      <w:marRight w:val="0"/>
      <w:marTop w:val="0"/>
      <w:marBottom w:val="0"/>
      <w:divBdr>
        <w:top w:val="none" w:sz="0" w:space="0" w:color="auto"/>
        <w:left w:val="none" w:sz="0" w:space="0" w:color="auto"/>
        <w:bottom w:val="none" w:sz="0" w:space="0" w:color="auto"/>
        <w:right w:val="none" w:sz="0" w:space="0" w:color="auto"/>
      </w:divBdr>
    </w:div>
    <w:div w:id="2090418940">
      <w:bodyDiv w:val="1"/>
      <w:marLeft w:val="0"/>
      <w:marRight w:val="0"/>
      <w:marTop w:val="0"/>
      <w:marBottom w:val="0"/>
      <w:divBdr>
        <w:top w:val="none" w:sz="0" w:space="0" w:color="auto"/>
        <w:left w:val="none" w:sz="0" w:space="0" w:color="auto"/>
        <w:bottom w:val="none" w:sz="0" w:space="0" w:color="auto"/>
        <w:right w:val="none" w:sz="0" w:space="0" w:color="auto"/>
      </w:divBdr>
    </w:div>
    <w:div w:id="210869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lit.niv.ru/" TargetMode="External"/><Relationship Id="rId13" Type="http://schemas.openxmlformats.org/officeDocument/2006/relationships/hyperlink" Target="http://www.ae-lib.org.ua/_lit_medieval.htm" TargetMode="External"/><Relationship Id="rId3" Type="http://schemas.openxmlformats.org/officeDocument/2006/relationships/styles" Target="styles.xml"/><Relationship Id="rId7" Type="http://schemas.openxmlformats.org/officeDocument/2006/relationships/hyperlink" Target="http://ae-lib.org.ua/texts/kochur__cervantes__ua.htm" TargetMode="External"/><Relationship Id="rId12" Type="http://schemas.openxmlformats.org/officeDocument/2006/relationships/hyperlink" Target="http://ae-lib.org.ua/texts/rubanova__medieval_literature__ua.ht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http://www.ae-lib.org.ua/texts/matuzova__nibelungs__ua.htm" TargetMode="External"/><Relationship Id="rId11" Type="http://schemas.openxmlformats.org/officeDocument/2006/relationships/hyperlink" Target="http://svr-lit.niv.ru/svr-lit/alekseev-izl-svv/keltskij-epo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mer.info/bibliotek_Buks/Literat/Index_Lit.php" TargetMode="External"/><Relationship Id="rId4" Type="http://schemas.openxmlformats.org/officeDocument/2006/relationships/settings" Target="settings.xml"/><Relationship Id="rId9" Type="http://schemas.openxmlformats.org/officeDocument/2006/relationships/hyperlink" Target="http://www.gumer.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6580-B1D7-4871-B666-C2F898B6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6456</Words>
  <Characters>36801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Klimchuk</dc:creator>
  <cp:lastModifiedBy>VLukashuk</cp:lastModifiedBy>
  <cp:revision>7</cp:revision>
  <cp:lastPrinted>2019-10-17T10:38:00Z</cp:lastPrinted>
  <dcterms:created xsi:type="dcterms:W3CDTF">2020-02-12T18:30:00Z</dcterms:created>
  <dcterms:modified xsi:type="dcterms:W3CDTF">2020-02-13T11:19:00Z</dcterms:modified>
</cp:coreProperties>
</file>