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77" w:rsidRPr="00C50545" w:rsidRDefault="00C50545" w:rsidP="00F15A2D">
      <w:pPr>
        <w:pStyle w:val="a9"/>
        <w:spacing w:before="0" w:beforeAutospacing="0" w:after="0" w:afterAutospacing="0" w:line="338" w:lineRule="atLeast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</w:t>
      </w:r>
    </w:p>
    <w:p w:rsidR="00F15A2D" w:rsidRPr="00F15A2D" w:rsidRDefault="00F15A2D" w:rsidP="00F15A2D">
      <w:pPr>
        <w:pStyle w:val="a9"/>
        <w:spacing w:before="0" w:beforeAutospacing="0" w:after="0" w:afterAutospacing="0" w:line="338" w:lineRule="atLeast"/>
        <w:jc w:val="right"/>
        <w:rPr>
          <w:sz w:val="20"/>
          <w:szCs w:val="28"/>
        </w:rPr>
      </w:pPr>
    </w:p>
    <w:p w:rsidR="00C50545" w:rsidRPr="004E2893" w:rsidRDefault="00C50545" w:rsidP="00C50545">
      <w:pPr>
        <w:pStyle w:val="a9"/>
        <w:spacing w:line="338" w:lineRule="atLeast"/>
        <w:jc w:val="center"/>
        <w:rPr>
          <w:b/>
          <w:sz w:val="28"/>
          <w:szCs w:val="28"/>
          <w:lang w:val="uk-UA"/>
        </w:rPr>
      </w:pPr>
      <w:r w:rsidRPr="004E2893">
        <w:rPr>
          <w:b/>
          <w:sz w:val="28"/>
          <w:szCs w:val="28"/>
          <w:lang w:val="uk-UA"/>
        </w:rPr>
        <w:t>ПЛАН конференцій 2020 року</w:t>
      </w:r>
    </w:p>
    <w:p w:rsidR="00F53477" w:rsidRDefault="00C50545" w:rsidP="00C50545">
      <w:pPr>
        <w:pStyle w:val="a9"/>
        <w:spacing w:after="0" w:afterAutospacing="0" w:line="338" w:lineRule="atLeast"/>
        <w:jc w:val="center"/>
        <w:rPr>
          <w:b/>
          <w:sz w:val="28"/>
          <w:szCs w:val="28"/>
          <w:lang w:val="uk-UA"/>
        </w:rPr>
      </w:pPr>
      <w:r w:rsidRPr="004E2893">
        <w:rPr>
          <w:b/>
          <w:sz w:val="28"/>
          <w:szCs w:val="28"/>
          <w:lang w:val="uk-UA"/>
        </w:rPr>
        <w:t>Гродненського державного університету імені Янки Купали</w:t>
      </w:r>
    </w:p>
    <w:p w:rsidR="00B630B6" w:rsidRPr="004E2893" w:rsidRDefault="00B630B6" w:rsidP="00C50545">
      <w:pPr>
        <w:pStyle w:val="a9"/>
        <w:spacing w:after="0" w:afterAutospacing="0" w:line="338" w:lineRule="atLeast"/>
        <w:jc w:val="center"/>
        <w:rPr>
          <w:sz w:val="28"/>
          <w:szCs w:val="28"/>
          <w:lang w:val="uk-UA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3288"/>
        <w:gridCol w:w="3912"/>
        <w:gridCol w:w="2520"/>
      </w:tblGrid>
      <w:tr w:rsidR="00E15234" w:rsidRPr="004E2893" w:rsidTr="001E15A8">
        <w:tc>
          <w:tcPr>
            <w:tcW w:w="648" w:type="dxa"/>
          </w:tcPr>
          <w:p w:rsidR="00E15234" w:rsidRPr="004E2893" w:rsidRDefault="00C50545" w:rsidP="00C50545">
            <w:pPr>
              <w:jc w:val="center"/>
              <w:rPr>
                <w:lang w:val="uk-UA"/>
              </w:rPr>
            </w:pPr>
            <w:r w:rsidRPr="004E2893">
              <w:rPr>
                <w:lang w:val="uk-UA"/>
              </w:rPr>
              <w:t>№</w:t>
            </w:r>
          </w:p>
        </w:tc>
        <w:tc>
          <w:tcPr>
            <w:tcW w:w="3288" w:type="dxa"/>
          </w:tcPr>
          <w:p w:rsidR="00E15234" w:rsidRPr="004E2893" w:rsidRDefault="00C50545" w:rsidP="00B630B6">
            <w:pPr>
              <w:jc w:val="center"/>
              <w:rPr>
                <w:lang w:val="uk-UA"/>
              </w:rPr>
            </w:pPr>
            <w:r w:rsidRPr="004E2893">
              <w:rPr>
                <w:lang w:val="uk-UA"/>
              </w:rPr>
              <w:t xml:space="preserve">Основна тема, </w:t>
            </w:r>
            <w:r w:rsidR="00B630B6">
              <w:rPr>
                <w:lang w:val="uk-UA"/>
              </w:rPr>
              <w:t>захід</w:t>
            </w:r>
            <w:r w:rsidRPr="004E2893">
              <w:rPr>
                <w:lang w:val="uk-UA"/>
              </w:rPr>
              <w:t xml:space="preserve"> (конгрес, симпозіум, конференція, саміт, семінар)</w:t>
            </w:r>
          </w:p>
        </w:tc>
        <w:tc>
          <w:tcPr>
            <w:tcW w:w="3912" w:type="dxa"/>
          </w:tcPr>
          <w:p w:rsidR="00E15234" w:rsidRPr="004E2893" w:rsidRDefault="00C50545" w:rsidP="001E15A8">
            <w:pPr>
              <w:jc w:val="center"/>
              <w:rPr>
                <w:lang w:val="uk-UA"/>
              </w:rPr>
            </w:pPr>
            <w:r w:rsidRPr="004E2893">
              <w:rPr>
                <w:lang w:val="uk-UA"/>
              </w:rPr>
              <w:t>Організатор (телефон, факс, електронна пошта)</w:t>
            </w:r>
          </w:p>
        </w:tc>
        <w:tc>
          <w:tcPr>
            <w:tcW w:w="2520" w:type="dxa"/>
          </w:tcPr>
          <w:p w:rsidR="00E15234" w:rsidRPr="004E2893" w:rsidRDefault="00C50545" w:rsidP="0038411A">
            <w:pPr>
              <w:jc w:val="center"/>
              <w:rPr>
                <w:lang w:val="uk-UA"/>
              </w:rPr>
            </w:pPr>
            <w:r w:rsidRPr="004E2893">
              <w:rPr>
                <w:lang w:val="uk-UA"/>
              </w:rPr>
              <w:t xml:space="preserve">Місце та </w:t>
            </w:r>
            <w:r w:rsidR="0038411A" w:rsidRPr="004E2893">
              <w:rPr>
                <w:lang w:val="uk-UA"/>
              </w:rPr>
              <w:t>дата проведення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4E2893" w:rsidRDefault="00C50545" w:rsidP="001E15A8">
            <w:pPr>
              <w:contextualSpacing/>
              <w:rPr>
                <w:lang w:val="uk-UA"/>
              </w:rPr>
            </w:pPr>
            <w:r w:rsidRPr="004E2893">
              <w:rPr>
                <w:lang w:val="uk-UA"/>
              </w:rPr>
              <w:t>XXII Міжнародна науково-практична конференція «Юридична наука, законодавство та правозастосування: закономірності та тенденції»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5571C2" w:rsidRPr="00C50545" w:rsidRDefault="00C50545" w:rsidP="005571C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48-47-96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43-77-20</w:t>
            </w:r>
          </w:p>
          <w:p w:rsidR="00E15234" w:rsidRPr="004E2893" w:rsidRDefault="00E15234" w:rsidP="001E15A8">
            <w:pPr>
              <w:contextualSpacing/>
              <w:jc w:val="both"/>
              <w:rPr>
                <w:lang w:val="uk-UA"/>
              </w:rPr>
            </w:pPr>
            <w:r w:rsidRPr="004E2893">
              <w:rPr>
                <w:lang w:val="de-DE"/>
              </w:rPr>
              <w:t>e-mail: konf.lf@grsu.by</w:t>
            </w:r>
            <w:r w:rsidR="004E2893">
              <w:rPr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C50545" w:rsidRDefault="00C50545" w:rsidP="00D10B6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="00E15234" w:rsidRPr="002A4462">
              <w:rPr>
                <w:lang w:val="en-US"/>
              </w:rPr>
              <w:t>,</w:t>
            </w:r>
          </w:p>
          <w:p w:rsidR="00D10B69" w:rsidRPr="00C50545" w:rsidRDefault="00E15234" w:rsidP="00D10B69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 w:rsidR="00D10B69" w:rsidRPr="00C50545">
              <w:rPr>
                <w:lang w:val="en-US"/>
              </w:rPr>
              <w:t>5-6</w:t>
            </w:r>
            <w:r w:rsidR="00C50545">
              <w:rPr>
                <w:lang w:val="uk-UA"/>
              </w:rPr>
              <w:t xml:space="preserve"> березня</w:t>
            </w:r>
          </w:p>
          <w:p w:rsidR="00E15234" w:rsidRPr="00C50545" w:rsidRDefault="00E15234" w:rsidP="00D10B69">
            <w:pPr>
              <w:contextualSpacing/>
              <w:jc w:val="center"/>
              <w:rPr>
                <w:highlight w:val="yellow"/>
                <w:lang w:val="uk-UA"/>
              </w:rPr>
            </w:pPr>
            <w:r w:rsidRPr="002A4462">
              <w:rPr>
                <w:lang w:val="en-US"/>
              </w:rPr>
              <w:t>2020</w:t>
            </w:r>
            <w:r w:rsidR="00C50545"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4E2893" w:rsidRDefault="004E2893" w:rsidP="00B630B6">
            <w:pPr>
              <w:contextualSpacing/>
              <w:rPr>
                <w:lang w:val="uk-UA"/>
              </w:rPr>
            </w:pPr>
            <w:r w:rsidRPr="004E2893">
              <w:rPr>
                <w:lang w:val="uk-UA"/>
              </w:rPr>
              <w:t xml:space="preserve">II </w:t>
            </w:r>
            <w:r w:rsidR="00B630B6">
              <w:rPr>
                <w:lang w:val="uk-UA"/>
              </w:rPr>
              <w:t>Р</w:t>
            </w:r>
            <w:r w:rsidRPr="004E2893">
              <w:rPr>
                <w:lang w:val="uk-UA"/>
              </w:rPr>
              <w:t>еспубліканська науково-практична Інтернет-конференція студентів та молодих дослідників «Медіакомунікація в XXI столітті: традиції та інновації»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73-19-88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mediacenter@grsu.by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13 березня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4E2893" w:rsidRDefault="00E5685E" w:rsidP="00F6239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XIV Р</w:t>
            </w:r>
            <w:r w:rsidR="004E2893" w:rsidRPr="004E2893">
              <w:rPr>
                <w:lang w:val="uk-UA"/>
              </w:rPr>
              <w:t xml:space="preserve">еспубліканська науково-практична конференція </w:t>
            </w:r>
            <w:r w:rsidR="00F6239C">
              <w:rPr>
                <w:lang w:val="uk-UA"/>
              </w:rPr>
              <w:t xml:space="preserve">студентів </w:t>
            </w:r>
            <w:r w:rsidR="004E2893" w:rsidRPr="004E2893">
              <w:rPr>
                <w:lang w:val="uk-UA"/>
              </w:rPr>
              <w:t>«Соціологічні читання - 2020»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15) 277-32-57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fh@grsu.by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18 березня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853B9" w:rsidRPr="007B13BB" w:rsidRDefault="00E5685E" w:rsidP="007B13BB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X Р</w:t>
            </w:r>
            <w:r w:rsidR="007B13BB" w:rsidRPr="007B13BB">
              <w:rPr>
                <w:lang w:val="uk-UA"/>
              </w:rPr>
              <w:t xml:space="preserve">еспубліканська науково-практична конференція </w:t>
            </w:r>
            <w:r w:rsidR="007B13BB">
              <w:rPr>
                <w:lang w:val="uk-UA"/>
              </w:rPr>
              <w:t xml:space="preserve">для </w:t>
            </w:r>
            <w:r w:rsidR="007B13BB" w:rsidRPr="007B13BB">
              <w:rPr>
                <w:lang w:val="uk-UA"/>
              </w:rPr>
              <w:t>середніх спеціальних навчальних закладів та студентів молодших курсів університетів «Від Альфи до Омеги…»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74-43-76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73-03-05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kaf_madua@grsu.by,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11 квітня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7B13BB" w:rsidRDefault="00E5685E" w:rsidP="00D77782">
            <w:pPr>
              <w:contextualSpacing/>
              <w:rPr>
                <w:highlight w:val="magenta"/>
                <w:lang w:val="uk-UA"/>
              </w:rPr>
            </w:pPr>
            <w:r>
              <w:rPr>
                <w:lang w:val="uk-UA"/>
              </w:rPr>
              <w:t>IX Р</w:t>
            </w:r>
            <w:r w:rsidR="007B13BB" w:rsidRPr="007B13BB">
              <w:rPr>
                <w:lang w:val="uk-UA"/>
              </w:rPr>
              <w:t>еспубліканська науково-практична Інтернет-конференція</w:t>
            </w:r>
            <w:r w:rsidR="00D77782">
              <w:rPr>
                <w:lang w:val="uk-UA"/>
              </w:rPr>
              <w:t xml:space="preserve"> студентів</w:t>
            </w:r>
            <w:r w:rsidR="00D77782" w:rsidRPr="007B13BB">
              <w:rPr>
                <w:lang w:val="uk-UA"/>
              </w:rPr>
              <w:t xml:space="preserve"> </w:t>
            </w:r>
            <w:r w:rsidR="007B13BB" w:rsidRPr="007B13BB">
              <w:rPr>
                <w:lang w:val="uk-UA"/>
              </w:rPr>
              <w:t>та молодих дослідників «Альтернатива 2020»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75-49-07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kaf_matodmat@grsu.by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15-16 квітня</w:t>
            </w:r>
          </w:p>
          <w:p w:rsidR="00E15234" w:rsidRPr="008F333B" w:rsidRDefault="0038411A" w:rsidP="0038411A">
            <w:pPr>
              <w:contextualSpacing/>
              <w:jc w:val="center"/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946AF7" w:rsidRDefault="007B13BB" w:rsidP="00D77782">
            <w:pPr>
              <w:contextualSpacing/>
              <w:rPr>
                <w:highlight w:val="magenta"/>
                <w:lang w:val="uk-UA"/>
              </w:rPr>
            </w:pPr>
            <w:r w:rsidRPr="00946AF7">
              <w:rPr>
                <w:lang w:val="uk-UA"/>
              </w:rPr>
              <w:t>XXVIII Міжнародна  науково-практична конференція студентів</w:t>
            </w:r>
            <w:r w:rsidR="00E5685E">
              <w:rPr>
                <w:lang w:val="uk-UA"/>
              </w:rPr>
              <w:t>,</w:t>
            </w:r>
            <w:r w:rsidR="00946AF7" w:rsidRPr="00946AF7">
              <w:rPr>
                <w:lang w:val="uk-UA"/>
              </w:rPr>
              <w:t xml:space="preserve"> магістрів, аспірантів </w:t>
            </w:r>
            <w:r w:rsidRPr="00946AF7">
              <w:rPr>
                <w:lang w:val="uk-UA"/>
              </w:rPr>
              <w:t>«Фізика конденсованого стану»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48-35-91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48-68-81 </w:t>
            </w:r>
          </w:p>
          <w:p w:rsidR="00E15234" w:rsidRPr="002A4462" w:rsidRDefault="00E15234" w:rsidP="001E15A8">
            <w:pPr>
              <w:contextualSpacing/>
              <w:jc w:val="both"/>
              <w:rPr>
                <w:highlight w:val="green"/>
                <w:lang w:val="en-US"/>
              </w:rPr>
            </w:pPr>
            <w:r w:rsidRPr="002A4462">
              <w:rPr>
                <w:lang w:val="en-US"/>
              </w:rPr>
              <w:t>e-mail: ftf@grsu.by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17 квітня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  <w:r w:rsidRPr="002A4462">
              <w:rPr>
                <w:lang w:val="en-US"/>
              </w:rPr>
              <w:t xml:space="preserve"> 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946AF7" w:rsidRDefault="00946AF7" w:rsidP="001E15A8">
            <w:pPr>
              <w:contextualSpacing/>
              <w:rPr>
                <w:highlight w:val="magenta"/>
                <w:lang w:val="uk-UA"/>
              </w:rPr>
            </w:pPr>
            <w:r w:rsidRPr="00946AF7">
              <w:rPr>
                <w:lang w:val="uk-UA"/>
              </w:rPr>
              <w:t xml:space="preserve">XХ Міжнародна студентська наукова конференція для студентів, магістрів та аспірантів «Взаємодія сучасних правових систем сталого розвитку </w:t>
            </w:r>
            <w:r w:rsidRPr="00946AF7">
              <w:rPr>
                <w:lang w:val="uk-UA"/>
              </w:rPr>
              <w:lastRenderedPageBreak/>
              <w:t>суспільства»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48-47-96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43-77-20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konf.stud.lf@grsu.by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24 квітня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946AF7" w:rsidRDefault="00946AF7" w:rsidP="00BF2386">
            <w:pPr>
              <w:contextualSpacing/>
              <w:rPr>
                <w:highlight w:val="magenta"/>
                <w:lang w:val="uk-UA"/>
              </w:rPr>
            </w:pPr>
            <w:r w:rsidRPr="00946AF7">
              <w:rPr>
                <w:lang w:val="uk-UA"/>
              </w:rPr>
              <w:t>Міжнародна наукова конференція, присвячена 500-річчю Свято-Успенсько</w:t>
            </w:r>
            <w:r w:rsidR="00BF2386">
              <w:rPr>
                <w:lang w:val="uk-UA"/>
              </w:rPr>
              <w:t>му Жировичському</w:t>
            </w:r>
            <w:r w:rsidRPr="00946AF7">
              <w:rPr>
                <w:lang w:val="uk-UA"/>
              </w:rPr>
              <w:t xml:space="preserve"> монастирю. 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D77782" w:rsidRPr="00D77782" w:rsidRDefault="00D77782" w:rsidP="00D77782">
            <w:pPr>
              <w:contextualSpacing/>
              <w:jc w:val="both"/>
              <w:rPr>
                <w:lang w:val="uk-UA"/>
              </w:rPr>
            </w:pPr>
            <w:r w:rsidRPr="00D77782">
              <w:rPr>
                <w:lang w:val="uk-UA"/>
              </w:rPr>
              <w:t>Гродненський державний університет імені Янки Купали</w:t>
            </w:r>
          </w:p>
          <w:p w:rsidR="00D77782" w:rsidRPr="00D77782" w:rsidRDefault="00D77782" w:rsidP="00D77782">
            <w:pPr>
              <w:contextualSpacing/>
              <w:jc w:val="both"/>
              <w:rPr>
                <w:lang w:val="uk-UA"/>
              </w:rPr>
            </w:pPr>
            <w:r w:rsidRPr="00D77782">
              <w:rPr>
                <w:lang w:val="uk-UA"/>
              </w:rPr>
              <w:t>та Гродненськ</w:t>
            </w:r>
            <w:r>
              <w:rPr>
                <w:lang w:val="uk-UA"/>
              </w:rPr>
              <w:t>а</w:t>
            </w:r>
            <w:r w:rsidRPr="00D77782">
              <w:rPr>
                <w:lang w:val="uk-UA"/>
              </w:rPr>
              <w:t xml:space="preserve"> єпархі</w:t>
            </w:r>
            <w:r>
              <w:rPr>
                <w:lang w:val="uk-UA"/>
              </w:rPr>
              <w:t>я</w:t>
            </w:r>
            <w:r w:rsidRPr="00D77782">
              <w:rPr>
                <w:lang w:val="uk-UA"/>
              </w:rPr>
              <w:t xml:space="preserve"> Білоруської православної церкви </w:t>
            </w:r>
          </w:p>
          <w:p w:rsidR="00E15234" w:rsidRPr="00D77782" w:rsidRDefault="00C50545" w:rsidP="00D77782">
            <w:pPr>
              <w:contextualSpacing/>
              <w:jc w:val="both"/>
            </w:pPr>
            <w:r>
              <w:rPr>
                <w:lang w:val="uk-UA"/>
              </w:rPr>
              <w:t>телефон</w:t>
            </w:r>
            <w:r w:rsidR="00E15234" w:rsidRPr="00D77782">
              <w:t xml:space="preserve"> (+375 152) 77-06-13</w:t>
            </w:r>
          </w:p>
          <w:p w:rsidR="00E15234" w:rsidRPr="00D77782" w:rsidRDefault="00C50545" w:rsidP="001E15A8">
            <w:pPr>
              <w:contextualSpacing/>
              <w:jc w:val="both"/>
            </w:pPr>
            <w:r>
              <w:rPr>
                <w:lang w:val="uk-UA"/>
              </w:rPr>
              <w:t>факс</w:t>
            </w:r>
            <w:r w:rsidR="00E15234" w:rsidRPr="00D77782">
              <w:t xml:space="preserve"> (+375 152)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kaf_arheol@grsu.by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30 квітня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BF2386" w:rsidRDefault="00BF2386" w:rsidP="001E15A8">
            <w:pPr>
              <w:contextualSpacing/>
              <w:rPr>
                <w:highlight w:val="magenta"/>
                <w:lang w:val="uk-UA"/>
              </w:rPr>
            </w:pPr>
            <w:r w:rsidRPr="00BF2386">
              <w:rPr>
                <w:lang w:val="uk-UA"/>
              </w:rPr>
              <w:t>XV Міжнародні Карські читання «Слов’янський світ та національна культура мовлення в сучасній комунікації»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15) 273-19-88</w:t>
            </w:r>
          </w:p>
          <w:p w:rsidR="00E15234" w:rsidRPr="002A4462" w:rsidRDefault="00122AB1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fax</w:t>
            </w:r>
            <w:r w:rsidR="00E15234" w:rsidRPr="002A4462">
              <w:rPr>
                <w:lang w:val="en-US"/>
              </w:rPr>
              <w:t xml:space="preserve"> (+375 152)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fh@grsu.by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5-6 травня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BF2386" w:rsidRDefault="00BF2386" w:rsidP="001E15A8">
            <w:pPr>
              <w:contextualSpacing/>
              <w:rPr>
                <w:highlight w:val="magenta"/>
                <w:lang w:val="uk-UA"/>
              </w:rPr>
            </w:pPr>
            <w:r w:rsidRPr="00BF2386">
              <w:rPr>
                <w:lang w:val="uk-UA"/>
              </w:rPr>
              <w:t>IX Міжнародна науково-практична конференція «Суверенітет - безпека-інтеграція як константи сталого розвитку держави: міжнародний досвід та національні реалії»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68-54-09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kaf_politolog@grsu.by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14-15 травня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BF2386" w:rsidRDefault="00BF2386" w:rsidP="00BF2386">
            <w:pPr>
              <w:contextualSpacing/>
              <w:rPr>
                <w:highlight w:val="magenta"/>
                <w:lang w:val="uk-UA"/>
              </w:rPr>
            </w:pPr>
            <w:r w:rsidRPr="00BF2386">
              <w:rPr>
                <w:lang w:val="uk-UA"/>
              </w:rPr>
              <w:t>V Міжнародна науково-практична конференція молодих вчених, аспірантів та магістрантів із використанням системи відеоконференцій «Досвід та докази у цивільних справах: досвід Республіки Білорусь та Російської Федерації»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45-00-02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43-77-20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civil-grodno@grsu.by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15 травня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  <w:r w:rsidRPr="002A4462">
              <w:rPr>
                <w:lang w:val="en-US"/>
              </w:rPr>
              <w:t xml:space="preserve"> 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BF2386" w:rsidRDefault="00BF2386" w:rsidP="001E15A8">
            <w:pPr>
              <w:contextualSpacing/>
              <w:rPr>
                <w:highlight w:val="magenta"/>
                <w:lang w:val="uk-UA"/>
              </w:rPr>
            </w:pPr>
            <w:r w:rsidRPr="00BF2386">
              <w:rPr>
                <w:lang w:val="uk-UA"/>
              </w:rPr>
              <w:t>II Міжнародна науково-практична конференція «Актуальні проблеми фізичного виховання та спортивної підготовки»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75-42-94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75-42-49</w:t>
            </w:r>
          </w:p>
          <w:p w:rsidR="00E15234" w:rsidRPr="002A4462" w:rsidRDefault="00E15234" w:rsidP="001E15A8">
            <w:pPr>
              <w:contextualSpacing/>
              <w:jc w:val="both"/>
              <w:rPr>
                <w:highlight w:val="green"/>
                <w:lang w:val="en-US"/>
              </w:rPr>
            </w:pPr>
            <w:r w:rsidRPr="002A4462">
              <w:rPr>
                <w:lang w:val="en-US"/>
              </w:rPr>
              <w:t>e-mail: kaf_teorfizkult@grsu.by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19 травня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BF2386" w:rsidRDefault="00BF2386" w:rsidP="00BF2386">
            <w:pPr>
              <w:contextualSpacing/>
              <w:rPr>
                <w:highlight w:val="magenta"/>
                <w:lang w:val="uk-UA"/>
              </w:rPr>
            </w:pPr>
            <w:r w:rsidRPr="00BF2386">
              <w:rPr>
                <w:lang w:val="uk-UA"/>
              </w:rPr>
              <w:t>VIII Міжнародна наукова конференція студентів «Традиції, сучасні проблеми та перспективи розвитку будівництва»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41-04-70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41-00-18</w:t>
            </w:r>
          </w:p>
          <w:p w:rsidR="00E15234" w:rsidRPr="002A4462" w:rsidRDefault="00E15234" w:rsidP="001E15A8">
            <w:pPr>
              <w:contextualSpacing/>
              <w:jc w:val="both"/>
              <w:rPr>
                <w:highlight w:val="green"/>
                <w:lang w:val="en-US"/>
              </w:rPr>
            </w:pPr>
            <w:r w:rsidRPr="002A4462">
              <w:rPr>
                <w:lang w:val="en-US"/>
              </w:rPr>
              <w:t>e-mail: kaf_stroitkonstr@grsu.by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21-22 травня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6860FA">
        <w:tblPrEx>
          <w:tblBorders>
            <w:bottom w:val="single" w:sz="4" w:space="0" w:color="000000"/>
          </w:tblBorders>
        </w:tblPrEx>
        <w:trPr>
          <w:trHeight w:val="2242"/>
        </w:trPr>
        <w:tc>
          <w:tcPr>
            <w:tcW w:w="648" w:type="dxa"/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</w:tcPr>
          <w:p w:rsidR="00E15234" w:rsidRPr="00BF2386" w:rsidRDefault="00BF2386" w:rsidP="001E15A8">
            <w:pPr>
              <w:contextualSpacing/>
              <w:rPr>
                <w:highlight w:val="magenta"/>
                <w:lang w:val="uk-UA"/>
              </w:rPr>
            </w:pPr>
            <w:r w:rsidRPr="00BF2386">
              <w:rPr>
                <w:lang w:val="uk-UA"/>
              </w:rPr>
              <w:t>IX Міжнародна науково-практична конференція «Проблеми сучасної економіки: глобальний, національний та регіональний контекст»</w:t>
            </w:r>
          </w:p>
        </w:tc>
        <w:tc>
          <w:tcPr>
            <w:tcW w:w="3912" w:type="dxa"/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48-72-40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48-72-42</w:t>
            </w:r>
          </w:p>
          <w:p w:rsidR="00E15234" w:rsidRPr="002A4462" w:rsidRDefault="00E15234" w:rsidP="001E15A8">
            <w:pPr>
              <w:contextualSpacing/>
              <w:jc w:val="both"/>
              <w:rPr>
                <w:highlight w:val="green"/>
                <w:lang w:val="en-US"/>
              </w:rPr>
            </w:pPr>
            <w:r w:rsidRPr="002A4462">
              <w:rPr>
                <w:lang w:val="en-US"/>
              </w:rPr>
              <w:t>e-mail: konf.fem@grsu.by</w:t>
            </w:r>
          </w:p>
        </w:tc>
        <w:tc>
          <w:tcPr>
            <w:tcW w:w="2520" w:type="dxa"/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28-29 травня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</w:tcPr>
          <w:p w:rsidR="00E15234" w:rsidRPr="00CF298D" w:rsidRDefault="00BF2386" w:rsidP="00D77782">
            <w:pPr>
              <w:contextualSpacing/>
              <w:rPr>
                <w:highlight w:val="magenta"/>
                <w:lang w:val="uk-UA"/>
              </w:rPr>
            </w:pPr>
            <w:r w:rsidRPr="00CF298D">
              <w:rPr>
                <w:lang w:val="uk-UA"/>
              </w:rPr>
              <w:t xml:space="preserve">XVI </w:t>
            </w:r>
            <w:r w:rsidR="00F6239C">
              <w:rPr>
                <w:lang w:val="uk-UA"/>
              </w:rPr>
              <w:t>Загальноуніверситетська м</w:t>
            </w:r>
            <w:r w:rsidRPr="00CF298D">
              <w:rPr>
                <w:lang w:val="uk-UA"/>
              </w:rPr>
              <w:t>іжнародна наукова конференція студентів, магістрів, аспірантів «Еврика-2020»</w:t>
            </w:r>
            <w:r w:rsidR="00CF298D" w:rsidRPr="00CF298D">
              <w:rPr>
                <w:lang w:val="uk-UA"/>
              </w:rPr>
              <w:t xml:space="preserve"> </w:t>
            </w:r>
          </w:p>
        </w:tc>
        <w:tc>
          <w:tcPr>
            <w:tcW w:w="3912" w:type="dxa"/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75-49-07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(+375 152)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d2075@grsu.by</w:t>
            </w:r>
          </w:p>
        </w:tc>
        <w:tc>
          <w:tcPr>
            <w:tcW w:w="2520" w:type="dxa"/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29 травня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highlight w:val="yellow"/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</w:tcPr>
          <w:p w:rsidR="00E15234" w:rsidRPr="00F6239C" w:rsidRDefault="00CF298D" w:rsidP="001E15A8">
            <w:pPr>
              <w:contextualSpacing/>
              <w:rPr>
                <w:highlight w:val="magenta"/>
                <w:lang w:val="uk-UA"/>
              </w:rPr>
            </w:pPr>
            <w:r w:rsidRPr="00F6239C">
              <w:rPr>
                <w:lang w:val="uk-UA"/>
              </w:rPr>
              <w:t>ІІІ Міжнародна науково-</w:t>
            </w:r>
            <w:r w:rsidRPr="00F6239C">
              <w:rPr>
                <w:lang w:val="uk-UA"/>
              </w:rPr>
              <w:lastRenderedPageBreak/>
              <w:t>практична конференція «Актуальні проблеми психології особистості та соціальної взаємодії: розвиток психологічної освіти та науки в Гродненській області», присвячена 20-річчю факультету психології</w:t>
            </w:r>
          </w:p>
        </w:tc>
        <w:tc>
          <w:tcPr>
            <w:tcW w:w="3912" w:type="dxa"/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Гродненський державний </w:t>
            </w:r>
            <w:r>
              <w:rPr>
                <w:lang w:val="uk-UA"/>
              </w:rPr>
              <w:lastRenderedPageBreak/>
              <w:t xml:space="preserve">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44-69-74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(+375 152)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psinauka@grsu.by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</w:p>
        </w:tc>
        <w:tc>
          <w:tcPr>
            <w:tcW w:w="2520" w:type="dxa"/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lastRenderedPageBreak/>
              <w:t xml:space="preserve"> </w:t>
            </w:r>
            <w:r>
              <w:rPr>
                <w:lang w:val="uk-UA"/>
              </w:rPr>
              <w:t>11-12 червня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</w:tcPr>
          <w:p w:rsidR="00E15234" w:rsidRPr="00F6239C" w:rsidRDefault="00F6239C" w:rsidP="00FD20DA">
            <w:pPr>
              <w:contextualSpacing/>
              <w:rPr>
                <w:lang w:val="uk-UA"/>
              </w:rPr>
            </w:pPr>
            <w:r w:rsidRPr="00F6239C">
              <w:rPr>
                <w:lang w:val="uk-UA"/>
              </w:rPr>
              <w:t>XV Міжнародна науково-практична конференція «Актуальні екологічні проблеми - 2020»</w:t>
            </w:r>
          </w:p>
        </w:tc>
        <w:tc>
          <w:tcPr>
            <w:tcW w:w="3912" w:type="dxa"/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73-19-00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kaf_ecolog@grsu.by</w:t>
            </w:r>
          </w:p>
        </w:tc>
        <w:tc>
          <w:tcPr>
            <w:tcW w:w="2520" w:type="dxa"/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23-25 вересня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</w:tcPr>
          <w:p w:rsidR="00E15234" w:rsidRPr="00F6239C" w:rsidRDefault="00F6239C" w:rsidP="001E15A8">
            <w:pPr>
              <w:contextualSpacing/>
              <w:rPr>
                <w:highlight w:val="magenta"/>
                <w:lang w:val="uk-UA"/>
              </w:rPr>
            </w:pPr>
            <w:r w:rsidRPr="00F6239C">
              <w:rPr>
                <w:lang w:val="uk-UA"/>
              </w:rPr>
              <w:t>XVIII Міжнародна наукова конференція «Взаємодія літератур у світовому літературному процесі. Проблеми теоретичної та історичної поетики »</w:t>
            </w:r>
          </w:p>
        </w:tc>
        <w:tc>
          <w:tcPr>
            <w:tcW w:w="3912" w:type="dxa"/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74-43-81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lang w:val="en-US"/>
              </w:rPr>
            </w:pPr>
            <w:r w:rsidRPr="002A4462">
              <w:rPr>
                <w:lang w:val="en-US"/>
              </w:rPr>
              <w:t>e-mail: kaf_rus@grsu.by</w:t>
            </w:r>
          </w:p>
          <w:p w:rsidR="00E15234" w:rsidRPr="002A4462" w:rsidRDefault="00E15234" w:rsidP="001E15A8">
            <w:pPr>
              <w:contextualSpacing/>
              <w:jc w:val="both"/>
              <w:rPr>
                <w:highlight w:val="green"/>
                <w:lang w:val="en-US"/>
              </w:rPr>
            </w:pPr>
          </w:p>
        </w:tc>
        <w:tc>
          <w:tcPr>
            <w:tcW w:w="2520" w:type="dxa"/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25-26 вересня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F6239C" w:rsidRDefault="00F6239C" w:rsidP="00F6239C">
            <w:pPr>
              <w:contextualSpacing/>
              <w:rPr>
                <w:highlight w:val="magenta"/>
                <w:lang w:val="uk-UA"/>
              </w:rPr>
            </w:pPr>
            <w:r w:rsidRPr="00F6239C">
              <w:rPr>
                <w:lang w:val="uk-UA"/>
              </w:rPr>
              <w:t>IV Міжнародна наукова конференція для молодих вчених «Інженерно-економічне забезпечення ді</w:t>
            </w:r>
            <w:r>
              <w:rPr>
                <w:lang w:val="uk-UA"/>
              </w:rPr>
              <w:t>ї</w:t>
            </w:r>
            <w:r w:rsidRPr="00F6239C">
              <w:rPr>
                <w:lang w:val="uk-UA"/>
              </w:rPr>
              <w:t xml:space="preserve"> транспорту та машинобудування»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68-41-09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(+375 152) 68-41-09</w:t>
            </w:r>
          </w:p>
          <w:p w:rsidR="00E15234" w:rsidRPr="002A4462" w:rsidRDefault="00E15234" w:rsidP="001E15A8">
            <w:pPr>
              <w:contextualSpacing/>
              <w:jc w:val="both"/>
              <w:rPr>
                <w:highlight w:val="green"/>
                <w:lang w:val="en-US"/>
              </w:rPr>
            </w:pPr>
            <w:r w:rsidRPr="002A4462">
              <w:rPr>
                <w:lang w:val="en-US"/>
              </w:rPr>
              <w:t>e-mail: d4909@grsu.by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14-15 жовтня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</w:tcPr>
          <w:p w:rsidR="00E15234" w:rsidRPr="00F6239C" w:rsidRDefault="00F6239C" w:rsidP="001E15A8">
            <w:pPr>
              <w:contextualSpacing/>
              <w:rPr>
                <w:highlight w:val="magenta"/>
                <w:lang w:val="uk-UA"/>
              </w:rPr>
            </w:pPr>
            <w:r w:rsidRPr="00F6239C">
              <w:rPr>
                <w:lang w:val="uk-UA"/>
              </w:rPr>
              <w:t>XXVI Міжнародна наукова конференція «Шлях до взаємності»</w:t>
            </w:r>
          </w:p>
        </w:tc>
        <w:tc>
          <w:tcPr>
            <w:tcW w:w="3912" w:type="dxa"/>
          </w:tcPr>
          <w:p w:rsidR="00D77782" w:rsidRPr="00D77782" w:rsidRDefault="00D77782" w:rsidP="00D77782">
            <w:pPr>
              <w:contextualSpacing/>
              <w:jc w:val="both"/>
              <w:rPr>
                <w:lang w:val="uk-UA"/>
              </w:rPr>
            </w:pPr>
            <w:r w:rsidRPr="00D77782"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D43960" w:rsidRPr="00D77782" w:rsidRDefault="00D77782" w:rsidP="00D43960">
            <w:pPr>
              <w:contextualSpacing/>
              <w:jc w:val="both"/>
              <w:rPr>
                <w:lang w:val="uk-UA"/>
              </w:rPr>
            </w:pPr>
            <w:r w:rsidRPr="00D77782">
              <w:rPr>
                <w:lang w:val="uk-UA"/>
              </w:rPr>
              <w:t>та</w:t>
            </w:r>
            <w:r w:rsidR="00E15234" w:rsidRPr="00D77782">
              <w:rPr>
                <w:lang w:val="uk-UA"/>
              </w:rPr>
              <w:t xml:space="preserve"> </w:t>
            </w:r>
            <w:r w:rsidRPr="00D77782">
              <w:rPr>
                <w:lang w:val="uk-UA"/>
              </w:rPr>
              <w:t>Гродненський Обласний виконавчий комітет</w:t>
            </w:r>
          </w:p>
          <w:p w:rsidR="00E15234" w:rsidRPr="00D77782" w:rsidRDefault="00C50545" w:rsidP="001E15A8">
            <w:pPr>
              <w:contextualSpacing/>
              <w:jc w:val="both"/>
            </w:pPr>
            <w:r>
              <w:rPr>
                <w:lang w:val="uk-UA"/>
              </w:rPr>
              <w:t>телефон</w:t>
            </w:r>
            <w:r w:rsidR="00E15234" w:rsidRPr="00D77782">
              <w:t xml:space="preserve"> (+375 152) 77-00-55</w:t>
            </w:r>
          </w:p>
          <w:p w:rsidR="00E15234" w:rsidRPr="00D77782" w:rsidRDefault="00C50545" w:rsidP="001E15A8">
            <w:pPr>
              <w:contextualSpacing/>
              <w:jc w:val="both"/>
            </w:pPr>
            <w:r>
              <w:rPr>
                <w:lang w:val="uk-UA"/>
              </w:rPr>
              <w:t>факс</w:t>
            </w:r>
            <w:r w:rsidR="00E15234" w:rsidRPr="00D77782">
              <w:t xml:space="preserve"> (+375 152)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highlight w:val="green"/>
                <w:lang w:val="en-US"/>
              </w:rPr>
            </w:pPr>
            <w:r w:rsidRPr="002A4462">
              <w:rPr>
                <w:lang w:val="en-US"/>
              </w:rPr>
              <w:t>e-mail: kaf_pol@grsu.by</w:t>
            </w:r>
          </w:p>
        </w:tc>
        <w:tc>
          <w:tcPr>
            <w:tcW w:w="2520" w:type="dxa"/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16 жовтня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highlight w:val="yellow"/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  <w:tcBorders>
              <w:bottom w:val="single" w:sz="4" w:space="0" w:color="000000"/>
            </w:tcBorders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  <w:tcBorders>
              <w:bottom w:val="single" w:sz="4" w:space="0" w:color="000000"/>
            </w:tcBorders>
          </w:tcPr>
          <w:p w:rsidR="00E15234" w:rsidRPr="00D77782" w:rsidRDefault="00D77782" w:rsidP="00D77782">
            <w:pPr>
              <w:contextualSpacing/>
              <w:rPr>
                <w:lang w:val="uk-UA"/>
              </w:rPr>
            </w:pPr>
            <w:r w:rsidRPr="00D77782">
              <w:rPr>
                <w:lang w:val="uk-UA"/>
              </w:rPr>
              <w:t>X Міжнародна науково-практична конференція «Актуальні проблеми світової художньої культури. На згадку про професора Розенфельда»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(+375 152) 62-33-08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="00E15234" w:rsidRPr="002A4462">
              <w:rPr>
                <w:lang w:val="en-US"/>
              </w:rPr>
              <w:t xml:space="preserve"> (+375 152)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highlight w:val="green"/>
                <w:lang w:val="en-US"/>
              </w:rPr>
            </w:pPr>
            <w:r w:rsidRPr="002A4462">
              <w:rPr>
                <w:lang w:val="en-US"/>
              </w:rPr>
              <w:t>e-mail: art@grsu.by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22-23 жовтня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  <w:tr w:rsidR="00E15234" w:rsidRPr="002A4462" w:rsidTr="001E15A8">
        <w:tblPrEx>
          <w:tblBorders>
            <w:bottom w:val="single" w:sz="4" w:space="0" w:color="000000"/>
          </w:tblBorders>
        </w:tblPrEx>
        <w:tc>
          <w:tcPr>
            <w:tcW w:w="648" w:type="dxa"/>
          </w:tcPr>
          <w:p w:rsidR="00E15234" w:rsidRPr="002A4462" w:rsidRDefault="00E15234" w:rsidP="00E15234">
            <w:pPr>
              <w:numPr>
                <w:ilvl w:val="0"/>
                <w:numId w:val="31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3288" w:type="dxa"/>
          </w:tcPr>
          <w:p w:rsidR="00E15234" w:rsidRPr="00D77782" w:rsidRDefault="00D77782" w:rsidP="001E15A8">
            <w:pPr>
              <w:contextualSpacing/>
              <w:rPr>
                <w:lang w:val="uk-UA"/>
              </w:rPr>
            </w:pPr>
            <w:r w:rsidRPr="00D77782">
              <w:rPr>
                <w:lang w:val="uk-UA"/>
              </w:rPr>
              <w:t>II Міжнародна науково-практична конференція «Соціальні, культурні та комунікаційні практики в динаміці соціального розвитку»</w:t>
            </w:r>
          </w:p>
        </w:tc>
        <w:tc>
          <w:tcPr>
            <w:tcW w:w="3912" w:type="dxa"/>
          </w:tcPr>
          <w:p w:rsidR="00333290" w:rsidRPr="00C50545" w:rsidRDefault="00333290" w:rsidP="00333290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Гродненський державний університет імені Янки Купали 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телефон</w:t>
            </w:r>
            <w:r w:rsidR="00E15234" w:rsidRPr="002A4462">
              <w:rPr>
                <w:lang w:val="en-US"/>
              </w:rPr>
              <w:t xml:space="preserve"> (+375 15) 277-07-94</w:t>
            </w:r>
          </w:p>
          <w:p w:rsidR="00E15234" w:rsidRPr="002A4462" w:rsidRDefault="00C50545" w:rsidP="001E15A8">
            <w:pPr>
              <w:contextualSpacing/>
              <w:jc w:val="both"/>
              <w:rPr>
                <w:lang w:val="en-US"/>
              </w:rPr>
            </w:pPr>
            <w:r>
              <w:rPr>
                <w:lang w:val="uk-UA"/>
              </w:rPr>
              <w:t>факс</w:t>
            </w:r>
            <w:r w:rsidRPr="002A4462">
              <w:rPr>
                <w:lang w:val="en-US"/>
              </w:rPr>
              <w:t xml:space="preserve"> </w:t>
            </w:r>
            <w:r w:rsidR="00E15234" w:rsidRPr="002A4462">
              <w:rPr>
                <w:lang w:val="en-US"/>
              </w:rPr>
              <w:t>(+375 152) 73-19-10</w:t>
            </w:r>
          </w:p>
          <w:p w:rsidR="00E15234" w:rsidRPr="002A4462" w:rsidRDefault="00E15234" w:rsidP="001E15A8">
            <w:pPr>
              <w:contextualSpacing/>
              <w:jc w:val="both"/>
              <w:rPr>
                <w:highlight w:val="green"/>
                <w:lang w:val="en-US"/>
              </w:rPr>
            </w:pPr>
            <w:r w:rsidRPr="002A4462">
              <w:rPr>
                <w:lang w:val="en-US"/>
              </w:rPr>
              <w:t>e-mail: fh@grsu.by</w:t>
            </w:r>
          </w:p>
        </w:tc>
        <w:tc>
          <w:tcPr>
            <w:tcW w:w="2520" w:type="dxa"/>
          </w:tcPr>
          <w:p w:rsidR="0038411A" w:rsidRDefault="0038411A" w:rsidP="0038411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Гродно</w:t>
            </w:r>
            <w:r w:rsidRPr="002A4462">
              <w:rPr>
                <w:lang w:val="en-US"/>
              </w:rPr>
              <w:t>,</w:t>
            </w:r>
          </w:p>
          <w:p w:rsidR="0038411A" w:rsidRPr="00C50545" w:rsidRDefault="0038411A" w:rsidP="0038411A">
            <w:pPr>
              <w:contextualSpacing/>
              <w:jc w:val="center"/>
              <w:rPr>
                <w:lang w:val="uk-UA"/>
              </w:rPr>
            </w:pPr>
            <w:r w:rsidRPr="002A4462">
              <w:rPr>
                <w:lang w:val="en-US"/>
              </w:rPr>
              <w:t xml:space="preserve"> </w:t>
            </w:r>
            <w:r>
              <w:rPr>
                <w:lang w:val="uk-UA"/>
              </w:rPr>
              <w:t>11-12 листопада</w:t>
            </w:r>
          </w:p>
          <w:p w:rsidR="00E15234" w:rsidRPr="002A4462" w:rsidRDefault="0038411A" w:rsidP="0038411A">
            <w:pPr>
              <w:contextualSpacing/>
              <w:jc w:val="center"/>
              <w:rPr>
                <w:lang w:val="en-US"/>
              </w:rPr>
            </w:pPr>
            <w:r w:rsidRPr="002A4462">
              <w:rPr>
                <w:lang w:val="en-US"/>
              </w:rPr>
              <w:t>2020</w:t>
            </w:r>
            <w:r>
              <w:rPr>
                <w:lang w:val="uk-UA"/>
              </w:rPr>
              <w:t xml:space="preserve"> року</w:t>
            </w:r>
          </w:p>
        </w:tc>
      </w:tr>
    </w:tbl>
    <w:p w:rsidR="003B1DAE" w:rsidRPr="00A83ADC" w:rsidRDefault="003B1DAE" w:rsidP="003B1DAE">
      <w:pPr>
        <w:rPr>
          <w:sz w:val="2"/>
          <w:szCs w:val="2"/>
        </w:rPr>
      </w:pPr>
    </w:p>
    <w:p w:rsidR="00333290" w:rsidRPr="00333290" w:rsidRDefault="00333290" w:rsidP="00333290">
      <w:pPr>
        <w:pStyle w:val="aa"/>
        <w:rPr>
          <w:rFonts w:ascii="Times New Roman" w:hAnsi="Times New Roman"/>
          <w:color w:val="1F497D"/>
          <w:lang w:val="uk-UA"/>
        </w:rPr>
      </w:pPr>
      <w:r w:rsidRPr="00333290">
        <w:rPr>
          <w:rFonts w:ascii="Times New Roman" w:hAnsi="Times New Roman"/>
          <w:color w:val="1F497D"/>
          <w:lang w:val="uk-UA"/>
        </w:rPr>
        <w:t xml:space="preserve">Дорогі колеги! З метою розвитку співпраці між нашими академічними </w:t>
      </w:r>
      <w:r>
        <w:rPr>
          <w:rFonts w:ascii="Times New Roman" w:hAnsi="Times New Roman"/>
          <w:color w:val="1F497D"/>
          <w:lang w:val="uk-UA"/>
        </w:rPr>
        <w:t xml:space="preserve">спільнотами </w:t>
      </w:r>
      <w:r w:rsidRPr="00333290">
        <w:rPr>
          <w:rFonts w:ascii="Times New Roman" w:hAnsi="Times New Roman"/>
          <w:color w:val="1F497D"/>
          <w:lang w:val="uk-UA"/>
        </w:rPr>
        <w:t xml:space="preserve">в рамках Угоди про міжнародне співробітництво, Гродненський державний університет імені Янки Купали запрошує Вас взяти участь у міжнародних науково-практичних конференціях, що відбудуться </w:t>
      </w:r>
      <w:r>
        <w:rPr>
          <w:rFonts w:ascii="Times New Roman" w:hAnsi="Times New Roman"/>
          <w:color w:val="1F497D"/>
          <w:lang w:val="uk-UA"/>
        </w:rPr>
        <w:t>у</w:t>
      </w:r>
      <w:r w:rsidRPr="00333290">
        <w:rPr>
          <w:rFonts w:ascii="Times New Roman" w:hAnsi="Times New Roman"/>
          <w:color w:val="1F497D"/>
          <w:lang w:val="uk-UA"/>
        </w:rPr>
        <w:t xml:space="preserve"> 2020 ро</w:t>
      </w:r>
      <w:r>
        <w:rPr>
          <w:rFonts w:ascii="Times New Roman" w:hAnsi="Times New Roman"/>
          <w:color w:val="1F497D"/>
          <w:lang w:val="uk-UA"/>
        </w:rPr>
        <w:t>ці</w:t>
      </w:r>
      <w:r w:rsidRPr="00333290">
        <w:rPr>
          <w:rFonts w:ascii="Times New Roman" w:hAnsi="Times New Roman"/>
          <w:color w:val="1F497D"/>
          <w:lang w:val="uk-UA"/>
        </w:rPr>
        <w:t>.</w:t>
      </w:r>
    </w:p>
    <w:p w:rsidR="00333290" w:rsidRPr="00333290" w:rsidRDefault="00333290" w:rsidP="00333290">
      <w:pPr>
        <w:pStyle w:val="aa"/>
        <w:rPr>
          <w:rFonts w:ascii="Times New Roman" w:hAnsi="Times New Roman"/>
          <w:color w:val="1F497D"/>
          <w:lang w:val="uk-UA"/>
        </w:rPr>
      </w:pPr>
      <w:r w:rsidRPr="00333290">
        <w:rPr>
          <w:rFonts w:ascii="Times New Roman" w:hAnsi="Times New Roman"/>
          <w:color w:val="1F497D"/>
          <w:lang w:val="uk-UA"/>
        </w:rPr>
        <w:t>Будь ласка, знайдіть відповідну інформацію (додаток 1)</w:t>
      </w:r>
    </w:p>
    <w:p w:rsidR="004E2893" w:rsidRPr="004E2893" w:rsidRDefault="004E2893" w:rsidP="004E2893">
      <w:pPr>
        <w:pStyle w:val="aa"/>
        <w:rPr>
          <w:rFonts w:ascii="Times New Roman" w:hAnsi="Times New Roman"/>
          <w:color w:val="1F497D"/>
          <w:lang w:val="uk-UA"/>
        </w:rPr>
      </w:pPr>
      <w:r w:rsidRPr="004E2893">
        <w:rPr>
          <w:rFonts w:ascii="Times New Roman" w:hAnsi="Times New Roman"/>
          <w:color w:val="1F497D"/>
          <w:lang w:val="uk-UA"/>
        </w:rPr>
        <w:t>З повагою,</w:t>
      </w:r>
    </w:p>
    <w:p w:rsidR="004E2893" w:rsidRPr="004E2893" w:rsidRDefault="004E2893" w:rsidP="004E2893">
      <w:pPr>
        <w:pStyle w:val="aa"/>
        <w:rPr>
          <w:rFonts w:ascii="Times New Roman" w:hAnsi="Times New Roman"/>
          <w:color w:val="1F497D"/>
          <w:lang w:val="uk-UA"/>
        </w:rPr>
      </w:pPr>
      <w:r w:rsidRPr="004E2893">
        <w:rPr>
          <w:rFonts w:ascii="Times New Roman" w:hAnsi="Times New Roman"/>
          <w:color w:val="1F497D"/>
          <w:lang w:val="uk-UA"/>
        </w:rPr>
        <w:t>Вольга Мінава</w:t>
      </w:r>
    </w:p>
    <w:p w:rsidR="004E2893" w:rsidRPr="004E2893" w:rsidRDefault="004E2893" w:rsidP="004E2893">
      <w:pPr>
        <w:pStyle w:val="aa"/>
        <w:rPr>
          <w:rFonts w:ascii="Times New Roman" w:hAnsi="Times New Roman"/>
          <w:color w:val="1F497D"/>
          <w:lang w:val="uk-UA"/>
        </w:rPr>
      </w:pPr>
      <w:r w:rsidRPr="004E2893">
        <w:rPr>
          <w:rFonts w:ascii="Times New Roman" w:hAnsi="Times New Roman"/>
          <w:color w:val="1F497D"/>
          <w:lang w:val="uk-UA"/>
        </w:rPr>
        <w:t>Керівник офісу міжнародного співробітництва</w:t>
      </w:r>
    </w:p>
    <w:p w:rsidR="00C95993" w:rsidRPr="004E2893" w:rsidRDefault="004E2893" w:rsidP="004E2893">
      <w:pPr>
        <w:pStyle w:val="aa"/>
        <w:rPr>
          <w:rFonts w:ascii="Times New Roman" w:hAnsi="Times New Roman"/>
          <w:color w:val="1F497D"/>
          <w:lang w:val="uk-UA"/>
        </w:rPr>
      </w:pPr>
      <w:r w:rsidRPr="004E2893">
        <w:rPr>
          <w:rFonts w:ascii="Times New Roman" w:hAnsi="Times New Roman"/>
          <w:color w:val="1F497D"/>
          <w:lang w:val="uk-UA"/>
        </w:rPr>
        <w:t>Гродненського державного університету імені Янки Купали</w:t>
      </w:r>
    </w:p>
    <w:p w:rsidR="00C95993" w:rsidRDefault="00D26095" w:rsidP="00C95993">
      <w:pPr>
        <w:pStyle w:val="aa"/>
        <w:rPr>
          <w:color w:val="1F497D"/>
          <w:lang w:val="en-US"/>
        </w:rPr>
      </w:pPr>
      <w:r>
        <w:rPr>
          <w:noProof/>
          <w:color w:val="1F497D"/>
          <w:lang w:eastAsia="ru-RU"/>
        </w:rPr>
        <w:lastRenderedPageBreak/>
        <w:drawing>
          <wp:inline distT="0" distB="0" distL="0" distR="0">
            <wp:extent cx="572770" cy="516890"/>
            <wp:effectExtent l="19050" t="0" r="0" b="0"/>
            <wp:docPr id="1" name="Рисунок 1" descr="Описание: Описание: Описание: cid:image001.jpg@01D5BBE1.75D64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id:image001.jpg@01D5BBE1.75D644F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93" w:rsidRPr="004E2893" w:rsidRDefault="004E2893" w:rsidP="00C95993">
      <w:pPr>
        <w:pStyle w:val="aa"/>
        <w:rPr>
          <w:rFonts w:ascii="Times New Roman" w:hAnsi="Times New Roman"/>
          <w:color w:val="1F497D"/>
          <w:lang w:val="uk-UA"/>
        </w:rPr>
      </w:pPr>
      <w:r w:rsidRPr="004E2893">
        <w:rPr>
          <w:rFonts w:ascii="Times New Roman" w:hAnsi="Times New Roman"/>
          <w:color w:val="1F497D"/>
          <w:lang w:val="uk-UA"/>
        </w:rPr>
        <w:t>Тел</w:t>
      </w:r>
      <w:r w:rsidR="00C95993" w:rsidRPr="004E2893">
        <w:rPr>
          <w:rFonts w:ascii="Times New Roman" w:hAnsi="Times New Roman"/>
          <w:color w:val="1F497D"/>
          <w:lang w:val="uk-UA"/>
        </w:rPr>
        <w:t>.:+ 375 152 722468</w:t>
      </w:r>
    </w:p>
    <w:p w:rsidR="00C95993" w:rsidRPr="004E2893" w:rsidRDefault="004E2893" w:rsidP="00C95993">
      <w:pPr>
        <w:pStyle w:val="aa"/>
        <w:rPr>
          <w:rFonts w:ascii="Times New Roman" w:hAnsi="Times New Roman"/>
          <w:color w:val="1F497D"/>
          <w:lang w:val="uk-UA"/>
        </w:rPr>
      </w:pPr>
      <w:r w:rsidRPr="004E2893">
        <w:rPr>
          <w:rFonts w:ascii="Times New Roman" w:hAnsi="Times New Roman"/>
          <w:color w:val="1F497D"/>
          <w:lang w:val="uk-UA"/>
        </w:rPr>
        <w:t>Моб.</w:t>
      </w:r>
      <w:r w:rsidR="00C95993" w:rsidRPr="004E2893">
        <w:rPr>
          <w:rFonts w:ascii="Times New Roman" w:hAnsi="Times New Roman"/>
          <w:color w:val="1F497D"/>
          <w:lang w:val="uk-UA"/>
        </w:rPr>
        <w:t>: +375 29 8690550</w:t>
      </w:r>
    </w:p>
    <w:p w:rsidR="00C95993" w:rsidRPr="004E2893" w:rsidRDefault="00C95993" w:rsidP="00C95993">
      <w:pPr>
        <w:pStyle w:val="aa"/>
        <w:rPr>
          <w:rFonts w:ascii="Times New Roman" w:hAnsi="Times New Roman"/>
          <w:lang w:val="uk-UA"/>
        </w:rPr>
      </w:pPr>
      <w:r w:rsidRPr="004E2893">
        <w:rPr>
          <w:rFonts w:ascii="Times New Roman" w:hAnsi="Times New Roman"/>
          <w:color w:val="1F497D"/>
          <w:lang w:val="uk-UA"/>
        </w:rPr>
        <w:t xml:space="preserve">E-mail: </w:t>
      </w:r>
      <w:hyperlink r:id="rId9" w:history="1">
        <w:r w:rsidRPr="004E2893">
          <w:rPr>
            <w:rStyle w:val="a8"/>
            <w:rFonts w:ascii="Times New Roman" w:hAnsi="Times New Roman"/>
            <w:lang w:val="uk-UA"/>
          </w:rPr>
          <w:t>ominova@grsu.by</w:t>
        </w:r>
      </w:hyperlink>
    </w:p>
    <w:sectPr w:rsidR="00C95993" w:rsidRPr="004E2893" w:rsidSect="00714EEC">
      <w:pgSz w:w="11906" w:h="16838" w:code="9"/>
      <w:pgMar w:top="737" w:right="851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E23" w:rsidRDefault="00326E23">
      <w:r>
        <w:separator/>
      </w:r>
    </w:p>
  </w:endnote>
  <w:endnote w:type="continuationSeparator" w:id="1">
    <w:p w:rsidR="00326E23" w:rsidRDefault="0032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E23" w:rsidRDefault="00326E23">
      <w:r>
        <w:separator/>
      </w:r>
    </w:p>
  </w:footnote>
  <w:footnote w:type="continuationSeparator" w:id="1">
    <w:p w:rsidR="00326E23" w:rsidRDefault="00326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24A"/>
    <w:multiLevelType w:val="hybridMultilevel"/>
    <w:tmpl w:val="69205D96"/>
    <w:lvl w:ilvl="0" w:tplc="F0CC781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61F2E"/>
    <w:multiLevelType w:val="multilevel"/>
    <w:tmpl w:val="53704E98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67" w:firstLine="0"/>
      </w:pPr>
      <w:rPr>
        <w:rFonts w:cs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2">
    <w:nsid w:val="05B75A6D"/>
    <w:multiLevelType w:val="multilevel"/>
    <w:tmpl w:val="69205D9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F0BCC"/>
    <w:multiLevelType w:val="hybridMultilevel"/>
    <w:tmpl w:val="81761D2A"/>
    <w:lvl w:ilvl="0" w:tplc="965A62D6">
      <w:start w:val="1"/>
      <w:numFmt w:val="decimal"/>
      <w:lvlText w:val="%1."/>
      <w:lvlJc w:val="center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22E6C"/>
    <w:multiLevelType w:val="hybridMultilevel"/>
    <w:tmpl w:val="15EEC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11438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54663C6"/>
    <w:multiLevelType w:val="hybridMultilevel"/>
    <w:tmpl w:val="CFEABD12"/>
    <w:lvl w:ilvl="0" w:tplc="005288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FC706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90806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2654826"/>
    <w:multiLevelType w:val="multilevel"/>
    <w:tmpl w:val="C446618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F35265"/>
    <w:multiLevelType w:val="hybridMultilevel"/>
    <w:tmpl w:val="8CA28A3C"/>
    <w:lvl w:ilvl="0" w:tplc="6BFE8B24">
      <w:start w:val="1"/>
      <w:numFmt w:val="decimal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51697A"/>
    <w:multiLevelType w:val="multilevel"/>
    <w:tmpl w:val="EC92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9548C1"/>
    <w:multiLevelType w:val="singleLevel"/>
    <w:tmpl w:val="95E29CAA"/>
    <w:lvl w:ilvl="0">
      <w:start w:val="1"/>
      <w:numFmt w:val="decimal"/>
      <w:lvlText w:val="%1."/>
      <w:legacy w:legacy="1" w:legacySpace="0" w:legacyIndent="718"/>
      <w:lvlJc w:val="left"/>
      <w:rPr>
        <w:rFonts w:ascii="Times New Roman" w:hAnsi="Times New Roman" w:cs="Times New Roman" w:hint="default"/>
      </w:rPr>
    </w:lvl>
  </w:abstractNum>
  <w:abstractNum w:abstractNumId="13">
    <w:nsid w:val="31E3213A"/>
    <w:multiLevelType w:val="multilevel"/>
    <w:tmpl w:val="EC92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B853F5"/>
    <w:multiLevelType w:val="multilevel"/>
    <w:tmpl w:val="81761D2A"/>
    <w:lvl w:ilvl="0">
      <w:start w:val="1"/>
      <w:numFmt w:val="decimal"/>
      <w:lvlText w:val="%1."/>
      <w:lvlJc w:val="center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6F0CAD"/>
    <w:multiLevelType w:val="hybridMultilevel"/>
    <w:tmpl w:val="E348ECF6"/>
    <w:lvl w:ilvl="0" w:tplc="14A0B6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52CCD"/>
    <w:multiLevelType w:val="singleLevel"/>
    <w:tmpl w:val="D20E053A"/>
    <w:lvl w:ilvl="0">
      <w:start w:val="1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7">
    <w:nsid w:val="373064B9"/>
    <w:multiLevelType w:val="hybridMultilevel"/>
    <w:tmpl w:val="EC921DDA"/>
    <w:lvl w:ilvl="0" w:tplc="042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5C4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9451C5"/>
    <w:multiLevelType w:val="multilevel"/>
    <w:tmpl w:val="A3B6E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F28BF"/>
    <w:multiLevelType w:val="hybridMultilevel"/>
    <w:tmpl w:val="307099A4"/>
    <w:lvl w:ilvl="0" w:tplc="D7021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149CFA">
      <w:numFmt w:val="none"/>
      <w:lvlText w:val=""/>
      <w:lvlJc w:val="left"/>
      <w:pPr>
        <w:tabs>
          <w:tab w:val="num" w:pos="360"/>
        </w:tabs>
      </w:pPr>
    </w:lvl>
    <w:lvl w:ilvl="2" w:tplc="B26691D2">
      <w:numFmt w:val="none"/>
      <w:lvlText w:val=""/>
      <w:lvlJc w:val="left"/>
      <w:pPr>
        <w:tabs>
          <w:tab w:val="num" w:pos="360"/>
        </w:tabs>
      </w:pPr>
    </w:lvl>
    <w:lvl w:ilvl="3" w:tplc="8FDC791C">
      <w:numFmt w:val="none"/>
      <w:lvlText w:val=""/>
      <w:lvlJc w:val="left"/>
      <w:pPr>
        <w:tabs>
          <w:tab w:val="num" w:pos="360"/>
        </w:tabs>
      </w:pPr>
    </w:lvl>
    <w:lvl w:ilvl="4" w:tplc="9E3AA7A6">
      <w:numFmt w:val="none"/>
      <w:lvlText w:val=""/>
      <w:lvlJc w:val="left"/>
      <w:pPr>
        <w:tabs>
          <w:tab w:val="num" w:pos="360"/>
        </w:tabs>
      </w:pPr>
    </w:lvl>
    <w:lvl w:ilvl="5" w:tplc="2CFE80F6">
      <w:numFmt w:val="none"/>
      <w:lvlText w:val=""/>
      <w:lvlJc w:val="left"/>
      <w:pPr>
        <w:tabs>
          <w:tab w:val="num" w:pos="360"/>
        </w:tabs>
      </w:pPr>
    </w:lvl>
    <w:lvl w:ilvl="6" w:tplc="E1FAB86A">
      <w:numFmt w:val="none"/>
      <w:lvlText w:val=""/>
      <w:lvlJc w:val="left"/>
      <w:pPr>
        <w:tabs>
          <w:tab w:val="num" w:pos="360"/>
        </w:tabs>
      </w:pPr>
    </w:lvl>
    <w:lvl w:ilvl="7" w:tplc="6910F6DC">
      <w:numFmt w:val="none"/>
      <w:lvlText w:val=""/>
      <w:lvlJc w:val="left"/>
      <w:pPr>
        <w:tabs>
          <w:tab w:val="num" w:pos="360"/>
        </w:tabs>
      </w:pPr>
    </w:lvl>
    <w:lvl w:ilvl="8" w:tplc="D9007E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548240A"/>
    <w:multiLevelType w:val="multilevel"/>
    <w:tmpl w:val="7E46E48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45C60A79"/>
    <w:multiLevelType w:val="hybridMultilevel"/>
    <w:tmpl w:val="063EF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1030EB"/>
    <w:multiLevelType w:val="multilevel"/>
    <w:tmpl w:val="69205D9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D16FB9"/>
    <w:multiLevelType w:val="hybridMultilevel"/>
    <w:tmpl w:val="C4466186"/>
    <w:lvl w:ilvl="0" w:tplc="F0CC781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41F18"/>
    <w:multiLevelType w:val="multilevel"/>
    <w:tmpl w:val="EC92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2F6D2A"/>
    <w:multiLevelType w:val="singleLevel"/>
    <w:tmpl w:val="4FC470AC"/>
    <w:lvl w:ilvl="0">
      <w:start w:val="5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26">
    <w:nsid w:val="62E12528"/>
    <w:multiLevelType w:val="multilevel"/>
    <w:tmpl w:val="81761D2A"/>
    <w:lvl w:ilvl="0">
      <w:start w:val="1"/>
      <w:numFmt w:val="decimal"/>
      <w:lvlText w:val="%1."/>
      <w:lvlJc w:val="center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864416"/>
    <w:multiLevelType w:val="multilevel"/>
    <w:tmpl w:val="69205D9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84445C"/>
    <w:multiLevelType w:val="singleLevel"/>
    <w:tmpl w:val="95F20EA6"/>
    <w:lvl w:ilvl="0">
      <w:start w:val="3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9">
    <w:nsid w:val="78867E62"/>
    <w:multiLevelType w:val="multilevel"/>
    <w:tmpl w:val="417ECD6E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C25FF1"/>
    <w:multiLevelType w:val="hybridMultilevel"/>
    <w:tmpl w:val="B7329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9"/>
  </w:num>
  <w:num w:numId="9">
    <w:abstractNumId w:val="6"/>
  </w:num>
  <w:num w:numId="10">
    <w:abstractNumId w:val="21"/>
  </w:num>
  <w:num w:numId="11">
    <w:abstractNumId w:val="30"/>
  </w:num>
  <w:num w:numId="12">
    <w:abstractNumId w:val="12"/>
  </w:num>
  <w:num w:numId="13">
    <w:abstractNumId w:val="28"/>
  </w:num>
  <w:num w:numId="14">
    <w:abstractNumId w:val="16"/>
  </w:num>
  <w:num w:numId="15">
    <w:abstractNumId w:val="25"/>
  </w:num>
  <w:num w:numId="16">
    <w:abstractNumId w:val="17"/>
  </w:num>
  <w:num w:numId="17">
    <w:abstractNumId w:val="13"/>
  </w:num>
  <w:num w:numId="18">
    <w:abstractNumId w:val="0"/>
  </w:num>
  <w:num w:numId="19">
    <w:abstractNumId w:val="24"/>
  </w:num>
  <w:num w:numId="20">
    <w:abstractNumId w:val="29"/>
  </w:num>
  <w:num w:numId="21">
    <w:abstractNumId w:val="18"/>
  </w:num>
  <w:num w:numId="22">
    <w:abstractNumId w:val="11"/>
  </w:num>
  <w:num w:numId="23">
    <w:abstractNumId w:val="23"/>
  </w:num>
  <w:num w:numId="24">
    <w:abstractNumId w:val="22"/>
  </w:num>
  <w:num w:numId="25">
    <w:abstractNumId w:val="9"/>
  </w:num>
  <w:num w:numId="26">
    <w:abstractNumId w:val="3"/>
  </w:num>
  <w:num w:numId="27">
    <w:abstractNumId w:val="27"/>
  </w:num>
  <w:num w:numId="28">
    <w:abstractNumId w:val="26"/>
  </w:num>
  <w:num w:numId="29">
    <w:abstractNumId w:val="2"/>
  </w:num>
  <w:num w:numId="30">
    <w:abstractNumId w:val="14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F07"/>
    <w:rsid w:val="00006E7B"/>
    <w:rsid w:val="00011487"/>
    <w:rsid w:val="00015146"/>
    <w:rsid w:val="0001573F"/>
    <w:rsid w:val="000176CD"/>
    <w:rsid w:val="0002015F"/>
    <w:rsid w:val="000241CB"/>
    <w:rsid w:val="0002632F"/>
    <w:rsid w:val="0002720A"/>
    <w:rsid w:val="00031440"/>
    <w:rsid w:val="000332B1"/>
    <w:rsid w:val="00035CB8"/>
    <w:rsid w:val="00037324"/>
    <w:rsid w:val="00040F2B"/>
    <w:rsid w:val="00042064"/>
    <w:rsid w:val="00043CF0"/>
    <w:rsid w:val="00044D1D"/>
    <w:rsid w:val="00045B65"/>
    <w:rsid w:val="000601A1"/>
    <w:rsid w:val="000644CC"/>
    <w:rsid w:val="00064E70"/>
    <w:rsid w:val="00066151"/>
    <w:rsid w:val="00072790"/>
    <w:rsid w:val="00073A21"/>
    <w:rsid w:val="00074D80"/>
    <w:rsid w:val="00081205"/>
    <w:rsid w:val="0008611D"/>
    <w:rsid w:val="00092947"/>
    <w:rsid w:val="00093120"/>
    <w:rsid w:val="000966A4"/>
    <w:rsid w:val="000966B1"/>
    <w:rsid w:val="000974D7"/>
    <w:rsid w:val="000A5DCB"/>
    <w:rsid w:val="000B0B98"/>
    <w:rsid w:val="000B486C"/>
    <w:rsid w:val="000B5368"/>
    <w:rsid w:val="000C047D"/>
    <w:rsid w:val="000C50C5"/>
    <w:rsid w:val="000C737D"/>
    <w:rsid w:val="000D20CA"/>
    <w:rsid w:val="000D2499"/>
    <w:rsid w:val="000D311A"/>
    <w:rsid w:val="000D377A"/>
    <w:rsid w:val="000D449C"/>
    <w:rsid w:val="000D6C43"/>
    <w:rsid w:val="000D712A"/>
    <w:rsid w:val="000D783A"/>
    <w:rsid w:val="000E0682"/>
    <w:rsid w:val="00110653"/>
    <w:rsid w:val="00113A7D"/>
    <w:rsid w:val="00113A92"/>
    <w:rsid w:val="0011414D"/>
    <w:rsid w:val="001141B3"/>
    <w:rsid w:val="00122AB1"/>
    <w:rsid w:val="00125243"/>
    <w:rsid w:val="00131DC8"/>
    <w:rsid w:val="00132272"/>
    <w:rsid w:val="00135DED"/>
    <w:rsid w:val="00140758"/>
    <w:rsid w:val="00143280"/>
    <w:rsid w:val="00145812"/>
    <w:rsid w:val="00146B0D"/>
    <w:rsid w:val="001470C7"/>
    <w:rsid w:val="00147A1D"/>
    <w:rsid w:val="0015091B"/>
    <w:rsid w:val="001509D5"/>
    <w:rsid w:val="00153277"/>
    <w:rsid w:val="00153E81"/>
    <w:rsid w:val="001571DA"/>
    <w:rsid w:val="00167ED1"/>
    <w:rsid w:val="00173CD4"/>
    <w:rsid w:val="0017454D"/>
    <w:rsid w:val="001817E7"/>
    <w:rsid w:val="001857B0"/>
    <w:rsid w:val="00185B0F"/>
    <w:rsid w:val="00197AA0"/>
    <w:rsid w:val="001A2970"/>
    <w:rsid w:val="001A52D3"/>
    <w:rsid w:val="001B2411"/>
    <w:rsid w:val="001C0386"/>
    <w:rsid w:val="001C1411"/>
    <w:rsid w:val="001C5675"/>
    <w:rsid w:val="001C6B28"/>
    <w:rsid w:val="001D5EC2"/>
    <w:rsid w:val="001E15A8"/>
    <w:rsid w:val="001F2CA9"/>
    <w:rsid w:val="001F3E73"/>
    <w:rsid w:val="001F42EE"/>
    <w:rsid w:val="001F5E5B"/>
    <w:rsid w:val="0020787C"/>
    <w:rsid w:val="00210041"/>
    <w:rsid w:val="0021356A"/>
    <w:rsid w:val="002146D1"/>
    <w:rsid w:val="00216A71"/>
    <w:rsid w:val="00220D5E"/>
    <w:rsid w:val="0022193A"/>
    <w:rsid w:val="002219B0"/>
    <w:rsid w:val="00222871"/>
    <w:rsid w:val="00224BD0"/>
    <w:rsid w:val="00230D61"/>
    <w:rsid w:val="00234D3A"/>
    <w:rsid w:val="00237E69"/>
    <w:rsid w:val="00252568"/>
    <w:rsid w:val="0025261D"/>
    <w:rsid w:val="00262D7F"/>
    <w:rsid w:val="00270309"/>
    <w:rsid w:val="00271008"/>
    <w:rsid w:val="00275083"/>
    <w:rsid w:val="00275424"/>
    <w:rsid w:val="002766D4"/>
    <w:rsid w:val="00276CBE"/>
    <w:rsid w:val="0028037E"/>
    <w:rsid w:val="00281305"/>
    <w:rsid w:val="00281F67"/>
    <w:rsid w:val="002854BB"/>
    <w:rsid w:val="00287E57"/>
    <w:rsid w:val="00292CB1"/>
    <w:rsid w:val="0029409D"/>
    <w:rsid w:val="0029588E"/>
    <w:rsid w:val="002A3B1F"/>
    <w:rsid w:val="002A4462"/>
    <w:rsid w:val="002A753F"/>
    <w:rsid w:val="002C020F"/>
    <w:rsid w:val="002C20EC"/>
    <w:rsid w:val="002D0775"/>
    <w:rsid w:val="002D79E3"/>
    <w:rsid w:val="002E0B17"/>
    <w:rsid w:val="002E1524"/>
    <w:rsid w:val="002E427B"/>
    <w:rsid w:val="002F0C0B"/>
    <w:rsid w:val="002F290F"/>
    <w:rsid w:val="00301A81"/>
    <w:rsid w:val="00302575"/>
    <w:rsid w:val="003103AF"/>
    <w:rsid w:val="00310E06"/>
    <w:rsid w:val="0031274E"/>
    <w:rsid w:val="0031622F"/>
    <w:rsid w:val="00316408"/>
    <w:rsid w:val="003211D5"/>
    <w:rsid w:val="00326E23"/>
    <w:rsid w:val="00327763"/>
    <w:rsid w:val="00333290"/>
    <w:rsid w:val="00333EC8"/>
    <w:rsid w:val="00350AE5"/>
    <w:rsid w:val="0035315A"/>
    <w:rsid w:val="00357550"/>
    <w:rsid w:val="0036242F"/>
    <w:rsid w:val="003648BB"/>
    <w:rsid w:val="00366B0C"/>
    <w:rsid w:val="00373DEB"/>
    <w:rsid w:val="00375A90"/>
    <w:rsid w:val="0037769D"/>
    <w:rsid w:val="0038411A"/>
    <w:rsid w:val="00390731"/>
    <w:rsid w:val="00392E7C"/>
    <w:rsid w:val="00394A59"/>
    <w:rsid w:val="00396413"/>
    <w:rsid w:val="003A1155"/>
    <w:rsid w:val="003B1DAE"/>
    <w:rsid w:val="003B5832"/>
    <w:rsid w:val="003B75F7"/>
    <w:rsid w:val="003B7CA6"/>
    <w:rsid w:val="003C14E8"/>
    <w:rsid w:val="003C173E"/>
    <w:rsid w:val="003C59F4"/>
    <w:rsid w:val="003D495A"/>
    <w:rsid w:val="003D708F"/>
    <w:rsid w:val="003D7F14"/>
    <w:rsid w:val="003E1B23"/>
    <w:rsid w:val="003E54E0"/>
    <w:rsid w:val="003E5E45"/>
    <w:rsid w:val="003E6654"/>
    <w:rsid w:val="003E6CF1"/>
    <w:rsid w:val="003F5BF2"/>
    <w:rsid w:val="003F5EA2"/>
    <w:rsid w:val="003F60E9"/>
    <w:rsid w:val="0040620F"/>
    <w:rsid w:val="00406B54"/>
    <w:rsid w:val="004118D1"/>
    <w:rsid w:val="00411EA2"/>
    <w:rsid w:val="00421A83"/>
    <w:rsid w:val="00424F73"/>
    <w:rsid w:val="004338AF"/>
    <w:rsid w:val="00440604"/>
    <w:rsid w:val="00441E88"/>
    <w:rsid w:val="004422DC"/>
    <w:rsid w:val="00442F08"/>
    <w:rsid w:val="00443793"/>
    <w:rsid w:val="00445C5D"/>
    <w:rsid w:val="00446155"/>
    <w:rsid w:val="004510D0"/>
    <w:rsid w:val="00451A38"/>
    <w:rsid w:val="00453202"/>
    <w:rsid w:val="004544BE"/>
    <w:rsid w:val="00454AEA"/>
    <w:rsid w:val="00460BA5"/>
    <w:rsid w:val="004614FA"/>
    <w:rsid w:val="00461DBD"/>
    <w:rsid w:val="00462734"/>
    <w:rsid w:val="00462974"/>
    <w:rsid w:val="00462B39"/>
    <w:rsid w:val="00462DFE"/>
    <w:rsid w:val="004735C0"/>
    <w:rsid w:val="00476241"/>
    <w:rsid w:val="004867CC"/>
    <w:rsid w:val="00491B4B"/>
    <w:rsid w:val="0049627C"/>
    <w:rsid w:val="004A09A1"/>
    <w:rsid w:val="004A37C7"/>
    <w:rsid w:val="004A451B"/>
    <w:rsid w:val="004A703D"/>
    <w:rsid w:val="004A75D6"/>
    <w:rsid w:val="004B257C"/>
    <w:rsid w:val="004B4659"/>
    <w:rsid w:val="004B5498"/>
    <w:rsid w:val="004C19E9"/>
    <w:rsid w:val="004C468F"/>
    <w:rsid w:val="004C6B7B"/>
    <w:rsid w:val="004C70D0"/>
    <w:rsid w:val="004D54C6"/>
    <w:rsid w:val="004E2350"/>
    <w:rsid w:val="004E2893"/>
    <w:rsid w:val="004E2BDF"/>
    <w:rsid w:val="004E671F"/>
    <w:rsid w:val="004E6D55"/>
    <w:rsid w:val="004F1286"/>
    <w:rsid w:val="004F33AD"/>
    <w:rsid w:val="004F4364"/>
    <w:rsid w:val="004F6FB0"/>
    <w:rsid w:val="00511D64"/>
    <w:rsid w:val="00525D52"/>
    <w:rsid w:val="00527977"/>
    <w:rsid w:val="0053014E"/>
    <w:rsid w:val="00533E2E"/>
    <w:rsid w:val="0053440F"/>
    <w:rsid w:val="0053540B"/>
    <w:rsid w:val="00535DAF"/>
    <w:rsid w:val="005423CF"/>
    <w:rsid w:val="005507FC"/>
    <w:rsid w:val="005530C6"/>
    <w:rsid w:val="005571C2"/>
    <w:rsid w:val="0056442D"/>
    <w:rsid w:val="005674F4"/>
    <w:rsid w:val="00570958"/>
    <w:rsid w:val="00576E01"/>
    <w:rsid w:val="00577206"/>
    <w:rsid w:val="005776D0"/>
    <w:rsid w:val="00577CF4"/>
    <w:rsid w:val="00581C95"/>
    <w:rsid w:val="00582DC8"/>
    <w:rsid w:val="00586A41"/>
    <w:rsid w:val="00587966"/>
    <w:rsid w:val="005904F6"/>
    <w:rsid w:val="0059737B"/>
    <w:rsid w:val="005A0957"/>
    <w:rsid w:val="005A109D"/>
    <w:rsid w:val="005A1A1A"/>
    <w:rsid w:val="005A2DA1"/>
    <w:rsid w:val="005A311C"/>
    <w:rsid w:val="005A5B8F"/>
    <w:rsid w:val="005A5BD1"/>
    <w:rsid w:val="005B0818"/>
    <w:rsid w:val="005C38E3"/>
    <w:rsid w:val="005C392C"/>
    <w:rsid w:val="005C3F8E"/>
    <w:rsid w:val="005C7C39"/>
    <w:rsid w:val="005D21E1"/>
    <w:rsid w:val="005E7EFB"/>
    <w:rsid w:val="005F4881"/>
    <w:rsid w:val="005F7682"/>
    <w:rsid w:val="00600B49"/>
    <w:rsid w:val="006014F3"/>
    <w:rsid w:val="00601523"/>
    <w:rsid w:val="00602245"/>
    <w:rsid w:val="00604610"/>
    <w:rsid w:val="00607324"/>
    <w:rsid w:val="006113AE"/>
    <w:rsid w:val="00611400"/>
    <w:rsid w:val="00612D2D"/>
    <w:rsid w:val="00612E8F"/>
    <w:rsid w:val="006141CF"/>
    <w:rsid w:val="0061445A"/>
    <w:rsid w:val="00614C9B"/>
    <w:rsid w:val="00615E48"/>
    <w:rsid w:val="006227F6"/>
    <w:rsid w:val="00625F8B"/>
    <w:rsid w:val="00626D2A"/>
    <w:rsid w:val="006306BF"/>
    <w:rsid w:val="006309BE"/>
    <w:rsid w:val="006322DA"/>
    <w:rsid w:val="00643EC6"/>
    <w:rsid w:val="00646368"/>
    <w:rsid w:val="006525FC"/>
    <w:rsid w:val="0065612E"/>
    <w:rsid w:val="0065683A"/>
    <w:rsid w:val="006615E4"/>
    <w:rsid w:val="00662531"/>
    <w:rsid w:val="00665672"/>
    <w:rsid w:val="006659EC"/>
    <w:rsid w:val="00666E58"/>
    <w:rsid w:val="00671059"/>
    <w:rsid w:val="006775D3"/>
    <w:rsid w:val="006860FA"/>
    <w:rsid w:val="00690C0F"/>
    <w:rsid w:val="00690FBE"/>
    <w:rsid w:val="006922D4"/>
    <w:rsid w:val="00693431"/>
    <w:rsid w:val="00694109"/>
    <w:rsid w:val="00695BE0"/>
    <w:rsid w:val="006A31A2"/>
    <w:rsid w:val="006A3C55"/>
    <w:rsid w:val="006A4280"/>
    <w:rsid w:val="006A5587"/>
    <w:rsid w:val="006A55CF"/>
    <w:rsid w:val="006A68F5"/>
    <w:rsid w:val="006A6C82"/>
    <w:rsid w:val="006A6F48"/>
    <w:rsid w:val="006A7DC4"/>
    <w:rsid w:val="006B1B75"/>
    <w:rsid w:val="006B5E9F"/>
    <w:rsid w:val="006C0A18"/>
    <w:rsid w:val="006C18A5"/>
    <w:rsid w:val="006C30E1"/>
    <w:rsid w:val="006C3883"/>
    <w:rsid w:val="006C7108"/>
    <w:rsid w:val="006D2D2B"/>
    <w:rsid w:val="006D3D5C"/>
    <w:rsid w:val="006E0C5B"/>
    <w:rsid w:val="006E2BFB"/>
    <w:rsid w:val="006E74FA"/>
    <w:rsid w:val="006F2AC6"/>
    <w:rsid w:val="006F4F88"/>
    <w:rsid w:val="006F6AFA"/>
    <w:rsid w:val="006F7F18"/>
    <w:rsid w:val="007022C9"/>
    <w:rsid w:val="00706A72"/>
    <w:rsid w:val="00706D89"/>
    <w:rsid w:val="007073A7"/>
    <w:rsid w:val="00712267"/>
    <w:rsid w:val="00714EEC"/>
    <w:rsid w:val="00715FB3"/>
    <w:rsid w:val="00722288"/>
    <w:rsid w:val="00730C16"/>
    <w:rsid w:val="0073344C"/>
    <w:rsid w:val="00735A1C"/>
    <w:rsid w:val="00742350"/>
    <w:rsid w:val="00742E35"/>
    <w:rsid w:val="00745225"/>
    <w:rsid w:val="00746340"/>
    <w:rsid w:val="00747239"/>
    <w:rsid w:val="00751B6C"/>
    <w:rsid w:val="0075412C"/>
    <w:rsid w:val="007601D7"/>
    <w:rsid w:val="00761C84"/>
    <w:rsid w:val="00763F32"/>
    <w:rsid w:val="00766BC4"/>
    <w:rsid w:val="00774C85"/>
    <w:rsid w:val="00774D28"/>
    <w:rsid w:val="00774F79"/>
    <w:rsid w:val="00776616"/>
    <w:rsid w:val="007920A5"/>
    <w:rsid w:val="00792BA4"/>
    <w:rsid w:val="00793774"/>
    <w:rsid w:val="0079413E"/>
    <w:rsid w:val="007951CA"/>
    <w:rsid w:val="007A27AA"/>
    <w:rsid w:val="007A3078"/>
    <w:rsid w:val="007A3273"/>
    <w:rsid w:val="007A3AC9"/>
    <w:rsid w:val="007A6126"/>
    <w:rsid w:val="007A78F0"/>
    <w:rsid w:val="007B13BB"/>
    <w:rsid w:val="007B390F"/>
    <w:rsid w:val="007B4B04"/>
    <w:rsid w:val="007C3244"/>
    <w:rsid w:val="007C3B91"/>
    <w:rsid w:val="007C5830"/>
    <w:rsid w:val="007D1955"/>
    <w:rsid w:val="007D3ECA"/>
    <w:rsid w:val="007D45AE"/>
    <w:rsid w:val="007D4BEA"/>
    <w:rsid w:val="007D4F39"/>
    <w:rsid w:val="007D7493"/>
    <w:rsid w:val="007F104F"/>
    <w:rsid w:val="007F1546"/>
    <w:rsid w:val="007F3EB7"/>
    <w:rsid w:val="007F4585"/>
    <w:rsid w:val="007F7AF7"/>
    <w:rsid w:val="00803C8F"/>
    <w:rsid w:val="008048C8"/>
    <w:rsid w:val="00806252"/>
    <w:rsid w:val="00814D20"/>
    <w:rsid w:val="00816F96"/>
    <w:rsid w:val="00817271"/>
    <w:rsid w:val="00823682"/>
    <w:rsid w:val="008304A4"/>
    <w:rsid w:val="00831E0B"/>
    <w:rsid w:val="008367BF"/>
    <w:rsid w:val="00837C9D"/>
    <w:rsid w:val="008445F7"/>
    <w:rsid w:val="00844F05"/>
    <w:rsid w:val="00846070"/>
    <w:rsid w:val="00847AE3"/>
    <w:rsid w:val="00850E26"/>
    <w:rsid w:val="00853AA0"/>
    <w:rsid w:val="00856442"/>
    <w:rsid w:val="00856E48"/>
    <w:rsid w:val="00857F18"/>
    <w:rsid w:val="0086277F"/>
    <w:rsid w:val="00863962"/>
    <w:rsid w:val="00871A4D"/>
    <w:rsid w:val="00871FA8"/>
    <w:rsid w:val="00874F94"/>
    <w:rsid w:val="008776A8"/>
    <w:rsid w:val="00883C27"/>
    <w:rsid w:val="00895382"/>
    <w:rsid w:val="00896D7F"/>
    <w:rsid w:val="00897C5E"/>
    <w:rsid w:val="008A0C09"/>
    <w:rsid w:val="008A4558"/>
    <w:rsid w:val="008A46B3"/>
    <w:rsid w:val="008A4734"/>
    <w:rsid w:val="008A4C70"/>
    <w:rsid w:val="008A51E2"/>
    <w:rsid w:val="008B1F07"/>
    <w:rsid w:val="008C44D7"/>
    <w:rsid w:val="008D02B8"/>
    <w:rsid w:val="008D47D5"/>
    <w:rsid w:val="008D7128"/>
    <w:rsid w:val="008E07DA"/>
    <w:rsid w:val="008E28EC"/>
    <w:rsid w:val="008E2D1F"/>
    <w:rsid w:val="008F333B"/>
    <w:rsid w:val="008F7283"/>
    <w:rsid w:val="00900423"/>
    <w:rsid w:val="0090119D"/>
    <w:rsid w:val="009054D2"/>
    <w:rsid w:val="00905595"/>
    <w:rsid w:val="00914274"/>
    <w:rsid w:val="00915717"/>
    <w:rsid w:val="00917440"/>
    <w:rsid w:val="00922961"/>
    <w:rsid w:val="00925DB5"/>
    <w:rsid w:val="0093069D"/>
    <w:rsid w:val="009308E5"/>
    <w:rsid w:val="009328D9"/>
    <w:rsid w:val="00941E55"/>
    <w:rsid w:val="00946AF7"/>
    <w:rsid w:val="00952796"/>
    <w:rsid w:val="0095371B"/>
    <w:rsid w:val="00954854"/>
    <w:rsid w:val="009564AC"/>
    <w:rsid w:val="00960F35"/>
    <w:rsid w:val="00972270"/>
    <w:rsid w:val="00973865"/>
    <w:rsid w:val="0097589B"/>
    <w:rsid w:val="0098448F"/>
    <w:rsid w:val="0098466A"/>
    <w:rsid w:val="0098467C"/>
    <w:rsid w:val="00985481"/>
    <w:rsid w:val="00985552"/>
    <w:rsid w:val="00985852"/>
    <w:rsid w:val="00986B63"/>
    <w:rsid w:val="00990AF3"/>
    <w:rsid w:val="009947FE"/>
    <w:rsid w:val="0099527F"/>
    <w:rsid w:val="009A0DF3"/>
    <w:rsid w:val="009A25F6"/>
    <w:rsid w:val="009A4A13"/>
    <w:rsid w:val="009A54BA"/>
    <w:rsid w:val="009A6448"/>
    <w:rsid w:val="009B3D5A"/>
    <w:rsid w:val="009B4A3B"/>
    <w:rsid w:val="009C211A"/>
    <w:rsid w:val="009C57D1"/>
    <w:rsid w:val="009E1AE0"/>
    <w:rsid w:val="009E3808"/>
    <w:rsid w:val="009E5A78"/>
    <w:rsid w:val="009E721E"/>
    <w:rsid w:val="009F342F"/>
    <w:rsid w:val="009F35B9"/>
    <w:rsid w:val="00A001B6"/>
    <w:rsid w:val="00A0455B"/>
    <w:rsid w:val="00A054A3"/>
    <w:rsid w:val="00A056AE"/>
    <w:rsid w:val="00A05BBD"/>
    <w:rsid w:val="00A06D20"/>
    <w:rsid w:val="00A149CF"/>
    <w:rsid w:val="00A2450B"/>
    <w:rsid w:val="00A259FA"/>
    <w:rsid w:val="00A30BE6"/>
    <w:rsid w:val="00A35FF6"/>
    <w:rsid w:val="00A37150"/>
    <w:rsid w:val="00A40209"/>
    <w:rsid w:val="00A402EC"/>
    <w:rsid w:val="00A406A0"/>
    <w:rsid w:val="00A4325C"/>
    <w:rsid w:val="00A436FD"/>
    <w:rsid w:val="00A44BA6"/>
    <w:rsid w:val="00A45FAF"/>
    <w:rsid w:val="00A61B2D"/>
    <w:rsid w:val="00A61D60"/>
    <w:rsid w:val="00A628B1"/>
    <w:rsid w:val="00A62BA6"/>
    <w:rsid w:val="00A635F1"/>
    <w:rsid w:val="00A6563D"/>
    <w:rsid w:val="00A65B28"/>
    <w:rsid w:val="00A67259"/>
    <w:rsid w:val="00A73325"/>
    <w:rsid w:val="00A75B11"/>
    <w:rsid w:val="00A76FF9"/>
    <w:rsid w:val="00A8054F"/>
    <w:rsid w:val="00A8107A"/>
    <w:rsid w:val="00A83ADC"/>
    <w:rsid w:val="00A83F76"/>
    <w:rsid w:val="00A840C7"/>
    <w:rsid w:val="00A87F2A"/>
    <w:rsid w:val="00A93DDB"/>
    <w:rsid w:val="00A95B17"/>
    <w:rsid w:val="00AA0792"/>
    <w:rsid w:val="00AA160D"/>
    <w:rsid w:val="00AA3127"/>
    <w:rsid w:val="00AA3166"/>
    <w:rsid w:val="00AB27B6"/>
    <w:rsid w:val="00AB360E"/>
    <w:rsid w:val="00AB52DE"/>
    <w:rsid w:val="00AB5BE7"/>
    <w:rsid w:val="00AC0C02"/>
    <w:rsid w:val="00AC19B5"/>
    <w:rsid w:val="00AC4C8B"/>
    <w:rsid w:val="00AC57B3"/>
    <w:rsid w:val="00AC7D91"/>
    <w:rsid w:val="00AD05EC"/>
    <w:rsid w:val="00AD2AE4"/>
    <w:rsid w:val="00AD7551"/>
    <w:rsid w:val="00AE7116"/>
    <w:rsid w:val="00AE71D6"/>
    <w:rsid w:val="00AF4A1D"/>
    <w:rsid w:val="00AF6427"/>
    <w:rsid w:val="00AF6DB9"/>
    <w:rsid w:val="00AF7F0E"/>
    <w:rsid w:val="00B022B5"/>
    <w:rsid w:val="00B058EC"/>
    <w:rsid w:val="00B05CC8"/>
    <w:rsid w:val="00B12E16"/>
    <w:rsid w:val="00B16FC4"/>
    <w:rsid w:val="00B1798F"/>
    <w:rsid w:val="00B255F5"/>
    <w:rsid w:val="00B26022"/>
    <w:rsid w:val="00B30378"/>
    <w:rsid w:val="00B3269C"/>
    <w:rsid w:val="00B3411F"/>
    <w:rsid w:val="00B4005F"/>
    <w:rsid w:val="00B42B15"/>
    <w:rsid w:val="00B42CD1"/>
    <w:rsid w:val="00B550B6"/>
    <w:rsid w:val="00B57544"/>
    <w:rsid w:val="00B62BB9"/>
    <w:rsid w:val="00B630B6"/>
    <w:rsid w:val="00B646E2"/>
    <w:rsid w:val="00B6495F"/>
    <w:rsid w:val="00B6552B"/>
    <w:rsid w:val="00B65FDA"/>
    <w:rsid w:val="00B663EF"/>
    <w:rsid w:val="00B67748"/>
    <w:rsid w:val="00B71705"/>
    <w:rsid w:val="00B8388F"/>
    <w:rsid w:val="00B87451"/>
    <w:rsid w:val="00B941F7"/>
    <w:rsid w:val="00B9421F"/>
    <w:rsid w:val="00B97B3A"/>
    <w:rsid w:val="00BA4B36"/>
    <w:rsid w:val="00BB313D"/>
    <w:rsid w:val="00BB3665"/>
    <w:rsid w:val="00BB617F"/>
    <w:rsid w:val="00BB7C0F"/>
    <w:rsid w:val="00BC24CE"/>
    <w:rsid w:val="00BC5840"/>
    <w:rsid w:val="00BD0522"/>
    <w:rsid w:val="00BD12C5"/>
    <w:rsid w:val="00BD3B0F"/>
    <w:rsid w:val="00BD6CFD"/>
    <w:rsid w:val="00BE30A8"/>
    <w:rsid w:val="00BE39BD"/>
    <w:rsid w:val="00BE6840"/>
    <w:rsid w:val="00BF0F84"/>
    <w:rsid w:val="00BF2386"/>
    <w:rsid w:val="00BF3624"/>
    <w:rsid w:val="00BF3C9E"/>
    <w:rsid w:val="00BF483E"/>
    <w:rsid w:val="00BF5954"/>
    <w:rsid w:val="00C018BC"/>
    <w:rsid w:val="00C02D88"/>
    <w:rsid w:val="00C060EA"/>
    <w:rsid w:val="00C0784B"/>
    <w:rsid w:val="00C10671"/>
    <w:rsid w:val="00C11A3E"/>
    <w:rsid w:val="00C11C9A"/>
    <w:rsid w:val="00C11D67"/>
    <w:rsid w:val="00C16818"/>
    <w:rsid w:val="00C17ED8"/>
    <w:rsid w:val="00C242CB"/>
    <w:rsid w:val="00C24AF2"/>
    <w:rsid w:val="00C25C96"/>
    <w:rsid w:val="00C2638F"/>
    <w:rsid w:val="00C349D6"/>
    <w:rsid w:val="00C371E1"/>
    <w:rsid w:val="00C4356A"/>
    <w:rsid w:val="00C439CC"/>
    <w:rsid w:val="00C47146"/>
    <w:rsid w:val="00C47AE7"/>
    <w:rsid w:val="00C50545"/>
    <w:rsid w:val="00C543DE"/>
    <w:rsid w:val="00C7165F"/>
    <w:rsid w:val="00C76888"/>
    <w:rsid w:val="00C8438F"/>
    <w:rsid w:val="00C84B9F"/>
    <w:rsid w:val="00C8655A"/>
    <w:rsid w:val="00C93DE9"/>
    <w:rsid w:val="00C94F78"/>
    <w:rsid w:val="00C95993"/>
    <w:rsid w:val="00C95E3B"/>
    <w:rsid w:val="00C97E20"/>
    <w:rsid w:val="00CA1448"/>
    <w:rsid w:val="00CA1975"/>
    <w:rsid w:val="00CA31AE"/>
    <w:rsid w:val="00CA3820"/>
    <w:rsid w:val="00CA4B84"/>
    <w:rsid w:val="00CA7743"/>
    <w:rsid w:val="00CB1A27"/>
    <w:rsid w:val="00CB3878"/>
    <w:rsid w:val="00CB3DF1"/>
    <w:rsid w:val="00CB7F2F"/>
    <w:rsid w:val="00CC4823"/>
    <w:rsid w:val="00CC5829"/>
    <w:rsid w:val="00CC6706"/>
    <w:rsid w:val="00CC7393"/>
    <w:rsid w:val="00CD4D36"/>
    <w:rsid w:val="00CD7239"/>
    <w:rsid w:val="00CD7631"/>
    <w:rsid w:val="00CD7980"/>
    <w:rsid w:val="00CD7AFC"/>
    <w:rsid w:val="00CE1D4B"/>
    <w:rsid w:val="00CE5740"/>
    <w:rsid w:val="00CE624C"/>
    <w:rsid w:val="00CE73ED"/>
    <w:rsid w:val="00CF18C3"/>
    <w:rsid w:val="00CF298D"/>
    <w:rsid w:val="00CF34DD"/>
    <w:rsid w:val="00D00184"/>
    <w:rsid w:val="00D011B0"/>
    <w:rsid w:val="00D0130C"/>
    <w:rsid w:val="00D019E8"/>
    <w:rsid w:val="00D07E9B"/>
    <w:rsid w:val="00D10242"/>
    <w:rsid w:val="00D10B69"/>
    <w:rsid w:val="00D15459"/>
    <w:rsid w:val="00D154B4"/>
    <w:rsid w:val="00D17152"/>
    <w:rsid w:val="00D17DA8"/>
    <w:rsid w:val="00D2212D"/>
    <w:rsid w:val="00D26095"/>
    <w:rsid w:val="00D31441"/>
    <w:rsid w:val="00D35306"/>
    <w:rsid w:val="00D36EEF"/>
    <w:rsid w:val="00D37288"/>
    <w:rsid w:val="00D37B03"/>
    <w:rsid w:val="00D401A2"/>
    <w:rsid w:val="00D420B4"/>
    <w:rsid w:val="00D43960"/>
    <w:rsid w:val="00D44DE0"/>
    <w:rsid w:val="00D45D11"/>
    <w:rsid w:val="00D45F07"/>
    <w:rsid w:val="00D4666A"/>
    <w:rsid w:val="00D47FDF"/>
    <w:rsid w:val="00D528C3"/>
    <w:rsid w:val="00D5708A"/>
    <w:rsid w:val="00D57582"/>
    <w:rsid w:val="00D610F0"/>
    <w:rsid w:val="00D617CA"/>
    <w:rsid w:val="00D620D3"/>
    <w:rsid w:val="00D62D4F"/>
    <w:rsid w:val="00D65C11"/>
    <w:rsid w:val="00D66214"/>
    <w:rsid w:val="00D67191"/>
    <w:rsid w:val="00D675BC"/>
    <w:rsid w:val="00D717B0"/>
    <w:rsid w:val="00D73846"/>
    <w:rsid w:val="00D77042"/>
    <w:rsid w:val="00D77782"/>
    <w:rsid w:val="00D7795B"/>
    <w:rsid w:val="00D80666"/>
    <w:rsid w:val="00D8145A"/>
    <w:rsid w:val="00D820D8"/>
    <w:rsid w:val="00D93CFE"/>
    <w:rsid w:val="00D950E6"/>
    <w:rsid w:val="00D97E67"/>
    <w:rsid w:val="00DA0534"/>
    <w:rsid w:val="00DA0FE9"/>
    <w:rsid w:val="00DA107E"/>
    <w:rsid w:val="00DA1C8A"/>
    <w:rsid w:val="00DA1D2D"/>
    <w:rsid w:val="00DA258C"/>
    <w:rsid w:val="00DB1122"/>
    <w:rsid w:val="00DB3EDC"/>
    <w:rsid w:val="00DC178D"/>
    <w:rsid w:val="00DD4B03"/>
    <w:rsid w:val="00DD6CBD"/>
    <w:rsid w:val="00DD7270"/>
    <w:rsid w:val="00DE1CB3"/>
    <w:rsid w:val="00DE249B"/>
    <w:rsid w:val="00DE451C"/>
    <w:rsid w:val="00DE78AE"/>
    <w:rsid w:val="00DF206F"/>
    <w:rsid w:val="00DF2276"/>
    <w:rsid w:val="00DF5694"/>
    <w:rsid w:val="00DF6B7C"/>
    <w:rsid w:val="00E0123C"/>
    <w:rsid w:val="00E04CD7"/>
    <w:rsid w:val="00E0531E"/>
    <w:rsid w:val="00E07217"/>
    <w:rsid w:val="00E1079A"/>
    <w:rsid w:val="00E12DFE"/>
    <w:rsid w:val="00E15234"/>
    <w:rsid w:val="00E22C47"/>
    <w:rsid w:val="00E273CE"/>
    <w:rsid w:val="00E27B9C"/>
    <w:rsid w:val="00E315E3"/>
    <w:rsid w:val="00E321C9"/>
    <w:rsid w:val="00E34840"/>
    <w:rsid w:val="00E373D0"/>
    <w:rsid w:val="00E403F0"/>
    <w:rsid w:val="00E41E5F"/>
    <w:rsid w:val="00E42642"/>
    <w:rsid w:val="00E4320A"/>
    <w:rsid w:val="00E47B96"/>
    <w:rsid w:val="00E51B8A"/>
    <w:rsid w:val="00E5615F"/>
    <w:rsid w:val="00E561CE"/>
    <w:rsid w:val="00E5685E"/>
    <w:rsid w:val="00E632AA"/>
    <w:rsid w:val="00E678F7"/>
    <w:rsid w:val="00E853B9"/>
    <w:rsid w:val="00E92044"/>
    <w:rsid w:val="00E94EA3"/>
    <w:rsid w:val="00EA3CA9"/>
    <w:rsid w:val="00EA6043"/>
    <w:rsid w:val="00EA75FF"/>
    <w:rsid w:val="00EB4594"/>
    <w:rsid w:val="00EB5863"/>
    <w:rsid w:val="00EC1065"/>
    <w:rsid w:val="00EC30B8"/>
    <w:rsid w:val="00EC62DF"/>
    <w:rsid w:val="00ED0F0E"/>
    <w:rsid w:val="00ED65AD"/>
    <w:rsid w:val="00ED6A11"/>
    <w:rsid w:val="00EE0122"/>
    <w:rsid w:val="00EE0B30"/>
    <w:rsid w:val="00EE4B7E"/>
    <w:rsid w:val="00EE6546"/>
    <w:rsid w:val="00EF1ADA"/>
    <w:rsid w:val="00EF6C53"/>
    <w:rsid w:val="00F0206E"/>
    <w:rsid w:val="00F02200"/>
    <w:rsid w:val="00F02C21"/>
    <w:rsid w:val="00F02C39"/>
    <w:rsid w:val="00F02DA3"/>
    <w:rsid w:val="00F15A2D"/>
    <w:rsid w:val="00F15BB1"/>
    <w:rsid w:val="00F15F39"/>
    <w:rsid w:val="00F163E9"/>
    <w:rsid w:val="00F20606"/>
    <w:rsid w:val="00F21AC6"/>
    <w:rsid w:val="00F24403"/>
    <w:rsid w:val="00F2454B"/>
    <w:rsid w:val="00F248EE"/>
    <w:rsid w:val="00F24DE8"/>
    <w:rsid w:val="00F30706"/>
    <w:rsid w:val="00F31BF7"/>
    <w:rsid w:val="00F33319"/>
    <w:rsid w:val="00F3574E"/>
    <w:rsid w:val="00F406D3"/>
    <w:rsid w:val="00F446C7"/>
    <w:rsid w:val="00F52047"/>
    <w:rsid w:val="00F53477"/>
    <w:rsid w:val="00F54CFF"/>
    <w:rsid w:val="00F576E3"/>
    <w:rsid w:val="00F607BA"/>
    <w:rsid w:val="00F611E9"/>
    <w:rsid w:val="00F6239C"/>
    <w:rsid w:val="00F6456F"/>
    <w:rsid w:val="00F66B22"/>
    <w:rsid w:val="00F70F75"/>
    <w:rsid w:val="00F80EA4"/>
    <w:rsid w:val="00F92A5C"/>
    <w:rsid w:val="00F92AF1"/>
    <w:rsid w:val="00FA3FD3"/>
    <w:rsid w:val="00FB516E"/>
    <w:rsid w:val="00FB76CC"/>
    <w:rsid w:val="00FB7736"/>
    <w:rsid w:val="00FC4D67"/>
    <w:rsid w:val="00FD20DA"/>
    <w:rsid w:val="00FD2476"/>
    <w:rsid w:val="00FD33F4"/>
    <w:rsid w:val="00FD4E32"/>
    <w:rsid w:val="00FD5718"/>
    <w:rsid w:val="00FE5DDE"/>
    <w:rsid w:val="00FF10C5"/>
    <w:rsid w:val="00FF131F"/>
    <w:rsid w:val="00FF2F1C"/>
    <w:rsid w:val="00FF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FF6"/>
    <w:rPr>
      <w:sz w:val="24"/>
      <w:szCs w:val="24"/>
    </w:rPr>
  </w:style>
  <w:style w:type="paragraph" w:styleId="1">
    <w:name w:val="heading 1"/>
    <w:basedOn w:val="a"/>
    <w:next w:val="a"/>
    <w:qFormat/>
    <w:rsid w:val="00D45F07"/>
    <w:pPr>
      <w:keepNext/>
      <w:numPr>
        <w:numId w:val="1"/>
      </w:numPr>
      <w:spacing w:before="240" w:after="60"/>
      <w:outlineLvl w:val="0"/>
    </w:pPr>
    <w:rPr>
      <w:b/>
      <w:kern w:val="28"/>
      <w:u w:val="single"/>
    </w:rPr>
  </w:style>
  <w:style w:type="paragraph" w:styleId="3">
    <w:name w:val="heading 3"/>
    <w:basedOn w:val="a"/>
    <w:next w:val="a"/>
    <w:link w:val="30"/>
    <w:qFormat/>
    <w:rsid w:val="00D45F07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  <w:szCs w:val="20"/>
    </w:rPr>
  </w:style>
  <w:style w:type="paragraph" w:styleId="4">
    <w:name w:val="heading 4"/>
    <w:basedOn w:val="a"/>
    <w:next w:val="a"/>
    <w:qFormat/>
    <w:rsid w:val="00D45F0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D45F0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D45F07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D45F07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qFormat/>
    <w:rsid w:val="00D45F0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D45F0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Готовый"/>
    <w:basedOn w:val="a"/>
    <w:uiPriority w:val="99"/>
    <w:rsid w:val="00D45F0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rsid w:val="00276CBE"/>
    <w:pPr>
      <w:jc w:val="both"/>
    </w:pPr>
    <w:rPr>
      <w:szCs w:val="20"/>
    </w:rPr>
  </w:style>
  <w:style w:type="paragraph" w:styleId="a4">
    <w:name w:val="Body Text"/>
    <w:basedOn w:val="a"/>
    <w:rsid w:val="005E7EFB"/>
    <w:pPr>
      <w:spacing w:after="120"/>
    </w:pPr>
  </w:style>
  <w:style w:type="character" w:customStyle="1" w:styleId="30">
    <w:name w:val="Заголовок 3 Знак"/>
    <w:link w:val="3"/>
    <w:rsid w:val="006F2AC6"/>
    <w:rPr>
      <w:rFonts w:ascii="Arial" w:hAnsi="Arial"/>
      <w:b/>
      <w:sz w:val="22"/>
      <w:lang w:val="ru-RU" w:eastAsia="ru-RU" w:bidi="ar-SA"/>
    </w:rPr>
  </w:style>
  <w:style w:type="paragraph" w:styleId="a5">
    <w:name w:val="Balloon Text"/>
    <w:basedOn w:val="a"/>
    <w:semiHidden/>
    <w:rsid w:val="00735A1C"/>
    <w:rPr>
      <w:rFonts w:ascii="Tahoma" w:hAnsi="Tahoma" w:cs="Tahoma"/>
      <w:sz w:val="16"/>
      <w:szCs w:val="16"/>
    </w:rPr>
  </w:style>
  <w:style w:type="character" w:customStyle="1" w:styleId="12pt">
    <w:name w:val="Основной текст + 12 pt"/>
    <w:rsid w:val="00930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614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0B486C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99527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941F7"/>
    <w:pPr>
      <w:spacing w:before="100" w:beforeAutospacing="1" w:after="100" w:afterAutospacing="1"/>
    </w:pPr>
    <w:rPr>
      <w:lang w:eastAsia="zh-CN"/>
    </w:rPr>
  </w:style>
  <w:style w:type="paragraph" w:styleId="aa">
    <w:name w:val="Plain Text"/>
    <w:basedOn w:val="a"/>
    <w:link w:val="ab"/>
    <w:uiPriority w:val="99"/>
    <w:unhideWhenUsed/>
    <w:rsid w:val="00C95993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Знак"/>
    <w:basedOn w:val="a0"/>
    <w:link w:val="aa"/>
    <w:uiPriority w:val="99"/>
    <w:rsid w:val="00C9599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BCA7.013C58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minova@gr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06-002</vt:lpstr>
    </vt:vector>
  </TitlesOfParts>
  <Company>grsu_dov</Company>
  <LinksUpToDate>false</LinksUpToDate>
  <CharactersWithSpaces>7336</CharactersWithSpaces>
  <SharedDoc>false</SharedDoc>
  <HLinks>
    <vt:vector size="12" baseType="variant">
      <vt:variant>
        <vt:i4>2687002</vt:i4>
      </vt:variant>
      <vt:variant>
        <vt:i4>3</vt:i4>
      </vt:variant>
      <vt:variant>
        <vt:i4>0</vt:i4>
      </vt:variant>
      <vt:variant>
        <vt:i4>5</vt:i4>
      </vt:variant>
      <vt:variant>
        <vt:lpwstr>mailto:ominova@grsu.by</vt:lpwstr>
      </vt:variant>
      <vt:variant>
        <vt:lpwstr/>
      </vt:variant>
      <vt:variant>
        <vt:i4>7733269</vt:i4>
      </vt:variant>
      <vt:variant>
        <vt:i4>29484</vt:i4>
      </vt:variant>
      <vt:variant>
        <vt:i4>1025</vt:i4>
      </vt:variant>
      <vt:variant>
        <vt:i4>1</vt:i4>
      </vt:variant>
      <vt:variant>
        <vt:lpwstr>cid:image001.jpg@01D5BCA7.013C5870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06-002</dc:title>
  <dc:creator>YRahatko</dc:creator>
  <cp:lastModifiedBy>KBashkirova</cp:lastModifiedBy>
  <cp:revision>2</cp:revision>
  <cp:lastPrinted>2019-10-23T09:58:00Z</cp:lastPrinted>
  <dcterms:created xsi:type="dcterms:W3CDTF">2020-02-25T11:09:00Z</dcterms:created>
  <dcterms:modified xsi:type="dcterms:W3CDTF">2020-02-25T11:09:00Z</dcterms:modified>
</cp:coreProperties>
</file>